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F64" w:rsidRDefault="003B53DD">
      <w:pPr>
        <w:spacing w:before="53" w:after="0" w:line="298" w:lineRule="exact"/>
        <w:ind w:right="6451"/>
        <w:rPr>
          <w:rFonts w:ascii="Times New Roman" w:eastAsia="Times New Roman" w:hAnsi="Times New Roman" w:cs="Times New Roman"/>
        </w:rPr>
      </w:pPr>
      <w:bookmarkStart w:id="0" w:name="_GoBack"/>
      <w:bookmarkEnd w:id="0"/>
      <w:r>
        <w:rPr>
          <w:rFonts w:ascii="Times New Roman" w:eastAsia="Times New Roman" w:hAnsi="Times New Roman" w:cs="Times New Roman"/>
          <w:u w:val="single"/>
        </w:rPr>
        <w:t xml:space="preserve"> Libellé de </w:t>
      </w:r>
      <w:proofErr w:type="spellStart"/>
      <w:r>
        <w:rPr>
          <w:rFonts w:ascii="Times New Roman" w:eastAsia="Times New Roman" w:hAnsi="Times New Roman" w:cs="Times New Roman"/>
          <w:u w:val="single"/>
        </w:rPr>
        <w:t>l’ue</w:t>
      </w:r>
      <w:proofErr w:type="spellEnd"/>
      <w:r w:rsidR="00702A44">
        <w:rPr>
          <w:rFonts w:ascii="Times New Roman" w:eastAsia="Times New Roman" w:hAnsi="Times New Roman" w:cs="Times New Roman"/>
          <w:u w:val="single"/>
        </w:rPr>
        <w:t xml:space="preserve"> : Stage industriel</w:t>
      </w:r>
      <w:r w:rsidR="00702A44">
        <w:rPr>
          <w:rFonts w:ascii="Times New Roman" w:eastAsia="Times New Roman" w:hAnsi="Times New Roman" w:cs="Times New Roman"/>
        </w:rPr>
        <w:t xml:space="preserve"> Libellé court : Stage industriel </w:t>
      </w:r>
      <w:r w:rsidR="00702A44">
        <w:rPr>
          <w:rFonts w:ascii="Times New Roman" w:eastAsia="Times New Roman" w:hAnsi="Times New Roman" w:cs="Times New Roman"/>
          <w:u w:val="single"/>
        </w:rPr>
        <w:t xml:space="preserve">Code </w:t>
      </w:r>
      <w:proofErr w:type="spellStart"/>
      <w:r w:rsidR="00702A44">
        <w:rPr>
          <w:rFonts w:ascii="Times New Roman" w:eastAsia="Times New Roman" w:hAnsi="Times New Roman" w:cs="Times New Roman"/>
          <w:u w:val="single"/>
        </w:rPr>
        <w:t>ue</w:t>
      </w:r>
      <w:proofErr w:type="spellEnd"/>
      <w:r w:rsidR="00702A44">
        <w:rPr>
          <w:rFonts w:ascii="Times New Roman" w:eastAsia="Times New Roman" w:hAnsi="Times New Roman" w:cs="Times New Roman"/>
          <w:u w:val="single"/>
        </w:rPr>
        <w:t xml:space="preserve"> Apogée: J1IN0W14</w:t>
      </w:r>
    </w:p>
    <w:p w:rsidR="00A12F64" w:rsidRDefault="00702A44">
      <w:pPr>
        <w:tabs>
          <w:tab w:val="left" w:leader="underscore" w:pos="4334"/>
          <w:tab w:val="left" w:leader="underscore" w:pos="8726"/>
        </w:tabs>
        <w:spacing w:before="34" w:after="0" w:line="240" w:lineRule="auto"/>
        <w:jc w:val="both"/>
        <w:rPr>
          <w:rFonts w:ascii="Times New Roman" w:eastAsia="Times New Roman" w:hAnsi="Times New Roman" w:cs="Times New Roman"/>
        </w:rPr>
      </w:pPr>
      <w:r>
        <w:rPr>
          <w:rFonts w:ascii="Times New Roman" w:eastAsia="Times New Roman" w:hAnsi="Times New Roman" w:cs="Times New Roman"/>
          <w:u w:val="single"/>
        </w:rPr>
        <w:t>Niveau : M2</w:t>
      </w:r>
      <w:r>
        <w:rPr>
          <w:rFonts w:ascii="Times New Roman" w:eastAsia="Times New Roman" w:hAnsi="Times New Roman" w:cs="Times New Roman"/>
        </w:rPr>
        <w:tab/>
      </w:r>
      <w:r>
        <w:rPr>
          <w:rFonts w:ascii="Times New Roman" w:eastAsia="Times New Roman" w:hAnsi="Times New Roman" w:cs="Times New Roman"/>
          <w:u w:val="single"/>
        </w:rPr>
        <w:t xml:space="preserve">| 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de printemps</w:t>
      </w:r>
      <w:r>
        <w:rPr>
          <w:rFonts w:ascii="Times New Roman" w:eastAsia="Times New Roman" w:hAnsi="Times New Roman" w:cs="Times New Roman"/>
        </w:rPr>
        <w:tab/>
      </w:r>
      <w:r>
        <w:rPr>
          <w:rFonts w:ascii="Times New Roman" w:eastAsia="Times New Roman" w:hAnsi="Times New Roman" w:cs="Times New Roman"/>
          <w:u w:val="single"/>
        </w:rPr>
        <w:t>|ECTS :18</w:t>
      </w:r>
    </w:p>
    <w:tbl>
      <w:tblPr>
        <w:tblW w:w="0" w:type="auto"/>
        <w:tblInd w:w="40" w:type="dxa"/>
        <w:tblLayout w:type="fixed"/>
        <w:tblCellMar>
          <w:left w:w="40" w:type="dxa"/>
          <w:right w:w="40" w:type="dxa"/>
        </w:tblCellMar>
        <w:tblLook w:val="0000" w:firstRow="0" w:lastRow="0" w:firstColumn="0" w:lastColumn="0" w:noHBand="0" w:noVBand="0"/>
      </w:tblPr>
      <w:tblGrid>
        <w:gridCol w:w="2126"/>
        <w:gridCol w:w="7584"/>
      </w:tblGrid>
      <w:tr w:rsidR="00A12F64" w:rsidRPr="003B53DD">
        <w:tblPrEx>
          <w:tblCellMar>
            <w:top w:w="0" w:type="dxa"/>
            <w:bottom w:w="0" w:type="dxa"/>
          </w:tblCellMar>
        </w:tblPrEx>
        <w:tc>
          <w:tcPr>
            <w:tcW w:w="2126"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Responsable :</w:t>
            </w:r>
          </w:p>
        </w:tc>
        <w:tc>
          <w:tcPr>
            <w:tcW w:w="7584" w:type="dxa"/>
            <w:tcBorders>
              <w:top w:val="single" w:sz="6" w:space="0" w:color="auto"/>
              <w:bottom w:val="single" w:sz="6" w:space="0" w:color="auto"/>
            </w:tcBorders>
          </w:tcPr>
          <w:p w:rsidR="00A12F64" w:rsidRPr="003B53DD" w:rsidRDefault="00702A44">
            <w:pPr>
              <w:spacing w:after="0" w:line="240" w:lineRule="auto"/>
              <w:ind w:left="403"/>
              <w:rPr>
                <w:rFonts w:ascii="Times New Roman" w:eastAsia="Times New Roman" w:hAnsi="Times New Roman" w:cs="Times New Roman"/>
                <w:lang w:val="en-US"/>
              </w:rPr>
            </w:pPr>
            <w:r w:rsidRPr="003B53DD">
              <w:rPr>
                <w:rFonts w:ascii="Times New Roman" w:eastAsia="Times New Roman" w:hAnsi="Times New Roman" w:cs="Times New Roman"/>
                <w:lang w:val="en-US"/>
              </w:rPr>
              <w:t xml:space="preserve">Lionel CLEMENT </w:t>
            </w:r>
            <w:r>
              <w:rPr>
                <w:rFonts w:ascii="Times New Roman" w:eastAsia="Times New Roman" w:hAnsi="Times New Roman" w:cs="Times New Roman"/>
                <w:lang w:val="en-US" w:eastAsia="en-US"/>
              </w:rPr>
              <w:t>(</w:t>
            </w:r>
            <w:hyperlink r:id="rId6" w:history="1">
              <w:r>
                <w:rPr>
                  <w:rFonts w:ascii="Times New Roman" w:eastAsia="Times New Roman" w:hAnsi="Times New Roman" w:cs="Times New Roman"/>
                  <w:u w:val="single"/>
                  <w:lang w:val="en-US" w:eastAsia="en-US"/>
                </w:rPr>
                <w:t>lionel.clement@u-bordeaux1.fr</w:t>
              </w:r>
            </w:hyperlink>
            <w:r>
              <w:rPr>
                <w:rFonts w:ascii="Times New Roman" w:eastAsia="Times New Roman" w:hAnsi="Times New Roman" w:cs="Times New Roman"/>
                <w:lang w:val="en-US" w:eastAsia="en-US"/>
              </w:rPr>
              <w:t>)</w:t>
            </w:r>
          </w:p>
        </w:tc>
      </w:tr>
      <w:tr w:rsidR="00A12F64">
        <w:tblPrEx>
          <w:tblCellMar>
            <w:top w:w="0" w:type="dxa"/>
            <w:bottom w:w="0" w:type="dxa"/>
          </w:tblCellMar>
        </w:tblPrEx>
        <w:tc>
          <w:tcPr>
            <w:tcW w:w="2126"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Composante :</w:t>
            </w:r>
          </w:p>
        </w:tc>
        <w:tc>
          <w:tcPr>
            <w:tcW w:w="7584" w:type="dxa"/>
            <w:tcBorders>
              <w:top w:val="single" w:sz="6" w:space="0" w:color="auto"/>
              <w:bottom w:val="single" w:sz="6" w:space="0" w:color="auto"/>
            </w:tcBorders>
          </w:tcPr>
          <w:p w:rsidR="00A12F64" w:rsidRDefault="00702A44">
            <w:pPr>
              <w:spacing w:after="0" w:line="240" w:lineRule="auto"/>
              <w:ind w:left="403"/>
              <w:rPr>
                <w:rFonts w:ascii="Times New Roman" w:eastAsia="Times New Roman" w:hAnsi="Times New Roman" w:cs="Times New Roman"/>
              </w:rPr>
            </w:pPr>
            <w:r>
              <w:rPr>
                <w:rFonts w:ascii="Times New Roman" w:eastAsia="Times New Roman" w:hAnsi="Times New Roman" w:cs="Times New Roman"/>
              </w:rPr>
              <w:t>UFR DE MATHEMATIQUES ET INFORMATIQUE</w:t>
            </w:r>
          </w:p>
        </w:tc>
      </w:tr>
      <w:tr w:rsidR="00A12F64">
        <w:tblPrEx>
          <w:tblCellMar>
            <w:top w:w="0" w:type="dxa"/>
            <w:bottom w:w="0" w:type="dxa"/>
          </w:tblCellMar>
        </w:tblPrEx>
        <w:tc>
          <w:tcPr>
            <w:tcW w:w="2126"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Discipline :</w:t>
            </w:r>
          </w:p>
        </w:tc>
        <w:tc>
          <w:tcPr>
            <w:tcW w:w="7584" w:type="dxa"/>
            <w:tcBorders>
              <w:top w:val="single" w:sz="6" w:space="0" w:color="auto"/>
              <w:bottom w:val="single" w:sz="6" w:space="0" w:color="auto"/>
            </w:tcBorders>
          </w:tcPr>
          <w:p w:rsidR="00A12F64" w:rsidRDefault="00702A44">
            <w:pPr>
              <w:spacing w:after="0" w:line="240" w:lineRule="auto"/>
              <w:ind w:left="408"/>
              <w:rPr>
                <w:rFonts w:ascii="Times New Roman" w:eastAsia="Times New Roman" w:hAnsi="Times New Roman" w:cs="Times New Roman"/>
              </w:rPr>
            </w:pPr>
            <w:r>
              <w:rPr>
                <w:rFonts w:ascii="Times New Roman" w:eastAsia="Times New Roman" w:hAnsi="Times New Roman" w:cs="Times New Roman"/>
              </w:rPr>
              <w:t>Informatique</w:t>
            </w:r>
          </w:p>
        </w:tc>
      </w:tr>
      <w:tr w:rsidR="00A12F64">
        <w:tblPrEx>
          <w:tblCellMar>
            <w:top w:w="0" w:type="dxa"/>
            <w:bottom w:w="0" w:type="dxa"/>
          </w:tblCellMar>
        </w:tblPrEx>
        <w:tc>
          <w:tcPr>
            <w:tcW w:w="2126"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Public concerné :</w:t>
            </w:r>
          </w:p>
        </w:tc>
        <w:tc>
          <w:tcPr>
            <w:tcW w:w="7584" w:type="dxa"/>
            <w:tcBorders>
              <w:top w:val="single" w:sz="6" w:space="0" w:color="auto"/>
              <w:bottom w:val="single" w:sz="6" w:space="0" w:color="auto"/>
            </w:tcBorders>
          </w:tcPr>
          <w:p w:rsidR="00A12F64" w:rsidRDefault="00702A44">
            <w:pPr>
              <w:spacing w:after="0" w:line="240" w:lineRule="auto"/>
              <w:ind w:left="403"/>
              <w:rPr>
                <w:rFonts w:ascii="Times New Roman" w:eastAsia="Times New Roman" w:hAnsi="Times New Roman" w:cs="Times New Roman"/>
              </w:rPr>
            </w:pPr>
            <w:r>
              <w:rPr>
                <w:rFonts w:ascii="Times New Roman" w:eastAsia="Times New Roman" w:hAnsi="Times New Roman" w:cs="Times New Roman"/>
              </w:rPr>
              <w:t>Formation initiale + Formation continue</w:t>
            </w:r>
          </w:p>
        </w:tc>
      </w:tr>
    </w:tbl>
    <w:p w:rsidR="00A12F64" w:rsidRDefault="00702A44">
      <w:pPr>
        <w:spacing w:before="10"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A12F64" w:rsidRDefault="00702A44">
      <w:pPr>
        <w:spacing w:after="0" w:line="240" w:lineRule="exact"/>
        <w:rPr>
          <w:rFonts w:ascii="Times New Roman" w:eastAsia="Times New Roman" w:hAnsi="Times New Roman" w:cs="Times New Roman"/>
          <w:sz w:val="20"/>
          <w:szCs w:val="20"/>
        </w:rPr>
      </w:pPr>
    </w:p>
    <w:p w:rsidR="00A12F64" w:rsidRDefault="00702A44">
      <w:pPr>
        <w:spacing w:before="67" w:after="0" w:line="293" w:lineRule="exact"/>
        <w:rPr>
          <w:rFonts w:ascii="Times New Roman" w:eastAsia="Times New Roman" w:hAnsi="Times New Roman" w:cs="Times New Roman"/>
        </w:rPr>
      </w:pPr>
      <w:r>
        <w:rPr>
          <w:rFonts w:ascii="Times New Roman" w:eastAsia="Times New Roman" w:hAnsi="Times New Roman" w:cs="Times New Roman"/>
        </w:rPr>
        <w:t>Objectifs pédagogiques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Acquérir une expérience professionnelle de 4 mois minimum dans une entreprise industrielle.</w:t>
      </w:r>
    </w:p>
    <w:p w:rsidR="00A12F64" w:rsidRDefault="00702A44">
      <w:pPr>
        <w:tabs>
          <w:tab w:val="left" w:leader="underscore" w:pos="9533"/>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Réaliser un rapport d'activité et une communication scientifique.</w:t>
      </w:r>
      <w:r>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Compétences acquises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Le stagiaire confronte ses compétences académique</w:t>
      </w:r>
      <w:r>
        <w:rPr>
          <w:rFonts w:ascii="Times New Roman" w:eastAsia="Times New Roman" w:hAnsi="Times New Roman" w:cs="Times New Roman"/>
        </w:rPr>
        <w:t>s au monde de la production industrielle. Il réalise un rapport de stage et une soutenance. Programme - descriptif :</w:t>
      </w:r>
    </w:p>
    <w:p w:rsidR="00A12F64" w:rsidRDefault="00702A44">
      <w:pPr>
        <w:spacing w:before="5" w:after="0" w:line="293" w:lineRule="exact"/>
        <w:rPr>
          <w:rFonts w:ascii="Times New Roman" w:eastAsia="Times New Roman" w:hAnsi="Times New Roman" w:cs="Times New Roman"/>
        </w:rPr>
      </w:pPr>
      <w:r>
        <w:rPr>
          <w:rFonts w:ascii="Times New Roman" w:eastAsia="Times New Roman" w:hAnsi="Times New Roman" w:cs="Times New Roman"/>
        </w:rPr>
        <w:t>Pendant au moins 4 mois, l'étudiant réalise une activité professionnelle en lien avec sa spécialité dans une entreprise qui l'</w:t>
      </w:r>
      <w:r>
        <w:rPr>
          <w:rFonts w:ascii="Times New Roman" w:eastAsia="Times New Roman" w:hAnsi="Times New Roman" w:cs="Times New Roman"/>
        </w:rPr>
        <w:t>accueille et l'encadre.</w:t>
      </w:r>
    </w:p>
    <w:p w:rsidR="00A12F64" w:rsidRDefault="00702A44">
      <w:pPr>
        <w:spacing w:before="5" w:after="0" w:line="293" w:lineRule="exact"/>
        <w:rPr>
          <w:rFonts w:ascii="Times New Roman" w:eastAsia="Times New Roman" w:hAnsi="Times New Roman" w:cs="Times New Roman"/>
        </w:rPr>
      </w:pPr>
      <w:r>
        <w:rPr>
          <w:rFonts w:ascii="Times New Roman" w:eastAsia="Times New Roman" w:hAnsi="Times New Roman" w:cs="Times New Roman"/>
        </w:rPr>
        <w:t>L'étudiant devra rendre compte à un enseignant référant de l'avancement de son stage. Une visite sur le lieu du stage de cet enseignant permettra d'apprécier l'intégration de l'étudiant et son adéquation avec le milieu professionnel</w:t>
      </w:r>
      <w:r>
        <w:rPr>
          <w:rFonts w:ascii="Times New Roman" w:eastAsia="Times New Roman" w:hAnsi="Times New Roman" w:cs="Times New Roman"/>
        </w:rPr>
        <w:t xml:space="preserve"> choisi.</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Avant la fin du stage, l'étudiant doit produire un rapport de stage et une soutenance.</w:t>
      </w:r>
    </w:p>
    <w:p w:rsidR="00A12F64" w:rsidRDefault="00702A44">
      <w:pPr>
        <w:spacing w:after="0" w:line="240" w:lineRule="exact"/>
        <w:rPr>
          <w:rFonts w:ascii="Times New Roman" w:eastAsia="Times New Roman" w:hAnsi="Times New Roman" w:cs="Times New Roman"/>
          <w:sz w:val="20"/>
          <w:szCs w:val="20"/>
        </w:rPr>
      </w:pPr>
    </w:p>
    <w:p w:rsidR="00A12F64" w:rsidRDefault="00702A44">
      <w:pPr>
        <w:spacing w:before="62" w:after="0" w:line="293" w:lineRule="exact"/>
        <w:rPr>
          <w:rFonts w:ascii="Times New Roman" w:eastAsia="Times New Roman" w:hAnsi="Times New Roman" w:cs="Times New Roman"/>
        </w:rPr>
      </w:pPr>
      <w:r>
        <w:rPr>
          <w:rFonts w:ascii="Times New Roman" w:eastAsia="Times New Roman" w:hAnsi="Times New Roman" w:cs="Times New Roman"/>
        </w:rPr>
        <w:t>Le stage doit être en rapport avec la spécialité préparée et le sujet est validé par l'équipe pédagogique. Le stage est effectué en priorité en entreprise et d</w:t>
      </w:r>
      <w:r>
        <w:rPr>
          <w:rFonts w:ascii="Times New Roman" w:eastAsia="Times New Roman" w:hAnsi="Times New Roman" w:cs="Times New Roman"/>
        </w:rPr>
        <w:t>oit, dans tous les cas, concerner une</w:t>
      </w:r>
    </w:p>
    <w:p w:rsidR="00A12F64" w:rsidRDefault="00702A44">
      <w:pPr>
        <w:tabs>
          <w:tab w:val="left" w:leader="underscore" w:pos="9523"/>
        </w:tabs>
        <w:spacing w:before="5"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activité</w:t>
      </w:r>
      <w:proofErr w:type="gramEnd"/>
      <w:r>
        <w:rPr>
          <w:rFonts w:ascii="Times New Roman" w:eastAsia="Times New Roman" w:hAnsi="Times New Roman" w:cs="Times New Roman"/>
          <w:u w:val="single"/>
        </w:rPr>
        <w:t xml:space="preserve"> de type ingénieur.</w:t>
      </w:r>
      <w:r>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Bibliographie :</w:t>
      </w:r>
    </w:p>
    <w:p w:rsidR="00A12F64" w:rsidRDefault="00702A44">
      <w:pPr>
        <w:spacing w:after="0" w:line="240" w:lineRule="exact"/>
        <w:jc w:val="both"/>
        <w:rPr>
          <w:rFonts w:ascii="Times New Roman" w:eastAsia="Times New Roman" w:hAnsi="Times New Roman" w:cs="Times New Roman"/>
          <w:sz w:val="20"/>
          <w:szCs w:val="20"/>
        </w:rPr>
      </w:pPr>
    </w:p>
    <w:p w:rsidR="00A12F64" w:rsidRDefault="00702A44">
      <w:pPr>
        <w:spacing w:before="91" w:after="0" w:line="240" w:lineRule="auto"/>
        <w:jc w:val="both"/>
        <w:rPr>
          <w:rFonts w:ascii="Times New Roman" w:eastAsia="Times New Roman" w:hAnsi="Times New Roman" w:cs="Times New Roman"/>
        </w:rPr>
      </w:pPr>
      <w:r>
        <w:rPr>
          <w:rFonts w:ascii="Times New Roman" w:eastAsia="Times New Roman" w:hAnsi="Times New Roman" w:cs="Times New Roman"/>
        </w:rPr>
        <w:t>Volume des enseignements :</w:t>
      </w:r>
    </w:p>
    <w:p w:rsidR="00A12F64" w:rsidRDefault="00702A44">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A12F64">
        <w:tblPrEx>
          <w:tblCellMar>
            <w:top w:w="0" w:type="dxa"/>
            <w:bottom w:w="0" w:type="dxa"/>
          </w:tblCellMar>
        </w:tblPrEx>
        <w:tc>
          <w:tcPr>
            <w:tcW w:w="4958" w:type="dxa"/>
            <w:tcBorders>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8.00</w:t>
            </w:r>
          </w:p>
        </w:tc>
      </w:tr>
    </w:tbl>
    <w:p w:rsidR="00A12F64" w:rsidRDefault="00702A44">
      <w:pPr>
        <w:spacing w:after="0" w:line="240" w:lineRule="exact"/>
        <w:jc w:val="both"/>
        <w:rPr>
          <w:rFonts w:ascii="Times New Roman" w:eastAsia="Times New Roman" w:hAnsi="Times New Roman" w:cs="Times New Roman"/>
          <w:sz w:val="20"/>
          <w:szCs w:val="20"/>
        </w:rPr>
      </w:pPr>
    </w:p>
    <w:p w:rsidR="00A12F64" w:rsidRDefault="00702A44">
      <w:pPr>
        <w:spacing w:before="67" w:after="0" w:line="240" w:lineRule="auto"/>
        <w:jc w:val="both"/>
        <w:rPr>
          <w:rFonts w:ascii="Times New Roman" w:eastAsia="Times New Roman" w:hAnsi="Times New Roman" w:cs="Times New Roman"/>
        </w:rPr>
      </w:pPr>
      <w:r>
        <w:rPr>
          <w:rFonts w:ascii="Times New Roman" w:eastAsia="Times New Roman" w:hAnsi="Times New Roman" w:cs="Times New Roman"/>
        </w:rPr>
        <w:t>Répartitions des enseignements :</w:t>
      </w:r>
    </w:p>
    <w:p w:rsidR="00A12F64" w:rsidRDefault="00702A44">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CI</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DS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bl>
    <w:p w:rsidR="00A12F64" w:rsidRDefault="00702A44">
      <w:pPr>
        <w:spacing w:after="0" w:line="240" w:lineRule="exact"/>
        <w:jc w:val="both"/>
        <w:rPr>
          <w:rFonts w:ascii="Times New Roman" w:eastAsia="Times New Roman" w:hAnsi="Times New Roman" w:cs="Times New Roman"/>
          <w:sz w:val="20"/>
          <w:szCs w:val="20"/>
        </w:rPr>
      </w:pPr>
    </w:p>
    <w:p w:rsidR="00A12F64" w:rsidRDefault="00702A44">
      <w:pPr>
        <w:spacing w:before="67" w:after="0" w:line="240" w:lineRule="auto"/>
        <w:jc w:val="both"/>
        <w:rPr>
          <w:rFonts w:ascii="Times New Roman" w:eastAsia="Times New Roman" w:hAnsi="Times New Roman" w:cs="Times New Roman"/>
        </w:rPr>
      </w:pPr>
      <w:r w:rsidRPr="003B53DD">
        <w:rPr>
          <w:rFonts w:ascii="Times New Roman" w:eastAsia="Times New Roman" w:hAnsi="Times New Roman" w:cs="Times New Roman"/>
          <w:lang w:eastAsia="en-US"/>
        </w:rPr>
        <w:t xml:space="preserve">Mode </w:t>
      </w:r>
      <w:r>
        <w:rPr>
          <w:rFonts w:ascii="Times New Roman" w:eastAsia="Times New Roman" w:hAnsi="Times New Roman" w:cs="Times New Roman"/>
        </w:rPr>
        <w:t>d'évaluation : Modalités de contrôle des connaissances</w:t>
      </w:r>
    </w:p>
    <w:p w:rsidR="00A12F64" w:rsidRDefault="00702A44">
      <w:pPr>
        <w:spacing w:before="43" w:after="0" w:line="240" w:lineRule="auto"/>
        <w:ind w:left="3936"/>
        <w:jc w:val="both"/>
        <w:rPr>
          <w:rFonts w:ascii="Times New Roman" w:eastAsia="Times New Roman" w:hAnsi="Times New Roman" w:cs="Times New Roman"/>
        </w:rPr>
      </w:pPr>
      <w:r>
        <w:rPr>
          <w:rFonts w:ascii="Times New Roman" w:eastAsia="Times New Roman" w:hAnsi="Times New Roman" w:cs="Times New Roman"/>
          <w:u w:val="single"/>
        </w:rPr>
        <w:lastRenderedPageBreak/>
        <w:t>Epreuves 1ère session</w:t>
      </w:r>
    </w:p>
    <w:p w:rsidR="00A12F64" w:rsidRDefault="00702A44">
      <w:pPr>
        <w:spacing w:before="34" w:after="0" w:line="240" w:lineRule="auto"/>
        <w:rPr>
          <w:rFonts w:ascii="Times New Roman" w:eastAsia="Times New Roman" w:hAnsi="Times New Roman" w:cs="Times New Roman"/>
          <w:sz w:val="20"/>
          <w:szCs w:val="20"/>
        </w:rPr>
        <w:sectPr w:rsidR="00A12F64">
          <w:headerReference w:type="even" r:id="rId7"/>
          <w:headerReference w:type="default" r:id="rId8"/>
          <w:footerReference w:type="even" r:id="rId9"/>
          <w:footerReference w:type="default" r:id="rId10"/>
          <w:pgSz w:w="11906" w:h="16838"/>
          <w:pgMar w:top="1417" w:right="1417" w:bottom="1417" w:left="1417" w:header="708" w:footer="708" w:gutter="0"/>
          <w:cols w:space="708"/>
          <w:docGrid w:linePitch="360"/>
        </w:sectPr>
      </w:pPr>
    </w:p>
    <w:p w:rsidR="00A12F64" w:rsidRDefault="00702A44">
      <w:pPr>
        <w:tabs>
          <w:tab w:val="left" w:pos="2539"/>
        </w:tabs>
        <w:spacing w:after="0" w:line="293" w:lineRule="exact"/>
        <w:jc w:val="both"/>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7847B42D">
          <v:group id="_x0000_s1026" style="position:absolute;left:0;text-align:left;margin-left:-3.35pt;margin-top:0;width:497.05pt;height:399.85pt;z-index:251659264;mso-wrap-distance-left:1.9pt;mso-wrap-distance-right:1.9pt;mso-wrap-distance-bottom:15.6pt;mso-position-horizontal-relative:margin" coordorigin="1123,1123" coordsize="9941,7997">
            <v:shapetype id="_x0000_t202" coordsize="21600,21600" o:spt="202" path="m,l,21600r21600,l21600,xe">
              <v:stroke joinstyle="miter"/>
              <v:path gradientshapeok="t" o:connecttype="rect"/>
            </v:shapetype>
            <v:shape id="_x0000_s1027" type="#_x0000_t202" style="position:absolute;left:1123;top:1123;width:9941;height:7387"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91"/>
                      <w:gridCol w:w="2477"/>
                      <w:gridCol w:w="2482"/>
                      <w:gridCol w:w="2491"/>
                    </w:tblGrid>
                    <w:tr w:rsidR="00A12F64">
                      <w:tblPrEx>
                        <w:tblCellMar>
                          <w:top w:w="0" w:type="dxa"/>
                          <w:bottom w:w="0" w:type="dxa"/>
                        </w:tblCellMar>
                      </w:tblPrEx>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Durées</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Coefficients</w:t>
                          </w:r>
                        </w:p>
                      </w:tc>
                    </w:tr>
                    <w:tr w:rsidR="00A12F64">
                      <w:tblPrEx>
                        <w:tblCellMar>
                          <w:top w:w="0" w:type="dxa"/>
                          <w:bottom w:w="0" w:type="dxa"/>
                        </w:tblCellMar>
                      </w:tblPrEx>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Rapport</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0.33</w:t>
                          </w:r>
                        </w:p>
                      </w:tc>
                    </w:tr>
                    <w:tr w:rsidR="00A12F64">
                      <w:tblPrEx>
                        <w:tblCellMar>
                          <w:top w:w="0" w:type="dxa"/>
                          <w:bottom w:w="0" w:type="dxa"/>
                        </w:tblCellMar>
                      </w:tblPrEx>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Soutenance</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0.33</w:t>
                          </w:r>
                        </w:p>
                      </w:tc>
                    </w:tr>
                    <w:tr w:rsidR="00A12F64">
                      <w:tblPrEx>
                        <w:tblCellMar>
                          <w:top w:w="0" w:type="dxa"/>
                          <w:bottom w:w="0" w:type="dxa"/>
                        </w:tblCellMar>
                      </w:tblPrEx>
                      <w:tc>
                        <w:tcPr>
                          <w:tcW w:w="2491" w:type="dxa"/>
                          <w:tcBorders>
                            <w:top w:val="single" w:sz="6" w:space="0" w:color="auto"/>
                            <w:left w:val="single" w:sz="6" w:space="0" w:color="auto"/>
                            <w:right w:val="single" w:sz="6" w:space="0" w:color="auto"/>
                          </w:tcBorders>
                        </w:tcPr>
                        <w:p w:rsidR="00A12F64" w:rsidRDefault="00702A44">
                          <w:pPr>
                            <w:pStyle w:val="Style1042"/>
                            <w:rPr>
                              <w:sz w:val="22"/>
                              <w:szCs w:val="22"/>
                            </w:rPr>
                          </w:pPr>
                          <w:r>
                            <w:rPr>
                              <w:rStyle w:val="CharStyle173"/>
                            </w:rPr>
                            <w:t>Encadrement et</w:t>
                          </w:r>
                        </w:p>
                      </w:tc>
                      <w:tc>
                        <w:tcPr>
                          <w:tcW w:w="2477" w:type="dxa"/>
                          <w:tcBorders>
                            <w:top w:val="single" w:sz="6" w:space="0" w:color="auto"/>
                            <w:left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right w:val="single" w:sz="6" w:space="0" w:color="auto"/>
                          </w:tcBorders>
                        </w:tcPr>
                        <w:p w:rsidR="00A12F64" w:rsidRDefault="00702A44">
                          <w:pPr>
                            <w:pStyle w:val="Style1042"/>
                            <w:rPr>
                              <w:sz w:val="22"/>
                              <w:szCs w:val="22"/>
                            </w:rPr>
                          </w:pPr>
                          <w:r>
                            <w:rPr>
                              <w:rStyle w:val="CharStyle173"/>
                            </w:rPr>
                            <w:t>0.33</w:t>
                          </w:r>
                        </w:p>
                      </w:tc>
                    </w:tr>
                    <w:tr w:rsidR="00A12F64">
                      <w:tblPrEx>
                        <w:tblCellMar>
                          <w:top w:w="0" w:type="dxa"/>
                          <w:bottom w:w="0" w:type="dxa"/>
                        </w:tblCellMar>
                      </w:tblPrEx>
                      <w:tc>
                        <w:tcPr>
                          <w:tcW w:w="2491" w:type="dxa"/>
                          <w:tcBorders>
                            <w:left w:val="single" w:sz="6" w:space="0" w:color="auto"/>
                            <w:right w:val="single" w:sz="6" w:space="0" w:color="auto"/>
                          </w:tcBorders>
                        </w:tcPr>
                        <w:p w:rsidR="00A12F64" w:rsidRDefault="00702A44">
                          <w:pPr>
                            <w:pStyle w:val="Style1042"/>
                            <w:rPr>
                              <w:sz w:val="22"/>
                              <w:szCs w:val="22"/>
                            </w:rPr>
                          </w:pPr>
                          <w:r>
                            <w:rPr>
                              <w:rStyle w:val="CharStyle173"/>
                            </w:rPr>
                            <w:t>évaluation par le maître</w:t>
                          </w:r>
                        </w:p>
                      </w:tc>
                      <w:tc>
                        <w:tcPr>
                          <w:tcW w:w="2477" w:type="dxa"/>
                          <w:tcBorders>
                            <w:left w:val="single" w:sz="6" w:space="0" w:color="auto"/>
                            <w:right w:val="single" w:sz="6" w:space="0" w:color="auto"/>
                          </w:tcBorders>
                        </w:tcPr>
                        <w:p w:rsidR="00A12F64" w:rsidRDefault="00702A44">
                          <w:pPr>
                            <w:pStyle w:val="Style300"/>
                          </w:pPr>
                        </w:p>
                      </w:tc>
                      <w:tc>
                        <w:tcPr>
                          <w:tcW w:w="2482" w:type="dxa"/>
                          <w:tcBorders>
                            <w:left w:val="single" w:sz="6" w:space="0" w:color="auto"/>
                            <w:right w:val="single" w:sz="6" w:space="0" w:color="auto"/>
                          </w:tcBorders>
                        </w:tcPr>
                        <w:p w:rsidR="00A12F64" w:rsidRDefault="00702A44">
                          <w:pPr>
                            <w:pStyle w:val="Style300"/>
                          </w:pPr>
                        </w:p>
                      </w:tc>
                      <w:tc>
                        <w:tcPr>
                          <w:tcW w:w="2491" w:type="dxa"/>
                          <w:tcBorders>
                            <w:left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91" w:type="dxa"/>
                          <w:tcBorders>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de stage</w:t>
                          </w:r>
                        </w:p>
                      </w:tc>
                      <w:tc>
                        <w:tcPr>
                          <w:tcW w:w="2477" w:type="dxa"/>
                          <w:tcBorders>
                            <w:left w:val="single" w:sz="6" w:space="0" w:color="auto"/>
                            <w:bottom w:val="single" w:sz="6" w:space="0" w:color="auto"/>
                            <w:right w:val="single" w:sz="6" w:space="0" w:color="auto"/>
                          </w:tcBorders>
                        </w:tcPr>
                        <w:p w:rsidR="00A12F64" w:rsidRDefault="00702A44">
                          <w:pPr>
                            <w:pStyle w:val="Style300"/>
                          </w:pPr>
                        </w:p>
                      </w:tc>
                      <w:tc>
                        <w:tcPr>
                          <w:tcW w:w="2482" w:type="dxa"/>
                          <w:tcBorders>
                            <w:left w:val="single" w:sz="6" w:space="0" w:color="auto"/>
                            <w:bottom w:val="single" w:sz="6" w:space="0" w:color="auto"/>
                            <w:right w:val="single" w:sz="6" w:space="0" w:color="auto"/>
                          </w:tcBorders>
                        </w:tcPr>
                        <w:p w:rsidR="00A12F64" w:rsidRDefault="00702A44">
                          <w:pPr>
                            <w:pStyle w:val="Style300"/>
                          </w:pPr>
                        </w:p>
                      </w:tc>
                      <w:tc>
                        <w:tcPr>
                          <w:tcW w:w="2491" w:type="dxa"/>
                          <w:tcBorders>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9941" w:type="dxa"/>
                          <w:gridSpan w:val="4"/>
                          <w:tcBorders>
                            <w:top w:val="single" w:sz="6" w:space="0" w:color="auto"/>
                            <w:bottom w:val="single" w:sz="6" w:space="0" w:color="auto"/>
                          </w:tcBorders>
                        </w:tcPr>
                        <w:p w:rsidR="00A12F64" w:rsidRDefault="00702A44">
                          <w:pPr>
                            <w:pStyle w:val="Style300"/>
                          </w:pPr>
                        </w:p>
                      </w:tc>
                    </w:tr>
                    <w:tr w:rsidR="00A12F64">
                      <w:tblPrEx>
                        <w:tblCellMar>
                          <w:top w:w="0" w:type="dxa"/>
                          <w:bottom w:w="0" w:type="dxa"/>
                        </w:tblCellMar>
                      </w:tblPrEx>
                      <w:tc>
                        <w:tcPr>
                          <w:tcW w:w="9941"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042"/>
                            <w:ind w:left="2899"/>
                            <w:rPr>
                              <w:sz w:val="22"/>
                              <w:szCs w:val="22"/>
                            </w:rPr>
                          </w:pPr>
                          <w:r>
                            <w:rPr>
                              <w:rStyle w:val="CharStyle173"/>
                            </w:rPr>
                            <w:t>Epreuves 2ème session (éventuellement)</w:t>
                          </w:r>
                        </w:p>
                      </w:tc>
                    </w:tr>
                    <w:tr w:rsidR="00A12F64">
                      <w:tblPrEx>
                        <w:tblCellMar>
                          <w:top w:w="0" w:type="dxa"/>
                          <w:bottom w:w="0" w:type="dxa"/>
                        </w:tblCellMar>
                      </w:tblPrEx>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Durées</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Coefficients</w:t>
                          </w:r>
                        </w:p>
                      </w:tc>
                    </w:tr>
                    <w:tr w:rsidR="00A12F64">
                      <w:tblPrEx>
                        <w:tblCellMar>
                          <w:top w:w="0" w:type="dxa"/>
                          <w:bottom w:w="0" w:type="dxa"/>
                        </w:tblCellMar>
                      </w:tblPrEx>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91" w:type="dxa"/>
                          <w:tcBorders>
                            <w:top w:val="single" w:sz="6" w:space="0" w:color="auto"/>
                          </w:tcBorders>
                        </w:tcPr>
                        <w:p w:rsidR="00A12F64" w:rsidRDefault="00702A44">
                          <w:pPr>
                            <w:pStyle w:val="Style1042"/>
                            <w:rPr>
                              <w:sz w:val="22"/>
                              <w:szCs w:val="22"/>
                            </w:rPr>
                          </w:pPr>
                          <w:r>
                            <w:rPr>
                              <w:rStyle w:val="CharStyle173"/>
                            </w:rPr>
                            <w:t>Informations</w:t>
                          </w:r>
                        </w:p>
                      </w:tc>
                      <w:tc>
                        <w:tcPr>
                          <w:tcW w:w="2477" w:type="dxa"/>
                          <w:tcBorders>
                            <w:top w:val="single" w:sz="6" w:space="0" w:color="auto"/>
                          </w:tcBorders>
                        </w:tcPr>
                        <w:p w:rsidR="00A12F64" w:rsidRDefault="00702A44">
                          <w:pPr>
                            <w:pStyle w:val="Style1042"/>
                            <w:rPr>
                              <w:sz w:val="22"/>
                              <w:szCs w:val="22"/>
                            </w:rPr>
                          </w:pPr>
                          <w:r>
                            <w:rPr>
                              <w:rStyle w:val="CharStyle173"/>
                            </w:rPr>
                            <w:t>Pas de session 2</w:t>
                          </w:r>
                        </w:p>
                      </w:tc>
                      <w:tc>
                        <w:tcPr>
                          <w:tcW w:w="2482" w:type="dxa"/>
                          <w:tcBorders>
                            <w:top w:val="single" w:sz="6" w:space="0" w:color="auto"/>
                          </w:tcBorders>
                        </w:tcPr>
                        <w:p w:rsidR="00A12F64" w:rsidRDefault="00702A44">
                          <w:pPr>
                            <w:pStyle w:val="Style300"/>
                          </w:pPr>
                        </w:p>
                      </w:tc>
                      <w:tc>
                        <w:tcPr>
                          <w:tcW w:w="2491" w:type="dxa"/>
                          <w:tcBorders>
                            <w:top w:val="single" w:sz="6" w:space="0" w:color="auto"/>
                          </w:tcBorders>
                        </w:tcPr>
                        <w:p w:rsidR="00A12F64" w:rsidRDefault="00702A44">
                          <w:pPr>
                            <w:pStyle w:val="Style300"/>
                          </w:pPr>
                        </w:p>
                      </w:tc>
                    </w:tr>
                  </w:tbl>
                  <w:p w:rsidR="00000000" w:rsidRDefault="00702A44"/>
                </w:txbxContent>
              </v:textbox>
            </v:shape>
            <v:shape id="_x0000_s1028" type="#_x0000_t202" style="position:absolute;left:1190;top:8568;width:2314;height:552" filled="f" strokecolor="white" strokeweight="0">
              <v:textbox inset="0,0,0,0">
                <w:txbxContent>
                  <w:p w:rsidR="00A12F64" w:rsidRDefault="00702A44">
                    <w:pPr>
                      <w:pStyle w:val="Style1141"/>
                      <w:spacing w:line="240" w:lineRule="auto"/>
                      <w:rPr>
                        <w:sz w:val="22"/>
                        <w:szCs w:val="22"/>
                      </w:rPr>
                    </w:pPr>
                    <w:proofErr w:type="gramStart"/>
                    <w:r>
                      <w:rPr>
                        <w:rStyle w:val="CharStyle173"/>
                      </w:rPr>
                      <w:t>complémentaires</w:t>
                    </w:r>
                    <w:proofErr w:type="gramEnd"/>
                    <w:r>
                      <w:rPr>
                        <w:rStyle w:val="CharStyle173"/>
                      </w:rPr>
                      <w:t xml:space="preserve"> sur les</w:t>
                    </w:r>
                  </w:p>
                  <w:p w:rsidR="00A12F64" w:rsidRDefault="00702A44">
                    <w:pPr>
                      <w:pStyle w:val="Style1141"/>
                      <w:spacing w:before="43" w:line="240" w:lineRule="auto"/>
                      <w:jc w:val="left"/>
                      <w:rPr>
                        <w:sz w:val="22"/>
                        <w:szCs w:val="22"/>
                      </w:rPr>
                    </w:pPr>
                    <w:r>
                      <w:rPr>
                        <w:rStyle w:val="CharStyle173"/>
                      </w:rPr>
                      <w:t>MCC :</w:t>
                    </w:r>
                  </w:p>
                </w:txbxContent>
              </v:textbox>
            </v:shape>
            <w10:wrap type="topAndBottom" anchorx="margin"/>
          </v:group>
        </w:pict>
      </w:r>
      <w:r>
        <w:rPr>
          <w:rFonts w:ascii="Times New Roman" w:eastAsia="Times New Roman" w:hAnsi="Times New Roman" w:cs="Times New Roman"/>
          <w:u w:val="single"/>
        </w:rPr>
        <w:t>Forme d'enseignement : Enseignement à distance</w:t>
      </w:r>
      <w:r>
        <w:rPr>
          <w:rFonts w:ascii="Times New Roman" w:eastAsia="Times New Roman" w:hAnsi="Times New Roman" w:cs="Times New Roman"/>
        </w:rPr>
        <w:br/>
        <w:t>Site de formation :</w:t>
      </w:r>
      <w:r>
        <w:rPr>
          <w:rFonts w:ascii="Times New Roman" w:eastAsia="Times New Roman" w:hAnsi="Times New Roman" w:cs="Times New Roman"/>
        </w:rPr>
        <w:tab/>
        <w:t>Autres</w:t>
      </w:r>
    </w:p>
    <w:p w:rsidR="00A12F64" w:rsidRDefault="00702A44">
      <w:pPr>
        <w:spacing w:before="34" w:after="0" w:line="240" w:lineRule="auto"/>
        <w:jc w:val="both"/>
        <w:rPr>
          <w:rFonts w:ascii="Times New Roman" w:eastAsia="Times New Roman" w:hAnsi="Times New Roman" w:cs="Times New Roman"/>
        </w:rPr>
      </w:pPr>
      <w:r>
        <w:rPr>
          <w:rFonts w:ascii="Times New Roman" w:eastAsia="Times New Roman" w:hAnsi="Times New Roman" w:cs="Times New Roman"/>
        </w:rPr>
        <w:t>Langue d'enseignement : Français + Anglais</w:t>
      </w:r>
    </w:p>
    <w:p w:rsidR="00A12F64" w:rsidRDefault="00702A44">
      <w:pPr>
        <w:spacing w:before="29" w:after="0" w:line="240" w:lineRule="auto"/>
        <w:rPr>
          <w:rFonts w:ascii="Times New Roman" w:eastAsia="Times New Roman" w:hAnsi="Times New Roman" w:cs="Times New Roman"/>
          <w:sz w:val="20"/>
          <w:szCs w:val="20"/>
        </w:rPr>
        <w:sectPr w:rsidR="00A12F64">
          <w:headerReference w:type="even" r:id="rId11"/>
          <w:headerReference w:type="default" r:id="rId12"/>
          <w:footerReference w:type="even" r:id="rId13"/>
          <w:footerReference w:type="default" r:id="rId14"/>
          <w:type w:val="continuous"/>
          <w:pgSz w:w="11905" w:h="16837"/>
          <w:pgMar w:top="1122" w:right="5936" w:bottom="1440" w:left="1049" w:header="720" w:footer="720" w:gutter="0"/>
          <w:cols w:space="720"/>
        </w:sectPr>
      </w:pPr>
    </w:p>
    <w:p w:rsidR="00A12F64" w:rsidRDefault="003B53DD">
      <w:pPr>
        <w:spacing w:before="53" w:after="0" w:line="293" w:lineRule="exact"/>
        <w:ind w:right="6451"/>
        <w:rPr>
          <w:rFonts w:ascii="Times New Roman" w:eastAsia="Times New Roman" w:hAnsi="Times New Roman" w:cs="Times New Roman"/>
        </w:rPr>
      </w:pPr>
      <w:r>
        <w:rPr>
          <w:rFonts w:ascii="Times New Roman" w:eastAsia="Times New Roman" w:hAnsi="Times New Roman" w:cs="Times New Roman"/>
        </w:rPr>
        <w:lastRenderedPageBreak/>
        <w:br w:type="page"/>
      </w:r>
      <w:r>
        <w:rPr>
          <w:rFonts w:ascii="Times New Roman" w:eastAsia="Times New Roman" w:hAnsi="Times New Roman" w:cs="Times New Roman"/>
        </w:rPr>
        <w:lastRenderedPageBreak/>
        <w:t xml:space="preserve"> Libellé de </w:t>
      </w:r>
      <w:proofErr w:type="spellStart"/>
      <w:r>
        <w:rPr>
          <w:rFonts w:ascii="Times New Roman" w:eastAsia="Times New Roman" w:hAnsi="Times New Roman" w:cs="Times New Roman"/>
        </w:rPr>
        <w:t>l’ue</w:t>
      </w:r>
      <w:proofErr w:type="spellEnd"/>
      <w:r w:rsidR="00702A44">
        <w:rPr>
          <w:rFonts w:ascii="Times New Roman" w:eastAsia="Times New Roman" w:hAnsi="Times New Roman" w:cs="Times New Roman"/>
        </w:rPr>
        <w:t xml:space="preserve"> : Approche Objet Libellé court : Approche Objet</w:t>
      </w:r>
    </w:p>
    <w:p w:rsidR="00A12F64" w:rsidRDefault="00702A44">
      <w:pPr>
        <w:tabs>
          <w:tab w:val="left" w:leader="underscore" w:pos="9629"/>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J1INAW12</w:t>
      </w:r>
      <w:r>
        <w:rPr>
          <w:rFonts w:ascii="Times New Roman" w:eastAsia="Times New Roman" w:hAnsi="Times New Roman" w:cs="Times New Roman"/>
        </w:rPr>
        <w:tab/>
      </w:r>
    </w:p>
    <w:p w:rsidR="00A12F64" w:rsidRDefault="00702A44">
      <w:pPr>
        <w:tabs>
          <w:tab w:val="left" w:leader="underscore" w:pos="4325"/>
          <w:tab w:val="left" w:leader="underscore" w:pos="8717"/>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Niveau : M1</w:t>
      </w:r>
      <w:r>
        <w:rPr>
          <w:rFonts w:ascii="Times New Roman" w:eastAsia="Times New Roman" w:hAnsi="Times New Roman" w:cs="Times New Roman"/>
        </w:rPr>
        <w:tab/>
      </w:r>
      <w:r>
        <w:rPr>
          <w:rFonts w:ascii="Times New Roman" w:eastAsia="Times New Roman" w:hAnsi="Times New Roman" w:cs="Times New Roman"/>
          <w:u w:val="single"/>
        </w:rPr>
        <w:t xml:space="preserve">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d'automne</w:t>
      </w:r>
      <w:r>
        <w:rPr>
          <w:rFonts w:ascii="Times New Roman" w:eastAsia="Times New Roman" w:hAnsi="Times New Roman" w:cs="Times New Roman"/>
        </w:rPr>
        <w:tab/>
      </w:r>
      <w:r>
        <w:rPr>
          <w:rFonts w:ascii="Times New Roman" w:eastAsia="Times New Roman" w:hAnsi="Times New Roman" w:cs="Times New Roman"/>
          <w:u w:val="single"/>
        </w:rPr>
        <w:t>ECTS :6</w:t>
      </w:r>
    </w:p>
    <w:p w:rsidR="00A12F64" w:rsidRDefault="00702A44">
      <w:pPr>
        <w:tabs>
          <w:tab w:val="left" w:pos="2558"/>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 xml:space="preserve">Xavier BLANC </w:t>
      </w:r>
      <w:r w:rsidRPr="003B53DD">
        <w:rPr>
          <w:rFonts w:ascii="Times New Roman" w:eastAsia="Times New Roman" w:hAnsi="Times New Roman" w:cs="Times New Roman"/>
          <w:lang w:eastAsia="en-US"/>
        </w:rPr>
        <w:t>(</w:t>
      </w:r>
      <w:hyperlink r:id="rId15" w:history="1">
        <w:r w:rsidRPr="003B53DD">
          <w:rPr>
            <w:rFonts w:ascii="Times New Roman" w:eastAsia="Times New Roman" w:hAnsi="Times New Roman" w:cs="Times New Roman"/>
            <w:u w:val="single"/>
            <w:lang w:eastAsia="en-US"/>
          </w:rPr>
          <w:t>xavier.blanc@u-bor</w:t>
        </w:r>
        <w:r w:rsidRPr="003B53DD">
          <w:rPr>
            <w:rFonts w:ascii="Times New Roman" w:eastAsia="Times New Roman" w:hAnsi="Times New Roman" w:cs="Times New Roman"/>
            <w:u w:val="single"/>
            <w:lang w:eastAsia="en-US"/>
          </w:rPr>
          <w:t>deaux1.fr</w:t>
        </w:r>
      </w:hyperlink>
      <w:r w:rsidRPr="003B53DD">
        <w:rPr>
          <w:rFonts w:ascii="Times New Roman" w:eastAsia="Times New Roman" w:hAnsi="Times New Roman" w:cs="Times New Roman"/>
          <w:lang w:eastAsia="en-US"/>
        </w:rPr>
        <w:t>)</w:t>
      </w:r>
    </w:p>
    <w:p w:rsidR="00A12F64" w:rsidRDefault="00702A44">
      <w:pPr>
        <w:tabs>
          <w:tab w:val="left" w:pos="2544"/>
        </w:tabs>
        <w:spacing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r>
        <w:rPr>
          <w:rFonts w:ascii="Times New Roman" w:eastAsia="Times New Roman" w:hAnsi="Times New Roman" w:cs="Times New Roman"/>
          <w:u w:val="single"/>
        </w:rPr>
        <w:t>UFR DE MATHEMATIQUES ET INFORMATIQUE</w:t>
      </w:r>
    </w:p>
    <w:p w:rsidR="00A12F64" w:rsidRDefault="00702A44">
      <w:pPr>
        <w:tabs>
          <w:tab w:val="left" w:leader="underscore" w:pos="2558"/>
          <w:tab w:val="left" w:leader="underscore" w:pos="9590"/>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A12F64" w:rsidRDefault="00702A44">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Formation initiale + Formation continue</w:t>
      </w:r>
    </w:p>
    <w:p w:rsidR="00A12F64" w:rsidRDefault="00702A44">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Connaissances de la programmation impérative (langage C). Connaissance et première utilisation</w:t>
      </w:r>
    </w:p>
    <w:p w:rsidR="00A12F64" w:rsidRDefault="00702A44">
      <w:pPr>
        <w:tabs>
          <w:tab w:val="left" w:leader="underscore" w:pos="9581"/>
        </w:tabs>
        <w:spacing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d'un</w:t>
      </w:r>
      <w:proofErr w:type="gramEnd"/>
      <w:r>
        <w:rPr>
          <w:rFonts w:ascii="Times New Roman" w:eastAsia="Times New Roman" w:hAnsi="Times New Roman" w:cs="Times New Roman"/>
          <w:u w:val="single"/>
        </w:rPr>
        <w:t xml:space="preserve"> langage de programmation à objet (Java, C++, ...).</w:t>
      </w:r>
      <w:r>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Objectifs pédagogiques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Apporter un complément aux paradigmes objets déjà enseignés en Licence, et mont</w:t>
      </w:r>
      <w:r>
        <w:rPr>
          <w:rFonts w:ascii="Times New Roman" w:eastAsia="Times New Roman" w:hAnsi="Times New Roman" w:cs="Times New Roman"/>
        </w:rPr>
        <w:t xml:space="preserve">rer comment ces concepts participent à la réutilisabilité et à la maintenabilité des applications, en particulier lors de la mise en </w:t>
      </w:r>
      <w:proofErr w:type="spellStart"/>
      <w:r>
        <w:rPr>
          <w:rFonts w:ascii="Times New Roman" w:eastAsia="Times New Roman" w:hAnsi="Times New Roman" w:cs="Times New Roman"/>
        </w:rPr>
        <w:t>oeuvre</w:t>
      </w:r>
      <w:proofErr w:type="spellEnd"/>
      <w:r>
        <w:rPr>
          <w:rFonts w:ascii="Times New Roman" w:eastAsia="Times New Roman" w:hAnsi="Times New Roman" w:cs="Times New Roman"/>
        </w:rPr>
        <w:t xml:space="preserve"> d'environnements d'exécution modernes et complexes. Compétences acquises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Réalisation d'</w:t>
      </w:r>
      <w:r>
        <w:rPr>
          <w:rFonts w:ascii="Times New Roman" w:eastAsia="Times New Roman" w:hAnsi="Times New Roman" w:cs="Times New Roman"/>
        </w:rPr>
        <w:t xml:space="preserve">applications utilisant le paradigme objet, de taille moyenne (quelques milliers de lignes). Capacité à évaluer la qualité d'un logiciel existant et la possibilité de l'adapter à ses besoins. Utilisation de bibliothèques objet pour manipuler des structures </w:t>
      </w:r>
      <w:r>
        <w:rPr>
          <w:rFonts w:ascii="Times New Roman" w:eastAsia="Times New Roman" w:hAnsi="Times New Roman" w:cs="Times New Roman"/>
        </w:rPr>
        <w:t>de données complexes,</w:t>
      </w:r>
    </w:p>
    <w:p w:rsidR="00A12F64" w:rsidRDefault="00702A44">
      <w:pPr>
        <w:tabs>
          <w:tab w:val="left" w:leader="underscore" w:pos="9586"/>
        </w:tabs>
        <w:spacing w:before="5"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réaliser</w:t>
      </w:r>
      <w:proofErr w:type="gramEnd"/>
      <w:r>
        <w:rPr>
          <w:rFonts w:ascii="Times New Roman" w:eastAsia="Times New Roman" w:hAnsi="Times New Roman" w:cs="Times New Roman"/>
          <w:u w:val="single"/>
        </w:rPr>
        <w:t xml:space="preserve"> des interfaces homme-machine, ou encore manipuler des processus légers.</w:t>
      </w:r>
      <w:r>
        <w:rPr>
          <w:rFonts w:ascii="Times New Roman" w:eastAsia="Times New Roman" w:hAnsi="Times New Roman" w:cs="Times New Roman"/>
        </w:rPr>
        <w:tab/>
      </w:r>
    </w:p>
    <w:p w:rsidR="00A12F64" w:rsidRDefault="00702A44">
      <w:pPr>
        <w:spacing w:after="0" w:line="293" w:lineRule="exact"/>
        <w:ind w:right="6451"/>
        <w:rPr>
          <w:rFonts w:ascii="Times New Roman" w:eastAsia="Times New Roman" w:hAnsi="Times New Roman" w:cs="Times New Roman"/>
        </w:rPr>
      </w:pPr>
      <w:r>
        <w:rPr>
          <w:rFonts w:ascii="Times New Roman" w:eastAsia="Times New Roman" w:hAnsi="Times New Roman" w:cs="Times New Roman"/>
        </w:rPr>
        <w:t>Programme - descriptif : Rappels de programmation objet</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Concepts avancés : exceptions, clonage, classes génériques, collections, itérations, classes int</w:t>
      </w:r>
      <w:r>
        <w:rPr>
          <w:rFonts w:ascii="Times New Roman" w:eastAsia="Times New Roman" w:hAnsi="Times New Roman" w:cs="Times New Roman"/>
        </w:rPr>
        <w:t>ernes</w:t>
      </w:r>
    </w:p>
    <w:p w:rsidR="00A12F64" w:rsidRDefault="00702A44">
      <w:pPr>
        <w:spacing w:after="0" w:line="240" w:lineRule="exact"/>
        <w:rPr>
          <w:rFonts w:ascii="Times New Roman" w:eastAsia="Times New Roman" w:hAnsi="Times New Roman" w:cs="Times New Roman"/>
          <w:sz w:val="20"/>
          <w:szCs w:val="20"/>
        </w:rPr>
      </w:pPr>
    </w:p>
    <w:p w:rsidR="00A12F64" w:rsidRDefault="00702A44">
      <w:pPr>
        <w:spacing w:before="58" w:after="0" w:line="293" w:lineRule="exact"/>
        <w:rPr>
          <w:rFonts w:ascii="Times New Roman" w:eastAsia="Times New Roman" w:hAnsi="Times New Roman" w:cs="Times New Roman"/>
        </w:rPr>
      </w:pPr>
      <w:r>
        <w:rPr>
          <w:rFonts w:ascii="Times New Roman" w:eastAsia="Times New Roman" w:hAnsi="Times New Roman" w:cs="Times New Roman"/>
        </w:rPr>
        <w:t>Utilisation de quelques modèles de conception objets : Adaptateur, Décorateur, Observable ... Utilisation de la programmation objet dans certains types de développements : IHM, Système ... Bibliographie :</w:t>
      </w:r>
    </w:p>
    <w:p w:rsidR="00A12F64" w:rsidRDefault="00702A44">
      <w:pPr>
        <w:spacing w:before="5" w:after="0" w:line="293" w:lineRule="exact"/>
        <w:rPr>
          <w:rFonts w:ascii="Times New Roman" w:eastAsia="Times New Roman" w:hAnsi="Times New Roman" w:cs="Times New Roman"/>
        </w:rPr>
      </w:pPr>
      <w:r>
        <w:rPr>
          <w:rFonts w:ascii="Times New Roman" w:eastAsia="Times New Roman" w:hAnsi="Times New Roman" w:cs="Times New Roman"/>
        </w:rPr>
        <w:t xml:space="preserve">Joshua Bloch, "Effective Java, </w:t>
      </w:r>
      <w:proofErr w:type="spellStart"/>
      <w:r>
        <w:rPr>
          <w:rFonts w:ascii="Times New Roman" w:eastAsia="Times New Roman" w:hAnsi="Times New Roman" w:cs="Times New Roman"/>
        </w:rPr>
        <w:t>Programming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w:t>
      </w:r>
      <w:r>
        <w:rPr>
          <w:rFonts w:ascii="Times New Roman" w:eastAsia="Times New Roman" w:hAnsi="Times New Roman" w:cs="Times New Roman"/>
        </w:rPr>
        <w:t>anguage</w:t>
      </w:r>
      <w:proofErr w:type="spellEnd"/>
      <w:r>
        <w:rPr>
          <w:rFonts w:ascii="Times New Roman" w:eastAsia="Times New Roman" w:hAnsi="Times New Roman" w:cs="Times New Roman"/>
        </w:rPr>
        <w:t xml:space="preserve"> Guide", Addison-</w:t>
      </w:r>
      <w:proofErr w:type="spellStart"/>
      <w:r>
        <w:rPr>
          <w:rFonts w:ascii="Times New Roman" w:eastAsia="Times New Roman" w:hAnsi="Times New Roman" w:cs="Times New Roman"/>
        </w:rPr>
        <w:t>Wesely</w:t>
      </w:r>
      <w:proofErr w:type="spellEnd"/>
      <w:r>
        <w:rPr>
          <w:rFonts w:ascii="Times New Roman" w:eastAsia="Times New Roman" w:hAnsi="Times New Roman" w:cs="Times New Roman"/>
        </w:rPr>
        <w:t xml:space="preserve"> 2001 Maurice </w:t>
      </w:r>
      <w:proofErr w:type="spellStart"/>
      <w:r>
        <w:rPr>
          <w:rFonts w:ascii="Times New Roman" w:eastAsia="Times New Roman" w:hAnsi="Times New Roman" w:cs="Times New Roman"/>
        </w:rPr>
        <w:t>Naftalin</w:t>
      </w:r>
      <w:proofErr w:type="spellEnd"/>
      <w:r>
        <w:rPr>
          <w:rFonts w:ascii="Times New Roman" w:eastAsia="Times New Roman" w:hAnsi="Times New Roman" w:cs="Times New Roman"/>
        </w:rPr>
        <w:t xml:space="preserve"> et Philip </w:t>
      </w:r>
      <w:proofErr w:type="spellStart"/>
      <w:r>
        <w:rPr>
          <w:rFonts w:ascii="Times New Roman" w:eastAsia="Times New Roman" w:hAnsi="Times New Roman" w:cs="Times New Roman"/>
        </w:rPr>
        <w:t>Wadler</w:t>
      </w:r>
      <w:proofErr w:type="spellEnd"/>
      <w:r>
        <w:rPr>
          <w:rFonts w:ascii="Times New Roman" w:eastAsia="Times New Roman" w:hAnsi="Times New Roman" w:cs="Times New Roman"/>
        </w:rPr>
        <w:t xml:space="preserve">, "Java </w:t>
      </w:r>
      <w:proofErr w:type="spellStart"/>
      <w:r>
        <w:rPr>
          <w:rFonts w:ascii="Times New Roman" w:eastAsia="Times New Roman" w:hAnsi="Times New Roman" w:cs="Times New Roman"/>
        </w:rPr>
        <w:t>Generics</w:t>
      </w:r>
      <w:proofErr w:type="spellEnd"/>
      <w:r>
        <w:rPr>
          <w:rFonts w:ascii="Times New Roman" w:eastAsia="Times New Roman" w:hAnsi="Times New Roman" w:cs="Times New Roman"/>
        </w:rPr>
        <w:t xml:space="preserve"> and Collections", </w:t>
      </w:r>
      <w:proofErr w:type="spellStart"/>
      <w:r>
        <w:rPr>
          <w:rFonts w:ascii="Times New Roman" w:eastAsia="Times New Roman" w:hAnsi="Times New Roman" w:cs="Times New Roman"/>
        </w:rPr>
        <w:t>O'Reilly</w:t>
      </w:r>
      <w:proofErr w:type="spellEnd"/>
      <w:r>
        <w:rPr>
          <w:rFonts w:ascii="Times New Roman" w:eastAsia="Times New Roman" w:hAnsi="Times New Roman" w:cs="Times New Roman"/>
        </w:rPr>
        <w:t xml:space="preserve"> 2006 E. Gamma, R. </w:t>
      </w:r>
      <w:proofErr w:type="spellStart"/>
      <w:r>
        <w:rPr>
          <w:rFonts w:ascii="Times New Roman" w:eastAsia="Times New Roman" w:hAnsi="Times New Roman" w:cs="Times New Roman"/>
        </w:rPr>
        <w:t>Helm</w:t>
      </w:r>
      <w:proofErr w:type="spellEnd"/>
      <w:r>
        <w:rPr>
          <w:rFonts w:ascii="Times New Roman" w:eastAsia="Times New Roman" w:hAnsi="Times New Roman" w:cs="Times New Roman"/>
        </w:rPr>
        <w:t xml:space="preserve">, R. Johnson et J. </w:t>
      </w:r>
      <w:proofErr w:type="spellStart"/>
      <w:r>
        <w:rPr>
          <w:rFonts w:ascii="Times New Roman" w:eastAsia="Times New Roman" w:hAnsi="Times New Roman" w:cs="Times New Roman"/>
        </w:rPr>
        <w:t>Vlissides</w:t>
      </w:r>
      <w:proofErr w:type="spellEnd"/>
      <w:r>
        <w:rPr>
          <w:rFonts w:ascii="Times New Roman" w:eastAsia="Times New Roman" w:hAnsi="Times New Roman" w:cs="Times New Roman"/>
        </w:rPr>
        <w:t>, "Design Patterns. Catalogue de modèles de conception réutilisables", Vuibert, 1999</w:t>
      </w:r>
    </w:p>
    <w:p w:rsidR="00A12F64" w:rsidRDefault="00702A44">
      <w:pPr>
        <w:spacing w:before="29"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71D819EE">
          <v:group id="_x0000_s1029" style="position:absolute;left:0;text-align:left;margin-left:0;margin-top:133.45pt;width:496.05pt;height:118.1pt;z-index:251660288;mso-wrap-distance-left:1.9pt;mso-wrap-distance-top:10.55pt;mso-wrap-distance-right:1.9pt;mso-position-horizontal-relative:margin" coordorigin="1133,13022" coordsize="9921,2362">
            <v:shape id="_x0000_s1030" type="#_x0000_t202" style="position:absolute;left:1133;top:13286;width:9921;height:2098"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Semai</w:t>
                          </w:r>
                          <w:r>
                            <w:rPr>
                              <w:rStyle w:val="CharStyle173"/>
                            </w:rPr>
                            <w:t>nes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5</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6</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7</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8</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9</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10</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15</w:t>
                          </w: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TD</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TP</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CI</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TDM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r>
                  </w:tbl>
                  <w:p w:rsidR="00000000" w:rsidRDefault="00702A44"/>
                </w:txbxContent>
              </v:textbox>
            </v:shape>
            <v:shape id="_x0000_s1031" type="#_x0000_t202" style="position:absolute;left:1191;top:13022;width:3130;height:255" filled="f" strokecolor="white" strokeweight="0">
              <v:textbox inset="0,0,0,0">
                <w:txbxContent>
                  <w:p w:rsidR="00A12F64" w:rsidRDefault="00702A44">
                    <w:pPr>
                      <w:pStyle w:val="Style886"/>
                      <w:spacing w:line="240" w:lineRule="auto"/>
                      <w:jc w:val="both"/>
                      <w:rPr>
                        <w:sz w:val="22"/>
                        <w:szCs w:val="22"/>
                      </w:rPr>
                    </w:pPr>
                    <w:r>
                      <w:rPr>
                        <w:rStyle w:val="CharStyle173"/>
                      </w:rPr>
                      <w:t>Répartitions des enseignements :</w:t>
                    </w:r>
                  </w:p>
                </w:txbxContent>
              </v:textbox>
            </v:shape>
            <w10:wrap type="topAndBottom" anchorx="margin"/>
          </v:group>
        </w:pict>
      </w:r>
      <w:r>
        <w:rPr>
          <w:rFonts w:ascii="Times New Roman" w:eastAsia="Times New Roman" w:hAnsi="Times New Roman" w:cs="Times New Roman"/>
        </w:rPr>
        <w:t>Volume des enseignements :</w:t>
      </w:r>
    </w:p>
    <w:p w:rsidR="00A12F64" w:rsidRDefault="00702A44">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A12F64">
        <w:tblPrEx>
          <w:tblCellMar>
            <w:top w:w="0" w:type="dxa"/>
            <w:bottom w:w="0" w:type="dxa"/>
          </w:tblCellMar>
        </w:tblPrEx>
        <w:tc>
          <w:tcPr>
            <w:tcW w:w="4958" w:type="dxa"/>
            <w:tcBorders>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A12F64" w:rsidRDefault="00702A44">
      <w:pPr>
        <w:spacing w:after="0" w:line="293" w:lineRule="exact"/>
        <w:rPr>
          <w:rFonts w:ascii="Times New Roman" w:eastAsia="Times New Roman" w:hAnsi="Times New Roman" w:cs="Times New Roman"/>
          <w:sz w:val="20"/>
          <w:szCs w:val="20"/>
        </w:rPr>
        <w:sectPr w:rsidR="00A12F64">
          <w:headerReference w:type="even" r:id="rId16"/>
          <w:headerReference w:type="default" r:id="rId17"/>
          <w:footerReference w:type="even" r:id="rId18"/>
          <w:footerReference w:type="default" r:id="rId19"/>
          <w:type w:val="continuous"/>
          <w:pgSz w:w="11905" w:h="16837"/>
          <w:pgMar w:top="1117" w:right="992" w:bottom="1440" w:left="992" w:header="720" w:footer="720" w:gutter="0"/>
          <w:cols w:space="720"/>
        </w:sectPr>
      </w:pP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0A67BBC5">
          <v:group id="_x0000_s1032" style="position:absolute;margin-left:-3.1pt;margin-top:0;width:496.8pt;height:413.5pt;z-index:251661312;mso-wrap-distance-left:1.9pt;mso-wrap-distance-right:1.9pt;mso-wrap-distance-bottom:15.35pt;mso-position-horizontal-relative:margin" coordorigin="1128,1152" coordsize="9936,8270">
            <v:shape id="_x0000_s1033" type="#_x0000_t202" style="position:absolute;left:1128;top:1421;width:9936;height:7728"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A12F64">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Epreuves 1ère session</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Durées</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Coefficients</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Contrôle Continu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OBLIGATOIRE</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0.33</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Examen écrit terminal</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03h00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0.66</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bottom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Epreuves 2ème session (éventuellement)</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Durées</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Coefficients</w:t>
                          </w:r>
                        </w:p>
                      </w:tc>
                    </w:tr>
                    <w:tr w:rsidR="00A12F64">
                      <w:tblPrEx>
                        <w:tblCellMar>
                          <w:top w:w="0" w:type="dxa"/>
                          <w:bottom w:w="0" w:type="dxa"/>
                        </w:tblCellMar>
                      </w:tblPrEx>
                      <w:tc>
                        <w:tcPr>
                          <w:tcW w:w="2486" w:type="dxa"/>
                          <w:tcBorders>
                            <w:top w:val="single" w:sz="6" w:space="0" w:color="auto"/>
                            <w:left w:val="single" w:sz="6" w:space="0" w:color="auto"/>
                            <w:right w:val="single" w:sz="6" w:space="0" w:color="auto"/>
                          </w:tcBorders>
                        </w:tcPr>
                        <w:p w:rsidR="00A12F64" w:rsidRDefault="00702A44">
                          <w:pPr>
                            <w:pStyle w:val="Style1042"/>
                            <w:rPr>
                              <w:sz w:val="22"/>
                              <w:szCs w:val="22"/>
                            </w:rPr>
                          </w:pPr>
                          <w:r>
                            <w:rPr>
                              <w:rStyle w:val="CharStyle173"/>
                            </w:rPr>
                            <w:t>Examen écrit ou oral</w:t>
                          </w:r>
                        </w:p>
                      </w:tc>
                      <w:tc>
                        <w:tcPr>
                          <w:tcW w:w="2477" w:type="dxa"/>
                          <w:tcBorders>
                            <w:top w:val="single" w:sz="6" w:space="0" w:color="auto"/>
                            <w:left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right w:val="single" w:sz="6" w:space="0" w:color="auto"/>
                          </w:tcBorders>
                        </w:tcPr>
                        <w:p w:rsidR="00A12F64" w:rsidRDefault="00702A44">
                          <w:pPr>
                            <w:pStyle w:val="Style1042"/>
                            <w:rPr>
                              <w:sz w:val="22"/>
                              <w:szCs w:val="22"/>
                            </w:rPr>
                          </w:pPr>
                          <w:r>
                            <w:rPr>
                              <w:rStyle w:val="CharStyle173"/>
                            </w:rPr>
                            <w:t>03h00</w:t>
                          </w:r>
                        </w:p>
                      </w:tc>
                      <w:tc>
                        <w:tcPr>
                          <w:tcW w:w="2491" w:type="dxa"/>
                          <w:tcBorders>
                            <w:top w:val="single" w:sz="6" w:space="0" w:color="auto"/>
                            <w:left w:val="single" w:sz="6" w:space="0" w:color="auto"/>
                            <w:right w:val="single" w:sz="6" w:space="0" w:color="auto"/>
                          </w:tcBorders>
                        </w:tcPr>
                        <w:p w:rsidR="00A12F64" w:rsidRDefault="00702A44">
                          <w:pPr>
                            <w:pStyle w:val="Style1042"/>
                            <w:rPr>
                              <w:sz w:val="22"/>
                              <w:szCs w:val="22"/>
                            </w:rPr>
                          </w:pPr>
                          <w:r>
                            <w:rPr>
                              <w:rStyle w:val="CharStyle173"/>
                            </w:rPr>
                            <w:t>0.66</w:t>
                          </w:r>
                        </w:p>
                      </w:tc>
                    </w:tr>
                    <w:tr w:rsidR="00A12F64">
                      <w:tblPrEx>
                        <w:tblCellMar>
                          <w:top w:w="0" w:type="dxa"/>
                          <w:bottom w:w="0" w:type="dxa"/>
                        </w:tblCellMar>
                      </w:tblPrEx>
                      <w:tc>
                        <w:tcPr>
                          <w:tcW w:w="2486" w:type="dxa"/>
                          <w:tcBorders>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(selon l'effectif)</w:t>
                          </w:r>
                        </w:p>
                      </w:tc>
                      <w:tc>
                        <w:tcPr>
                          <w:tcW w:w="2477" w:type="dxa"/>
                          <w:tcBorders>
                            <w:left w:val="single" w:sz="6" w:space="0" w:color="auto"/>
                            <w:bottom w:val="single" w:sz="6" w:space="0" w:color="auto"/>
                            <w:right w:val="single" w:sz="6" w:space="0" w:color="auto"/>
                          </w:tcBorders>
                        </w:tcPr>
                        <w:p w:rsidR="00A12F64" w:rsidRDefault="00702A44">
                          <w:pPr>
                            <w:pStyle w:val="Style300"/>
                          </w:pPr>
                        </w:p>
                      </w:tc>
                      <w:tc>
                        <w:tcPr>
                          <w:tcW w:w="2482" w:type="dxa"/>
                          <w:tcBorders>
                            <w:left w:val="single" w:sz="6" w:space="0" w:color="auto"/>
                            <w:bottom w:val="single" w:sz="6" w:space="0" w:color="auto"/>
                            <w:right w:val="single" w:sz="6" w:space="0" w:color="auto"/>
                          </w:tcBorders>
                        </w:tcPr>
                        <w:p w:rsidR="00A12F64" w:rsidRDefault="00702A44">
                          <w:pPr>
                            <w:pStyle w:val="Style300"/>
                          </w:pPr>
                        </w:p>
                      </w:tc>
                      <w:tc>
                        <w:tcPr>
                          <w:tcW w:w="2491" w:type="dxa"/>
                          <w:tcBorders>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Contrôle Continu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report session 1</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0.33</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tcBorders>
                        </w:tcPr>
                        <w:p w:rsidR="00A12F64" w:rsidRDefault="00702A44">
                          <w:pPr>
                            <w:pStyle w:val="Style1042"/>
                            <w:rPr>
                              <w:sz w:val="22"/>
                              <w:szCs w:val="22"/>
                            </w:rPr>
                          </w:pPr>
                          <w:r>
                            <w:rPr>
                              <w:rStyle w:val="CharStyle173"/>
                            </w:rPr>
                            <w:t>Informations</w:t>
                          </w:r>
                        </w:p>
                      </w:tc>
                      <w:tc>
                        <w:tcPr>
                          <w:tcW w:w="2477" w:type="dxa"/>
                          <w:tcBorders>
                            <w:top w:val="single" w:sz="6" w:space="0" w:color="auto"/>
                          </w:tcBorders>
                        </w:tcPr>
                        <w:p w:rsidR="00A12F64" w:rsidRDefault="00702A44">
                          <w:pPr>
                            <w:pStyle w:val="Style1042"/>
                            <w:rPr>
                              <w:sz w:val="22"/>
                              <w:szCs w:val="22"/>
                            </w:rPr>
                          </w:pPr>
                          <w:r>
                            <w:rPr>
                              <w:rStyle w:val="CharStyle173"/>
                            </w:rPr>
                            <w:t>Projet donnant lieu à un</w:t>
                          </w:r>
                        </w:p>
                      </w:tc>
                      <w:tc>
                        <w:tcPr>
                          <w:tcW w:w="2482" w:type="dxa"/>
                          <w:tcBorders>
                            <w:top w:val="single" w:sz="6" w:space="0" w:color="auto"/>
                          </w:tcBorders>
                        </w:tcPr>
                        <w:p w:rsidR="00A12F64" w:rsidRDefault="00702A44">
                          <w:pPr>
                            <w:pStyle w:val="Style1042"/>
                            <w:rPr>
                              <w:sz w:val="22"/>
                              <w:szCs w:val="22"/>
                            </w:rPr>
                          </w:pPr>
                          <w:r>
                            <w:rPr>
                              <w:rStyle w:val="CharStyle173"/>
                            </w:rPr>
                            <w:t>rapport (3-4 pages) et une</w:t>
                          </w:r>
                        </w:p>
                      </w:tc>
                      <w:tc>
                        <w:tcPr>
                          <w:tcW w:w="2491" w:type="dxa"/>
                          <w:tcBorders>
                            <w:top w:val="single" w:sz="6" w:space="0" w:color="auto"/>
                          </w:tcBorders>
                        </w:tcPr>
                        <w:p w:rsidR="00A12F64" w:rsidRDefault="00702A44">
                          <w:pPr>
                            <w:pStyle w:val="Style1042"/>
                            <w:rPr>
                              <w:sz w:val="22"/>
                              <w:szCs w:val="22"/>
                            </w:rPr>
                          </w:pPr>
                          <w:r>
                            <w:rPr>
                              <w:rStyle w:val="CharStyle173"/>
                            </w:rPr>
                            <w:t>présentation du</w:t>
                          </w:r>
                        </w:p>
                      </w:tc>
                    </w:tr>
                    <w:tr w:rsidR="00A12F64">
                      <w:tblPrEx>
                        <w:tblCellMar>
                          <w:top w:w="0" w:type="dxa"/>
                          <w:bottom w:w="0" w:type="dxa"/>
                        </w:tblCellMar>
                      </w:tblPrEx>
                      <w:tc>
                        <w:tcPr>
                          <w:tcW w:w="2486" w:type="dxa"/>
                        </w:tcPr>
                        <w:p w:rsidR="00A12F64" w:rsidRDefault="00702A44">
                          <w:pPr>
                            <w:pStyle w:val="Style1042"/>
                            <w:rPr>
                              <w:sz w:val="22"/>
                              <w:szCs w:val="22"/>
                            </w:rPr>
                          </w:pPr>
                          <w:r>
                            <w:rPr>
                              <w:rStyle w:val="CharStyle173"/>
                            </w:rPr>
                            <w:t>complémentaires sur les</w:t>
                          </w:r>
                        </w:p>
                      </w:tc>
                      <w:tc>
                        <w:tcPr>
                          <w:tcW w:w="2477" w:type="dxa"/>
                        </w:tcPr>
                        <w:p w:rsidR="00A12F64" w:rsidRDefault="00702A44">
                          <w:pPr>
                            <w:pStyle w:val="Style1042"/>
                            <w:rPr>
                              <w:sz w:val="22"/>
                              <w:szCs w:val="22"/>
                            </w:rPr>
                          </w:pPr>
                          <w:r>
                            <w:rPr>
                              <w:rStyle w:val="CharStyle173"/>
                            </w:rPr>
                            <w:t>logiciel réalisé.</w:t>
                          </w:r>
                        </w:p>
                      </w:tc>
                      <w:tc>
                        <w:tcPr>
                          <w:tcW w:w="2482" w:type="dxa"/>
                        </w:tcPr>
                        <w:p w:rsidR="00A12F64" w:rsidRDefault="00702A44">
                          <w:pPr>
                            <w:pStyle w:val="Style300"/>
                          </w:pPr>
                        </w:p>
                      </w:tc>
                      <w:tc>
                        <w:tcPr>
                          <w:tcW w:w="2491" w:type="dxa"/>
                        </w:tcPr>
                        <w:p w:rsidR="00A12F64" w:rsidRDefault="00702A44">
                          <w:pPr>
                            <w:pStyle w:val="Style300"/>
                          </w:pPr>
                        </w:p>
                      </w:tc>
                    </w:tr>
                  </w:tbl>
                  <w:p w:rsidR="00000000" w:rsidRDefault="00702A44"/>
                </w:txbxContent>
              </v:textbox>
            </v:shape>
            <v:shape id="_x0000_s1034" type="#_x0000_t202" style="position:absolute;left:1190;top:9168;width:8468;height:254" filled="f" strokecolor="white" strokeweight="0">
              <v:textbox inset="0,0,0,0">
                <w:txbxContent>
                  <w:p w:rsidR="00A12F64" w:rsidRDefault="00702A44">
                    <w:pPr>
                      <w:pStyle w:val="Style886"/>
                      <w:tabs>
                        <w:tab w:val="left" w:pos="2549"/>
                      </w:tabs>
                      <w:spacing w:line="240" w:lineRule="auto"/>
                      <w:jc w:val="both"/>
                      <w:rPr>
                        <w:sz w:val="22"/>
                        <w:szCs w:val="22"/>
                      </w:rPr>
                    </w:pPr>
                    <w:r>
                      <w:rPr>
                        <w:rStyle w:val="CharStyle173"/>
                      </w:rPr>
                      <w:t>MCC :</w:t>
                    </w:r>
                    <w:r>
                      <w:rPr>
                        <w:rStyle w:val="CharStyle173"/>
                      </w:rPr>
                      <w:tab/>
                      <w:t xml:space="preserve">Note session 2 = CoeffEx2 * Ex2 + </w:t>
                    </w:r>
                    <w:proofErr w:type="spellStart"/>
                    <w:r>
                      <w:rPr>
                        <w:rStyle w:val="CharStyle173"/>
                      </w:rPr>
                      <w:t>coeffCC</w:t>
                    </w:r>
                    <w:proofErr w:type="spellEnd"/>
                    <w:r>
                      <w:rPr>
                        <w:rStyle w:val="CharStyle173"/>
                      </w:rPr>
                      <w:t xml:space="preserve"> * </w:t>
                    </w:r>
                    <w:proofErr w:type="gramStart"/>
                    <w:r>
                      <w:rPr>
                        <w:rStyle w:val="CharStyle173"/>
                      </w:rPr>
                      <w:t>max(</w:t>
                    </w:r>
                    <w:proofErr w:type="gramEnd"/>
                    <w:r>
                      <w:rPr>
                        <w:rStyle w:val="CharStyle173"/>
                      </w:rPr>
                      <w:t>Ex2,CC)</w:t>
                    </w:r>
                  </w:p>
                </w:txbxContent>
              </v:textbox>
            </v:shape>
            <v:shape id="_x0000_s1035" type="#_x0000_t202" style="position:absolute;left:1190;top:1152;width:5856;height:254" filled="f" strokecolor="white" strokeweight="0">
              <v:textbox inset="0,0,0,0">
                <w:txbxContent>
                  <w:p w:rsidR="00A12F64" w:rsidRDefault="00702A44">
                    <w:pPr>
                      <w:pStyle w:val="Style886"/>
                      <w:spacing w:line="240" w:lineRule="auto"/>
                      <w:jc w:val="both"/>
                      <w:rPr>
                        <w:sz w:val="22"/>
                        <w:szCs w:val="22"/>
                      </w:rPr>
                    </w:pPr>
                    <w:r w:rsidRPr="003B53DD">
                      <w:rPr>
                        <w:rStyle w:val="CharStyle173"/>
                        <w:lang w:eastAsia="en-US"/>
                      </w:rPr>
                      <w:t xml:space="preserve">Mode </w:t>
                    </w:r>
                    <w:r>
                      <w:rPr>
                        <w:rStyle w:val="CharStyle173"/>
                      </w:rPr>
                      <w:t xml:space="preserve">d'évaluation </w:t>
                    </w:r>
                    <w:r w:rsidRPr="003B53DD">
                      <w:rPr>
                        <w:rStyle w:val="CharStyle173"/>
                        <w:lang w:eastAsia="en-US"/>
                      </w:rPr>
                      <w:t xml:space="preserve">: </w:t>
                    </w:r>
                    <w:r>
                      <w:rPr>
                        <w:rStyle w:val="CharStyle173"/>
                      </w:rPr>
                      <w:t xml:space="preserve">Modalités </w:t>
                    </w:r>
                    <w:r w:rsidRPr="003B53DD">
                      <w:rPr>
                        <w:rStyle w:val="CharStyle173"/>
                        <w:lang w:eastAsia="en-US"/>
                      </w:rPr>
                      <w:t xml:space="preserve">de </w:t>
                    </w:r>
                    <w:r>
                      <w:rPr>
                        <w:rStyle w:val="CharStyle173"/>
                      </w:rPr>
                      <w:t xml:space="preserve">contrôle </w:t>
                    </w:r>
                    <w:r w:rsidRPr="003B53DD">
                      <w:rPr>
                        <w:rStyle w:val="CharStyle173"/>
                        <w:lang w:eastAsia="en-US"/>
                      </w:rPr>
                      <w:t>des connaissances</w:t>
                    </w:r>
                  </w:p>
                </w:txbxContent>
              </v:textbox>
            </v:shape>
            <w10:wrap type="topAndBottom" anchorx="margin"/>
          </v:group>
        </w:pict>
      </w:r>
      <w:r>
        <w:rPr>
          <w:rFonts w:ascii="Times New Roman" w:eastAsia="Times New Roman" w:hAnsi="Times New Roman" w:cs="Times New Roman"/>
        </w:rPr>
        <w:t>Forme d'enseignement :   Enseignement présentiel</w:t>
      </w:r>
    </w:p>
    <w:p w:rsidR="00A12F64" w:rsidRDefault="00702A44">
      <w:pPr>
        <w:tabs>
          <w:tab w:val="left" w:pos="2534"/>
        </w:tabs>
        <w:spacing w:after="0" w:line="293" w:lineRule="exact"/>
        <w:jc w:val="both"/>
        <w:rPr>
          <w:rFonts w:ascii="Times New Roman" w:eastAsia="Times New Roman" w:hAnsi="Times New Roman" w:cs="Times New Roman"/>
        </w:rPr>
      </w:pPr>
      <w:r>
        <w:rPr>
          <w:rFonts w:ascii="Times New Roman" w:eastAsia="Times New Roman" w:hAnsi="Times New Roman" w:cs="Times New Roman"/>
        </w:rPr>
        <w:t>Site de formation :</w:t>
      </w:r>
      <w:r>
        <w:rPr>
          <w:rFonts w:ascii="Times New Roman" w:eastAsia="Times New Roman" w:hAnsi="Times New Roman" w:cs="Times New Roman"/>
        </w:rPr>
        <w:tab/>
        <w:t>Université Bordeaux 1 (Talence) + Autres</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Langue d'enseignement : Français + Anglais</w:t>
      </w:r>
    </w:p>
    <w:p w:rsidR="00A12F64" w:rsidRDefault="00702A44">
      <w:pPr>
        <w:spacing w:before="34" w:after="0" w:line="240" w:lineRule="auto"/>
        <w:rPr>
          <w:rFonts w:ascii="Times New Roman" w:eastAsia="Times New Roman" w:hAnsi="Times New Roman" w:cs="Times New Roman"/>
          <w:sz w:val="20"/>
          <w:szCs w:val="20"/>
        </w:rPr>
        <w:sectPr w:rsidR="00A12F64">
          <w:headerReference w:type="even" r:id="rId20"/>
          <w:headerReference w:type="default" r:id="rId21"/>
          <w:footerReference w:type="even" r:id="rId22"/>
          <w:footerReference w:type="default" r:id="rId23"/>
          <w:type w:val="continuous"/>
          <w:pgSz w:w="11905" w:h="16837"/>
          <w:pgMar w:top="1151" w:right="4267" w:bottom="1440" w:left="1046" w:header="720" w:footer="720" w:gutter="0"/>
          <w:cols w:space="720"/>
        </w:sectPr>
      </w:pPr>
    </w:p>
    <w:p w:rsidR="00A12F64" w:rsidRDefault="003B53DD">
      <w:pPr>
        <w:tabs>
          <w:tab w:val="left" w:leader="underscore" w:pos="9638"/>
        </w:tabs>
        <w:spacing w:before="53"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lastRenderedPageBreak/>
        <w:br w:type="page"/>
      </w:r>
      <w:r>
        <w:rPr>
          <w:rFonts w:ascii="Times New Roman" w:eastAsia="Times New Roman" w:hAnsi="Times New Roman" w:cs="Times New Roman"/>
          <w:u w:val="single"/>
        </w:rPr>
        <w:lastRenderedPageBreak/>
        <w:t xml:space="preserve"> Libellé de </w:t>
      </w:r>
      <w:proofErr w:type="spellStart"/>
      <w:r>
        <w:rPr>
          <w:rFonts w:ascii="Times New Roman" w:eastAsia="Times New Roman" w:hAnsi="Times New Roman" w:cs="Times New Roman"/>
          <w:u w:val="single"/>
        </w:rPr>
        <w:t>l’ue</w:t>
      </w:r>
      <w:proofErr w:type="spellEnd"/>
      <w:r w:rsidR="00702A44">
        <w:rPr>
          <w:rFonts w:ascii="Times New Roman" w:eastAsia="Times New Roman" w:hAnsi="Times New Roman" w:cs="Times New Roman"/>
          <w:u w:val="single"/>
        </w:rPr>
        <w:t xml:space="preserve"> : Modèles de Calcul</w:t>
      </w:r>
      <w:r w:rsidR="00702A44">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Libel</w:t>
      </w:r>
      <w:r>
        <w:rPr>
          <w:rFonts w:ascii="Times New Roman" w:eastAsia="Times New Roman" w:hAnsi="Times New Roman" w:cs="Times New Roman"/>
        </w:rPr>
        <w:t>lé court : Modèles de Calcul</w:t>
      </w:r>
    </w:p>
    <w:p w:rsidR="00A12F64" w:rsidRDefault="00702A44">
      <w:pPr>
        <w:tabs>
          <w:tab w:val="left" w:leader="underscore" w:pos="9629"/>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J1IN7M14</w:t>
      </w:r>
      <w:r>
        <w:rPr>
          <w:rFonts w:ascii="Times New Roman" w:eastAsia="Times New Roman" w:hAnsi="Times New Roman" w:cs="Times New Roman"/>
        </w:rPr>
        <w:tab/>
      </w:r>
    </w:p>
    <w:p w:rsidR="00A12F64" w:rsidRDefault="00702A44">
      <w:pPr>
        <w:tabs>
          <w:tab w:val="left" w:pos="4397"/>
          <w:tab w:val="left" w:pos="8794"/>
        </w:tabs>
        <w:spacing w:after="0" w:line="293" w:lineRule="exact"/>
        <w:jc w:val="both"/>
        <w:rPr>
          <w:rFonts w:ascii="Times New Roman" w:eastAsia="Times New Roman" w:hAnsi="Times New Roman" w:cs="Times New Roman"/>
        </w:rPr>
      </w:pPr>
      <w:r>
        <w:rPr>
          <w:rFonts w:ascii="Times New Roman" w:eastAsia="Times New Roman" w:hAnsi="Times New Roman" w:cs="Times New Roman"/>
        </w:rPr>
        <w:t>Niveau : M1</w:t>
      </w:r>
      <w:r>
        <w:rPr>
          <w:rFonts w:ascii="Times New Roman" w:eastAsia="Times New Roman" w:hAnsi="Times New Roman" w:cs="Times New Roman"/>
        </w:rPr>
        <w:tab/>
        <w:t xml:space="preserve">Période </w:t>
      </w:r>
      <w:proofErr w:type="gramStart"/>
      <w:r>
        <w:rPr>
          <w:rFonts w:ascii="Times New Roman" w:eastAsia="Times New Roman" w:hAnsi="Times New Roman" w:cs="Times New Roman"/>
        </w:rPr>
        <w:t>:Semestre</w:t>
      </w:r>
      <w:proofErr w:type="gramEnd"/>
      <w:r>
        <w:rPr>
          <w:rFonts w:ascii="Times New Roman" w:eastAsia="Times New Roman" w:hAnsi="Times New Roman" w:cs="Times New Roman"/>
        </w:rPr>
        <w:t xml:space="preserve"> d'automne</w:t>
      </w:r>
      <w:r>
        <w:rPr>
          <w:rFonts w:ascii="Times New Roman" w:eastAsia="Times New Roman" w:hAnsi="Times New Roman" w:cs="Times New Roman"/>
        </w:rPr>
        <w:tab/>
        <w:t>ECTS :6</w:t>
      </w:r>
    </w:p>
    <w:p w:rsidR="00A12F64" w:rsidRDefault="00702A44">
      <w:pPr>
        <w:tabs>
          <w:tab w:val="left" w:pos="2558"/>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r>
      <w:r>
        <w:rPr>
          <w:rFonts w:ascii="Times New Roman" w:eastAsia="Times New Roman" w:hAnsi="Times New Roman" w:cs="Times New Roman"/>
          <w:lang w:val="it-IT" w:eastAsia="it-IT"/>
        </w:rPr>
        <w:t xml:space="preserve">Anca </w:t>
      </w:r>
      <w:r>
        <w:rPr>
          <w:rFonts w:ascii="Times New Roman" w:eastAsia="Times New Roman" w:hAnsi="Times New Roman" w:cs="Times New Roman"/>
        </w:rPr>
        <w:t xml:space="preserve">MUSCHOLL </w:t>
      </w:r>
      <w:r w:rsidRPr="003B53DD">
        <w:rPr>
          <w:rFonts w:ascii="Times New Roman" w:eastAsia="Times New Roman" w:hAnsi="Times New Roman" w:cs="Times New Roman"/>
          <w:lang w:eastAsia="en-US"/>
        </w:rPr>
        <w:t>(</w:t>
      </w:r>
      <w:hyperlink r:id="rId24" w:history="1">
        <w:r w:rsidRPr="003B53DD">
          <w:rPr>
            <w:rFonts w:ascii="Times New Roman" w:eastAsia="Times New Roman" w:hAnsi="Times New Roman" w:cs="Times New Roman"/>
            <w:u w:val="single"/>
            <w:lang w:eastAsia="en-US"/>
          </w:rPr>
          <w:t>anca.muscholl@u-bordeaux1.fr</w:t>
        </w:r>
      </w:hyperlink>
      <w:r w:rsidRPr="003B53DD">
        <w:rPr>
          <w:rFonts w:ascii="Times New Roman" w:eastAsia="Times New Roman" w:hAnsi="Times New Roman" w:cs="Times New Roman"/>
          <w:lang w:eastAsia="en-US"/>
        </w:rPr>
        <w:t>)</w:t>
      </w:r>
    </w:p>
    <w:p w:rsidR="00A12F64" w:rsidRDefault="00702A44">
      <w:pPr>
        <w:tabs>
          <w:tab w:val="left" w:pos="2544"/>
        </w:tabs>
        <w:spacing w:before="5"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r>
        <w:rPr>
          <w:rFonts w:ascii="Times New Roman" w:eastAsia="Times New Roman" w:hAnsi="Times New Roman" w:cs="Times New Roman"/>
          <w:u w:val="single"/>
          <w:lang w:val="de-DE" w:eastAsia="de-DE"/>
        </w:rPr>
        <w:t xml:space="preserve">UFR </w:t>
      </w:r>
      <w:r>
        <w:rPr>
          <w:rFonts w:ascii="Times New Roman" w:eastAsia="Times New Roman" w:hAnsi="Times New Roman" w:cs="Times New Roman"/>
          <w:u w:val="single"/>
        </w:rPr>
        <w:t>DE MATHEMATIQUES ET INFORMATIQUE</w:t>
      </w:r>
    </w:p>
    <w:p w:rsidR="00A12F64" w:rsidRDefault="00702A44">
      <w:pPr>
        <w:tabs>
          <w:tab w:val="left" w:leader="underscore" w:pos="2558"/>
          <w:tab w:val="left" w:leader="underscore" w:pos="9590"/>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A12F64" w:rsidRDefault="00702A44">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Formation initiale + Formation continue</w:t>
      </w:r>
    </w:p>
    <w:p w:rsidR="00A12F64" w:rsidRDefault="00702A44">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A12F64" w:rsidRDefault="00702A44">
      <w:pPr>
        <w:spacing w:after="0" w:line="293" w:lineRule="exact"/>
        <w:ind w:right="2304"/>
        <w:rPr>
          <w:rFonts w:ascii="Times New Roman" w:eastAsia="Times New Roman" w:hAnsi="Times New Roman" w:cs="Times New Roman"/>
        </w:rPr>
      </w:pPr>
      <w:r>
        <w:rPr>
          <w:rFonts w:ascii="Times New Roman" w:eastAsia="Times New Roman" w:hAnsi="Times New Roman" w:cs="Times New Roman"/>
        </w:rPr>
        <w:t>Langage et automates, algorithmique des graphes, logique propositionnelle Objectifs pédagogiques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Définir, indépendamment de la technologie, ce qui est calculable et ce qui ne l'est pas (théorie de </w:t>
      </w:r>
      <w:r>
        <w:rPr>
          <w:rFonts w:ascii="Times New Roman" w:eastAsia="Times New Roman" w:hAnsi="Times New Roman" w:cs="Times New Roman"/>
          <w:u w:val="single"/>
        </w:rPr>
        <w:t>la calculabilité) ; ce qui est calculable efficacement et ce qui ne l'est pas (théorie de la complexité).</w:t>
      </w:r>
      <w:r>
        <w:rPr>
          <w:rFonts w:ascii="Times New Roman" w:eastAsia="Times New Roman" w:hAnsi="Times New Roman" w:cs="Times New Roman"/>
        </w:rPr>
        <w:t xml:space="preserve"> Compétences acquises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Capacité de raisonnement ab</w:t>
      </w:r>
      <w:r>
        <w:rPr>
          <w:rFonts w:ascii="Times New Roman" w:eastAsia="Times New Roman" w:hAnsi="Times New Roman" w:cs="Times New Roman"/>
        </w:rPr>
        <w:t>strait, en particulier autour des notions "problème", "solution algorithmique (calcul)", "réduction algorithmique", etc.</w:t>
      </w:r>
    </w:p>
    <w:p w:rsidR="00A12F64" w:rsidRDefault="00702A44">
      <w:pPr>
        <w:spacing w:after="0" w:line="240" w:lineRule="exact"/>
        <w:rPr>
          <w:rFonts w:ascii="Times New Roman" w:eastAsia="Times New Roman" w:hAnsi="Times New Roman" w:cs="Times New Roman"/>
          <w:sz w:val="20"/>
          <w:szCs w:val="20"/>
        </w:rPr>
      </w:pPr>
    </w:p>
    <w:p w:rsidR="00A12F64" w:rsidRDefault="00702A44">
      <w:pPr>
        <w:spacing w:before="86" w:after="0" w:line="240" w:lineRule="auto"/>
        <w:rPr>
          <w:rFonts w:ascii="Times New Roman" w:eastAsia="Times New Roman" w:hAnsi="Times New Roman" w:cs="Times New Roman"/>
        </w:rPr>
      </w:pPr>
      <w:r>
        <w:rPr>
          <w:rFonts w:ascii="Times New Roman" w:eastAsia="Times New Roman" w:hAnsi="Times New Roman" w:cs="Times New Roman"/>
        </w:rPr>
        <w:t>Capacité de discernement concernant la puissance de calcul de modèles variés.</w:t>
      </w:r>
    </w:p>
    <w:p w:rsidR="00A12F64" w:rsidRDefault="00702A44">
      <w:pPr>
        <w:spacing w:after="0" w:line="240" w:lineRule="exact"/>
        <w:jc w:val="both"/>
        <w:rPr>
          <w:rFonts w:ascii="Times New Roman" w:eastAsia="Times New Roman" w:hAnsi="Times New Roman" w:cs="Times New Roman"/>
          <w:sz w:val="20"/>
          <w:szCs w:val="20"/>
        </w:rPr>
      </w:pPr>
    </w:p>
    <w:p w:rsidR="00A12F64" w:rsidRDefault="00702A44">
      <w:pPr>
        <w:tabs>
          <w:tab w:val="left" w:leader="underscore" w:pos="9581"/>
        </w:tabs>
        <w:spacing w:before="72"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Connaissance de problèmes "classiques" de degré de comp</w:t>
      </w:r>
      <w:r>
        <w:rPr>
          <w:rFonts w:ascii="Times New Roman" w:eastAsia="Times New Roman" w:hAnsi="Times New Roman" w:cs="Times New Roman"/>
          <w:u w:val="single"/>
        </w:rPr>
        <w:t>lexité varié.</w:t>
      </w:r>
      <w:r>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Programme - descriptif :</w:t>
      </w:r>
    </w:p>
    <w:p w:rsidR="00A12F64" w:rsidRDefault="00702A44">
      <w:pPr>
        <w:numPr>
          <w:ilvl w:val="0"/>
          <w:numId w:val="1"/>
        </w:numPr>
        <w:tabs>
          <w:tab w:val="left" w:pos="202"/>
        </w:tabs>
        <w:spacing w:before="5" w:after="0" w:line="293" w:lineRule="exact"/>
        <w:rPr>
          <w:rFonts w:ascii="Times New Roman" w:eastAsia="Times New Roman" w:hAnsi="Times New Roman" w:cs="Times New Roman"/>
        </w:rPr>
      </w:pPr>
      <w:r>
        <w:rPr>
          <w:rFonts w:ascii="Times New Roman" w:eastAsia="Times New Roman" w:hAnsi="Times New Roman" w:cs="Times New Roman"/>
        </w:rPr>
        <w:t xml:space="preserve">Modèles universels de calcul : machines de </w:t>
      </w:r>
      <w:r w:rsidRPr="003B53DD">
        <w:rPr>
          <w:rFonts w:ascii="Times New Roman" w:eastAsia="Times New Roman" w:hAnsi="Times New Roman" w:cs="Times New Roman"/>
          <w:lang w:eastAsia="en-US"/>
        </w:rPr>
        <w:t xml:space="preserve">Turing, </w:t>
      </w:r>
      <w:r>
        <w:rPr>
          <w:rFonts w:ascii="Times New Roman" w:eastAsia="Times New Roman" w:hAnsi="Times New Roman" w:cs="Times New Roman"/>
        </w:rPr>
        <w:t xml:space="preserve">systèmes de </w:t>
      </w:r>
      <w:proofErr w:type="spellStart"/>
      <w:r>
        <w:rPr>
          <w:rFonts w:ascii="Times New Roman" w:eastAsia="Times New Roman" w:hAnsi="Times New Roman" w:cs="Times New Roman"/>
        </w:rPr>
        <w:t>Thue</w:t>
      </w:r>
      <w:proofErr w:type="spellEnd"/>
      <w:r>
        <w:rPr>
          <w:rFonts w:ascii="Times New Roman" w:eastAsia="Times New Roman" w:hAnsi="Times New Roman" w:cs="Times New Roman"/>
        </w:rPr>
        <w:t>, fonctions récursives, lambda calcul. Thèse de Church.</w:t>
      </w:r>
    </w:p>
    <w:p w:rsidR="00A12F64" w:rsidRDefault="00702A44">
      <w:pPr>
        <w:numPr>
          <w:ilvl w:val="0"/>
          <w:numId w:val="1"/>
        </w:numPr>
        <w:tabs>
          <w:tab w:val="left" w:pos="202"/>
        </w:tabs>
        <w:spacing w:after="0" w:line="293" w:lineRule="exact"/>
        <w:rPr>
          <w:rFonts w:ascii="Times New Roman" w:eastAsia="Times New Roman" w:hAnsi="Times New Roman" w:cs="Times New Roman"/>
        </w:rPr>
      </w:pPr>
      <w:r>
        <w:rPr>
          <w:rFonts w:ascii="Times New Roman" w:eastAsia="Times New Roman" w:hAnsi="Times New Roman" w:cs="Times New Roman"/>
        </w:rPr>
        <w:t>Théorie de la calculabilité : décidabilité et semi-décidabilité, machine universelle et diago</w:t>
      </w:r>
      <w:r>
        <w:rPr>
          <w:rFonts w:ascii="Times New Roman" w:eastAsia="Times New Roman" w:hAnsi="Times New Roman" w:cs="Times New Roman"/>
        </w:rPr>
        <w:t xml:space="preserve">nalisation, réductions, problème de l'arrêt, théorème de </w:t>
      </w:r>
      <w:r>
        <w:rPr>
          <w:rFonts w:ascii="Times New Roman" w:eastAsia="Times New Roman" w:hAnsi="Times New Roman" w:cs="Times New Roman"/>
          <w:lang w:val="de-DE" w:eastAsia="de-DE"/>
        </w:rPr>
        <w:t xml:space="preserve">Rice, </w:t>
      </w:r>
      <w:r>
        <w:rPr>
          <w:rFonts w:ascii="Times New Roman" w:eastAsia="Times New Roman" w:hAnsi="Times New Roman" w:cs="Times New Roman"/>
        </w:rPr>
        <w:t xml:space="preserve">théorème de </w:t>
      </w:r>
      <w:proofErr w:type="spellStart"/>
      <w:r>
        <w:rPr>
          <w:rFonts w:ascii="Times New Roman" w:eastAsia="Times New Roman" w:hAnsi="Times New Roman" w:cs="Times New Roman"/>
          <w:lang w:val="de-DE" w:eastAsia="de-DE"/>
        </w:rPr>
        <w:t>Gödel</w:t>
      </w:r>
      <w:proofErr w:type="spellEnd"/>
      <w:r>
        <w:rPr>
          <w:rFonts w:ascii="Times New Roman" w:eastAsia="Times New Roman" w:hAnsi="Times New Roman" w:cs="Times New Roman"/>
          <w:lang w:val="de-DE" w:eastAsia="de-DE"/>
        </w:rPr>
        <w:t xml:space="preserve">, </w:t>
      </w:r>
      <w:r>
        <w:rPr>
          <w:rFonts w:ascii="Times New Roman" w:eastAsia="Times New Roman" w:hAnsi="Times New Roman" w:cs="Times New Roman"/>
        </w:rPr>
        <w:t>complexité de Kolmogorov.</w:t>
      </w:r>
    </w:p>
    <w:p w:rsidR="00A12F64" w:rsidRDefault="00702A44">
      <w:pPr>
        <w:numPr>
          <w:ilvl w:val="0"/>
          <w:numId w:val="1"/>
        </w:numPr>
        <w:tabs>
          <w:tab w:val="left" w:pos="202"/>
        </w:tabs>
        <w:spacing w:after="0" w:line="293" w:lineRule="exact"/>
        <w:rPr>
          <w:rFonts w:ascii="Times New Roman" w:eastAsia="Times New Roman" w:hAnsi="Times New Roman" w:cs="Times New Roman"/>
        </w:rPr>
      </w:pPr>
      <w:r>
        <w:rPr>
          <w:rFonts w:ascii="Times New Roman" w:eastAsia="Times New Roman" w:hAnsi="Times New Roman" w:cs="Times New Roman"/>
        </w:rPr>
        <w:t>Théorie de la complexité : temps/espace de calcul, classes P et NP, réductions polynomiales,</w:t>
      </w:r>
    </w:p>
    <w:p w:rsidR="00A12F64" w:rsidRDefault="00702A44">
      <w:pPr>
        <w:tabs>
          <w:tab w:val="left" w:leader="underscore" w:pos="9581"/>
        </w:tabs>
        <w:spacing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exemples</w:t>
      </w:r>
      <w:proofErr w:type="gramEnd"/>
      <w:r>
        <w:rPr>
          <w:rFonts w:ascii="Times New Roman" w:eastAsia="Times New Roman" w:hAnsi="Times New Roman" w:cs="Times New Roman"/>
          <w:u w:val="single"/>
        </w:rPr>
        <w:t xml:space="preserve"> de problèmes NP-complets, théorème de </w:t>
      </w:r>
      <w:r>
        <w:rPr>
          <w:rFonts w:ascii="Times New Roman" w:eastAsia="Times New Roman" w:hAnsi="Times New Roman" w:cs="Times New Roman"/>
          <w:u w:val="single"/>
          <w:lang w:val="de-DE" w:eastAsia="de-DE"/>
        </w:rPr>
        <w:t xml:space="preserve">Cook, </w:t>
      </w:r>
      <w:r>
        <w:rPr>
          <w:rFonts w:ascii="Times New Roman" w:eastAsia="Times New Roman" w:hAnsi="Times New Roman" w:cs="Times New Roman"/>
          <w:u w:val="single"/>
        </w:rPr>
        <w:t>cl</w:t>
      </w:r>
      <w:r>
        <w:rPr>
          <w:rFonts w:ascii="Times New Roman" w:eastAsia="Times New Roman" w:hAnsi="Times New Roman" w:cs="Times New Roman"/>
          <w:u w:val="single"/>
        </w:rPr>
        <w:t>asse PSPACE</w:t>
      </w:r>
      <w:r>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Bibliographie :</w:t>
      </w:r>
    </w:p>
    <w:p w:rsidR="00A12F64" w:rsidRDefault="00702A44">
      <w:pPr>
        <w:tabs>
          <w:tab w:val="left" w:pos="202"/>
        </w:tabs>
        <w:spacing w:after="0" w:line="293" w:lineRule="exact"/>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J.E. </w:t>
      </w:r>
      <w:proofErr w:type="spellStart"/>
      <w:r>
        <w:rPr>
          <w:rFonts w:ascii="Times New Roman" w:eastAsia="Times New Roman" w:hAnsi="Times New Roman" w:cs="Times New Roman"/>
        </w:rPr>
        <w:t>Hopcroft</w:t>
      </w:r>
      <w:proofErr w:type="spellEnd"/>
      <w:r>
        <w:rPr>
          <w:rFonts w:ascii="Times New Roman" w:eastAsia="Times New Roman" w:hAnsi="Times New Roman" w:cs="Times New Roman"/>
        </w:rPr>
        <w:t xml:space="preserve">, R. </w:t>
      </w:r>
      <w:proofErr w:type="spellStart"/>
      <w:r w:rsidRPr="003B53DD">
        <w:rPr>
          <w:rFonts w:ascii="Times New Roman" w:eastAsia="Times New Roman" w:hAnsi="Times New Roman" w:cs="Times New Roman"/>
          <w:lang w:eastAsia="en-US"/>
        </w:rPr>
        <w:t>Motwani</w:t>
      </w:r>
      <w:proofErr w:type="spellEnd"/>
      <w:r w:rsidRPr="003B53DD">
        <w:rPr>
          <w:rFonts w:ascii="Times New Roman" w:eastAsia="Times New Roman" w:hAnsi="Times New Roman" w:cs="Times New Roman"/>
          <w:lang w:eastAsia="en-US"/>
        </w:rPr>
        <w:t xml:space="preserve">, J. </w:t>
      </w:r>
      <w:r>
        <w:rPr>
          <w:rFonts w:ascii="Times New Roman" w:eastAsia="Times New Roman" w:hAnsi="Times New Roman" w:cs="Times New Roman"/>
        </w:rPr>
        <w:t xml:space="preserve">D. </w:t>
      </w:r>
      <w:proofErr w:type="spellStart"/>
      <w:r>
        <w:rPr>
          <w:rFonts w:ascii="Times New Roman" w:eastAsia="Times New Roman" w:hAnsi="Times New Roman" w:cs="Times New Roman"/>
        </w:rPr>
        <w:t>Ullman</w:t>
      </w:r>
      <w:proofErr w:type="spellEnd"/>
      <w:r>
        <w:rPr>
          <w:rFonts w:ascii="Times New Roman" w:eastAsia="Times New Roman" w:hAnsi="Times New Roman" w:cs="Times New Roman"/>
        </w:rPr>
        <w:t>.</w:t>
      </w:r>
    </w:p>
    <w:p w:rsidR="00A12F64" w:rsidRPr="003B53DD" w:rsidRDefault="00702A44">
      <w:pPr>
        <w:spacing w:after="0" w:line="293" w:lineRule="exact"/>
        <w:ind w:left="370" w:right="3226"/>
        <w:rPr>
          <w:rFonts w:ascii="Times New Roman" w:eastAsia="Times New Roman" w:hAnsi="Times New Roman" w:cs="Times New Roman"/>
          <w:lang w:val="en-US"/>
        </w:rPr>
      </w:pPr>
      <w:proofErr w:type="gramStart"/>
      <w:r w:rsidRPr="003B53DD">
        <w:rPr>
          <w:rFonts w:ascii="Times New Roman" w:eastAsia="Times New Roman" w:hAnsi="Times New Roman" w:cs="Times New Roman"/>
          <w:lang w:val="en-US"/>
        </w:rPr>
        <w:t xml:space="preserve">Introduction </w:t>
      </w:r>
      <w:r>
        <w:rPr>
          <w:rFonts w:ascii="Times New Roman" w:eastAsia="Times New Roman" w:hAnsi="Times New Roman" w:cs="Times New Roman"/>
          <w:lang w:val="en-US" w:eastAsia="en-US"/>
        </w:rPr>
        <w:t xml:space="preserve">to Automata Theory, Languages </w:t>
      </w:r>
      <w:r w:rsidRPr="003B53DD">
        <w:rPr>
          <w:rFonts w:ascii="Times New Roman" w:eastAsia="Times New Roman" w:hAnsi="Times New Roman" w:cs="Times New Roman"/>
          <w:lang w:val="en-US"/>
        </w:rPr>
        <w:t xml:space="preserve">&amp; </w:t>
      </w:r>
      <w:r>
        <w:rPr>
          <w:rFonts w:ascii="Times New Roman" w:eastAsia="Times New Roman" w:hAnsi="Times New Roman" w:cs="Times New Roman"/>
          <w:lang w:val="en-US" w:eastAsia="en-US"/>
        </w:rPr>
        <w:t>Computation.</w:t>
      </w:r>
      <w:proofErr w:type="gramEnd"/>
      <w:r>
        <w:rPr>
          <w:rFonts w:ascii="Times New Roman" w:eastAsia="Times New Roman" w:hAnsi="Times New Roman" w:cs="Times New Roman"/>
          <w:lang w:val="en-US" w:eastAsia="en-US"/>
        </w:rPr>
        <w:t xml:space="preserve"> </w:t>
      </w:r>
      <w:proofErr w:type="gramStart"/>
      <w:r>
        <w:rPr>
          <w:rFonts w:ascii="Times New Roman" w:eastAsia="Times New Roman" w:hAnsi="Times New Roman" w:cs="Times New Roman"/>
          <w:lang w:val="en-US" w:eastAsia="en-US"/>
        </w:rPr>
        <w:t xml:space="preserve">Addison-Wesley, </w:t>
      </w:r>
      <w:r w:rsidRPr="003B53DD">
        <w:rPr>
          <w:rFonts w:ascii="Times New Roman" w:eastAsia="Times New Roman" w:hAnsi="Times New Roman" w:cs="Times New Roman"/>
          <w:lang w:val="en-US"/>
        </w:rPr>
        <w:t>2005.</w:t>
      </w:r>
      <w:proofErr w:type="gramEnd"/>
    </w:p>
    <w:p w:rsidR="00A12F64" w:rsidRPr="003B53DD" w:rsidRDefault="00702A44">
      <w:pPr>
        <w:tabs>
          <w:tab w:val="left" w:pos="202"/>
        </w:tabs>
        <w:spacing w:after="0" w:line="293" w:lineRule="exact"/>
        <w:rPr>
          <w:rFonts w:ascii="Times New Roman" w:eastAsia="Times New Roman" w:hAnsi="Times New Roman" w:cs="Times New Roman"/>
          <w:lang w:val="en-US"/>
        </w:rPr>
      </w:pPr>
      <w:r>
        <w:rPr>
          <w:rFonts w:ascii="Times New Roman" w:eastAsia="Times New Roman" w:hAnsi="Times New Roman" w:cs="Times New Roman"/>
          <w:lang w:val="en-US" w:eastAsia="en-US"/>
        </w:rPr>
        <w:t>-</w:t>
      </w:r>
      <w:r>
        <w:rPr>
          <w:rFonts w:ascii="Times New Roman" w:eastAsia="Times New Roman" w:hAnsi="Times New Roman" w:cs="Times New Roman"/>
          <w:lang w:val="en-US" w:eastAsia="en-US"/>
        </w:rPr>
        <w:tab/>
        <w:t xml:space="preserve">M. </w:t>
      </w:r>
      <w:proofErr w:type="spellStart"/>
      <w:r>
        <w:rPr>
          <w:rFonts w:ascii="Times New Roman" w:eastAsia="Times New Roman" w:hAnsi="Times New Roman" w:cs="Times New Roman"/>
          <w:lang w:val="en-US" w:eastAsia="en-US"/>
        </w:rPr>
        <w:t>Sipser</w:t>
      </w:r>
      <w:proofErr w:type="spellEnd"/>
      <w:r>
        <w:rPr>
          <w:rFonts w:ascii="Times New Roman" w:eastAsia="Times New Roman" w:hAnsi="Times New Roman" w:cs="Times New Roman"/>
          <w:lang w:val="en-US" w:eastAsia="en-US"/>
        </w:rPr>
        <w:t>.</w:t>
      </w:r>
    </w:p>
    <w:p w:rsidR="00A12F64" w:rsidRPr="003B53DD" w:rsidRDefault="00702A44">
      <w:pPr>
        <w:spacing w:after="0" w:line="293" w:lineRule="exact"/>
        <w:ind w:left="365" w:right="5069"/>
        <w:rPr>
          <w:rFonts w:ascii="Times New Roman" w:eastAsia="Times New Roman" w:hAnsi="Times New Roman" w:cs="Times New Roman"/>
          <w:lang w:val="en-US"/>
        </w:rPr>
      </w:pPr>
      <w:proofErr w:type="gramStart"/>
      <w:r>
        <w:rPr>
          <w:rFonts w:ascii="Times New Roman" w:eastAsia="Times New Roman" w:hAnsi="Times New Roman" w:cs="Times New Roman"/>
          <w:lang w:val="en-US" w:eastAsia="en-US"/>
        </w:rPr>
        <w:t>Introduction to the Theory of Computation.</w:t>
      </w:r>
      <w:proofErr w:type="gramEnd"/>
      <w:r>
        <w:rPr>
          <w:rFonts w:ascii="Times New Roman" w:eastAsia="Times New Roman" w:hAnsi="Times New Roman" w:cs="Times New Roman"/>
          <w:lang w:val="en-US" w:eastAsia="en-US"/>
        </w:rPr>
        <w:t xml:space="preserve"> </w:t>
      </w:r>
      <w:proofErr w:type="gramStart"/>
      <w:r>
        <w:rPr>
          <w:rFonts w:ascii="Times New Roman" w:eastAsia="Times New Roman" w:hAnsi="Times New Roman" w:cs="Times New Roman"/>
          <w:lang w:val="en-US" w:eastAsia="en-US"/>
        </w:rPr>
        <w:t xml:space="preserve">PWS publishing Company, </w:t>
      </w:r>
      <w:r w:rsidRPr="003B53DD">
        <w:rPr>
          <w:rFonts w:ascii="Times New Roman" w:eastAsia="Times New Roman" w:hAnsi="Times New Roman" w:cs="Times New Roman"/>
          <w:lang w:val="en-US"/>
        </w:rPr>
        <w:t>1997.</w:t>
      </w:r>
      <w:proofErr w:type="gramEnd"/>
    </w:p>
    <w:p w:rsidR="00A12F64" w:rsidRPr="003B53DD" w:rsidRDefault="00702A44">
      <w:pPr>
        <w:tabs>
          <w:tab w:val="left" w:pos="202"/>
        </w:tabs>
        <w:spacing w:after="0" w:line="293" w:lineRule="exact"/>
        <w:rPr>
          <w:rFonts w:ascii="Times New Roman" w:eastAsia="Times New Roman" w:hAnsi="Times New Roman" w:cs="Times New Roman"/>
          <w:lang w:val="en-US"/>
        </w:rPr>
      </w:pPr>
      <w:r>
        <w:rPr>
          <w:rFonts w:ascii="Times New Roman" w:eastAsia="Times New Roman" w:hAnsi="Times New Roman" w:cs="Times New Roman"/>
          <w:lang w:val="en-US" w:eastAsia="en-US"/>
        </w:rPr>
        <w:t>-</w:t>
      </w:r>
      <w:r>
        <w:rPr>
          <w:rFonts w:ascii="Times New Roman" w:eastAsia="Times New Roman" w:hAnsi="Times New Roman" w:cs="Times New Roman"/>
          <w:lang w:val="en-US" w:eastAsia="en-US"/>
        </w:rPr>
        <w:tab/>
        <w:t>O. Carton.</w:t>
      </w:r>
    </w:p>
    <w:p w:rsidR="00A12F64" w:rsidRDefault="00702A44">
      <w:pPr>
        <w:spacing w:after="0" w:line="293" w:lineRule="exact"/>
        <w:ind w:left="370" w:right="4608"/>
        <w:rPr>
          <w:rFonts w:ascii="Times New Roman" w:eastAsia="Times New Roman" w:hAnsi="Times New Roman" w:cs="Times New Roman"/>
        </w:rPr>
      </w:pPr>
      <w:r w:rsidRPr="003B53DD">
        <w:rPr>
          <w:rFonts w:ascii="Times New Roman" w:eastAsia="Times New Roman" w:hAnsi="Times New Roman" w:cs="Times New Roman"/>
          <w:lang w:eastAsia="en-US"/>
        </w:rPr>
        <w:t xml:space="preserve">Langages formels, </w:t>
      </w:r>
      <w:r>
        <w:rPr>
          <w:rFonts w:ascii="Times New Roman" w:eastAsia="Times New Roman" w:hAnsi="Times New Roman" w:cs="Times New Roman"/>
        </w:rPr>
        <w:t xml:space="preserve">Calculabilité </w:t>
      </w:r>
      <w:r w:rsidRPr="003B53DD">
        <w:rPr>
          <w:rFonts w:ascii="Times New Roman" w:eastAsia="Times New Roman" w:hAnsi="Times New Roman" w:cs="Times New Roman"/>
          <w:lang w:eastAsia="en-US"/>
        </w:rPr>
        <w:t xml:space="preserve">et </w:t>
      </w:r>
      <w:r>
        <w:rPr>
          <w:rFonts w:ascii="Times New Roman" w:eastAsia="Times New Roman" w:hAnsi="Times New Roman" w:cs="Times New Roman"/>
        </w:rPr>
        <w:t xml:space="preserve">Complexité. </w:t>
      </w:r>
      <w:r w:rsidRPr="003B53DD">
        <w:rPr>
          <w:rFonts w:ascii="Times New Roman" w:eastAsia="Times New Roman" w:hAnsi="Times New Roman" w:cs="Times New Roman"/>
          <w:lang w:eastAsia="en-US"/>
        </w:rPr>
        <w:t xml:space="preserve">Vuibert, </w:t>
      </w:r>
      <w:r>
        <w:rPr>
          <w:rFonts w:ascii="Times New Roman" w:eastAsia="Times New Roman" w:hAnsi="Times New Roman" w:cs="Times New Roman"/>
        </w:rPr>
        <w:t>2008.</w:t>
      </w:r>
    </w:p>
    <w:p w:rsidR="00A12F64" w:rsidRDefault="00702A44">
      <w:pPr>
        <w:tabs>
          <w:tab w:val="left" w:pos="202"/>
        </w:tabs>
        <w:spacing w:after="0" w:line="293" w:lineRule="exact"/>
        <w:rPr>
          <w:rFonts w:ascii="Times New Roman" w:eastAsia="Times New Roman" w:hAnsi="Times New Roman" w:cs="Times New Roman"/>
        </w:rPr>
      </w:pPr>
      <w:r w:rsidRPr="003B53DD">
        <w:rPr>
          <w:rFonts w:ascii="Times New Roman" w:eastAsia="Times New Roman" w:hAnsi="Times New Roman" w:cs="Times New Roman"/>
          <w:lang w:eastAsia="en-US"/>
        </w:rPr>
        <w:t>-</w:t>
      </w:r>
      <w:r w:rsidRPr="003B53DD">
        <w:rPr>
          <w:rFonts w:ascii="Times New Roman" w:eastAsia="Times New Roman" w:hAnsi="Times New Roman" w:cs="Times New Roman"/>
          <w:lang w:eastAsia="en-US"/>
        </w:rPr>
        <w:tab/>
        <w:t xml:space="preserve">J.M. </w:t>
      </w:r>
      <w:proofErr w:type="spellStart"/>
      <w:r w:rsidRPr="003B53DD">
        <w:rPr>
          <w:rFonts w:ascii="Times New Roman" w:eastAsia="Times New Roman" w:hAnsi="Times New Roman" w:cs="Times New Roman"/>
          <w:lang w:eastAsia="en-US"/>
        </w:rPr>
        <w:t>Autebert</w:t>
      </w:r>
      <w:proofErr w:type="spellEnd"/>
      <w:r w:rsidRPr="003B53DD">
        <w:rPr>
          <w:rFonts w:ascii="Times New Roman" w:eastAsia="Times New Roman" w:hAnsi="Times New Roman" w:cs="Times New Roman"/>
          <w:lang w:eastAsia="en-US"/>
        </w:rPr>
        <w:t>.</w:t>
      </w:r>
    </w:p>
    <w:p w:rsidR="00A12F64" w:rsidRDefault="00702A44">
      <w:pPr>
        <w:spacing w:after="0" w:line="293" w:lineRule="exact"/>
        <w:ind w:left="374"/>
        <w:rPr>
          <w:rFonts w:ascii="Times New Roman" w:eastAsia="Times New Roman" w:hAnsi="Times New Roman" w:cs="Times New Roman"/>
        </w:rPr>
      </w:pPr>
      <w:r>
        <w:rPr>
          <w:rFonts w:ascii="Times New Roman" w:eastAsia="Times New Roman" w:hAnsi="Times New Roman" w:cs="Times New Roman"/>
        </w:rPr>
        <w:t xml:space="preserve">Calculabilité </w:t>
      </w:r>
      <w:r w:rsidRPr="003B53DD">
        <w:rPr>
          <w:rFonts w:ascii="Times New Roman" w:eastAsia="Times New Roman" w:hAnsi="Times New Roman" w:cs="Times New Roman"/>
          <w:lang w:eastAsia="en-US"/>
        </w:rPr>
        <w:t xml:space="preserve">et </w:t>
      </w:r>
      <w:r>
        <w:rPr>
          <w:rFonts w:ascii="Times New Roman" w:eastAsia="Times New Roman" w:hAnsi="Times New Roman" w:cs="Times New Roman"/>
        </w:rPr>
        <w:t>Décidabilité.</w:t>
      </w:r>
    </w:p>
    <w:p w:rsidR="00A12F64" w:rsidRDefault="00702A44">
      <w:pPr>
        <w:spacing w:before="34" w:after="0" w:line="240" w:lineRule="auto"/>
        <w:ind w:left="365"/>
        <w:rPr>
          <w:rFonts w:ascii="Times New Roman" w:eastAsia="Times New Roman" w:hAnsi="Times New Roman" w:cs="Times New Roman"/>
        </w:rPr>
      </w:pPr>
      <w:r>
        <w:rPr>
          <w:rFonts w:ascii="Times New Roman" w:eastAsia="Times New Roman" w:hAnsi="Times New Roman" w:cs="Times New Roman"/>
          <w:sz w:val="20"/>
          <w:szCs w:val="20"/>
        </w:rPr>
        <w:pict w14:anchorId="489B353B">
          <v:group id="_x0000_s1036" style="position:absolute;left:0;text-align:left;margin-left:-2.65pt;margin-top:14.15pt;width:496.05pt;height:118.35pt;z-index:251662336;mso-wrap-distance-left:1.9pt;mso-wrap-distance-right:1.9pt;mso-position-horizontal-relative:margin" coordorigin="1133,13315" coordsize="9921,2367">
            <v:shape id="_x0000_s1037" type="#_x0000_t202" style="position:absolute;left:1133;top:13584;width:9921;height:2098"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A12F64">
                      <w:tblPrEx>
                        <w:tblCellMar>
                          <w:top w:w="0" w:type="dxa"/>
                          <w:bottom w:w="0" w:type="dxa"/>
                        </w:tblCellMar>
                      </w:tblPrEx>
                      <w:tc>
                        <w:tcPr>
                          <w:tcW w:w="4958" w:type="dxa"/>
                          <w:tcBorders>
                            <w:bottom w:val="single" w:sz="6" w:space="0" w:color="auto"/>
                            <w:right w:val="single" w:sz="6" w:space="0" w:color="auto"/>
                          </w:tcBorders>
                        </w:tcPr>
                        <w:p w:rsidR="00A12F64" w:rsidRDefault="00702A44">
                          <w:pPr>
                            <w:pStyle w:val="Style300"/>
                          </w:pP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Nombre d'heures en présentiel</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Cours Magistraux (CM)</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24.00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Travaux Dirigés (TD)</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24.00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Travaux Pratiques (TP)</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Cours Intégrés (CI)</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Accompagnement</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0.00</w:t>
                          </w:r>
                        </w:p>
                      </w:tc>
                    </w:tr>
                  </w:tbl>
                  <w:p w:rsidR="00000000" w:rsidRDefault="00702A44"/>
                </w:txbxContent>
              </v:textbox>
            </v:shape>
            <v:shape id="_x0000_s1038" type="#_x0000_t202" style="position:absolute;left:1195;top:13315;width:2727;height:255" filled="f" strokecolor="white" strokeweight="0">
              <v:textbox inset="0,0,0,0">
                <w:txbxContent>
                  <w:p w:rsidR="00A12F64" w:rsidRDefault="00702A44">
                    <w:pPr>
                      <w:pStyle w:val="Style886"/>
                      <w:spacing w:line="240" w:lineRule="auto"/>
                      <w:jc w:val="both"/>
                      <w:rPr>
                        <w:sz w:val="22"/>
                        <w:szCs w:val="22"/>
                      </w:rPr>
                    </w:pPr>
                    <w:r>
                      <w:rPr>
                        <w:rStyle w:val="CharStyle173"/>
                        <w:lang w:val="en-US" w:eastAsia="en-US"/>
                      </w:rPr>
                      <w:t xml:space="preserve">Volume des </w:t>
                    </w:r>
                    <w:proofErr w:type="spellStart"/>
                    <w:proofErr w:type="gramStart"/>
                    <w:r>
                      <w:rPr>
                        <w:rStyle w:val="CharStyle173"/>
                        <w:lang w:val="en-US" w:eastAsia="en-US"/>
                      </w:rPr>
                      <w:t>enseignements</w:t>
                    </w:r>
                    <w:proofErr w:type="spellEnd"/>
                    <w:r>
                      <w:rPr>
                        <w:rStyle w:val="CharStyle173"/>
                        <w:lang w:val="en-US" w:eastAsia="en-US"/>
                      </w:rPr>
                      <w:t xml:space="preserve"> :</w:t>
                    </w:r>
                    <w:proofErr w:type="gramEnd"/>
                  </w:p>
                </w:txbxContent>
              </v:textbox>
            </v:shape>
            <w10:wrap type="topAndBottom" anchorx="margin"/>
          </v:group>
        </w:pict>
      </w:r>
      <w:proofErr w:type="gramStart"/>
      <w:r>
        <w:rPr>
          <w:rFonts w:ascii="Times New Roman" w:eastAsia="Times New Roman" w:hAnsi="Times New Roman" w:cs="Times New Roman"/>
          <w:lang w:val="en-US" w:eastAsia="en-US"/>
        </w:rPr>
        <w:t>Masson, 1992.</w:t>
      </w:r>
      <w:proofErr w:type="gramEnd"/>
    </w:p>
    <w:p w:rsidR="00A12F64" w:rsidRDefault="00702A44">
      <w:pPr>
        <w:spacing w:after="0" w:line="1" w:lineRule="exact"/>
        <w:rPr>
          <w:rFonts w:ascii="Times New Roman" w:eastAsia="Times New Roman" w:hAnsi="Times New Roman" w:cs="Times New Roman"/>
          <w:sz w:val="20"/>
          <w:szCs w:val="20"/>
        </w:rPr>
        <w:sectPr w:rsidR="00A12F64">
          <w:headerReference w:type="even" r:id="rId25"/>
          <w:headerReference w:type="default" r:id="rId26"/>
          <w:footerReference w:type="even" r:id="rId27"/>
          <w:footerReference w:type="default" r:id="rId28"/>
          <w:type w:val="continuous"/>
          <w:pgSz w:w="11905" w:h="16837"/>
          <w:pgMar w:top="1122" w:right="1217" w:bottom="1155" w:left="1045" w:header="720" w:footer="720" w:gutter="0"/>
          <w:cols w:space="720"/>
        </w:sectPr>
      </w:pPr>
    </w:p>
    <w:p w:rsidR="00A12F64" w:rsidRDefault="00702A44">
      <w:pPr>
        <w:spacing w:after="0" w:line="1"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w14:anchorId="0555E8E9">
          <v:group id="_x0000_s1039" style="position:absolute;margin-left:0;margin-top:0;width:496.05pt;height:118.3pt;z-index:251663360;mso-wrap-distance-left:7in;mso-wrap-distance-right:7in;mso-wrap-distance-bottom:15.1pt;mso-position-horizontal-relative:margin" coordorigin="1133,1450" coordsize="9921,2366">
            <v:shape id="_x0000_s1040" type="#_x0000_t202" style="position:absolute;left:1133;top:1719;width:9921;height:2098"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Semaines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5</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6</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7</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8</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9</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10</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15</w:t>
                          </w: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03h00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CI</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DS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00h00</w:t>
                          </w:r>
                        </w:p>
                      </w:tc>
                    </w:tr>
                  </w:tbl>
                  <w:p w:rsidR="00000000" w:rsidRDefault="00702A44"/>
                </w:txbxContent>
              </v:textbox>
            </v:shape>
            <v:shape id="_x0000_s1041" type="#_x0000_t202" style="position:absolute;left:1191;top:1450;width:3130;height:254" filled="f" strokecolor="white" strokeweight="0">
              <v:textbox inset="0,0,0,0">
                <w:txbxContent>
                  <w:p w:rsidR="00A12F64" w:rsidRDefault="00702A44">
                    <w:pPr>
                      <w:pStyle w:val="Style886"/>
                      <w:spacing w:line="240" w:lineRule="auto"/>
                      <w:jc w:val="both"/>
                      <w:rPr>
                        <w:sz w:val="22"/>
                        <w:szCs w:val="22"/>
                      </w:rPr>
                    </w:pPr>
                    <w:r>
                      <w:rPr>
                        <w:rStyle w:val="CharStyle173"/>
                      </w:rPr>
                      <w:t xml:space="preserve">Répartitions </w:t>
                    </w:r>
                    <w:r>
                      <w:rPr>
                        <w:rStyle w:val="CharStyle173"/>
                        <w:lang w:val="en-US" w:eastAsia="en-US"/>
                      </w:rPr>
                      <w:t xml:space="preserve">des </w:t>
                    </w:r>
                    <w:proofErr w:type="spellStart"/>
                    <w:r>
                      <w:rPr>
                        <w:rStyle w:val="CharStyle173"/>
                        <w:lang w:val="en-US" w:eastAsia="en-US"/>
                      </w:rPr>
                      <w:t>enseignements</w:t>
                    </w:r>
                    <w:proofErr w:type="spellEnd"/>
                    <w:r>
                      <w:rPr>
                        <w:rStyle w:val="CharStyle173"/>
                        <w:lang w:val="en-US" w:eastAsia="en-US"/>
                      </w:rPr>
                      <w:t xml:space="preserve"> :</w:t>
                    </w:r>
                  </w:p>
                </w:txbxContent>
              </v:textbox>
            </v:shape>
            <w10:wrap type="topAndBottom" anchorx="margin"/>
          </v:group>
        </w:pict>
      </w:r>
      <w:r>
        <w:rPr>
          <w:rFonts w:ascii="Times New Roman" w:eastAsia="Times New Roman" w:hAnsi="Times New Roman" w:cs="Times New Roman"/>
          <w:sz w:val="20"/>
          <w:szCs w:val="20"/>
        </w:rPr>
        <w:pict w14:anchorId="4BD4E944">
          <v:shape id="_x0000_s1045" type="#_x0000_t202" style="position:absolute;margin-left:0;margin-top:562.3pt;width:498.95pt;height:45.1pt;z-index:251667456;mso-wrap-distance-left:7in;mso-wrap-distance-top:10.1pt;mso-wrap-distance-right:7in;mso-wrap-distance-bottom:0;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7493"/>
                  </w:tblGrid>
                  <w:tr w:rsidR="00A12F64">
                    <w:tblPrEx>
                      <w:tblCellMar>
                        <w:top w:w="0" w:type="dxa"/>
                        <w:bottom w:w="0" w:type="dxa"/>
                      </w:tblCellMar>
                    </w:tblPrEx>
                    <w:tc>
                      <w:tcPr>
                        <w:tcW w:w="2486" w:type="dxa"/>
                        <w:tcBorders>
                          <w:top w:val="single" w:sz="6" w:space="0" w:color="auto"/>
                          <w:bottom w:val="single" w:sz="6" w:space="0" w:color="auto"/>
                        </w:tcBorders>
                      </w:tcPr>
                      <w:p w:rsidR="00A12F64" w:rsidRDefault="00702A44">
                        <w:pPr>
                          <w:pStyle w:val="Style1042"/>
                          <w:rPr>
                            <w:sz w:val="22"/>
                            <w:szCs w:val="22"/>
                          </w:rPr>
                        </w:pPr>
                        <w:r>
                          <w:rPr>
                            <w:rStyle w:val="CharStyle173"/>
                          </w:rPr>
                          <w:t>Forme d'enseignement :</w:t>
                        </w:r>
                      </w:p>
                    </w:tc>
                    <w:tc>
                      <w:tcPr>
                        <w:tcW w:w="7493" w:type="dxa"/>
                        <w:tcBorders>
                          <w:top w:val="single" w:sz="6" w:space="0" w:color="auto"/>
                          <w:bottom w:val="single" w:sz="6" w:space="0" w:color="auto"/>
                        </w:tcBorders>
                      </w:tcPr>
                      <w:p w:rsidR="00A12F64" w:rsidRDefault="00702A44">
                        <w:pPr>
                          <w:pStyle w:val="Style1042"/>
                          <w:rPr>
                            <w:sz w:val="22"/>
                            <w:szCs w:val="22"/>
                          </w:rPr>
                        </w:pPr>
                        <w:r>
                          <w:rPr>
                            <w:rStyle w:val="CharStyle173"/>
                          </w:rPr>
                          <w:t>Enseignement présentiel</w:t>
                        </w:r>
                      </w:p>
                    </w:tc>
                  </w:tr>
                  <w:tr w:rsidR="00A12F64">
                    <w:tblPrEx>
                      <w:tblCellMar>
                        <w:top w:w="0" w:type="dxa"/>
                        <w:bottom w:w="0" w:type="dxa"/>
                      </w:tblCellMar>
                    </w:tblPrEx>
                    <w:tc>
                      <w:tcPr>
                        <w:tcW w:w="2486" w:type="dxa"/>
                        <w:tcBorders>
                          <w:top w:val="single" w:sz="6" w:space="0" w:color="auto"/>
                          <w:bottom w:val="single" w:sz="6" w:space="0" w:color="auto"/>
                        </w:tcBorders>
                      </w:tcPr>
                      <w:p w:rsidR="00A12F64" w:rsidRDefault="00702A44">
                        <w:pPr>
                          <w:pStyle w:val="Style1042"/>
                          <w:rPr>
                            <w:sz w:val="22"/>
                            <w:szCs w:val="22"/>
                          </w:rPr>
                        </w:pPr>
                        <w:r>
                          <w:rPr>
                            <w:rStyle w:val="CharStyle173"/>
                          </w:rPr>
                          <w:t>Site de formation :</w:t>
                        </w:r>
                      </w:p>
                    </w:tc>
                    <w:tc>
                      <w:tcPr>
                        <w:tcW w:w="7493" w:type="dxa"/>
                        <w:tcBorders>
                          <w:top w:val="single" w:sz="6" w:space="0" w:color="auto"/>
                          <w:bottom w:val="single" w:sz="6" w:space="0" w:color="auto"/>
                        </w:tcBorders>
                      </w:tcPr>
                      <w:p w:rsidR="00A12F64" w:rsidRDefault="00702A44">
                        <w:pPr>
                          <w:pStyle w:val="Style1042"/>
                          <w:rPr>
                            <w:sz w:val="22"/>
                            <w:szCs w:val="22"/>
                          </w:rPr>
                        </w:pPr>
                        <w:r>
                          <w:rPr>
                            <w:rStyle w:val="CharStyle173"/>
                          </w:rPr>
                          <w:t>Université Bordeaux 1 (Talence)</w:t>
                        </w:r>
                      </w:p>
                    </w:tc>
                  </w:tr>
                  <w:tr w:rsidR="00A12F64">
                    <w:tblPrEx>
                      <w:tblCellMar>
                        <w:top w:w="0" w:type="dxa"/>
                        <w:bottom w:w="0" w:type="dxa"/>
                      </w:tblCellMar>
                    </w:tblPrEx>
                    <w:tc>
                      <w:tcPr>
                        <w:tcW w:w="2486" w:type="dxa"/>
                        <w:tcBorders>
                          <w:top w:val="single" w:sz="6" w:space="0" w:color="auto"/>
                        </w:tcBorders>
                      </w:tcPr>
                      <w:p w:rsidR="00A12F64" w:rsidRDefault="00702A44">
                        <w:pPr>
                          <w:pStyle w:val="Style1042"/>
                          <w:rPr>
                            <w:sz w:val="22"/>
                            <w:szCs w:val="22"/>
                          </w:rPr>
                        </w:pPr>
                        <w:r>
                          <w:rPr>
                            <w:rStyle w:val="CharStyle173"/>
                          </w:rPr>
                          <w:t>Langue d'</w:t>
                        </w:r>
                        <w:r>
                          <w:rPr>
                            <w:rStyle w:val="CharStyle173"/>
                          </w:rPr>
                          <w:t>enseignement :</w:t>
                        </w:r>
                      </w:p>
                    </w:tc>
                    <w:tc>
                      <w:tcPr>
                        <w:tcW w:w="7493" w:type="dxa"/>
                        <w:tcBorders>
                          <w:top w:val="single" w:sz="6" w:space="0" w:color="auto"/>
                        </w:tcBorders>
                      </w:tcPr>
                      <w:p w:rsidR="00A12F64" w:rsidRDefault="00702A44">
                        <w:pPr>
                          <w:pStyle w:val="Style1042"/>
                          <w:rPr>
                            <w:sz w:val="22"/>
                            <w:szCs w:val="22"/>
                          </w:rPr>
                        </w:pPr>
                        <w:r>
                          <w:rPr>
                            <w:rStyle w:val="CharStyle173"/>
                          </w:rPr>
                          <w:t>Français</w:t>
                        </w:r>
                      </w:p>
                    </w:tc>
                  </w:tr>
                </w:tbl>
                <w:p w:rsidR="00000000" w:rsidRDefault="00702A44"/>
              </w:txbxContent>
            </v:textbox>
            <w10:wrap type="topAndBottom" anchorx="margin"/>
          </v:shape>
        </w:pict>
      </w:r>
      <w:r>
        <w:rPr>
          <w:rFonts w:ascii="Times New Roman" w:eastAsia="Times New Roman" w:hAnsi="Times New Roman" w:cs="Times New Roman"/>
          <w:sz w:val="20"/>
          <w:szCs w:val="20"/>
        </w:rPr>
        <w:pict w14:anchorId="4205BF81">
          <v:shape id="_x0000_s1042" type="#_x0000_t202" style="position:absolute;margin-left:0;margin-top:133.45pt;width:292.8pt;height:12.75pt;z-index:251664384;mso-wrap-distance-left:7in;mso-wrap-distance-top:10.3pt;mso-wrap-distance-right:7in;mso-wrap-distance-bottom:.7pt;mso-position-horizontal-relative:margin;mso-position-vertical-relative:text" filled="f" stroked="f">
            <v:textbox inset="0,0,0,0">
              <w:txbxContent>
                <w:p w:rsidR="00A12F64" w:rsidRDefault="00702A44">
                  <w:pPr>
                    <w:pStyle w:val="Style886"/>
                    <w:spacing w:line="240" w:lineRule="auto"/>
                    <w:jc w:val="both"/>
                    <w:rPr>
                      <w:sz w:val="22"/>
                      <w:szCs w:val="22"/>
                    </w:rPr>
                  </w:pPr>
                  <w:r w:rsidRPr="003B53DD">
                    <w:rPr>
                      <w:rStyle w:val="CharStyle173"/>
                      <w:lang w:eastAsia="en-US"/>
                    </w:rPr>
                    <w:t xml:space="preserve">Mode </w:t>
                  </w:r>
                  <w:r>
                    <w:rPr>
                      <w:rStyle w:val="CharStyle173"/>
                    </w:rPr>
                    <w:t xml:space="preserve">d'évaluation </w:t>
                  </w:r>
                  <w:r w:rsidRPr="003B53DD">
                    <w:rPr>
                      <w:rStyle w:val="CharStyle173"/>
                      <w:lang w:eastAsia="en-US"/>
                    </w:rPr>
                    <w:t xml:space="preserve">: </w:t>
                  </w:r>
                  <w:r>
                    <w:rPr>
                      <w:rStyle w:val="CharStyle173"/>
                    </w:rPr>
                    <w:t xml:space="preserve">Modalités </w:t>
                  </w:r>
                  <w:r w:rsidRPr="003B53DD">
                    <w:rPr>
                      <w:rStyle w:val="CharStyle173"/>
                      <w:lang w:eastAsia="en-US"/>
                    </w:rPr>
                    <w:t xml:space="preserve">de </w:t>
                  </w:r>
                  <w:r>
                    <w:rPr>
                      <w:rStyle w:val="CharStyle173"/>
                    </w:rPr>
                    <w:t xml:space="preserve">contrôle </w:t>
                  </w:r>
                  <w:r w:rsidRPr="003B53DD">
                    <w:rPr>
                      <w:rStyle w:val="CharStyle173"/>
                      <w:lang w:eastAsia="en-US"/>
                    </w:rPr>
                    <w:t>des connaissances</w:t>
                  </w:r>
                </w:p>
              </w:txbxContent>
            </v:textbox>
            <w10:wrap type="topAndBottom" anchorx="margin"/>
          </v:shape>
        </w:pict>
      </w:r>
      <w:r>
        <w:rPr>
          <w:rFonts w:ascii="Times New Roman" w:eastAsia="Times New Roman" w:hAnsi="Times New Roman" w:cs="Times New Roman"/>
          <w:sz w:val="20"/>
          <w:szCs w:val="20"/>
        </w:rPr>
        <w:pict w14:anchorId="71907D9E">
          <v:shape id="_x0000_s1043" type="#_x0000_t202" style="position:absolute;margin-left:0;margin-top:502.8pt;width:379pt;height:49.4pt;z-index:251665408;mso-wrap-distance-left:7in;mso-wrap-distance-top:0;mso-wrap-distance-right:7in;mso-wrap-distance-bottom:10.1pt;mso-position-horizontal-relative:margin;mso-position-vertical-relative:text" filled="f" stroked="f">
            <v:textbox inset="0,0,0,0">
              <w:txbxContent>
                <w:p w:rsidR="00A12F64" w:rsidRDefault="00702A44">
                  <w:pPr>
                    <w:pStyle w:val="Style886"/>
                    <w:tabs>
                      <w:tab w:val="left" w:pos="2558"/>
                    </w:tabs>
                    <w:spacing w:line="293" w:lineRule="exact"/>
                    <w:rPr>
                      <w:sz w:val="22"/>
                      <w:szCs w:val="22"/>
                    </w:rPr>
                  </w:pPr>
                  <w:r>
                    <w:rPr>
                      <w:rStyle w:val="CharStyle173"/>
                    </w:rPr>
                    <w:t>Informations</w:t>
                  </w:r>
                  <w:r>
                    <w:rPr>
                      <w:rStyle w:val="CharStyle173"/>
                    </w:rPr>
                    <w:tab/>
                    <w:t>en session 2 la note finale est :</w:t>
                  </w:r>
                </w:p>
                <w:p w:rsidR="00A12F64" w:rsidRDefault="00702A44">
                  <w:pPr>
                    <w:pStyle w:val="Style886"/>
                    <w:spacing w:line="293" w:lineRule="exact"/>
                    <w:jc w:val="both"/>
                    <w:rPr>
                      <w:sz w:val="22"/>
                      <w:szCs w:val="22"/>
                    </w:rPr>
                  </w:pPr>
                  <w:r>
                    <w:rPr>
                      <w:rStyle w:val="CharStyle173"/>
                    </w:rPr>
                    <w:t>complémentaires sur les   coeffEx2*noteEx2+coeffCC*</w:t>
                  </w:r>
                  <w:proofErr w:type="gramStart"/>
                  <w:r>
                    <w:rPr>
                      <w:rStyle w:val="CharStyle173"/>
                    </w:rPr>
                    <w:t>max(</w:t>
                  </w:r>
                  <w:proofErr w:type="gramEnd"/>
                  <w:r>
                    <w:rPr>
                      <w:rStyle w:val="CharStyle173"/>
                    </w:rPr>
                    <w:t>noteCC,noteEx2)</w:t>
                  </w:r>
                </w:p>
                <w:p w:rsidR="00A12F64" w:rsidRDefault="00702A44">
                  <w:pPr>
                    <w:pStyle w:val="Style886"/>
                    <w:spacing w:line="293" w:lineRule="exact"/>
                    <w:rPr>
                      <w:sz w:val="22"/>
                      <w:szCs w:val="22"/>
                    </w:rPr>
                  </w:pPr>
                  <w:r>
                    <w:rPr>
                      <w:rStyle w:val="CharStyle173"/>
                    </w:rPr>
                    <w:t>MCC :</w:t>
                  </w:r>
                </w:p>
              </w:txbxContent>
            </v:textbox>
            <w10:wrap type="topAndBottom" anchorx="margin"/>
          </v:shape>
        </w:pict>
      </w:r>
      <w:r>
        <w:rPr>
          <w:rFonts w:ascii="Times New Roman" w:eastAsia="Times New Roman" w:hAnsi="Times New Roman" w:cs="Times New Roman"/>
          <w:sz w:val="20"/>
          <w:szCs w:val="20"/>
        </w:rPr>
        <w:pict w14:anchorId="4F301AB9">
          <v:shape id="_x0000_s1044" type="#_x0000_t202" style="position:absolute;margin-left:0;margin-top:146.9pt;width:496.8pt;height:356.9pt;z-index:251666432;mso-wrap-distance-left:7in;mso-wrap-distance-top:0;mso-wrap-distance-right:7in;mso-wrap-distance-bottom:0;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A12F64">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Epreuves 1ère session</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Type d'</w:t>
                        </w:r>
                        <w:r>
                          <w:rPr>
                            <w:rStyle w:val="CharStyle173"/>
                          </w:rPr>
                          <w:t>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Durées</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Coefficients</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Examen écrit terminal</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03h00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2/3</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Contrôle Continu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1/3</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bottom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Epreuves 2ème session (éventuellement)</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Durées</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Coefficients</w:t>
                        </w:r>
                      </w:p>
                    </w:tc>
                  </w:tr>
                  <w:tr w:rsidR="00A12F64">
                    <w:tblPrEx>
                      <w:tblCellMar>
                        <w:top w:w="0" w:type="dxa"/>
                        <w:bottom w:w="0" w:type="dxa"/>
                      </w:tblCellMar>
                    </w:tblPrEx>
                    <w:tc>
                      <w:tcPr>
                        <w:tcW w:w="2486" w:type="dxa"/>
                        <w:tcBorders>
                          <w:top w:val="single" w:sz="6" w:space="0" w:color="auto"/>
                          <w:left w:val="single" w:sz="6" w:space="0" w:color="auto"/>
                          <w:right w:val="single" w:sz="6" w:space="0" w:color="auto"/>
                        </w:tcBorders>
                      </w:tcPr>
                      <w:p w:rsidR="00A12F64" w:rsidRDefault="00702A44">
                        <w:pPr>
                          <w:pStyle w:val="Style1042"/>
                          <w:rPr>
                            <w:sz w:val="22"/>
                            <w:szCs w:val="22"/>
                          </w:rPr>
                        </w:pPr>
                        <w:r>
                          <w:rPr>
                            <w:rStyle w:val="CharStyle173"/>
                          </w:rPr>
                          <w:t>Examen écrit ou oral</w:t>
                        </w:r>
                      </w:p>
                    </w:tc>
                    <w:tc>
                      <w:tcPr>
                        <w:tcW w:w="2477" w:type="dxa"/>
                        <w:tcBorders>
                          <w:top w:val="single" w:sz="6" w:space="0" w:color="auto"/>
                          <w:left w:val="single" w:sz="6" w:space="0" w:color="auto"/>
                          <w:right w:val="single" w:sz="6" w:space="0" w:color="auto"/>
                        </w:tcBorders>
                      </w:tcPr>
                      <w:p w:rsidR="00A12F64" w:rsidRDefault="00702A44">
                        <w:pPr>
                          <w:pStyle w:val="Style1042"/>
                          <w:rPr>
                            <w:sz w:val="22"/>
                            <w:szCs w:val="22"/>
                          </w:rPr>
                        </w:pPr>
                        <w:r>
                          <w:rPr>
                            <w:rStyle w:val="CharStyle173"/>
                          </w:rPr>
                          <w:t xml:space="preserve">selon le </w:t>
                        </w:r>
                        <w:proofErr w:type="spellStart"/>
                        <w:r>
                          <w:rPr>
                            <w:rStyle w:val="CharStyle173"/>
                          </w:rPr>
                          <w:t>nbre</w:t>
                        </w:r>
                        <w:proofErr w:type="spellEnd"/>
                        <w:r>
                          <w:rPr>
                            <w:rStyle w:val="CharStyle173"/>
                          </w:rPr>
                          <w:t xml:space="preserve"> d'inscrits</w:t>
                        </w:r>
                      </w:p>
                    </w:tc>
                    <w:tc>
                      <w:tcPr>
                        <w:tcW w:w="2482" w:type="dxa"/>
                        <w:tcBorders>
                          <w:top w:val="single" w:sz="6" w:space="0" w:color="auto"/>
                          <w:left w:val="single" w:sz="6" w:space="0" w:color="auto"/>
                          <w:right w:val="single" w:sz="6" w:space="0" w:color="auto"/>
                        </w:tcBorders>
                      </w:tcPr>
                      <w:p w:rsidR="00A12F64" w:rsidRDefault="00702A44">
                        <w:pPr>
                          <w:pStyle w:val="Style1042"/>
                          <w:rPr>
                            <w:sz w:val="22"/>
                            <w:szCs w:val="22"/>
                          </w:rPr>
                        </w:pPr>
                        <w:r>
                          <w:rPr>
                            <w:rStyle w:val="CharStyle173"/>
                          </w:rPr>
                          <w:t>03h00</w:t>
                        </w:r>
                      </w:p>
                    </w:tc>
                    <w:tc>
                      <w:tcPr>
                        <w:tcW w:w="2491" w:type="dxa"/>
                        <w:tcBorders>
                          <w:top w:val="single" w:sz="6" w:space="0" w:color="auto"/>
                          <w:left w:val="single" w:sz="6" w:space="0" w:color="auto"/>
                          <w:right w:val="single" w:sz="6" w:space="0" w:color="auto"/>
                        </w:tcBorders>
                      </w:tcPr>
                      <w:p w:rsidR="00A12F64" w:rsidRDefault="00702A44">
                        <w:pPr>
                          <w:pStyle w:val="Style1042"/>
                          <w:rPr>
                            <w:sz w:val="22"/>
                            <w:szCs w:val="22"/>
                          </w:rPr>
                        </w:pPr>
                        <w:r>
                          <w:rPr>
                            <w:rStyle w:val="CharStyle173"/>
                          </w:rPr>
                          <w:t>2/3</w:t>
                        </w:r>
                      </w:p>
                    </w:tc>
                  </w:tr>
                  <w:tr w:rsidR="00A12F64">
                    <w:tblPrEx>
                      <w:tblCellMar>
                        <w:top w:w="0" w:type="dxa"/>
                        <w:bottom w:w="0" w:type="dxa"/>
                      </w:tblCellMar>
                    </w:tblPrEx>
                    <w:tc>
                      <w:tcPr>
                        <w:tcW w:w="2486" w:type="dxa"/>
                        <w:tcBorders>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(selon l'effectif)</w:t>
                        </w:r>
                      </w:p>
                    </w:tc>
                    <w:tc>
                      <w:tcPr>
                        <w:tcW w:w="2477" w:type="dxa"/>
                        <w:tcBorders>
                          <w:left w:val="single" w:sz="6" w:space="0" w:color="auto"/>
                          <w:bottom w:val="single" w:sz="6" w:space="0" w:color="auto"/>
                          <w:right w:val="single" w:sz="6" w:space="0" w:color="auto"/>
                        </w:tcBorders>
                      </w:tcPr>
                      <w:p w:rsidR="00A12F64" w:rsidRDefault="00702A44">
                        <w:pPr>
                          <w:pStyle w:val="Style300"/>
                        </w:pPr>
                      </w:p>
                    </w:tc>
                    <w:tc>
                      <w:tcPr>
                        <w:tcW w:w="2482" w:type="dxa"/>
                        <w:tcBorders>
                          <w:left w:val="single" w:sz="6" w:space="0" w:color="auto"/>
                          <w:bottom w:val="single" w:sz="6" w:space="0" w:color="auto"/>
                          <w:right w:val="single" w:sz="6" w:space="0" w:color="auto"/>
                        </w:tcBorders>
                      </w:tcPr>
                      <w:p w:rsidR="00A12F64" w:rsidRDefault="00702A44">
                        <w:pPr>
                          <w:pStyle w:val="Style300"/>
                        </w:pPr>
                      </w:p>
                    </w:tc>
                    <w:tc>
                      <w:tcPr>
                        <w:tcW w:w="2491" w:type="dxa"/>
                        <w:tcBorders>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Contrôle Continu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report session 1</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1/3</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bl>
                <w:p w:rsidR="00000000" w:rsidRDefault="00702A44"/>
              </w:txbxContent>
            </v:textbox>
            <w10:wrap type="topAndBottom" anchorx="margin"/>
          </v:shape>
        </w:pict>
      </w:r>
    </w:p>
    <w:p w:rsidR="00A12F64" w:rsidRDefault="00702A44">
      <w:pPr>
        <w:spacing w:after="0" w:line="1" w:lineRule="exact"/>
        <w:rPr>
          <w:rFonts w:ascii="Times New Roman" w:eastAsia="Times New Roman" w:hAnsi="Times New Roman" w:cs="Times New Roman"/>
          <w:sz w:val="20"/>
          <w:szCs w:val="20"/>
        </w:rPr>
        <w:sectPr w:rsidR="00A12F64">
          <w:pgSz w:w="11905" w:h="16837"/>
          <w:pgMar w:top="1449" w:right="963" w:bottom="1440" w:left="963" w:header="720" w:footer="720" w:gutter="0"/>
          <w:cols w:space="720"/>
        </w:sectPr>
      </w:pPr>
    </w:p>
    <w:p w:rsidR="00A12F64" w:rsidRDefault="00702A44">
      <w:pPr>
        <w:spacing w:after="0" w:line="1"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w14:anchorId="037DFC82">
          <v:group id="_x0000_s1053" style="position:absolute;margin-left:0;margin-top:639.85pt;width:496.05pt;height:88.35pt;z-index:251675648;mso-wrap-distance-left:7in;mso-wrap-distance-top:10.8pt;mso-wrap-distance-right:7in;mso-position-horizontal-relative:margin" coordorigin="1133,13915" coordsize="9921,1767">
            <v:shape id="_x0000_s1054" type="#_x0000_t202" style="position:absolute;left:1133;top:14179;width:9921;height:1503"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Semaines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5</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6</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7</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8</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9</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10</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11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12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13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14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15</w:t>
                          </w: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Durée</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CM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TD</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lang w:val="en-US" w:eastAsia="en-US"/>
                            </w:rPr>
                            <w:t>TP</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CI</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r>
                  </w:tbl>
                  <w:p w:rsidR="00000000" w:rsidRDefault="00702A44"/>
                </w:txbxContent>
              </v:textbox>
            </v:shape>
            <v:shape id="_x0000_s1055" type="#_x0000_t202" style="position:absolute;left:1191;top:13915;width:3130;height:255" filled="f" strokecolor="white" strokeweight="0">
              <v:textbox inset="0,0,0,0">
                <w:txbxContent>
                  <w:p w:rsidR="00A12F64" w:rsidRDefault="00702A44">
                    <w:pPr>
                      <w:pStyle w:val="Style886"/>
                      <w:spacing w:line="240" w:lineRule="auto"/>
                      <w:jc w:val="both"/>
                      <w:rPr>
                        <w:sz w:val="22"/>
                        <w:szCs w:val="22"/>
                      </w:rPr>
                    </w:pPr>
                    <w:r>
                      <w:rPr>
                        <w:rStyle w:val="CharStyle173"/>
                        <w:u w:val="single"/>
                      </w:rPr>
                      <w:t>Répartitions des enseignements :</w:t>
                    </w:r>
                  </w:p>
                </w:txbxContent>
              </v:textbox>
            </v:shape>
            <w10:wrap type="topAndBottom" anchorx="margin"/>
          </v:group>
        </w:pict>
      </w:r>
      <w:r>
        <w:rPr>
          <w:rFonts w:ascii="Times New Roman" w:eastAsia="Times New Roman" w:hAnsi="Times New Roman" w:cs="Times New Roman"/>
          <w:sz w:val="20"/>
          <w:szCs w:val="20"/>
        </w:rPr>
        <w:pict w14:anchorId="134CBDC7">
          <v:shape id="_x0000_s1052" type="#_x0000_t202" style="position:absolute;margin-left:0;margin-top:519.6pt;width:496.05pt;height:104.65pt;z-index:251674624;mso-wrap-distance-left:7in;mso-wrap-distance-top:0;mso-wrap-distance-right:7in;mso-wrap-distance-bottom:15.6pt;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A12F64">
                    <w:tblPrEx>
                      <w:tblCellMar>
                        <w:top w:w="0" w:type="dxa"/>
                        <w:bottom w:w="0" w:type="dxa"/>
                      </w:tblCellMar>
                    </w:tblPrEx>
                    <w:tc>
                      <w:tcPr>
                        <w:tcW w:w="4958" w:type="dxa"/>
                        <w:tcBorders>
                          <w:bottom w:val="single" w:sz="6" w:space="0" w:color="auto"/>
                          <w:right w:val="single" w:sz="6" w:space="0" w:color="auto"/>
                        </w:tcBorders>
                      </w:tcPr>
                      <w:p w:rsidR="00A12F64" w:rsidRDefault="00702A44">
                        <w:pPr>
                          <w:pStyle w:val="Style300"/>
                        </w:pP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jc w:val="center"/>
                          <w:rPr>
                            <w:sz w:val="22"/>
                            <w:szCs w:val="22"/>
                          </w:rPr>
                        </w:pPr>
                        <w:r>
                          <w:rPr>
                            <w:rStyle w:val="CharStyle173"/>
                          </w:rPr>
                          <w:t>Nombre d'heures en présentiel</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Cours Magistraux (CM)</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jc w:val="center"/>
                          <w:rPr>
                            <w:sz w:val="22"/>
                            <w:szCs w:val="22"/>
                          </w:rPr>
                        </w:pPr>
                        <w:r>
                          <w:rPr>
                            <w:rStyle w:val="CharStyle173"/>
                          </w:rPr>
                          <w:t>24.00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Travaux Dirigés (TD)</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jc w:val="center"/>
                          <w:rPr>
                            <w:sz w:val="22"/>
                            <w:szCs w:val="22"/>
                          </w:rPr>
                        </w:pPr>
                        <w:r>
                          <w:rPr>
                            <w:rStyle w:val="CharStyle173"/>
                          </w:rPr>
                          <w:t>12.00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Travaux Pratiques (TP)</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jc w:val="center"/>
                          <w:rPr>
                            <w:sz w:val="22"/>
                            <w:szCs w:val="22"/>
                          </w:rPr>
                        </w:pPr>
                        <w:r>
                          <w:rPr>
                            <w:rStyle w:val="CharStyle173"/>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Cours Intégrés (CI)</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jc w:val="center"/>
                          <w:rPr>
                            <w:sz w:val="22"/>
                            <w:szCs w:val="22"/>
                          </w:rPr>
                        </w:pPr>
                        <w:r>
                          <w:rPr>
                            <w:rStyle w:val="CharStyle173"/>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jc w:val="center"/>
                          <w:rPr>
                            <w:sz w:val="22"/>
                            <w:szCs w:val="22"/>
                          </w:rPr>
                        </w:pPr>
                        <w:r>
                          <w:rPr>
                            <w:rStyle w:val="CharStyle173"/>
                          </w:rPr>
                          <w:t>12.00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Accompagnement</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jc w:val="center"/>
                          <w:rPr>
                            <w:sz w:val="22"/>
                            <w:szCs w:val="22"/>
                          </w:rPr>
                        </w:pPr>
                        <w:r>
                          <w:rPr>
                            <w:rStyle w:val="CharStyle173"/>
                          </w:rPr>
                          <w:t>0.00</w:t>
                        </w:r>
                      </w:p>
                    </w:tc>
                  </w:tr>
                </w:tbl>
                <w:p w:rsidR="00000000" w:rsidRDefault="00702A44"/>
              </w:txbxContent>
            </v:textbox>
            <w10:wrap type="topAndBottom" anchorx="margin"/>
          </v:shape>
        </w:pict>
      </w:r>
      <w:r>
        <w:rPr>
          <w:rFonts w:ascii="Times New Roman" w:eastAsia="Times New Roman" w:hAnsi="Times New Roman" w:cs="Times New Roman"/>
          <w:sz w:val="20"/>
          <w:szCs w:val="20"/>
        </w:rPr>
        <w:pict w14:anchorId="021937C4">
          <v:shape id="_x0000_s1051" type="#_x0000_t202" style="position:absolute;margin-left:0;margin-top:506.4pt;width:136.35pt;height:12.75pt;z-index:251673600;mso-wrap-distance-left:7in;mso-wrap-distance-top:0;mso-wrap-distance-right:7in;mso-wrap-distance-bottom:.5pt;mso-position-horizontal-relative:margin;mso-position-vertical-relative:text" filled="f" stroked="f">
            <v:textbox inset="0,0,0,0">
              <w:txbxContent>
                <w:p w:rsidR="00A12F64" w:rsidRDefault="00702A44">
                  <w:pPr>
                    <w:pStyle w:val="Style886"/>
                    <w:spacing w:line="240" w:lineRule="auto"/>
                    <w:jc w:val="both"/>
                    <w:rPr>
                      <w:sz w:val="22"/>
                      <w:szCs w:val="22"/>
                    </w:rPr>
                  </w:pPr>
                  <w:r>
                    <w:rPr>
                      <w:rStyle w:val="CharStyle173"/>
                    </w:rPr>
                    <w:t>Volume des enseignements :</w:t>
                  </w:r>
                </w:p>
              </w:txbxContent>
            </v:textbox>
            <w10:wrap type="topAndBottom" anchorx="margin"/>
          </v:shape>
        </w:pict>
      </w:r>
      <w:r>
        <w:rPr>
          <w:rFonts w:ascii="Times New Roman" w:eastAsia="Times New Roman" w:hAnsi="Times New Roman" w:cs="Times New Roman"/>
          <w:sz w:val="20"/>
          <w:szCs w:val="20"/>
        </w:rPr>
        <w:pict w14:anchorId="1C7CFDB9">
          <v:shape id="_x0000_s1050" type="#_x0000_t202" style="position:absolute;margin-left:0;margin-top:237.35pt;width:477.6pt;height:268.05pt;z-index:251672576;mso-wrap-distance-left:7in;mso-wrap-distance-top:0;mso-wrap-distance-right:7in;mso-wrap-distance-bottom:.95pt;mso-position-horizontal-relative:margin;mso-position-vertical-relative:text" filled="f" stroked="f">
            <v:textbox inset="0,0,0,0">
              <w:txbxContent>
                <w:p w:rsidR="00A12F64" w:rsidRDefault="00702A44">
                  <w:pPr>
                    <w:pStyle w:val="Style886"/>
                    <w:spacing w:line="293" w:lineRule="exact"/>
                    <w:rPr>
                      <w:sz w:val="22"/>
                      <w:szCs w:val="22"/>
                    </w:rPr>
                  </w:pPr>
                  <w:r>
                    <w:rPr>
                      <w:rStyle w:val="CharStyle173"/>
                    </w:rPr>
                    <w:t>Compétences acquises :</w:t>
                  </w:r>
                </w:p>
                <w:p w:rsidR="00A12F64" w:rsidRDefault="00702A44">
                  <w:pPr>
                    <w:pStyle w:val="Style886"/>
                    <w:spacing w:before="5" w:line="293" w:lineRule="exact"/>
                    <w:rPr>
                      <w:sz w:val="22"/>
                      <w:szCs w:val="22"/>
                    </w:rPr>
                  </w:pPr>
                  <w:r>
                    <w:rPr>
                      <w:rStyle w:val="CharStyle173"/>
                    </w:rPr>
                    <w:t>Spécifier formellement un programme à l'aide de formules logiques. Construire une preuve</w:t>
                  </w:r>
                </w:p>
                <w:p w:rsidR="00A12F64" w:rsidRDefault="00702A44">
                  <w:pPr>
                    <w:pStyle w:val="Style886"/>
                    <w:tabs>
                      <w:tab w:val="left" w:leader="underscore" w:pos="9446"/>
                    </w:tabs>
                    <w:spacing w:line="293" w:lineRule="exact"/>
                    <w:jc w:val="both"/>
                    <w:rPr>
                      <w:sz w:val="22"/>
                      <w:szCs w:val="22"/>
                    </w:rPr>
                  </w:pPr>
                  <w:proofErr w:type="gramStart"/>
                  <w:r>
                    <w:rPr>
                      <w:rStyle w:val="CharStyle173"/>
                      <w:u w:val="single"/>
                    </w:rPr>
                    <w:t>correcte</w:t>
                  </w:r>
                  <w:proofErr w:type="gramEnd"/>
                  <w:r>
                    <w:rPr>
                      <w:rStyle w:val="CharStyle173"/>
                      <w:u w:val="single"/>
                    </w:rPr>
                    <w:t>.</w:t>
                  </w:r>
                  <w:r>
                    <w:rPr>
                      <w:rStyle w:val="CharStyle173"/>
                    </w:rPr>
                    <w:tab/>
                  </w:r>
                </w:p>
                <w:p w:rsidR="00A12F64" w:rsidRDefault="00702A44">
                  <w:pPr>
                    <w:pStyle w:val="Style886"/>
                    <w:spacing w:line="293" w:lineRule="exact"/>
                    <w:rPr>
                      <w:sz w:val="22"/>
                      <w:szCs w:val="22"/>
                    </w:rPr>
                  </w:pPr>
                  <w:r>
                    <w:rPr>
                      <w:rStyle w:val="CharStyle173"/>
                    </w:rPr>
                    <w:t>Programme - descriptif :</w:t>
                  </w:r>
                </w:p>
                <w:p w:rsidR="00A12F64" w:rsidRDefault="00702A44">
                  <w:pPr>
                    <w:pStyle w:val="Style886"/>
                    <w:spacing w:line="293" w:lineRule="exact"/>
                    <w:rPr>
                      <w:sz w:val="22"/>
                      <w:szCs w:val="22"/>
                    </w:rPr>
                  </w:pPr>
                  <w:r>
                    <w:rPr>
                      <w:rStyle w:val="CharStyle173"/>
                    </w:rPr>
                    <w:t>Bases de la logique : Formules de la logique propositionnelle, du calcul des prédicats, Logiques d'</w:t>
                  </w:r>
                  <w:r>
                    <w:rPr>
                      <w:rStyle w:val="CharStyle173"/>
                    </w:rPr>
                    <w:t>ordre supérieur, Logiques modales, Notions de modèle et de validité, Règles d'inférence et notion de preuve.</w:t>
                  </w:r>
                </w:p>
                <w:p w:rsidR="00A12F64" w:rsidRDefault="00702A44">
                  <w:pPr>
                    <w:pStyle w:val="Style886"/>
                    <w:spacing w:before="5" w:line="293" w:lineRule="exact"/>
                    <w:rPr>
                      <w:sz w:val="22"/>
                      <w:szCs w:val="22"/>
                    </w:rPr>
                  </w:pPr>
                  <w:r>
                    <w:rPr>
                      <w:rStyle w:val="CharStyle173"/>
                    </w:rPr>
                    <w:t>Logique et Informatique : Les preuves comme objets de calcul, Correspondance entre preuves et programmes, Correspondance entre formules et automate</w:t>
                  </w:r>
                  <w:r>
                    <w:rPr>
                      <w:rStyle w:val="CharStyle173"/>
                    </w:rPr>
                    <w:t>s.</w:t>
                  </w:r>
                </w:p>
                <w:p w:rsidR="00A12F64" w:rsidRDefault="00702A44">
                  <w:pPr>
                    <w:pStyle w:val="Style1141"/>
                    <w:rPr>
                      <w:sz w:val="22"/>
                      <w:szCs w:val="22"/>
                    </w:rPr>
                  </w:pPr>
                  <w:r>
                    <w:rPr>
                      <w:rStyle w:val="CharStyle173"/>
                    </w:rPr>
                    <w:t xml:space="preserve">Applications : Démonstration assistée par ordinateur, Synthèse de programmes corrects à partir de preuves, Algorithmes de vérification ("model </w:t>
                  </w:r>
                  <w:proofErr w:type="spellStart"/>
                  <w:r>
                    <w:rPr>
                      <w:rStyle w:val="CharStyle173"/>
                    </w:rPr>
                    <w:t>checking</w:t>
                  </w:r>
                  <w:proofErr w:type="spellEnd"/>
                  <w:r>
                    <w:rPr>
                      <w:rStyle w:val="CharStyle173"/>
                    </w:rPr>
                    <w:t>"), Langages naturels et raisonnement</w:t>
                  </w:r>
                </w:p>
                <w:p w:rsidR="00A12F64" w:rsidRDefault="00702A44">
                  <w:pPr>
                    <w:pStyle w:val="Style886"/>
                    <w:tabs>
                      <w:tab w:val="left" w:leader="underscore" w:pos="9451"/>
                    </w:tabs>
                    <w:spacing w:line="293" w:lineRule="exact"/>
                    <w:jc w:val="both"/>
                    <w:rPr>
                      <w:sz w:val="22"/>
                      <w:szCs w:val="22"/>
                    </w:rPr>
                  </w:pPr>
                  <w:proofErr w:type="gramStart"/>
                  <w:r>
                    <w:rPr>
                      <w:rStyle w:val="CharStyle173"/>
                      <w:u w:val="single"/>
                    </w:rPr>
                    <w:t>logique</w:t>
                  </w:r>
                  <w:proofErr w:type="gramEnd"/>
                  <w:r>
                    <w:rPr>
                      <w:rStyle w:val="CharStyle173"/>
                      <w:u w:val="single"/>
                    </w:rPr>
                    <w:t>.</w:t>
                  </w:r>
                  <w:r>
                    <w:rPr>
                      <w:rStyle w:val="CharStyle173"/>
                    </w:rPr>
                    <w:tab/>
                  </w:r>
                </w:p>
                <w:p w:rsidR="00A12F64" w:rsidRDefault="00702A44">
                  <w:pPr>
                    <w:pStyle w:val="Style886"/>
                    <w:spacing w:line="293" w:lineRule="exact"/>
                    <w:rPr>
                      <w:sz w:val="22"/>
                      <w:szCs w:val="22"/>
                    </w:rPr>
                  </w:pPr>
                  <w:r>
                    <w:rPr>
                      <w:rStyle w:val="CharStyle173"/>
                    </w:rPr>
                    <w:t>Bibliographie :</w:t>
                  </w:r>
                </w:p>
                <w:p w:rsidR="00A12F64" w:rsidRDefault="00702A44">
                  <w:pPr>
                    <w:pStyle w:val="Style886"/>
                    <w:spacing w:before="5" w:line="293" w:lineRule="exact"/>
                    <w:ind w:right="1843"/>
                    <w:rPr>
                      <w:sz w:val="22"/>
                      <w:szCs w:val="22"/>
                    </w:rPr>
                  </w:pPr>
                  <w:r>
                    <w:rPr>
                      <w:rStyle w:val="CharStyle173"/>
                    </w:rPr>
                    <w:t xml:space="preserve">A. Arnold, I. </w:t>
                  </w:r>
                  <w:proofErr w:type="spellStart"/>
                  <w:r>
                    <w:rPr>
                      <w:rStyle w:val="CharStyle173"/>
                    </w:rPr>
                    <w:t>Guessarian</w:t>
                  </w:r>
                  <w:proofErr w:type="spellEnd"/>
                  <w:r>
                    <w:rPr>
                      <w:rStyle w:val="CharStyle173"/>
                    </w:rPr>
                    <w:t xml:space="preserve"> : Mathématiqu</w:t>
                  </w:r>
                  <w:r>
                    <w:rPr>
                      <w:rStyle w:val="CharStyle173"/>
                    </w:rPr>
                    <w:t xml:space="preserve">es pour l'informatique (Masson, 1992). R. Cori, </w:t>
                  </w:r>
                  <w:proofErr w:type="spellStart"/>
                  <w:r>
                    <w:rPr>
                      <w:rStyle w:val="CharStyle173"/>
                    </w:rPr>
                    <w:t>D.Lascar</w:t>
                  </w:r>
                  <w:proofErr w:type="spellEnd"/>
                  <w:r>
                    <w:rPr>
                      <w:rStyle w:val="CharStyle173"/>
                    </w:rPr>
                    <w:t xml:space="preserve"> : Logique Mathématique, cours et exercices (</w:t>
                  </w:r>
                  <w:proofErr w:type="spellStart"/>
                  <w:r>
                    <w:rPr>
                      <w:rStyle w:val="CharStyle173"/>
                    </w:rPr>
                    <w:t>Dunod</w:t>
                  </w:r>
                  <w:proofErr w:type="spellEnd"/>
                  <w:r>
                    <w:rPr>
                      <w:rStyle w:val="CharStyle173"/>
                    </w:rPr>
                    <w:t>, 1993). David-</w:t>
                  </w:r>
                  <w:proofErr w:type="spellStart"/>
                  <w:r>
                    <w:rPr>
                      <w:rStyle w:val="CharStyle173"/>
                    </w:rPr>
                    <w:t>Nour</w:t>
                  </w:r>
                  <w:proofErr w:type="spellEnd"/>
                  <w:r>
                    <w:rPr>
                      <w:rStyle w:val="CharStyle173"/>
                    </w:rPr>
                    <w:t>-</w:t>
                  </w:r>
                  <w:proofErr w:type="spellStart"/>
                  <w:r>
                    <w:rPr>
                      <w:rStyle w:val="CharStyle173"/>
                    </w:rPr>
                    <w:t>Raffalli</w:t>
                  </w:r>
                  <w:proofErr w:type="spellEnd"/>
                  <w:r>
                    <w:rPr>
                      <w:rStyle w:val="CharStyle173"/>
                    </w:rPr>
                    <w:t xml:space="preserve"> : Introduction à la logique, </w:t>
                  </w:r>
                  <w:proofErr w:type="spellStart"/>
                  <w:r>
                    <w:rPr>
                      <w:rStyle w:val="CharStyle173"/>
                    </w:rPr>
                    <w:t>Dunod</w:t>
                  </w:r>
                  <w:proofErr w:type="spellEnd"/>
                  <w:r>
                    <w:rPr>
                      <w:rStyle w:val="CharStyle173"/>
                    </w:rPr>
                    <w:t>, 2003.</w:t>
                  </w:r>
                </w:p>
                <w:p w:rsidR="00A12F64" w:rsidRDefault="00702A44">
                  <w:pPr>
                    <w:pStyle w:val="Style1141"/>
                    <w:tabs>
                      <w:tab w:val="left" w:leader="underscore" w:pos="9451"/>
                    </w:tabs>
                    <w:jc w:val="left"/>
                    <w:rPr>
                      <w:sz w:val="22"/>
                      <w:szCs w:val="22"/>
                    </w:rPr>
                  </w:pPr>
                  <w:proofErr w:type="spellStart"/>
                  <w:r>
                    <w:rPr>
                      <w:rStyle w:val="CharStyle173"/>
                    </w:rPr>
                    <w:t>Bertot-Casteran</w:t>
                  </w:r>
                  <w:proofErr w:type="spellEnd"/>
                  <w:r>
                    <w:rPr>
                      <w:rStyle w:val="CharStyle173"/>
                    </w:rPr>
                    <w:t xml:space="preserve"> : Interactive </w:t>
                  </w:r>
                  <w:proofErr w:type="spellStart"/>
                  <w:r>
                    <w:rPr>
                      <w:rStyle w:val="CharStyle173"/>
                    </w:rPr>
                    <w:t>Theorem</w:t>
                  </w:r>
                  <w:proofErr w:type="spellEnd"/>
                  <w:r>
                    <w:rPr>
                      <w:rStyle w:val="CharStyle173"/>
                    </w:rPr>
                    <w:t xml:space="preserve"> </w:t>
                  </w:r>
                  <w:proofErr w:type="spellStart"/>
                  <w:r>
                    <w:rPr>
                      <w:rStyle w:val="CharStyle173"/>
                    </w:rPr>
                    <w:t>Proving</w:t>
                  </w:r>
                  <w:proofErr w:type="spellEnd"/>
                  <w:r>
                    <w:rPr>
                      <w:rStyle w:val="CharStyle173"/>
                    </w:rPr>
                    <w:t xml:space="preserve"> and Program </w:t>
                  </w:r>
                  <w:proofErr w:type="spellStart"/>
                  <w:r>
                    <w:rPr>
                      <w:rStyle w:val="CharStyle173"/>
                    </w:rPr>
                    <w:t>Development</w:t>
                  </w:r>
                  <w:proofErr w:type="spellEnd"/>
                  <w:r>
                    <w:rPr>
                      <w:rStyle w:val="CharStyle173"/>
                    </w:rPr>
                    <w:t>, Springer</w:t>
                  </w:r>
                  <w:r>
                    <w:rPr>
                      <w:rStyle w:val="CharStyle173"/>
                    </w:rPr>
                    <w:t>, 2004.</w:t>
                  </w:r>
                  <w:r>
                    <w:rPr>
                      <w:rStyle w:val="CharStyle173"/>
                    </w:rPr>
                    <w:br/>
                  </w:r>
                  <w:hyperlink r:id="rId29" w:history="1">
                    <w:r w:rsidRPr="003B53DD">
                      <w:rPr>
                        <w:rStyle w:val="CharStyle173"/>
                        <w:u w:val="single"/>
                        <w:lang w:eastAsia="en-US"/>
                      </w:rPr>
                      <w:t>http://coq.inria.fr</w:t>
                    </w:r>
                  </w:hyperlink>
                  <w:r w:rsidRPr="003B53DD">
                    <w:rPr>
                      <w:rStyle w:val="CharStyle173"/>
                      <w:lang w:eastAsia="en-US"/>
                    </w:rPr>
                    <w:tab/>
                  </w:r>
                </w:p>
              </w:txbxContent>
            </v:textbox>
            <w10:wrap type="topAndBottom" anchorx="margin"/>
          </v:shape>
        </w:pict>
      </w:r>
      <w:r>
        <w:rPr>
          <w:rFonts w:ascii="Times New Roman" w:eastAsia="Times New Roman" w:hAnsi="Times New Roman" w:cs="Times New Roman"/>
          <w:sz w:val="20"/>
          <w:szCs w:val="20"/>
        </w:rPr>
        <w:pict w14:anchorId="021E5970">
          <v:shape id="_x0000_s1047" type="#_x0000_t202" style="position:absolute;margin-left:0;margin-top:46.55pt;width:485.5pt;height:12.7pt;z-index:251669504;mso-wrap-distance-left:7in;mso-wrap-distance-top:0;mso-wrap-distance-right:7in;mso-wrap-distance-bottom:.25pt;mso-position-horizontal-relative:margin;mso-position-vertical-relative:text" filled="f" stroked="f">
            <v:textbox inset="0,0,0,0">
              <w:txbxContent>
                <w:p w:rsidR="00A12F64" w:rsidRDefault="00702A44">
                  <w:pPr>
                    <w:pStyle w:val="Style886"/>
                    <w:tabs>
                      <w:tab w:val="left" w:pos="4397"/>
                      <w:tab w:val="left" w:pos="8794"/>
                    </w:tabs>
                    <w:spacing w:line="240" w:lineRule="auto"/>
                    <w:jc w:val="both"/>
                    <w:rPr>
                      <w:sz w:val="22"/>
                      <w:szCs w:val="22"/>
                    </w:rPr>
                  </w:pPr>
                  <w:r>
                    <w:rPr>
                      <w:rStyle w:val="CharStyle173"/>
                    </w:rPr>
                    <w:t>Niveau : M1</w:t>
                  </w:r>
                  <w:r>
                    <w:rPr>
                      <w:rStyle w:val="CharStyle173"/>
                    </w:rPr>
                    <w:tab/>
                    <w:t xml:space="preserve">Période </w:t>
                  </w:r>
                  <w:proofErr w:type="gramStart"/>
                  <w:r>
                    <w:rPr>
                      <w:rStyle w:val="CharStyle173"/>
                    </w:rPr>
                    <w:t>:Semestre</w:t>
                  </w:r>
                  <w:proofErr w:type="gramEnd"/>
                  <w:r>
                    <w:rPr>
                      <w:rStyle w:val="CharStyle173"/>
                    </w:rPr>
                    <w:t xml:space="preserve"> d'automne</w:t>
                  </w:r>
                  <w:r>
                    <w:rPr>
                      <w:rStyle w:val="CharStyle173"/>
                    </w:rPr>
                    <w:tab/>
                    <w:t>ECTS :6</w:t>
                  </w:r>
                </w:p>
              </w:txbxContent>
            </v:textbox>
            <w10:wrap type="topAndBottom" anchorx="margin"/>
          </v:shape>
        </w:pict>
      </w:r>
      <w:r>
        <w:rPr>
          <w:rFonts w:ascii="Times New Roman" w:eastAsia="Times New Roman" w:hAnsi="Times New Roman" w:cs="Times New Roman"/>
          <w:sz w:val="20"/>
          <w:szCs w:val="20"/>
        </w:rPr>
        <w:pict w14:anchorId="6159BCC8">
          <v:shape id="_x0000_s1048" type="#_x0000_t202" style="position:absolute;margin-left:0;margin-top:163.45pt;width:469.7pt;height:74.15pt;z-index:251670528;mso-wrap-distance-left:7in;mso-wrap-distance-top:0;mso-wrap-distance-right:7in;mso-wrap-distance-bottom:0;mso-position-horizontal-relative:margin;mso-position-vertical-relative:text" filled="f" stroked="f">
            <v:textbox inset="0,0,0,0">
              <w:txbxContent>
                <w:p w:rsidR="00A12F64" w:rsidRDefault="00702A44">
                  <w:pPr>
                    <w:pStyle w:val="Style886"/>
                    <w:spacing w:line="293" w:lineRule="exact"/>
                    <w:rPr>
                      <w:sz w:val="22"/>
                      <w:szCs w:val="22"/>
                    </w:rPr>
                  </w:pPr>
                  <w:r>
                    <w:rPr>
                      <w:rStyle w:val="CharStyle173"/>
                    </w:rPr>
                    <w:t>Objectifs pédagogiques :</w:t>
                  </w:r>
                </w:p>
                <w:p w:rsidR="00A12F64" w:rsidRDefault="00702A44">
                  <w:pPr>
                    <w:pStyle w:val="Style886"/>
                    <w:spacing w:line="293" w:lineRule="exact"/>
                    <w:rPr>
                      <w:sz w:val="22"/>
                      <w:szCs w:val="22"/>
                    </w:rPr>
                  </w:pPr>
                  <w:r>
                    <w:rPr>
                      <w:rStyle w:val="CharStyle173"/>
                    </w:rPr>
                    <w:t>Il s'agit de présenter les notions fondamentales de la logique, qui sont utilisés dans plusieurs types d'</w:t>
                  </w:r>
                  <w:r>
                    <w:rPr>
                      <w:rStyle w:val="CharStyle173"/>
                    </w:rPr>
                    <w:t>applications informatiques, en particulier celles présentées dans les spécialités Algorithmes et Méthodes Formelles et Génie Logiciel : spécification et vérification de programmes, synthèse de programmes sûrs et linguistique informatique.</w:t>
                  </w:r>
                </w:p>
              </w:txbxContent>
            </v:textbox>
            <w10:wrap type="topAndBottom" anchorx="margin"/>
          </v:shape>
        </w:pict>
      </w:r>
      <w:r>
        <w:rPr>
          <w:rFonts w:ascii="Times New Roman" w:eastAsia="Times New Roman" w:hAnsi="Times New Roman" w:cs="Times New Roman"/>
          <w:sz w:val="20"/>
          <w:szCs w:val="20"/>
        </w:rPr>
        <w:pict w14:anchorId="4AAC2D1C">
          <v:shape id="_x0000_s1049" type="#_x0000_t202" style="position:absolute;margin-left:0;margin-top:59.5pt;width:485.55pt;height:104.85pt;z-index:251671552;mso-wrap-distance-left:7in;mso-wrap-distance-top:0;mso-wrap-distance-right:7in;mso-wrap-distance-bottom:0;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544"/>
                    <w:gridCol w:w="7166"/>
                  </w:tblGrid>
                  <w:tr w:rsidR="00A12F64">
                    <w:tblPrEx>
                      <w:tblCellMar>
                        <w:top w:w="0" w:type="dxa"/>
                        <w:bottom w:w="0" w:type="dxa"/>
                      </w:tblCellMar>
                    </w:tblPrEx>
                    <w:tc>
                      <w:tcPr>
                        <w:tcW w:w="2544" w:type="dxa"/>
                        <w:tcBorders>
                          <w:top w:val="single" w:sz="6" w:space="0" w:color="auto"/>
                          <w:bottom w:val="single" w:sz="6" w:space="0" w:color="auto"/>
                        </w:tcBorders>
                      </w:tcPr>
                      <w:p w:rsidR="00A12F64" w:rsidRDefault="00702A44">
                        <w:pPr>
                          <w:pStyle w:val="Style1660"/>
                          <w:spacing w:line="240" w:lineRule="auto"/>
                          <w:rPr>
                            <w:sz w:val="22"/>
                            <w:szCs w:val="22"/>
                          </w:rPr>
                        </w:pPr>
                        <w:r>
                          <w:rPr>
                            <w:rStyle w:val="CharStyle173"/>
                          </w:rPr>
                          <w:t>Responsable :</w:t>
                        </w:r>
                      </w:p>
                    </w:tc>
                    <w:tc>
                      <w:tcPr>
                        <w:tcW w:w="7166" w:type="dxa"/>
                        <w:tcBorders>
                          <w:top w:val="single" w:sz="6" w:space="0" w:color="auto"/>
                          <w:bottom w:val="single" w:sz="6" w:space="0" w:color="auto"/>
                        </w:tcBorders>
                      </w:tcPr>
                      <w:p w:rsidR="00A12F64" w:rsidRDefault="00702A44">
                        <w:pPr>
                          <w:pStyle w:val="Style1660"/>
                          <w:ind w:firstLine="5"/>
                          <w:rPr>
                            <w:sz w:val="22"/>
                            <w:szCs w:val="22"/>
                          </w:rPr>
                        </w:pPr>
                        <w:r>
                          <w:rPr>
                            <w:rStyle w:val="CharStyle173"/>
                          </w:rPr>
                          <w:t xml:space="preserve">Géraud SENIZERGUES </w:t>
                        </w:r>
                        <w:r w:rsidRPr="003B53DD">
                          <w:rPr>
                            <w:rStyle w:val="CharStyle173"/>
                            <w:lang w:eastAsia="en-US"/>
                          </w:rPr>
                          <w:t>(</w:t>
                        </w:r>
                        <w:hyperlink r:id="rId30" w:history="1">
                          <w:r w:rsidRPr="003B53DD">
                            <w:rPr>
                              <w:rStyle w:val="CharStyle173"/>
                              <w:u w:val="single"/>
                              <w:lang w:eastAsia="en-US"/>
                            </w:rPr>
                            <w:t>geraud.senizergues@u-bordeaux1.fr</w:t>
                          </w:r>
                        </w:hyperlink>
                        <w:r w:rsidRPr="003B53DD">
                          <w:rPr>
                            <w:rStyle w:val="CharStyle173"/>
                            <w:lang w:eastAsia="en-US"/>
                          </w:rPr>
                          <w:t xml:space="preserve">) </w:t>
                        </w:r>
                        <w:r>
                          <w:rPr>
                            <w:rStyle w:val="CharStyle173"/>
                          </w:rPr>
                          <w:t xml:space="preserve">Pierre CASTERAN </w:t>
                        </w:r>
                        <w:r w:rsidRPr="003B53DD">
                          <w:rPr>
                            <w:rStyle w:val="CharStyle173"/>
                            <w:lang w:eastAsia="en-US"/>
                          </w:rPr>
                          <w:t>(</w:t>
                        </w:r>
                        <w:hyperlink r:id="rId31" w:history="1">
                          <w:r w:rsidRPr="003B53DD">
                            <w:rPr>
                              <w:rStyle w:val="CharStyle173"/>
                              <w:u w:val="single"/>
                              <w:lang w:eastAsia="en-US"/>
                            </w:rPr>
                            <w:t>pierre.casteran@u-bordeaux1.fr</w:t>
                          </w:r>
                        </w:hyperlink>
                        <w:r w:rsidRPr="003B53DD">
                          <w:rPr>
                            <w:rStyle w:val="CharStyle173"/>
                            <w:lang w:eastAsia="en-US"/>
                          </w:rPr>
                          <w:t>)</w:t>
                        </w:r>
                      </w:p>
                    </w:tc>
                  </w:tr>
                  <w:tr w:rsidR="00A12F64">
                    <w:tblPrEx>
                      <w:tblCellMar>
                        <w:top w:w="0" w:type="dxa"/>
                        <w:bottom w:w="0" w:type="dxa"/>
                      </w:tblCellMar>
                    </w:tblPrEx>
                    <w:tc>
                      <w:tcPr>
                        <w:tcW w:w="2544" w:type="dxa"/>
                        <w:tcBorders>
                          <w:top w:val="single" w:sz="6" w:space="0" w:color="auto"/>
                          <w:bottom w:val="single" w:sz="6" w:space="0" w:color="auto"/>
                        </w:tcBorders>
                      </w:tcPr>
                      <w:p w:rsidR="00A12F64" w:rsidRDefault="00702A44">
                        <w:pPr>
                          <w:pStyle w:val="Style1660"/>
                          <w:spacing w:line="240" w:lineRule="auto"/>
                          <w:rPr>
                            <w:sz w:val="22"/>
                            <w:szCs w:val="22"/>
                          </w:rPr>
                        </w:pPr>
                        <w:r>
                          <w:rPr>
                            <w:rStyle w:val="CharStyle173"/>
                          </w:rPr>
                          <w:t>Composante :</w:t>
                        </w:r>
                      </w:p>
                    </w:tc>
                    <w:tc>
                      <w:tcPr>
                        <w:tcW w:w="7166" w:type="dxa"/>
                        <w:tcBorders>
                          <w:top w:val="single" w:sz="6" w:space="0" w:color="auto"/>
                          <w:bottom w:val="single" w:sz="6" w:space="0" w:color="auto"/>
                        </w:tcBorders>
                      </w:tcPr>
                      <w:p w:rsidR="00A12F64" w:rsidRDefault="00702A44">
                        <w:pPr>
                          <w:pStyle w:val="Style1660"/>
                          <w:spacing w:line="240" w:lineRule="auto"/>
                          <w:rPr>
                            <w:sz w:val="22"/>
                            <w:szCs w:val="22"/>
                          </w:rPr>
                        </w:pPr>
                        <w:r>
                          <w:rPr>
                            <w:rStyle w:val="CharStyle173"/>
                          </w:rPr>
                          <w:t>UFR DE MATHEMATIQUES ET INFORMATIQUE</w:t>
                        </w:r>
                      </w:p>
                    </w:tc>
                  </w:tr>
                  <w:tr w:rsidR="00A12F64">
                    <w:tblPrEx>
                      <w:tblCellMar>
                        <w:top w:w="0" w:type="dxa"/>
                        <w:bottom w:w="0" w:type="dxa"/>
                      </w:tblCellMar>
                    </w:tblPrEx>
                    <w:tc>
                      <w:tcPr>
                        <w:tcW w:w="2544" w:type="dxa"/>
                        <w:tcBorders>
                          <w:top w:val="single" w:sz="6" w:space="0" w:color="auto"/>
                          <w:bottom w:val="single" w:sz="6" w:space="0" w:color="auto"/>
                        </w:tcBorders>
                      </w:tcPr>
                      <w:p w:rsidR="00A12F64" w:rsidRDefault="00702A44">
                        <w:pPr>
                          <w:pStyle w:val="Style1660"/>
                          <w:spacing w:line="240" w:lineRule="auto"/>
                          <w:rPr>
                            <w:sz w:val="22"/>
                            <w:szCs w:val="22"/>
                          </w:rPr>
                        </w:pPr>
                        <w:r>
                          <w:rPr>
                            <w:rStyle w:val="CharStyle173"/>
                          </w:rPr>
                          <w:t>Discipline :</w:t>
                        </w:r>
                      </w:p>
                    </w:tc>
                    <w:tc>
                      <w:tcPr>
                        <w:tcW w:w="7166" w:type="dxa"/>
                        <w:tcBorders>
                          <w:top w:val="single" w:sz="6" w:space="0" w:color="auto"/>
                          <w:bottom w:val="single" w:sz="6" w:space="0" w:color="auto"/>
                        </w:tcBorders>
                      </w:tcPr>
                      <w:p w:rsidR="00A12F64" w:rsidRDefault="00702A44">
                        <w:pPr>
                          <w:pStyle w:val="Style1660"/>
                          <w:spacing w:line="240" w:lineRule="auto"/>
                          <w:rPr>
                            <w:sz w:val="22"/>
                            <w:szCs w:val="22"/>
                          </w:rPr>
                        </w:pPr>
                        <w:r>
                          <w:rPr>
                            <w:rStyle w:val="CharStyle173"/>
                          </w:rPr>
                          <w:t>Informatique</w:t>
                        </w:r>
                      </w:p>
                    </w:tc>
                  </w:tr>
                  <w:tr w:rsidR="00A12F64">
                    <w:tblPrEx>
                      <w:tblCellMar>
                        <w:top w:w="0" w:type="dxa"/>
                        <w:bottom w:w="0" w:type="dxa"/>
                      </w:tblCellMar>
                    </w:tblPrEx>
                    <w:tc>
                      <w:tcPr>
                        <w:tcW w:w="2544" w:type="dxa"/>
                        <w:tcBorders>
                          <w:top w:val="single" w:sz="6" w:space="0" w:color="auto"/>
                          <w:bottom w:val="single" w:sz="6" w:space="0" w:color="auto"/>
                        </w:tcBorders>
                      </w:tcPr>
                      <w:p w:rsidR="00A12F64" w:rsidRDefault="00702A44">
                        <w:pPr>
                          <w:pStyle w:val="Style1660"/>
                          <w:spacing w:line="240" w:lineRule="auto"/>
                          <w:rPr>
                            <w:sz w:val="22"/>
                            <w:szCs w:val="22"/>
                          </w:rPr>
                        </w:pPr>
                        <w:r>
                          <w:rPr>
                            <w:rStyle w:val="CharStyle173"/>
                          </w:rPr>
                          <w:t>Public concerné :</w:t>
                        </w:r>
                      </w:p>
                    </w:tc>
                    <w:tc>
                      <w:tcPr>
                        <w:tcW w:w="7166" w:type="dxa"/>
                        <w:tcBorders>
                          <w:top w:val="single" w:sz="6" w:space="0" w:color="auto"/>
                          <w:bottom w:val="single" w:sz="6" w:space="0" w:color="auto"/>
                        </w:tcBorders>
                      </w:tcPr>
                      <w:p w:rsidR="00A12F64" w:rsidRDefault="00702A44">
                        <w:pPr>
                          <w:pStyle w:val="Style1660"/>
                          <w:spacing w:line="240" w:lineRule="auto"/>
                          <w:rPr>
                            <w:sz w:val="22"/>
                            <w:szCs w:val="22"/>
                          </w:rPr>
                        </w:pPr>
                        <w:r>
                          <w:rPr>
                            <w:rStyle w:val="CharStyle173"/>
                          </w:rPr>
                          <w:t>Formation initiale + Formation continue</w:t>
                        </w:r>
                      </w:p>
                    </w:tc>
                  </w:tr>
                  <w:tr w:rsidR="00A12F64">
                    <w:tblPrEx>
                      <w:tblCellMar>
                        <w:top w:w="0" w:type="dxa"/>
                        <w:bottom w:w="0" w:type="dxa"/>
                      </w:tblCellMar>
                    </w:tblPrEx>
                    <w:tc>
                      <w:tcPr>
                        <w:tcW w:w="9710" w:type="dxa"/>
                        <w:gridSpan w:val="2"/>
                        <w:tcBorders>
                          <w:top w:val="single" w:sz="6" w:space="0" w:color="auto"/>
                          <w:bottom w:val="single" w:sz="6" w:space="0" w:color="auto"/>
                        </w:tcBorders>
                      </w:tcPr>
                      <w:p w:rsidR="00A12F64" w:rsidRDefault="00702A44">
                        <w:pPr>
                          <w:pStyle w:val="Style1660"/>
                          <w:spacing w:line="240" w:lineRule="auto"/>
                          <w:rPr>
                            <w:sz w:val="22"/>
                            <w:szCs w:val="22"/>
                          </w:rPr>
                        </w:pPr>
                        <w:proofErr w:type="spellStart"/>
                        <w:r>
                          <w:rPr>
                            <w:rStyle w:val="CharStyle173"/>
                          </w:rPr>
                          <w:t>Pré-requis</w:t>
                        </w:r>
                        <w:proofErr w:type="spellEnd"/>
                        <w:r>
                          <w:rPr>
                            <w:rStyle w:val="CharStyle173"/>
                          </w:rPr>
                          <w:t xml:space="preserve"> recommandés :</w:t>
                        </w:r>
                      </w:p>
                    </w:tc>
                  </w:tr>
                </w:tbl>
                <w:p w:rsidR="00000000" w:rsidRDefault="00702A44"/>
              </w:txbxContent>
            </v:textbox>
            <w10:wrap type="topAndBottom" anchorx="margin"/>
          </v:shape>
        </w:pict>
      </w:r>
      <w:r>
        <w:rPr>
          <w:rFonts w:ascii="Times New Roman" w:eastAsia="Times New Roman" w:hAnsi="Times New Roman" w:cs="Times New Roman"/>
          <w:sz w:val="20"/>
          <w:szCs w:val="20"/>
        </w:rPr>
        <w:pict w14:anchorId="4A4B5D98">
          <v:shape id="_x0000_s1046" type="#_x0000_t202" style="position:absolute;margin-left:0;margin-top:0;width:137.8pt;height:44.9pt;z-index:251668480;mso-wrap-distance-left:7in;mso-wrap-distance-top:0;mso-wrap-distance-right:7in;mso-wrap-distance-bottom:1.7pt;mso-position-horizontal-relative:margin;mso-position-vertical-relative:text" filled="f" stroked="f">
            <v:textbox inset="0,0,0,0">
              <w:txbxContent>
                <w:p w:rsidR="00A12F64" w:rsidRDefault="003B53DD">
                  <w:pPr>
                    <w:pStyle w:val="Style886"/>
                    <w:rPr>
                      <w:sz w:val="22"/>
                      <w:szCs w:val="22"/>
                    </w:rPr>
                  </w:pPr>
                  <w:r>
                    <w:rPr>
                      <w:rStyle w:val="CharStyle173"/>
                      <w:u w:val="single"/>
                    </w:rPr>
                    <w:br w:type="page"/>
                    <w:t xml:space="preserve"> Libellé de </w:t>
                  </w:r>
                  <w:proofErr w:type="spellStart"/>
                  <w:r>
                    <w:rPr>
                      <w:rStyle w:val="CharStyle173"/>
                      <w:u w:val="single"/>
                    </w:rPr>
                    <w:t>l’ue</w:t>
                  </w:r>
                  <w:proofErr w:type="spellEnd"/>
                  <w:r w:rsidR="00702A44">
                    <w:rPr>
                      <w:rStyle w:val="CharStyle173"/>
                      <w:u w:val="single"/>
                    </w:rPr>
                    <w:t xml:space="preserve"> : Logique</w:t>
                  </w:r>
                  <w:r w:rsidR="00702A44">
                    <w:rPr>
                      <w:rStyle w:val="CharStyle173"/>
                    </w:rPr>
                    <w:t xml:space="preserve"> Libellé court : Logique </w:t>
                  </w:r>
                  <w:r w:rsidR="00702A44">
                    <w:rPr>
                      <w:rStyle w:val="CharStyle173"/>
                      <w:u w:val="single"/>
                    </w:rPr>
                    <w:t xml:space="preserve">Code </w:t>
                  </w:r>
                  <w:proofErr w:type="spellStart"/>
                  <w:r w:rsidR="00702A44">
                    <w:rPr>
                      <w:rStyle w:val="CharStyle173"/>
                      <w:u w:val="single"/>
                    </w:rPr>
                    <w:t>ue</w:t>
                  </w:r>
                  <w:proofErr w:type="spellEnd"/>
                  <w:r w:rsidR="00702A44">
                    <w:rPr>
                      <w:rStyle w:val="CharStyle173"/>
                      <w:u w:val="single"/>
                    </w:rPr>
                    <w:t xml:space="preserve"> Apogée: J1IN7M12</w:t>
                  </w:r>
                </w:p>
              </w:txbxContent>
            </v:textbox>
            <w10:wrap type="topAndBottom" anchorx="margin"/>
          </v:shape>
        </w:pict>
      </w:r>
    </w:p>
    <w:p w:rsidR="00A12F64" w:rsidRDefault="00702A44">
      <w:pPr>
        <w:spacing w:after="0" w:line="1" w:lineRule="exact"/>
        <w:rPr>
          <w:rFonts w:ascii="Times New Roman" w:eastAsia="Times New Roman" w:hAnsi="Times New Roman" w:cs="Times New Roman"/>
          <w:sz w:val="20"/>
          <w:szCs w:val="20"/>
        </w:rPr>
        <w:sectPr w:rsidR="00A12F64">
          <w:pgSz w:w="11905" w:h="16837"/>
          <w:pgMar w:top="1117" w:right="975" w:bottom="1156" w:left="975" w:header="720" w:footer="720" w:gutter="0"/>
          <w:cols w:space="720"/>
        </w:sectPr>
      </w:pPr>
    </w:p>
    <w:p w:rsidR="00A12F64" w:rsidRDefault="00702A44">
      <w:pPr>
        <w:spacing w:after="0" w:line="1"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w14:anchorId="48526291">
          <v:shape id="_x0000_s1060" type="#_x0000_t202" style="position:absolute;margin-left:0;margin-top:474.5pt;width:334.35pt;height:50.85pt;z-index:251680768;mso-wrap-distance-left:7in;mso-wrap-distance-top:9.85pt;mso-wrap-distance-right:7in;mso-wrap-distance-bottom:0;mso-position-horizontal-relative:margin;mso-position-vertical-relative:text" filled="f" stroked="f">
            <v:textbox inset="0,0,0,0">
              <w:txbxContent>
                <w:p w:rsidR="00A12F64" w:rsidRDefault="00702A44">
                  <w:pPr>
                    <w:pStyle w:val="Style886"/>
                    <w:rPr>
                      <w:sz w:val="22"/>
                      <w:szCs w:val="22"/>
                    </w:rPr>
                  </w:pPr>
                  <w:r>
                    <w:rPr>
                      <w:rStyle w:val="CharStyle173"/>
                    </w:rPr>
                    <w:t>Forme d'</w:t>
                  </w:r>
                  <w:r>
                    <w:rPr>
                      <w:rStyle w:val="CharStyle173"/>
                    </w:rPr>
                    <w:t>enseignement :   Enseignement présentiel</w:t>
                  </w:r>
                </w:p>
                <w:p w:rsidR="00A12F64" w:rsidRDefault="00702A44">
                  <w:pPr>
                    <w:pStyle w:val="Style886"/>
                    <w:tabs>
                      <w:tab w:val="left" w:leader="underscore" w:pos="2534"/>
                    </w:tabs>
                    <w:jc w:val="both"/>
                    <w:rPr>
                      <w:sz w:val="22"/>
                      <w:szCs w:val="22"/>
                    </w:rPr>
                  </w:pPr>
                  <w:r>
                    <w:rPr>
                      <w:rStyle w:val="CharStyle173"/>
                      <w:u w:val="single"/>
                    </w:rPr>
                    <w:t>Site de formation :</w:t>
                  </w:r>
                  <w:r>
                    <w:rPr>
                      <w:rStyle w:val="CharStyle173"/>
                    </w:rPr>
                    <w:tab/>
                  </w:r>
                  <w:r>
                    <w:rPr>
                      <w:rStyle w:val="CharStyle173"/>
                      <w:u w:val="single"/>
                    </w:rPr>
                    <w:t>Université Bordeaux 1 (Talence) + Autres</w:t>
                  </w:r>
                </w:p>
                <w:p w:rsidR="00A12F64" w:rsidRDefault="00702A44">
                  <w:pPr>
                    <w:pStyle w:val="Style886"/>
                    <w:rPr>
                      <w:sz w:val="22"/>
                      <w:szCs w:val="22"/>
                    </w:rPr>
                  </w:pPr>
                  <w:r>
                    <w:rPr>
                      <w:rStyle w:val="CharStyle173"/>
                    </w:rPr>
                    <w:t>Langue d'enseignement : Français + Anglais</w:t>
                  </w:r>
                </w:p>
              </w:txbxContent>
            </v:textbox>
            <w10:wrap type="topAndBottom" anchorx="margin"/>
          </v:shape>
        </w:pict>
      </w:r>
      <w:r>
        <w:rPr>
          <w:rFonts w:ascii="Times New Roman" w:eastAsia="Times New Roman" w:hAnsi="Times New Roman" w:cs="Times New Roman"/>
          <w:sz w:val="20"/>
          <w:szCs w:val="20"/>
        </w:rPr>
        <w:pict w14:anchorId="1B9C200E">
          <v:shape id="_x0000_s1057" type="#_x0000_t202" style="position:absolute;margin-left:0;margin-top:46.3pt;width:292.8pt;height:12.7pt;z-index:251677696;mso-wrap-distance-left:7in;mso-wrap-distance-top:10.8pt;mso-wrap-distance-right:7in;mso-wrap-distance-bottom:.25pt;mso-position-horizontal-relative:margin;mso-position-vertical-relative:text" filled="f" stroked="f">
            <v:textbox inset="0,0,0,0">
              <w:txbxContent>
                <w:p w:rsidR="00A12F64" w:rsidRDefault="00702A44">
                  <w:pPr>
                    <w:pStyle w:val="Style886"/>
                    <w:spacing w:line="240" w:lineRule="auto"/>
                    <w:jc w:val="both"/>
                    <w:rPr>
                      <w:sz w:val="22"/>
                      <w:szCs w:val="22"/>
                    </w:rPr>
                  </w:pPr>
                  <w:r w:rsidRPr="003B53DD">
                    <w:rPr>
                      <w:rStyle w:val="CharStyle173"/>
                      <w:lang w:eastAsia="en-US"/>
                    </w:rPr>
                    <w:t xml:space="preserve">Mode </w:t>
                  </w:r>
                  <w:r>
                    <w:rPr>
                      <w:rStyle w:val="CharStyle173"/>
                    </w:rPr>
                    <w:t>d'évaluation : Modalités de contrôle des connaissances</w:t>
                  </w:r>
                </w:p>
              </w:txbxContent>
            </v:textbox>
            <w10:wrap type="topAndBottom" anchorx="margin"/>
          </v:shape>
        </w:pict>
      </w:r>
      <w:r>
        <w:rPr>
          <w:rFonts w:ascii="Times New Roman" w:eastAsia="Times New Roman" w:hAnsi="Times New Roman" w:cs="Times New Roman"/>
          <w:sz w:val="20"/>
          <w:szCs w:val="20"/>
        </w:rPr>
        <w:pict w14:anchorId="4F868896">
          <v:shape id="_x0000_s1058" type="#_x0000_t202" style="position:absolute;margin-left:0;margin-top:415.2pt;width:455.05pt;height:49.45pt;z-index:251678720;mso-wrap-distance-left:7in;mso-wrap-distance-top:0;mso-wrap-distance-right:7in;mso-wrap-distance-bottom:9.85pt;mso-position-horizontal-relative:margin;mso-position-vertical-relative:text" filled="f" stroked="f">
            <v:textbox inset="0,0,0,0">
              <w:txbxContent>
                <w:p w:rsidR="00A12F64" w:rsidRDefault="00702A44">
                  <w:pPr>
                    <w:pStyle w:val="Style886"/>
                    <w:tabs>
                      <w:tab w:val="left" w:pos="2544"/>
                    </w:tabs>
                    <w:spacing w:line="293" w:lineRule="exact"/>
                    <w:jc w:val="both"/>
                    <w:rPr>
                      <w:sz w:val="22"/>
                      <w:szCs w:val="22"/>
                    </w:rPr>
                  </w:pPr>
                  <w:r>
                    <w:rPr>
                      <w:rStyle w:val="CharStyle173"/>
                    </w:rPr>
                    <w:t>Informations</w:t>
                  </w:r>
                  <w:r>
                    <w:rPr>
                      <w:rStyle w:val="CharStyle173"/>
                    </w:rPr>
                    <w:tab/>
                    <w:t xml:space="preserve">Note finale session 1 = 1/2 x </w:t>
                  </w:r>
                  <w:proofErr w:type="spellStart"/>
                  <w:r>
                    <w:rPr>
                      <w:rStyle w:val="CharStyle173"/>
                    </w:rPr>
                    <w:t>no</w:t>
                  </w:r>
                  <w:r>
                    <w:rPr>
                      <w:rStyle w:val="CharStyle173"/>
                    </w:rPr>
                    <w:t>teExl</w:t>
                  </w:r>
                  <w:proofErr w:type="spellEnd"/>
                  <w:r>
                    <w:rPr>
                      <w:rStyle w:val="CharStyle173"/>
                    </w:rPr>
                    <w:t xml:space="preserve"> + 1/2 (</w:t>
                  </w:r>
                  <w:proofErr w:type="gramStart"/>
                  <w:r>
                    <w:rPr>
                      <w:rStyle w:val="CharStyle173"/>
                    </w:rPr>
                    <w:t>max(</w:t>
                  </w:r>
                  <w:proofErr w:type="gramEnd"/>
                  <w:r>
                    <w:rPr>
                      <w:rStyle w:val="CharStyle173"/>
                    </w:rPr>
                    <w:t>noteCC,noteEx1))</w:t>
                  </w:r>
                </w:p>
                <w:p w:rsidR="00A12F64" w:rsidRDefault="00702A44">
                  <w:pPr>
                    <w:pStyle w:val="Style886"/>
                    <w:spacing w:line="293" w:lineRule="exact"/>
                    <w:rPr>
                      <w:sz w:val="22"/>
                      <w:szCs w:val="22"/>
                    </w:rPr>
                  </w:pPr>
                  <w:proofErr w:type="gramStart"/>
                  <w:r>
                    <w:rPr>
                      <w:rStyle w:val="CharStyle173"/>
                    </w:rPr>
                    <w:t>complémentaires</w:t>
                  </w:r>
                  <w:proofErr w:type="gramEnd"/>
                  <w:r>
                    <w:rPr>
                      <w:rStyle w:val="CharStyle173"/>
                    </w:rPr>
                    <w:t xml:space="preserve"> sur les</w:t>
                  </w:r>
                </w:p>
                <w:p w:rsidR="00A12F64" w:rsidRDefault="00702A44">
                  <w:pPr>
                    <w:pStyle w:val="Style886"/>
                    <w:tabs>
                      <w:tab w:val="left" w:pos="2549"/>
                    </w:tabs>
                    <w:spacing w:line="293" w:lineRule="exact"/>
                    <w:jc w:val="both"/>
                    <w:rPr>
                      <w:sz w:val="22"/>
                      <w:szCs w:val="22"/>
                    </w:rPr>
                  </w:pPr>
                  <w:r>
                    <w:rPr>
                      <w:rStyle w:val="CharStyle173"/>
                    </w:rPr>
                    <w:t>MCC :</w:t>
                  </w:r>
                  <w:r>
                    <w:rPr>
                      <w:rStyle w:val="CharStyle173"/>
                    </w:rPr>
                    <w:tab/>
                    <w:t>Note finale session 2 = 1/2 x noteEx2 + 1/2 (</w:t>
                  </w:r>
                  <w:proofErr w:type="gramStart"/>
                  <w:r>
                    <w:rPr>
                      <w:rStyle w:val="CharStyle173"/>
                    </w:rPr>
                    <w:t>max(</w:t>
                  </w:r>
                  <w:proofErr w:type="gramEnd"/>
                  <w:r>
                    <w:rPr>
                      <w:rStyle w:val="CharStyle173"/>
                    </w:rPr>
                    <w:t>noteCC,noteEx2))</w:t>
                  </w:r>
                </w:p>
              </w:txbxContent>
            </v:textbox>
            <w10:wrap type="topAndBottom" anchorx="margin"/>
          </v:shape>
        </w:pict>
      </w:r>
      <w:r>
        <w:rPr>
          <w:rFonts w:ascii="Times New Roman" w:eastAsia="Times New Roman" w:hAnsi="Times New Roman" w:cs="Times New Roman"/>
          <w:sz w:val="20"/>
          <w:szCs w:val="20"/>
        </w:rPr>
        <w:pict w14:anchorId="7732B19D">
          <v:shape id="_x0000_s1059" type="#_x0000_t202" style="position:absolute;margin-left:0;margin-top:59.3pt;width:496.8pt;height:357.1pt;z-index:251679744;mso-wrap-distance-left:7in;mso-wrap-distance-top:0;mso-wrap-distance-right:7in;mso-wrap-distance-bottom:0;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A12F64">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Epreuves 1ère session</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Durées</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Coefficients</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Examen écrit terminal</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03h00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0.5</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Contrôle Continu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OBLIGATOIRE</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0.5</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bottom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Epreuves 2ème session (éventuellement)</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Durées</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Coefficients</w:t>
                        </w:r>
                      </w:p>
                    </w:tc>
                  </w:tr>
                  <w:tr w:rsidR="00A12F64">
                    <w:tblPrEx>
                      <w:tblCellMar>
                        <w:top w:w="0" w:type="dxa"/>
                        <w:bottom w:w="0" w:type="dxa"/>
                      </w:tblCellMar>
                    </w:tblPrEx>
                    <w:tc>
                      <w:tcPr>
                        <w:tcW w:w="2486" w:type="dxa"/>
                        <w:tcBorders>
                          <w:top w:val="single" w:sz="6" w:space="0" w:color="auto"/>
                          <w:left w:val="single" w:sz="6" w:space="0" w:color="auto"/>
                          <w:right w:val="single" w:sz="6" w:space="0" w:color="auto"/>
                        </w:tcBorders>
                      </w:tcPr>
                      <w:p w:rsidR="00A12F64" w:rsidRDefault="00702A44">
                        <w:pPr>
                          <w:pStyle w:val="Style1042"/>
                          <w:rPr>
                            <w:sz w:val="22"/>
                            <w:szCs w:val="22"/>
                          </w:rPr>
                        </w:pPr>
                        <w:r>
                          <w:rPr>
                            <w:rStyle w:val="CharStyle173"/>
                          </w:rPr>
                          <w:t>Examen écrit ou oral</w:t>
                        </w:r>
                      </w:p>
                    </w:tc>
                    <w:tc>
                      <w:tcPr>
                        <w:tcW w:w="2477" w:type="dxa"/>
                        <w:tcBorders>
                          <w:top w:val="single" w:sz="6" w:space="0" w:color="auto"/>
                          <w:left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right w:val="single" w:sz="6" w:space="0" w:color="auto"/>
                        </w:tcBorders>
                      </w:tcPr>
                      <w:p w:rsidR="00A12F64" w:rsidRDefault="00702A44">
                        <w:pPr>
                          <w:pStyle w:val="Style1042"/>
                          <w:rPr>
                            <w:sz w:val="22"/>
                            <w:szCs w:val="22"/>
                          </w:rPr>
                        </w:pPr>
                        <w:r>
                          <w:rPr>
                            <w:rStyle w:val="CharStyle173"/>
                          </w:rPr>
                          <w:t>03h00</w:t>
                        </w:r>
                      </w:p>
                    </w:tc>
                    <w:tc>
                      <w:tcPr>
                        <w:tcW w:w="2491" w:type="dxa"/>
                        <w:tcBorders>
                          <w:top w:val="single" w:sz="6" w:space="0" w:color="auto"/>
                          <w:left w:val="single" w:sz="6" w:space="0" w:color="auto"/>
                          <w:right w:val="single" w:sz="6" w:space="0" w:color="auto"/>
                        </w:tcBorders>
                      </w:tcPr>
                      <w:p w:rsidR="00A12F64" w:rsidRDefault="00702A44">
                        <w:pPr>
                          <w:pStyle w:val="Style1042"/>
                          <w:rPr>
                            <w:sz w:val="22"/>
                            <w:szCs w:val="22"/>
                          </w:rPr>
                        </w:pPr>
                        <w:r>
                          <w:rPr>
                            <w:rStyle w:val="CharStyle173"/>
                          </w:rPr>
                          <w:t>0.5</w:t>
                        </w:r>
                      </w:p>
                    </w:tc>
                  </w:tr>
                  <w:tr w:rsidR="00A12F64">
                    <w:tblPrEx>
                      <w:tblCellMar>
                        <w:top w:w="0" w:type="dxa"/>
                        <w:bottom w:w="0" w:type="dxa"/>
                      </w:tblCellMar>
                    </w:tblPrEx>
                    <w:tc>
                      <w:tcPr>
                        <w:tcW w:w="2486" w:type="dxa"/>
                        <w:tcBorders>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(selon l'</w:t>
                        </w:r>
                        <w:r>
                          <w:rPr>
                            <w:rStyle w:val="CharStyle173"/>
                          </w:rPr>
                          <w:t>effectif)</w:t>
                        </w:r>
                      </w:p>
                    </w:tc>
                    <w:tc>
                      <w:tcPr>
                        <w:tcW w:w="2477" w:type="dxa"/>
                        <w:tcBorders>
                          <w:left w:val="single" w:sz="6" w:space="0" w:color="auto"/>
                          <w:bottom w:val="single" w:sz="6" w:space="0" w:color="auto"/>
                          <w:right w:val="single" w:sz="6" w:space="0" w:color="auto"/>
                        </w:tcBorders>
                      </w:tcPr>
                      <w:p w:rsidR="00A12F64" w:rsidRDefault="00702A44">
                        <w:pPr>
                          <w:pStyle w:val="Style300"/>
                        </w:pPr>
                      </w:p>
                    </w:tc>
                    <w:tc>
                      <w:tcPr>
                        <w:tcW w:w="2482" w:type="dxa"/>
                        <w:tcBorders>
                          <w:left w:val="single" w:sz="6" w:space="0" w:color="auto"/>
                          <w:bottom w:val="single" w:sz="6" w:space="0" w:color="auto"/>
                          <w:right w:val="single" w:sz="6" w:space="0" w:color="auto"/>
                        </w:tcBorders>
                      </w:tcPr>
                      <w:p w:rsidR="00A12F64" w:rsidRDefault="00702A44">
                        <w:pPr>
                          <w:pStyle w:val="Style300"/>
                        </w:pPr>
                      </w:p>
                    </w:tc>
                    <w:tc>
                      <w:tcPr>
                        <w:tcW w:w="2491" w:type="dxa"/>
                        <w:tcBorders>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Contrôle Continu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report session 1</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0.5</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bl>
                <w:p w:rsidR="00000000" w:rsidRDefault="00702A44"/>
              </w:txbxContent>
            </v:textbox>
            <w10:wrap type="topAndBottom" anchorx="margin"/>
          </v:shape>
        </w:pict>
      </w:r>
      <w:r>
        <w:rPr>
          <w:rFonts w:ascii="Times New Roman" w:eastAsia="Times New Roman" w:hAnsi="Times New Roman" w:cs="Times New Roman"/>
          <w:sz w:val="20"/>
          <w:szCs w:val="20"/>
        </w:rPr>
        <w:pict w14:anchorId="6ED4CD0B">
          <v:shape id="_x0000_s1056" type="#_x0000_t202" style="position:absolute;margin-left:0;margin-top:0;width:496.05pt;height:30.75pt;z-index:251676672;mso-wrap-distance-left:7in;mso-wrap-distance-top:0;mso-wrap-distance-right:7in;mso-wrap-distance-bottom:15.6pt;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DS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00h00</w:t>
                        </w:r>
                      </w:p>
                    </w:tc>
                  </w:tr>
                </w:tbl>
                <w:p w:rsidR="00000000" w:rsidRDefault="00702A44"/>
              </w:txbxContent>
            </v:textbox>
            <w10:wrap type="topAndBottom" anchorx="margin"/>
          </v:shape>
        </w:pict>
      </w:r>
    </w:p>
    <w:p w:rsidR="00A12F64" w:rsidRDefault="00702A44">
      <w:pPr>
        <w:spacing w:after="0" w:line="1" w:lineRule="exact"/>
        <w:rPr>
          <w:rFonts w:ascii="Times New Roman" w:eastAsia="Times New Roman" w:hAnsi="Times New Roman" w:cs="Times New Roman"/>
          <w:sz w:val="20"/>
          <w:szCs w:val="20"/>
        </w:rPr>
        <w:sectPr w:rsidR="00A12F64">
          <w:pgSz w:w="11905" w:h="16837"/>
          <w:pgMar w:top="1122" w:right="984" w:bottom="1440" w:left="984" w:header="720" w:footer="720" w:gutter="0"/>
          <w:cols w:space="720"/>
        </w:sectPr>
      </w:pPr>
    </w:p>
    <w:p w:rsidR="00A12F64" w:rsidRDefault="00702A44">
      <w:pPr>
        <w:spacing w:after="0" w:line="1"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w14:anchorId="74CB0652">
          <v:group id="_x0000_s1068" style="position:absolute;margin-left:0;margin-top:699.35pt;width:496.05pt;height:29.05pt;z-index:251688960;mso-wrap-distance-left:7in;mso-wrap-distance-top:10.55pt;mso-wrap-distance-right:7in;mso-position-horizontal-relative:margin" coordorigin="1133,15101" coordsize="9921,581">
            <v:shape id="_x0000_s1069" type="#_x0000_t202" style="position:absolute;left:1133;top:15365;width:9921;height:317"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A12F64">
                      <w:tblPrEx>
                        <w:tblCellMar>
                          <w:top w:w="0" w:type="dxa"/>
                          <w:bottom w:w="0" w:type="dxa"/>
                        </w:tblCellMar>
                      </w:tblPrEx>
                      <w:tc>
                        <w:tcPr>
                          <w:tcW w:w="1133" w:type="dxa"/>
                          <w:tcBorders>
                            <w:top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Semaines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5</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6</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7</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8</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9</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10</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15</w:t>
                          </w:r>
                        </w:p>
                      </w:tc>
                      <w:tc>
                        <w:tcPr>
                          <w:tcW w:w="739" w:type="dxa"/>
                          <w:tcBorders>
                            <w:top w:val="single" w:sz="6" w:space="0" w:color="auto"/>
                            <w:left w:val="single" w:sz="6" w:space="0" w:color="auto"/>
                            <w:bottom w:val="single" w:sz="6" w:space="0" w:color="auto"/>
                          </w:tcBorders>
                        </w:tcPr>
                        <w:p w:rsidR="00A12F64" w:rsidRDefault="00702A44">
                          <w:pPr>
                            <w:pStyle w:val="Style1042"/>
                            <w:rPr>
                              <w:sz w:val="22"/>
                              <w:szCs w:val="22"/>
                            </w:rPr>
                          </w:pPr>
                          <w:r>
                            <w:rPr>
                              <w:rStyle w:val="CharStyle173"/>
                            </w:rPr>
                            <w:t>Durée</w:t>
                          </w:r>
                        </w:p>
                      </w:tc>
                    </w:tr>
                  </w:tbl>
                  <w:p w:rsidR="00000000" w:rsidRDefault="00702A44"/>
                </w:txbxContent>
              </v:textbox>
            </v:shape>
            <v:shape id="_x0000_s1070" type="#_x0000_t202" style="position:absolute;left:1191;top:15101;width:3130;height:254" filled="f" strokecolor="white" strokeweight="0">
              <v:textbox inset="0,0,0,0">
                <w:txbxContent>
                  <w:p w:rsidR="00A12F64" w:rsidRDefault="00702A44">
                    <w:pPr>
                      <w:pStyle w:val="Style886"/>
                      <w:spacing w:line="240" w:lineRule="auto"/>
                      <w:jc w:val="both"/>
                      <w:rPr>
                        <w:sz w:val="22"/>
                        <w:szCs w:val="22"/>
                      </w:rPr>
                    </w:pPr>
                    <w:r>
                      <w:rPr>
                        <w:rStyle w:val="CharStyle173"/>
                        <w:u w:val="single"/>
                      </w:rPr>
                      <w:t>Répartitions des enseignements :</w:t>
                    </w:r>
                  </w:p>
                </w:txbxContent>
              </v:textbox>
            </v:shape>
            <w10:wrap type="topAndBottom" anchorx="margin"/>
          </v:group>
        </w:pict>
      </w:r>
      <w:r>
        <w:rPr>
          <w:rFonts w:ascii="Times New Roman" w:eastAsia="Times New Roman" w:hAnsi="Times New Roman" w:cs="Times New Roman"/>
          <w:sz w:val="20"/>
          <w:szCs w:val="20"/>
        </w:rPr>
        <w:pict w14:anchorId="2BBE6436">
          <v:shape id="_x0000_s1067" type="#_x0000_t202" style="position:absolute;margin-left:0;margin-top:564.25pt;width:496.8pt;height:119.8pt;z-index:251687936;mso-wrap-distance-left:7in;mso-wrap-distance-top:0;mso-wrap-distance-right:7in;mso-wrap-distance-bottom:15.35pt;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4963"/>
                    <w:gridCol w:w="4973"/>
                  </w:tblGrid>
                  <w:tr w:rsidR="00A12F64">
                    <w:tblPrEx>
                      <w:tblCellMar>
                        <w:top w:w="0" w:type="dxa"/>
                        <w:bottom w:w="0" w:type="dxa"/>
                      </w:tblCellMar>
                    </w:tblPrEx>
                    <w:tc>
                      <w:tcPr>
                        <w:tcW w:w="4963" w:type="dxa"/>
                        <w:tcBorders>
                          <w:top w:val="single" w:sz="6" w:space="0" w:color="auto"/>
                        </w:tcBorders>
                      </w:tcPr>
                      <w:p w:rsidR="00A12F64" w:rsidRDefault="00702A44">
                        <w:pPr>
                          <w:pStyle w:val="Style1042"/>
                          <w:rPr>
                            <w:sz w:val="22"/>
                            <w:szCs w:val="22"/>
                          </w:rPr>
                        </w:pPr>
                        <w:r>
                          <w:rPr>
                            <w:rStyle w:val="CharStyle173"/>
                          </w:rPr>
                          <w:t>Volume des enseignements :</w:t>
                        </w:r>
                      </w:p>
                    </w:tc>
                    <w:tc>
                      <w:tcPr>
                        <w:tcW w:w="4973" w:type="dxa"/>
                        <w:tcBorders>
                          <w:top w:val="single" w:sz="6" w:space="0" w:color="auto"/>
                          <w:bottom w:val="single" w:sz="6" w:space="0" w:color="auto"/>
                        </w:tcBorders>
                      </w:tcPr>
                      <w:p w:rsidR="00A12F64" w:rsidRDefault="00702A44">
                        <w:pPr>
                          <w:pStyle w:val="Style300"/>
                        </w:pPr>
                      </w:p>
                    </w:tc>
                  </w:tr>
                  <w:tr w:rsidR="00A12F64">
                    <w:tblPrEx>
                      <w:tblCellMar>
                        <w:top w:w="0" w:type="dxa"/>
                        <w:bottom w:w="0" w:type="dxa"/>
                      </w:tblCellMar>
                    </w:tblPrEx>
                    <w:tc>
                      <w:tcPr>
                        <w:tcW w:w="4963" w:type="dxa"/>
                        <w:tcBorders>
                          <w:bottom w:val="single" w:sz="6" w:space="0" w:color="auto"/>
                          <w:right w:val="single" w:sz="6" w:space="0" w:color="auto"/>
                        </w:tcBorders>
                      </w:tcPr>
                      <w:p w:rsidR="00A12F64" w:rsidRDefault="00702A44">
                        <w:pPr>
                          <w:pStyle w:val="Style300"/>
                        </w:pP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Nombre d'heures en présentiel</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Cours Magistraux (CM)</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24.00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Travaux Dirigés (TD)</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Travaux Pratiques (TP)</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Cours Intégrés (CI)</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Travaux Dirigés sur machine (TDM)</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24.00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Accompagnement</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0.00</w:t>
                        </w:r>
                      </w:p>
                    </w:tc>
                  </w:tr>
                </w:tbl>
                <w:p w:rsidR="00000000" w:rsidRDefault="00702A44"/>
              </w:txbxContent>
            </v:textbox>
            <w10:wrap type="topAndBottom" anchorx="margin"/>
          </v:shape>
        </w:pict>
      </w:r>
      <w:r>
        <w:rPr>
          <w:rFonts w:ascii="Times New Roman" w:eastAsia="Times New Roman" w:hAnsi="Times New Roman" w:cs="Times New Roman"/>
          <w:sz w:val="20"/>
          <w:szCs w:val="20"/>
        </w:rPr>
        <w:pict w14:anchorId="42173F2A">
          <v:shape id="_x0000_s1066" type="#_x0000_t202" style="position:absolute;margin-left:0;margin-top:536.15pt;width:404.9pt;height:27.35pt;z-index:251686912;mso-wrap-distance-left:7in;mso-wrap-distance-top:0;mso-wrap-distance-right:7in;mso-wrap-distance-bottom:.7pt;mso-position-horizontal-relative:margin;mso-position-vertical-relative:text" filled="f" stroked="f">
            <v:textbox inset="0,0,0,0">
              <w:txbxContent>
                <w:p w:rsidR="00A12F64" w:rsidRDefault="00702A44">
                  <w:pPr>
                    <w:pStyle w:val="Style886"/>
                    <w:spacing w:line="240" w:lineRule="auto"/>
                    <w:rPr>
                      <w:sz w:val="22"/>
                      <w:szCs w:val="22"/>
                    </w:rPr>
                  </w:pPr>
                  <w:r>
                    <w:rPr>
                      <w:rStyle w:val="CharStyle173"/>
                    </w:rPr>
                    <w:t>Bibliographie :</w:t>
                  </w:r>
                </w:p>
                <w:p w:rsidR="00A12F64" w:rsidRDefault="00702A44">
                  <w:pPr>
                    <w:pStyle w:val="Style886"/>
                    <w:spacing w:before="38" w:line="240" w:lineRule="auto"/>
                    <w:jc w:val="both"/>
                    <w:rPr>
                      <w:sz w:val="22"/>
                      <w:szCs w:val="22"/>
                    </w:rPr>
                  </w:pPr>
                  <w:r>
                    <w:rPr>
                      <w:rStyle w:val="CharStyle173"/>
                      <w:u w:val="single"/>
                    </w:rPr>
                    <w:t xml:space="preserve">"Systèmes d'exploitation" (A. </w:t>
                  </w:r>
                  <w:proofErr w:type="spellStart"/>
                  <w:r>
                    <w:rPr>
                      <w:rStyle w:val="CharStyle173"/>
                      <w:u w:val="single"/>
                    </w:rPr>
                    <w:t>Tanenbaum</w:t>
                  </w:r>
                  <w:proofErr w:type="spellEnd"/>
                  <w:r>
                    <w:rPr>
                      <w:rStyle w:val="CharStyle173"/>
                      <w:u w:val="single"/>
                    </w:rPr>
                    <w:t xml:space="preserve">), "Le noyau Linux" (D. Bovet, M. </w:t>
                  </w:r>
                  <w:r>
                    <w:rPr>
                      <w:rStyle w:val="CharStyle173"/>
                      <w:u w:val="single"/>
                      <w:lang w:val="it-IT" w:eastAsia="it-IT"/>
                    </w:rPr>
                    <w:t>Cesati)</w:t>
                  </w:r>
                </w:p>
              </w:txbxContent>
            </v:textbox>
            <w10:wrap type="topAndBottom" anchorx="margin"/>
          </v:shape>
        </w:pict>
      </w:r>
      <w:r>
        <w:rPr>
          <w:rFonts w:ascii="Times New Roman" w:eastAsia="Times New Roman" w:hAnsi="Times New Roman" w:cs="Times New Roman"/>
          <w:sz w:val="20"/>
          <w:szCs w:val="20"/>
        </w:rPr>
        <w:pict w14:anchorId="10DEF60B">
          <v:shape id="_x0000_s1065" type="#_x0000_t202" style="position:absolute;margin-left:0;margin-top:193.2pt;width:469.45pt;height:341.75pt;z-index:251685888;mso-wrap-distance-left:7in;mso-wrap-distance-top:0;mso-wrap-distance-right:7in;mso-wrap-distance-bottom:1.2pt;mso-position-horizontal-relative:margin;mso-position-vertical-relative:text" filled="f" stroked="f">
            <v:textbox inset="0,0,0,0">
              <w:txbxContent>
                <w:p w:rsidR="00A12F64" w:rsidRDefault="00702A44">
                  <w:pPr>
                    <w:pStyle w:val="Style886"/>
                    <w:spacing w:line="293" w:lineRule="exact"/>
                    <w:rPr>
                      <w:sz w:val="22"/>
                      <w:szCs w:val="22"/>
                    </w:rPr>
                  </w:pPr>
                  <w:r>
                    <w:rPr>
                      <w:rStyle w:val="CharStyle173"/>
                    </w:rPr>
                    <w:t>Objectifs pédagogiques :</w:t>
                  </w:r>
                </w:p>
                <w:p w:rsidR="00A12F64" w:rsidRDefault="00702A44">
                  <w:pPr>
                    <w:pStyle w:val="Style1921"/>
                    <w:spacing w:line="293" w:lineRule="exact"/>
                    <w:ind w:left="120" w:right="2765" w:hanging="120"/>
                    <w:rPr>
                      <w:sz w:val="22"/>
                      <w:szCs w:val="22"/>
                    </w:rPr>
                  </w:pPr>
                  <w:r>
                    <w:rPr>
                      <w:rStyle w:val="CharStyle173"/>
                    </w:rPr>
                    <w:t xml:space="preserve">Comprendre le fonctionnement des systèmes d'exploitation contemporains, en liaison avec l'évolution </w:t>
                  </w:r>
                  <w:r>
                    <w:rPr>
                      <w:rStyle w:val="CharStyle173"/>
                    </w:rPr>
                    <w:t>des architectures des ordinateurs d'une part et les contraintes des applications d'autre</w:t>
                  </w:r>
                </w:p>
                <w:p w:rsidR="00A12F64" w:rsidRDefault="00702A44">
                  <w:pPr>
                    <w:pStyle w:val="Style886"/>
                    <w:tabs>
                      <w:tab w:val="left" w:leader="underscore" w:pos="9168"/>
                    </w:tabs>
                    <w:spacing w:before="5" w:line="293" w:lineRule="exact"/>
                    <w:rPr>
                      <w:sz w:val="22"/>
                      <w:szCs w:val="22"/>
                    </w:rPr>
                  </w:pPr>
                  <w:proofErr w:type="gramStart"/>
                  <w:r>
                    <w:rPr>
                      <w:rStyle w:val="CharStyle173"/>
                      <w:u w:val="single"/>
                    </w:rPr>
                    <w:t>part</w:t>
                  </w:r>
                  <w:proofErr w:type="gramEnd"/>
                  <w:r>
                    <w:rPr>
                      <w:rStyle w:val="CharStyle173"/>
                      <w:u w:val="single"/>
                    </w:rPr>
                    <w:t>.</w:t>
                  </w:r>
                  <w:r>
                    <w:rPr>
                      <w:rStyle w:val="CharStyle173"/>
                    </w:rPr>
                    <w:tab/>
                  </w:r>
                </w:p>
                <w:p w:rsidR="00A12F64" w:rsidRDefault="00702A44">
                  <w:pPr>
                    <w:pStyle w:val="Style886"/>
                    <w:spacing w:line="293" w:lineRule="exact"/>
                    <w:rPr>
                      <w:sz w:val="22"/>
                      <w:szCs w:val="22"/>
                    </w:rPr>
                  </w:pPr>
                  <w:r>
                    <w:rPr>
                      <w:rStyle w:val="CharStyle173"/>
                    </w:rPr>
                    <w:t>Compétences acquises :</w:t>
                  </w:r>
                </w:p>
                <w:p w:rsidR="00A12F64" w:rsidRDefault="00702A44">
                  <w:pPr>
                    <w:pStyle w:val="Style886"/>
                    <w:spacing w:line="293" w:lineRule="exact"/>
                    <w:rPr>
                      <w:sz w:val="22"/>
                      <w:szCs w:val="22"/>
                    </w:rPr>
                  </w:pPr>
                  <w:r>
                    <w:rPr>
                      <w:rStyle w:val="CharStyle173"/>
                    </w:rPr>
                    <w:t>Compréhension fine des mécanismes fondamentaux formant le cœur des systèmes d'</w:t>
                  </w:r>
                  <w:r>
                    <w:rPr>
                      <w:rStyle w:val="CharStyle173"/>
                    </w:rPr>
                    <w:t>exploitation contemporains. Connaissance avancée du noyau Linux. Programme - descriptif :</w:t>
                  </w:r>
                </w:p>
                <w:p w:rsidR="00A12F64" w:rsidRDefault="00702A44">
                  <w:pPr>
                    <w:pStyle w:val="Style886"/>
                    <w:spacing w:line="293" w:lineRule="exact"/>
                    <w:rPr>
                      <w:sz w:val="22"/>
                      <w:szCs w:val="22"/>
                    </w:rPr>
                  </w:pPr>
                  <w:proofErr w:type="gramStart"/>
                  <w:r>
                    <w:rPr>
                      <w:rStyle w:val="CharStyle173"/>
                    </w:rPr>
                    <w:t>interfaces</w:t>
                  </w:r>
                  <w:proofErr w:type="gramEnd"/>
                  <w:r>
                    <w:rPr>
                      <w:rStyle w:val="CharStyle173"/>
                    </w:rPr>
                    <w:t>, processus, ordonnancement, gestion de</w:t>
                  </w:r>
                </w:p>
                <w:p w:rsidR="00A12F64" w:rsidRDefault="00702A44">
                  <w:pPr>
                    <w:pStyle w:val="Style886"/>
                    <w:spacing w:line="293" w:lineRule="exact"/>
                    <w:rPr>
                      <w:sz w:val="22"/>
                      <w:szCs w:val="22"/>
                    </w:rPr>
                  </w:pPr>
                  <w:proofErr w:type="gramStart"/>
                  <w:r>
                    <w:rPr>
                      <w:rStyle w:val="CharStyle173"/>
                    </w:rPr>
                    <w:t>la</w:t>
                  </w:r>
                  <w:proofErr w:type="gramEnd"/>
                  <w:r>
                    <w:rPr>
                      <w:rStyle w:val="CharStyle173"/>
                    </w:rPr>
                    <w:t xml:space="preserve"> mémoire, entrée/sortie, synchronisation, systèmes de fichier,</w:t>
                  </w:r>
                </w:p>
                <w:p w:rsidR="00A12F64" w:rsidRDefault="00702A44">
                  <w:pPr>
                    <w:pStyle w:val="Style886"/>
                    <w:spacing w:line="293" w:lineRule="exact"/>
                    <w:rPr>
                      <w:sz w:val="22"/>
                      <w:szCs w:val="22"/>
                    </w:rPr>
                  </w:pPr>
                  <w:r>
                    <w:rPr>
                      <w:rStyle w:val="CharStyle173"/>
                    </w:rPr>
                    <w:t>virtualisation.</w:t>
                  </w:r>
                </w:p>
                <w:p w:rsidR="00A12F64" w:rsidRDefault="00702A44">
                  <w:pPr>
                    <w:pStyle w:val="Style886"/>
                    <w:spacing w:line="293" w:lineRule="exact"/>
                    <w:rPr>
                      <w:sz w:val="22"/>
                      <w:szCs w:val="22"/>
                    </w:rPr>
                  </w:pPr>
                  <w:r>
                    <w:rPr>
                      <w:rStyle w:val="CharStyle173"/>
                    </w:rPr>
                    <w:t>Programme détaillé :</w:t>
                  </w:r>
                </w:p>
                <w:p w:rsidR="00A12F64" w:rsidRDefault="00702A44">
                  <w:pPr>
                    <w:pStyle w:val="Style1931"/>
                    <w:numPr>
                      <w:ilvl w:val="0"/>
                      <w:numId w:val="2"/>
                    </w:numPr>
                    <w:tabs>
                      <w:tab w:val="left" w:pos="115"/>
                    </w:tabs>
                    <w:spacing w:line="293" w:lineRule="exact"/>
                    <w:ind w:left="115" w:right="3226"/>
                    <w:rPr>
                      <w:rStyle w:val="CharStyle173"/>
                    </w:rPr>
                  </w:pPr>
                  <w:r>
                    <w:rPr>
                      <w:rStyle w:val="CharStyle173"/>
                    </w:rPr>
                    <w:t>fonctionnement</w:t>
                  </w:r>
                  <w:r>
                    <w:rPr>
                      <w:rStyle w:val="CharStyle173"/>
                    </w:rPr>
                    <w:t xml:space="preserve"> général d'un système d'exploitation, modes noyau/utilisateur, interruptions ;</w:t>
                  </w:r>
                </w:p>
                <w:p w:rsidR="00A12F64" w:rsidRDefault="00702A44">
                  <w:pPr>
                    <w:pStyle w:val="Style1931"/>
                    <w:numPr>
                      <w:ilvl w:val="0"/>
                      <w:numId w:val="2"/>
                    </w:numPr>
                    <w:tabs>
                      <w:tab w:val="left" w:pos="115"/>
                    </w:tabs>
                    <w:spacing w:before="5" w:line="293" w:lineRule="exact"/>
                    <w:ind w:firstLine="0"/>
                    <w:rPr>
                      <w:rStyle w:val="CharStyle173"/>
                    </w:rPr>
                  </w:pPr>
                  <w:r>
                    <w:rPr>
                      <w:rStyle w:val="CharStyle173"/>
                    </w:rPr>
                    <w:t>processus, processus légers, espaces d'adressage, commutation ;</w:t>
                  </w:r>
                </w:p>
                <w:p w:rsidR="00A12F64" w:rsidRDefault="00702A44">
                  <w:pPr>
                    <w:pStyle w:val="Style1931"/>
                    <w:numPr>
                      <w:ilvl w:val="0"/>
                      <w:numId w:val="2"/>
                    </w:numPr>
                    <w:tabs>
                      <w:tab w:val="left" w:pos="115"/>
                    </w:tabs>
                    <w:spacing w:line="293" w:lineRule="exact"/>
                    <w:ind w:firstLine="0"/>
                    <w:rPr>
                      <w:rStyle w:val="CharStyle173"/>
                    </w:rPr>
                  </w:pPr>
                  <w:r>
                    <w:rPr>
                      <w:rStyle w:val="CharStyle173"/>
                    </w:rPr>
                    <w:t xml:space="preserve">ordonnancement sur machines mono- et </w:t>
                  </w:r>
                  <w:proofErr w:type="spellStart"/>
                  <w:r>
                    <w:rPr>
                      <w:rStyle w:val="CharStyle173"/>
                    </w:rPr>
                    <w:t>multi-processeur</w:t>
                  </w:r>
                  <w:proofErr w:type="spellEnd"/>
                  <w:r>
                    <w:rPr>
                      <w:rStyle w:val="CharStyle173"/>
                    </w:rPr>
                    <w:t xml:space="preserve"> ;</w:t>
                  </w:r>
                </w:p>
                <w:p w:rsidR="00A12F64" w:rsidRDefault="00702A44">
                  <w:pPr>
                    <w:pStyle w:val="Style1931"/>
                    <w:numPr>
                      <w:ilvl w:val="0"/>
                      <w:numId w:val="2"/>
                    </w:numPr>
                    <w:tabs>
                      <w:tab w:val="left" w:pos="115"/>
                    </w:tabs>
                    <w:spacing w:line="293" w:lineRule="exact"/>
                    <w:ind w:firstLine="0"/>
                    <w:rPr>
                      <w:rStyle w:val="CharStyle173"/>
                    </w:rPr>
                  </w:pPr>
                  <w:r>
                    <w:rPr>
                      <w:rStyle w:val="CharStyle173"/>
                    </w:rPr>
                    <w:t>synchronisation, sémaphores, variables de conditions, exc</w:t>
                  </w:r>
                  <w:r>
                    <w:rPr>
                      <w:rStyle w:val="CharStyle173"/>
                    </w:rPr>
                    <w:t>lusion</w:t>
                  </w:r>
                </w:p>
                <w:p w:rsidR="00A12F64" w:rsidRDefault="00702A44">
                  <w:pPr>
                    <w:pStyle w:val="Style886"/>
                    <w:spacing w:line="293" w:lineRule="exact"/>
                    <w:ind w:left="245"/>
                    <w:rPr>
                      <w:sz w:val="22"/>
                      <w:szCs w:val="22"/>
                    </w:rPr>
                  </w:pPr>
                  <w:proofErr w:type="gramStart"/>
                  <w:r>
                    <w:rPr>
                      <w:rStyle w:val="CharStyle173"/>
                    </w:rPr>
                    <w:t>mutuelle</w:t>
                  </w:r>
                  <w:proofErr w:type="gramEnd"/>
                  <w:r>
                    <w:rPr>
                      <w:rStyle w:val="CharStyle173"/>
                    </w:rPr>
                    <w:t xml:space="preserve"> ;</w:t>
                  </w:r>
                </w:p>
                <w:p w:rsidR="00A12F64" w:rsidRDefault="00702A44">
                  <w:pPr>
                    <w:pStyle w:val="Style1931"/>
                    <w:tabs>
                      <w:tab w:val="left" w:pos="115"/>
                    </w:tabs>
                    <w:spacing w:line="293" w:lineRule="exact"/>
                    <w:ind w:firstLine="0"/>
                    <w:rPr>
                      <w:sz w:val="22"/>
                      <w:szCs w:val="22"/>
                    </w:rPr>
                  </w:pPr>
                  <w:r>
                    <w:rPr>
                      <w:rStyle w:val="CharStyle173"/>
                    </w:rPr>
                    <w:t>-</w:t>
                  </w:r>
                  <w:r>
                    <w:rPr>
                      <w:rStyle w:val="CharStyle173"/>
                    </w:rPr>
                    <w:tab/>
                    <w:t>adresses virtuelles et physiques, traduction d'adresses,</w:t>
                  </w:r>
                </w:p>
                <w:p w:rsidR="00A12F64" w:rsidRDefault="00702A44">
                  <w:pPr>
                    <w:pStyle w:val="Style886"/>
                    <w:spacing w:before="5" w:line="293" w:lineRule="exact"/>
                    <w:ind w:left="245"/>
                    <w:rPr>
                      <w:sz w:val="22"/>
                      <w:szCs w:val="22"/>
                    </w:rPr>
                  </w:pPr>
                  <w:proofErr w:type="gramStart"/>
                  <w:r>
                    <w:rPr>
                      <w:rStyle w:val="CharStyle173"/>
                    </w:rPr>
                    <w:t>pagination</w:t>
                  </w:r>
                  <w:proofErr w:type="gramEnd"/>
                  <w:r>
                    <w:rPr>
                      <w:rStyle w:val="CharStyle173"/>
                    </w:rPr>
                    <w:t>, pagination à la demande, mémoire virtuelle ;</w:t>
                  </w:r>
                </w:p>
                <w:p w:rsidR="00A12F64" w:rsidRDefault="00702A44">
                  <w:pPr>
                    <w:pStyle w:val="Style1931"/>
                    <w:numPr>
                      <w:ilvl w:val="0"/>
                      <w:numId w:val="3"/>
                    </w:numPr>
                    <w:tabs>
                      <w:tab w:val="left" w:pos="115"/>
                    </w:tabs>
                    <w:spacing w:line="293" w:lineRule="exact"/>
                    <w:ind w:firstLine="0"/>
                    <w:rPr>
                      <w:rStyle w:val="CharStyle173"/>
                    </w:rPr>
                  </w:pPr>
                  <w:r>
                    <w:rPr>
                      <w:rStyle w:val="CharStyle173"/>
                    </w:rPr>
                    <w:t>systèmes de fichiers, entrée/sortie, pilotes de périphériques ;</w:t>
                  </w:r>
                </w:p>
                <w:p w:rsidR="00A12F64" w:rsidRDefault="00702A44">
                  <w:pPr>
                    <w:pStyle w:val="Style1931"/>
                    <w:numPr>
                      <w:ilvl w:val="0"/>
                      <w:numId w:val="3"/>
                    </w:numPr>
                    <w:tabs>
                      <w:tab w:val="left" w:pos="115"/>
                    </w:tabs>
                    <w:spacing w:line="293" w:lineRule="exact"/>
                    <w:ind w:firstLine="0"/>
                    <w:rPr>
                      <w:rStyle w:val="CharStyle173"/>
                    </w:rPr>
                  </w:pPr>
                  <w:r>
                    <w:rPr>
                      <w:rStyle w:val="CharStyle173"/>
                    </w:rPr>
                    <w:t>structure des systèmes d'</w:t>
                  </w:r>
                  <w:r>
                    <w:rPr>
                      <w:rStyle w:val="CharStyle173"/>
                    </w:rPr>
                    <w:t>exploitation, machines virtuelles.</w:t>
                  </w:r>
                </w:p>
              </w:txbxContent>
            </v:textbox>
            <w10:wrap type="topAndBottom" anchorx="margin"/>
          </v:shape>
        </w:pict>
      </w:r>
      <w:r>
        <w:rPr>
          <w:rFonts w:ascii="Times New Roman" w:eastAsia="Times New Roman" w:hAnsi="Times New Roman" w:cs="Times New Roman"/>
          <w:sz w:val="20"/>
          <w:szCs w:val="20"/>
        </w:rPr>
        <w:pict w14:anchorId="5491B7EC">
          <v:shape id="_x0000_s1062" type="#_x0000_t202" style="position:absolute;margin-left:0;margin-top:46.8pt;width:485.5pt;height:12.7pt;z-index:251682816;mso-wrap-distance-left:7in;mso-wrap-distance-top:0;mso-wrap-distance-right:7in;mso-wrap-distance-bottom:.25pt;mso-position-horizontal-relative:margin;mso-position-vertical-relative:text" filled="f" stroked="f">
            <v:textbox inset="0,0,0,0">
              <w:txbxContent>
                <w:p w:rsidR="00A12F64" w:rsidRDefault="00702A44">
                  <w:pPr>
                    <w:pStyle w:val="Style886"/>
                    <w:tabs>
                      <w:tab w:val="left" w:pos="4397"/>
                      <w:tab w:val="left" w:pos="8794"/>
                    </w:tabs>
                    <w:spacing w:line="240" w:lineRule="auto"/>
                    <w:jc w:val="both"/>
                    <w:rPr>
                      <w:sz w:val="22"/>
                      <w:szCs w:val="22"/>
                    </w:rPr>
                  </w:pPr>
                  <w:r>
                    <w:rPr>
                      <w:rStyle w:val="CharStyle173"/>
                    </w:rPr>
                    <w:t>Niveau : M1</w:t>
                  </w:r>
                  <w:r>
                    <w:rPr>
                      <w:rStyle w:val="CharStyle173"/>
                    </w:rPr>
                    <w:tab/>
                    <w:t xml:space="preserve">Période </w:t>
                  </w:r>
                  <w:proofErr w:type="gramStart"/>
                  <w:r>
                    <w:rPr>
                      <w:rStyle w:val="CharStyle173"/>
                    </w:rPr>
                    <w:t>:Semestre</w:t>
                  </w:r>
                  <w:proofErr w:type="gramEnd"/>
                  <w:r>
                    <w:rPr>
                      <w:rStyle w:val="CharStyle173"/>
                    </w:rPr>
                    <w:t xml:space="preserve"> d'automne</w:t>
                  </w:r>
                  <w:r>
                    <w:rPr>
                      <w:rStyle w:val="CharStyle173"/>
                    </w:rPr>
                    <w:tab/>
                    <w:t>ECTS :6</w:t>
                  </w:r>
                </w:p>
              </w:txbxContent>
            </v:textbox>
            <w10:wrap type="topAndBottom" anchorx="margin"/>
          </v:shape>
        </w:pict>
      </w:r>
      <w:r>
        <w:rPr>
          <w:rFonts w:ascii="Times New Roman" w:eastAsia="Times New Roman" w:hAnsi="Times New Roman" w:cs="Times New Roman"/>
          <w:sz w:val="20"/>
          <w:szCs w:val="20"/>
        </w:rPr>
        <w:pict w14:anchorId="7549ADDA">
          <v:shape id="_x0000_s1063" type="#_x0000_t202" style="position:absolute;margin-left:0;margin-top:119.3pt;width:322.1pt;height:73.95pt;z-index:251683840;mso-wrap-distance-left:7in;mso-wrap-distance-top:0;mso-wrap-distance-right:7in;mso-wrap-distance-bottom:0;mso-position-horizontal-relative:margin;mso-position-vertical-relative:text" filled="f" stroked="f">
            <v:textbox inset="0,0,0,0">
              <w:txbxContent>
                <w:p w:rsidR="00A12F64" w:rsidRDefault="00702A44">
                  <w:pPr>
                    <w:pStyle w:val="Style886"/>
                    <w:spacing w:line="293" w:lineRule="exact"/>
                    <w:rPr>
                      <w:sz w:val="22"/>
                      <w:szCs w:val="22"/>
                    </w:rPr>
                  </w:pPr>
                  <w:proofErr w:type="spellStart"/>
                  <w:r>
                    <w:rPr>
                      <w:rStyle w:val="CharStyle173"/>
                    </w:rPr>
                    <w:t>Pré-requis</w:t>
                  </w:r>
                  <w:proofErr w:type="spellEnd"/>
                  <w:r>
                    <w:rPr>
                      <w:rStyle w:val="CharStyle173"/>
                    </w:rPr>
                    <w:t xml:space="preserve"> recommandés :</w:t>
                  </w:r>
                </w:p>
                <w:p w:rsidR="00A12F64" w:rsidRDefault="00702A44">
                  <w:pPr>
                    <w:pStyle w:val="Style1921"/>
                    <w:spacing w:line="293" w:lineRule="exact"/>
                    <w:ind w:left="115"/>
                    <w:rPr>
                      <w:sz w:val="22"/>
                      <w:szCs w:val="22"/>
                    </w:rPr>
                  </w:pPr>
                  <w:proofErr w:type="gramStart"/>
                  <w:r>
                    <w:rPr>
                      <w:rStyle w:val="CharStyle173"/>
                    </w:rPr>
                    <w:t>architecture</w:t>
                  </w:r>
                  <w:proofErr w:type="gramEnd"/>
                  <w:r>
                    <w:rPr>
                      <w:rStyle w:val="CharStyle173"/>
                    </w:rPr>
                    <w:t xml:space="preserve"> de l'ordinateur, programmation </w:t>
                  </w:r>
                  <w:r>
                    <w:rPr>
                      <w:rStyle w:val="CharStyle173"/>
                      <w:lang w:val="it-IT" w:eastAsia="it-IT"/>
                    </w:rPr>
                    <w:t xml:space="preserve">impérative, </w:t>
                  </w:r>
                  <w:r>
                    <w:rPr>
                      <w:rStyle w:val="CharStyle173"/>
                    </w:rPr>
                    <w:t>programmation système, utilisation d'</w:t>
                  </w:r>
                  <w:r>
                    <w:rPr>
                      <w:rStyle w:val="CharStyle173"/>
                    </w:rPr>
                    <w:t>Unix, environnements de développement, algorithmique et structures de données.</w:t>
                  </w:r>
                </w:p>
              </w:txbxContent>
            </v:textbox>
            <w10:wrap type="topAndBottom" anchorx="margin"/>
          </v:shape>
        </w:pict>
      </w:r>
      <w:r>
        <w:rPr>
          <w:rFonts w:ascii="Times New Roman" w:eastAsia="Times New Roman" w:hAnsi="Times New Roman" w:cs="Times New Roman"/>
          <w:sz w:val="20"/>
          <w:szCs w:val="20"/>
        </w:rPr>
        <w:pict w14:anchorId="269F6B39">
          <v:shape id="_x0000_s1064" type="#_x0000_t202" style="position:absolute;margin-left:0;margin-top:59.75pt;width:485.55pt;height:60.45pt;z-index:251684864;mso-wrap-distance-left:7in;mso-wrap-distance-top:0;mso-wrap-distance-right:7in;mso-wrap-distance-bottom:0;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126"/>
                    <w:gridCol w:w="7584"/>
                  </w:tblGrid>
                  <w:tr w:rsidR="00A12F64" w:rsidRPr="003B53DD">
                    <w:tblPrEx>
                      <w:tblCellMar>
                        <w:top w:w="0" w:type="dxa"/>
                        <w:bottom w:w="0" w:type="dxa"/>
                      </w:tblCellMar>
                    </w:tblPrEx>
                    <w:tc>
                      <w:tcPr>
                        <w:tcW w:w="2126" w:type="dxa"/>
                        <w:tcBorders>
                          <w:top w:val="single" w:sz="6" w:space="0" w:color="auto"/>
                          <w:bottom w:val="single" w:sz="6" w:space="0" w:color="auto"/>
                        </w:tcBorders>
                      </w:tcPr>
                      <w:p w:rsidR="00A12F64" w:rsidRDefault="00702A44">
                        <w:pPr>
                          <w:pStyle w:val="Style1042"/>
                          <w:rPr>
                            <w:sz w:val="22"/>
                            <w:szCs w:val="22"/>
                          </w:rPr>
                        </w:pPr>
                        <w:r>
                          <w:rPr>
                            <w:rStyle w:val="CharStyle173"/>
                          </w:rPr>
                          <w:t>Responsable :</w:t>
                        </w:r>
                      </w:p>
                    </w:tc>
                    <w:tc>
                      <w:tcPr>
                        <w:tcW w:w="7584" w:type="dxa"/>
                        <w:tcBorders>
                          <w:top w:val="single" w:sz="6" w:space="0" w:color="auto"/>
                          <w:bottom w:val="single" w:sz="6" w:space="0" w:color="auto"/>
                        </w:tcBorders>
                      </w:tcPr>
                      <w:p w:rsidR="00A12F64" w:rsidRPr="003B53DD" w:rsidRDefault="00702A44">
                        <w:pPr>
                          <w:pStyle w:val="Style1042"/>
                          <w:ind w:left="403"/>
                          <w:rPr>
                            <w:sz w:val="22"/>
                            <w:szCs w:val="22"/>
                            <w:lang w:val="en-US"/>
                          </w:rPr>
                        </w:pPr>
                        <w:r w:rsidRPr="003B53DD">
                          <w:rPr>
                            <w:rStyle w:val="CharStyle173"/>
                            <w:lang w:val="en-US"/>
                          </w:rPr>
                          <w:t xml:space="preserve">Raymond NAMYST </w:t>
                        </w:r>
                        <w:r>
                          <w:rPr>
                            <w:rStyle w:val="CharStyle173"/>
                            <w:lang w:val="en-US" w:eastAsia="en-US"/>
                          </w:rPr>
                          <w:t>(</w:t>
                        </w:r>
                        <w:hyperlink r:id="rId32" w:history="1">
                          <w:r>
                            <w:rPr>
                              <w:rStyle w:val="CharStyle173"/>
                              <w:u w:val="single"/>
                              <w:lang w:val="en-US" w:eastAsia="en-US"/>
                            </w:rPr>
                            <w:t>Raymond.Namyst@labri.fr</w:t>
                          </w:r>
                        </w:hyperlink>
                        <w:r>
                          <w:rPr>
                            <w:rStyle w:val="CharStyle173"/>
                            <w:lang w:val="en-US" w:eastAsia="en-US"/>
                          </w:rPr>
                          <w:t>)</w:t>
                        </w:r>
                      </w:p>
                    </w:tc>
                  </w:tr>
                  <w:tr w:rsidR="00A12F64">
                    <w:tblPrEx>
                      <w:tblCellMar>
                        <w:top w:w="0" w:type="dxa"/>
                        <w:bottom w:w="0" w:type="dxa"/>
                      </w:tblCellMar>
                    </w:tblPrEx>
                    <w:tc>
                      <w:tcPr>
                        <w:tcW w:w="2126" w:type="dxa"/>
                        <w:tcBorders>
                          <w:top w:val="single" w:sz="6" w:space="0" w:color="auto"/>
                          <w:bottom w:val="single" w:sz="6" w:space="0" w:color="auto"/>
                        </w:tcBorders>
                      </w:tcPr>
                      <w:p w:rsidR="00A12F64" w:rsidRDefault="00702A44">
                        <w:pPr>
                          <w:pStyle w:val="Style1042"/>
                          <w:rPr>
                            <w:sz w:val="22"/>
                            <w:szCs w:val="22"/>
                          </w:rPr>
                        </w:pPr>
                        <w:r>
                          <w:rPr>
                            <w:rStyle w:val="CharStyle173"/>
                          </w:rPr>
                          <w:t>Composante :</w:t>
                        </w:r>
                      </w:p>
                    </w:tc>
                    <w:tc>
                      <w:tcPr>
                        <w:tcW w:w="7584" w:type="dxa"/>
                        <w:tcBorders>
                          <w:top w:val="single" w:sz="6" w:space="0" w:color="auto"/>
                          <w:bottom w:val="single" w:sz="6" w:space="0" w:color="auto"/>
                        </w:tcBorders>
                      </w:tcPr>
                      <w:p w:rsidR="00A12F64" w:rsidRDefault="00702A44">
                        <w:pPr>
                          <w:pStyle w:val="Style1042"/>
                          <w:ind w:left="403"/>
                          <w:rPr>
                            <w:sz w:val="22"/>
                            <w:szCs w:val="22"/>
                          </w:rPr>
                        </w:pPr>
                        <w:r>
                          <w:rPr>
                            <w:rStyle w:val="CharStyle173"/>
                          </w:rPr>
                          <w:t>UFR DE MATHEMATIQUES ET INFORMATIQUE</w:t>
                        </w:r>
                      </w:p>
                    </w:tc>
                  </w:tr>
                  <w:tr w:rsidR="00A12F64">
                    <w:tblPrEx>
                      <w:tblCellMar>
                        <w:top w:w="0" w:type="dxa"/>
                        <w:bottom w:w="0" w:type="dxa"/>
                      </w:tblCellMar>
                    </w:tblPrEx>
                    <w:tc>
                      <w:tcPr>
                        <w:tcW w:w="2126" w:type="dxa"/>
                        <w:tcBorders>
                          <w:top w:val="single" w:sz="6" w:space="0" w:color="auto"/>
                          <w:bottom w:val="single" w:sz="6" w:space="0" w:color="auto"/>
                        </w:tcBorders>
                      </w:tcPr>
                      <w:p w:rsidR="00A12F64" w:rsidRDefault="00702A44">
                        <w:pPr>
                          <w:pStyle w:val="Style1042"/>
                          <w:rPr>
                            <w:sz w:val="22"/>
                            <w:szCs w:val="22"/>
                          </w:rPr>
                        </w:pPr>
                        <w:r>
                          <w:rPr>
                            <w:rStyle w:val="CharStyle173"/>
                          </w:rPr>
                          <w:t>Discipline :</w:t>
                        </w:r>
                      </w:p>
                    </w:tc>
                    <w:tc>
                      <w:tcPr>
                        <w:tcW w:w="7584" w:type="dxa"/>
                        <w:tcBorders>
                          <w:top w:val="single" w:sz="6" w:space="0" w:color="auto"/>
                          <w:bottom w:val="single" w:sz="6" w:space="0" w:color="auto"/>
                        </w:tcBorders>
                      </w:tcPr>
                      <w:p w:rsidR="00A12F64" w:rsidRDefault="00702A44">
                        <w:pPr>
                          <w:pStyle w:val="Style1042"/>
                          <w:ind w:left="408"/>
                          <w:rPr>
                            <w:sz w:val="22"/>
                            <w:szCs w:val="22"/>
                          </w:rPr>
                        </w:pPr>
                        <w:r>
                          <w:rPr>
                            <w:rStyle w:val="CharStyle173"/>
                          </w:rPr>
                          <w:t>Informatique</w:t>
                        </w:r>
                      </w:p>
                    </w:tc>
                  </w:tr>
                  <w:tr w:rsidR="00A12F64">
                    <w:tblPrEx>
                      <w:tblCellMar>
                        <w:top w:w="0" w:type="dxa"/>
                        <w:bottom w:w="0" w:type="dxa"/>
                      </w:tblCellMar>
                    </w:tblPrEx>
                    <w:tc>
                      <w:tcPr>
                        <w:tcW w:w="2126" w:type="dxa"/>
                        <w:tcBorders>
                          <w:top w:val="single" w:sz="6" w:space="0" w:color="auto"/>
                          <w:bottom w:val="single" w:sz="6" w:space="0" w:color="auto"/>
                        </w:tcBorders>
                      </w:tcPr>
                      <w:p w:rsidR="00A12F64" w:rsidRDefault="00702A44">
                        <w:pPr>
                          <w:pStyle w:val="Style1042"/>
                          <w:rPr>
                            <w:sz w:val="22"/>
                            <w:szCs w:val="22"/>
                          </w:rPr>
                        </w:pPr>
                        <w:r>
                          <w:rPr>
                            <w:rStyle w:val="CharStyle173"/>
                          </w:rPr>
                          <w:t>Public concerné :</w:t>
                        </w:r>
                      </w:p>
                    </w:tc>
                    <w:tc>
                      <w:tcPr>
                        <w:tcW w:w="7584" w:type="dxa"/>
                        <w:tcBorders>
                          <w:top w:val="single" w:sz="6" w:space="0" w:color="auto"/>
                          <w:bottom w:val="single" w:sz="6" w:space="0" w:color="auto"/>
                        </w:tcBorders>
                      </w:tcPr>
                      <w:p w:rsidR="00A12F64" w:rsidRDefault="00702A44">
                        <w:pPr>
                          <w:pStyle w:val="Style1042"/>
                          <w:ind w:left="403"/>
                          <w:rPr>
                            <w:sz w:val="22"/>
                            <w:szCs w:val="22"/>
                          </w:rPr>
                        </w:pPr>
                        <w:r>
                          <w:rPr>
                            <w:rStyle w:val="CharStyle173"/>
                          </w:rPr>
                          <w:t>Formation initiale + Formation continue</w:t>
                        </w:r>
                      </w:p>
                    </w:tc>
                  </w:tr>
                </w:tbl>
                <w:p w:rsidR="00000000" w:rsidRDefault="00702A44"/>
              </w:txbxContent>
            </v:textbox>
            <w10:wrap type="topAndBottom" anchorx="margin"/>
          </v:shape>
        </w:pict>
      </w:r>
      <w:r>
        <w:rPr>
          <w:rFonts w:ascii="Times New Roman" w:eastAsia="Times New Roman" w:hAnsi="Times New Roman" w:cs="Times New Roman"/>
          <w:sz w:val="20"/>
          <w:szCs w:val="20"/>
        </w:rPr>
        <w:pict w14:anchorId="4CE13A41">
          <v:shape id="_x0000_s1061" type="#_x0000_t202" style="position:absolute;margin-left:0;margin-top:0;width:192.5pt;height:45.8pt;z-index:251681792;mso-wrap-distance-left:7in;mso-wrap-distance-top:0;mso-wrap-distance-right:7in;mso-wrap-distance-bottom:.95pt;mso-position-horizontal-relative:margin;mso-position-vertical-relative:text" filled="f" stroked="f">
            <v:textbox inset="0,0,0,0">
              <w:txbxContent>
                <w:p w:rsidR="00A12F64" w:rsidRDefault="003B53DD">
                  <w:pPr>
                    <w:pStyle w:val="Style886"/>
                    <w:tabs>
                      <w:tab w:val="left" w:leader="underscore" w:pos="3850"/>
                    </w:tabs>
                    <w:rPr>
                      <w:sz w:val="22"/>
                      <w:szCs w:val="22"/>
                    </w:rPr>
                  </w:pPr>
                  <w:r>
                    <w:rPr>
                      <w:rStyle w:val="CharStyle173"/>
                    </w:rPr>
                    <w:br w:type="page"/>
                    <w:t xml:space="preserve"> Libellé de </w:t>
                  </w:r>
                  <w:proofErr w:type="spellStart"/>
                  <w:r>
                    <w:rPr>
                      <w:rStyle w:val="CharStyle173"/>
                    </w:rPr>
                    <w:t>l’ue</w:t>
                  </w:r>
                  <w:proofErr w:type="spellEnd"/>
                  <w:r w:rsidR="00702A44">
                    <w:rPr>
                      <w:rStyle w:val="CharStyle173"/>
                    </w:rPr>
                    <w:t xml:space="preserve"> : Systèmes d'exploitation</w:t>
                  </w:r>
                  <w:r w:rsidR="00702A44">
                    <w:rPr>
                      <w:rStyle w:val="CharStyle173"/>
                    </w:rPr>
                    <w:br/>
                    <w:t>Libellé court : Systèmes d'exploitation</w:t>
                  </w:r>
                  <w:r w:rsidR="00702A44">
                    <w:rPr>
                      <w:rStyle w:val="CharStyle173"/>
                    </w:rPr>
                    <w:br/>
                  </w:r>
                  <w:r w:rsidR="00702A44">
                    <w:rPr>
                      <w:rStyle w:val="CharStyle173"/>
                      <w:u w:val="single"/>
                    </w:rPr>
                    <w:t xml:space="preserve">Code </w:t>
                  </w:r>
                  <w:proofErr w:type="spellStart"/>
                  <w:r w:rsidR="00702A44">
                    <w:rPr>
                      <w:rStyle w:val="CharStyle173"/>
                      <w:u w:val="single"/>
                    </w:rPr>
                    <w:t>ue</w:t>
                  </w:r>
                  <w:proofErr w:type="spellEnd"/>
                  <w:r w:rsidR="00702A44">
                    <w:rPr>
                      <w:rStyle w:val="CharStyle173"/>
                      <w:u w:val="single"/>
                    </w:rPr>
                    <w:t xml:space="preserve"> Apogée: J1INAW11</w:t>
                  </w:r>
                  <w:r w:rsidR="00702A44">
                    <w:rPr>
                      <w:rStyle w:val="CharStyle173"/>
                    </w:rPr>
                    <w:tab/>
                  </w:r>
                </w:p>
              </w:txbxContent>
            </v:textbox>
            <w10:wrap type="topAndBottom" anchorx="margin"/>
          </v:shape>
        </w:pict>
      </w:r>
    </w:p>
    <w:p w:rsidR="00A12F64" w:rsidRDefault="00702A44">
      <w:pPr>
        <w:spacing w:after="0" w:line="240" w:lineRule="auto"/>
        <w:rPr>
          <w:rFonts w:ascii="Times New Roman" w:eastAsia="Times New Roman" w:hAnsi="Times New Roman" w:cs="Times New Roman"/>
          <w:sz w:val="20"/>
          <w:szCs w:val="20"/>
        </w:rPr>
        <w:sectPr w:rsidR="00A12F64">
          <w:pgSz w:w="11905" w:h="16837"/>
          <w:pgMar w:top="1113" w:right="970" w:bottom="1156" w:left="970" w:header="720" w:footer="720" w:gutter="0"/>
          <w:cols w:space="720"/>
        </w:sectPr>
      </w:pPr>
    </w:p>
    <w:p w:rsidR="00A12F64" w:rsidRDefault="00702A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w14:anchorId="7784B391">
          <v:group id="_x0000_s1071" style="position:absolute;margin-left:-.25pt;margin-top:105.35pt;width:496.8pt;height:472.8pt;z-index:251689984;mso-wrap-distance-left:1.9pt;mso-wrap-distance-top:10.55pt;mso-wrap-distance-right:1.9pt;mso-position-horizontal-relative:margin" coordorigin="1128,3230" coordsize="9936,9456">
            <v:shape id="_x0000_s1072" type="#_x0000_t202" style="position:absolute;left:1128;top:3499;width:9936;height:865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A12F64">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ind w:left="3792"/>
                            <w:rPr>
                              <w:sz w:val="22"/>
                              <w:szCs w:val="22"/>
                            </w:rPr>
                          </w:pPr>
                          <w:r>
                            <w:rPr>
                              <w:rStyle w:val="CharStyle173"/>
                            </w:rPr>
                            <w:t>Epreuves 1ère session</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Durées</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Coefficients</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Examen écrit terminal</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01h30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0.5</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Contrôle Continu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(TP1+TP2+TP3+DS)/4</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0.5</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bottom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ind w:left="2894"/>
                            <w:rPr>
                              <w:sz w:val="22"/>
                              <w:szCs w:val="22"/>
                            </w:rPr>
                          </w:pPr>
                          <w:r>
                            <w:rPr>
                              <w:rStyle w:val="CharStyle173"/>
                            </w:rPr>
                            <w:t>Epreuves 2ème session (éventuellement)</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Durées</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Coefficients</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ind w:left="5" w:hanging="5"/>
                            <w:rPr>
                              <w:sz w:val="22"/>
                              <w:szCs w:val="22"/>
                            </w:rPr>
                          </w:pPr>
                          <w:r>
                            <w:rPr>
                              <w:rStyle w:val="CharStyle173"/>
                            </w:rPr>
                            <w:t>Examen écrit ou oral (selon l'effectif)</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01h30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0.5</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Contrôle Continu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report session 1</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0.5</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bottom w:val="single" w:sz="6" w:space="0" w:color="auto"/>
                          </w:tcBorders>
                        </w:tcPr>
                        <w:p w:rsidR="00A12F64" w:rsidRDefault="00702A44">
                          <w:pPr>
                            <w:pStyle w:val="Style1660"/>
                            <w:ind w:right="4867"/>
                            <w:rPr>
                              <w:sz w:val="22"/>
                              <w:szCs w:val="22"/>
                            </w:rPr>
                          </w:pPr>
                          <w:r>
                            <w:rPr>
                              <w:rStyle w:val="CharStyle173"/>
                            </w:rPr>
                            <w:t>Informations complémentaires sur les</w:t>
                          </w:r>
                        </w:p>
                        <w:p w:rsidR="00A12F64" w:rsidRDefault="00702A44">
                          <w:pPr>
                            <w:pStyle w:val="Style1660"/>
                            <w:spacing w:line="240" w:lineRule="auto"/>
                            <w:rPr>
                              <w:sz w:val="22"/>
                              <w:szCs w:val="22"/>
                            </w:rPr>
                          </w:pPr>
                          <w:r>
                            <w:rPr>
                              <w:rStyle w:val="CharStyle173"/>
                            </w:rPr>
                            <w:t>MCC :</w:t>
                          </w:r>
                        </w:p>
                        <w:p w:rsidR="00A12F64" w:rsidRDefault="00702A44">
                          <w:pPr>
                            <w:pStyle w:val="Style1660"/>
                            <w:spacing w:line="240" w:lineRule="auto"/>
                            <w:rPr>
                              <w:sz w:val="22"/>
                              <w:szCs w:val="22"/>
                            </w:rPr>
                          </w:pPr>
                          <w:r>
                            <w:rPr>
                              <w:rStyle w:val="CharStyle173"/>
                            </w:rPr>
                            <w:t>Forme d'enseignement :   Enseignement présentiel</w:t>
                          </w:r>
                        </w:p>
                      </w:tc>
                    </w:tr>
                  </w:tbl>
                  <w:p w:rsidR="00000000" w:rsidRDefault="00702A44"/>
                </w:txbxContent>
              </v:textbox>
            </v:shape>
            <v:shape id="_x0000_s1073" type="#_x0000_t202" style="position:absolute;left:1210;top:12134;width:5678;height:279" filled="f" strokecolor="white" strokeweight="0">
              <v:textbox inset="0,0,0,0">
                <w:txbxContent>
                  <w:p w:rsidR="00A12F64" w:rsidRDefault="00702A44">
                    <w:pPr>
                      <w:pStyle w:val="Style886"/>
                      <w:tabs>
                        <w:tab w:val="left" w:leader="underscore" w:pos="2534"/>
                      </w:tabs>
                      <w:spacing w:line="240" w:lineRule="auto"/>
                      <w:jc w:val="both"/>
                      <w:rPr>
                        <w:sz w:val="22"/>
                        <w:szCs w:val="22"/>
                      </w:rPr>
                    </w:pPr>
                    <w:r>
                      <w:rPr>
                        <w:rStyle w:val="CharStyle173"/>
                        <w:u w:val="single"/>
                      </w:rPr>
                      <w:t>Site de formation :</w:t>
                    </w:r>
                    <w:r>
                      <w:rPr>
                        <w:rStyle w:val="CharStyle173"/>
                      </w:rPr>
                      <w:tab/>
                    </w:r>
                    <w:r>
                      <w:rPr>
                        <w:rStyle w:val="CharStyle173"/>
                        <w:u w:val="single"/>
                      </w:rPr>
                      <w:t>Université Bordeaux 1 (Talence)</w:t>
                    </w:r>
                  </w:p>
                </w:txbxContent>
              </v:textbox>
            </v:shape>
            <v:shape id="_x0000_s1074" type="#_x0000_t202" style="position:absolute;left:1190;top:3230;width:5856;height:255" filled="f" strokecolor="white" strokeweight="0">
              <v:textbox inset="0,0,0,0">
                <w:txbxContent>
                  <w:p w:rsidR="00A12F64" w:rsidRDefault="00702A44">
                    <w:pPr>
                      <w:pStyle w:val="Style886"/>
                      <w:spacing w:line="240" w:lineRule="auto"/>
                      <w:jc w:val="both"/>
                      <w:rPr>
                        <w:sz w:val="22"/>
                        <w:szCs w:val="22"/>
                      </w:rPr>
                    </w:pPr>
                    <w:r>
                      <w:rPr>
                        <w:rStyle w:val="CharStyle173"/>
                      </w:rPr>
                      <w:t>Mode d'évaluation : Modalités de contrôle des connaissances</w:t>
                    </w:r>
                  </w:p>
                </w:txbxContent>
              </v:textbox>
            </v:shape>
            <v:shape id="_x0000_s1075" type="#_x0000_t202" style="position:absolute;left:1190;top:12432;width:3356;height:254" filled="f" strokecolor="white" strokeweight="0">
              <v:textbox inset="0,0,0,0">
                <w:txbxContent>
                  <w:p w:rsidR="00A12F64" w:rsidRDefault="00702A44">
                    <w:pPr>
                      <w:pStyle w:val="Style886"/>
                      <w:spacing w:line="240" w:lineRule="auto"/>
                      <w:jc w:val="both"/>
                      <w:rPr>
                        <w:sz w:val="22"/>
                        <w:szCs w:val="22"/>
                      </w:rPr>
                    </w:pPr>
                    <w:r>
                      <w:rPr>
                        <w:rStyle w:val="CharStyle173"/>
                      </w:rPr>
                      <w:t>Langue d'enseignement : Français</w:t>
                    </w:r>
                  </w:p>
                </w:txbxContent>
              </v:textbox>
            </v:shape>
            <w10:wrap type="topAndBottom" anchorx="margin"/>
          </v:group>
        </w:pict>
      </w: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TD</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TP</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CI</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bl>
    <w:p w:rsidR="00A12F64" w:rsidRDefault="003B53DD">
      <w:pPr>
        <w:tabs>
          <w:tab w:val="left" w:leader="underscore" w:pos="9638"/>
        </w:tabs>
        <w:spacing w:before="53"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br w:type="page"/>
      </w:r>
      <w:r>
        <w:rPr>
          <w:rFonts w:ascii="Times New Roman" w:eastAsia="Times New Roman" w:hAnsi="Times New Roman" w:cs="Times New Roman"/>
          <w:u w:val="single"/>
        </w:rPr>
        <w:lastRenderedPageBreak/>
        <w:t xml:space="preserve"> Libellé de </w:t>
      </w:r>
      <w:proofErr w:type="spellStart"/>
      <w:r>
        <w:rPr>
          <w:rFonts w:ascii="Times New Roman" w:eastAsia="Times New Roman" w:hAnsi="Times New Roman" w:cs="Times New Roman"/>
          <w:u w:val="single"/>
        </w:rPr>
        <w:t>l’ue</w:t>
      </w:r>
      <w:proofErr w:type="spellEnd"/>
      <w:r w:rsidR="00702A44">
        <w:rPr>
          <w:rFonts w:ascii="Times New Roman" w:eastAsia="Times New Roman" w:hAnsi="Times New Roman" w:cs="Times New Roman"/>
          <w:u w:val="single"/>
        </w:rPr>
        <w:t xml:space="preserve"> : Image et Son - Fondements</w:t>
      </w:r>
      <w:r w:rsidR="00702A44">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Libellé court : Image et Son - Fondements</w:t>
      </w:r>
    </w:p>
    <w:p w:rsidR="00A12F64" w:rsidRDefault="00702A44">
      <w:pPr>
        <w:tabs>
          <w:tab w:val="left" w:leader="underscore" w:pos="9629"/>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J1IN7M11</w:t>
      </w:r>
      <w:r>
        <w:rPr>
          <w:rFonts w:ascii="Times New Roman" w:eastAsia="Times New Roman" w:hAnsi="Times New Roman" w:cs="Times New Roman"/>
        </w:rPr>
        <w:tab/>
      </w:r>
    </w:p>
    <w:p w:rsidR="00A12F64" w:rsidRDefault="00702A44">
      <w:pPr>
        <w:tabs>
          <w:tab w:val="left" w:leader="underscore" w:pos="4325"/>
          <w:tab w:val="left" w:leader="underscore" w:pos="8717"/>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Niveau : M1</w:t>
      </w:r>
      <w:r>
        <w:rPr>
          <w:rFonts w:ascii="Times New Roman" w:eastAsia="Times New Roman" w:hAnsi="Times New Roman" w:cs="Times New Roman"/>
        </w:rPr>
        <w:tab/>
      </w:r>
      <w:r>
        <w:rPr>
          <w:rFonts w:ascii="Times New Roman" w:eastAsia="Times New Roman" w:hAnsi="Times New Roman" w:cs="Times New Roman"/>
          <w:u w:val="single"/>
        </w:rPr>
        <w:t xml:space="preserve">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d'automne</w:t>
      </w:r>
      <w:r>
        <w:rPr>
          <w:rFonts w:ascii="Times New Roman" w:eastAsia="Times New Roman" w:hAnsi="Times New Roman" w:cs="Times New Roman"/>
        </w:rPr>
        <w:tab/>
      </w:r>
      <w:r>
        <w:rPr>
          <w:rFonts w:ascii="Times New Roman" w:eastAsia="Times New Roman" w:hAnsi="Times New Roman" w:cs="Times New Roman"/>
          <w:u w:val="single"/>
        </w:rPr>
        <w:t>ECTS :6</w:t>
      </w:r>
    </w:p>
    <w:p w:rsidR="00A12F64" w:rsidRDefault="00702A44">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 xml:space="preserve">Pascal DESBARATS </w:t>
      </w:r>
      <w:r w:rsidRPr="003B53DD">
        <w:rPr>
          <w:rFonts w:ascii="Times New Roman" w:eastAsia="Times New Roman" w:hAnsi="Times New Roman" w:cs="Times New Roman"/>
          <w:lang w:eastAsia="en-US"/>
        </w:rPr>
        <w:t>(</w:t>
      </w:r>
      <w:hyperlink r:id="rId33" w:history="1">
        <w:r w:rsidRPr="003B53DD">
          <w:rPr>
            <w:rFonts w:ascii="Times New Roman" w:eastAsia="Times New Roman" w:hAnsi="Times New Roman" w:cs="Times New Roman"/>
            <w:u w:val="single"/>
            <w:lang w:eastAsia="en-US"/>
          </w:rPr>
          <w:t>pascal.desbarats@u-bordeaux1.fr</w:t>
        </w:r>
      </w:hyperlink>
      <w:r w:rsidRPr="003B53DD">
        <w:rPr>
          <w:rFonts w:ascii="Times New Roman" w:eastAsia="Times New Roman" w:hAnsi="Times New Roman" w:cs="Times New Roman"/>
          <w:lang w:eastAsia="en-US"/>
        </w:rPr>
        <w:t>)</w:t>
      </w:r>
    </w:p>
    <w:p w:rsidR="00A12F64" w:rsidRDefault="00702A44">
      <w:pPr>
        <w:tabs>
          <w:tab w:val="left" w:pos="2544"/>
        </w:tabs>
        <w:spacing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r>
        <w:rPr>
          <w:rFonts w:ascii="Times New Roman" w:eastAsia="Times New Roman" w:hAnsi="Times New Roman" w:cs="Times New Roman"/>
          <w:u w:val="single"/>
        </w:rPr>
        <w:t>UFR DE MATHEMATIQUES ET INFORMATIQUE</w:t>
      </w:r>
    </w:p>
    <w:p w:rsidR="00A12F64" w:rsidRDefault="00702A44">
      <w:pPr>
        <w:tabs>
          <w:tab w:val="left" w:leader="underscore" w:pos="2558"/>
          <w:tab w:val="left" w:leader="underscore" w:pos="9590"/>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A12F64" w:rsidRDefault="00702A44">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w:t>
      </w:r>
      <w:r>
        <w:rPr>
          <w:rFonts w:ascii="Times New Roman" w:eastAsia="Times New Roman" w:hAnsi="Times New Roman" w:cs="Times New Roman"/>
        </w:rPr>
        <w:t>tion initiale + Formation à distance</w:t>
      </w:r>
    </w:p>
    <w:p w:rsidR="00A12F64" w:rsidRDefault="00702A44">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A12F64" w:rsidRDefault="00702A44">
      <w:pPr>
        <w:spacing w:after="0" w:line="293" w:lineRule="exact"/>
        <w:ind w:right="1766"/>
        <w:rPr>
          <w:rFonts w:ascii="Times New Roman" w:eastAsia="Times New Roman" w:hAnsi="Times New Roman" w:cs="Times New Roman"/>
        </w:rPr>
      </w:pPr>
      <w:r>
        <w:rPr>
          <w:rFonts w:ascii="Times New Roman" w:eastAsia="Times New Roman" w:hAnsi="Times New Roman" w:cs="Times New Roman"/>
        </w:rPr>
        <w:t>Informatique : Algorithmique, Structures de Données et Programmation (niveau L3) Objectifs pédagogiques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Comprendre et mettre en </w:t>
      </w:r>
      <w:proofErr w:type="spellStart"/>
      <w:r>
        <w:rPr>
          <w:rFonts w:ascii="Times New Roman" w:eastAsia="Times New Roman" w:hAnsi="Times New Roman" w:cs="Times New Roman"/>
        </w:rPr>
        <w:t>oeuvre</w:t>
      </w:r>
      <w:proofErr w:type="spellEnd"/>
      <w:r>
        <w:rPr>
          <w:rFonts w:ascii="Times New Roman" w:eastAsia="Times New Roman" w:hAnsi="Times New Roman" w:cs="Times New Roman"/>
        </w:rPr>
        <w:t xml:space="preserve"> les outils théoriques pour l'image et le son numériques, </w:t>
      </w:r>
      <w:r>
        <w:rPr>
          <w:rFonts w:ascii="Times New Roman" w:eastAsia="Times New Roman" w:hAnsi="Times New Roman" w:cs="Times New Roman"/>
        </w:rPr>
        <w:t>en appliquant concrètement les concepts du cours lors de TD orientés analyse / traitement / synthèse</w:t>
      </w:r>
    </w:p>
    <w:p w:rsidR="00A12F64" w:rsidRDefault="00702A44">
      <w:pPr>
        <w:tabs>
          <w:tab w:val="left" w:leader="underscore" w:pos="9581"/>
        </w:tabs>
        <w:spacing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d'images</w:t>
      </w:r>
      <w:proofErr w:type="gramEnd"/>
      <w:r>
        <w:rPr>
          <w:rFonts w:ascii="Times New Roman" w:eastAsia="Times New Roman" w:hAnsi="Times New Roman" w:cs="Times New Roman"/>
          <w:u w:val="single"/>
        </w:rPr>
        <w:t>, de sons et de vidéo.</w:t>
      </w:r>
      <w:r>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Compétences acquises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Notions d'algèbre linéaire pour la 3D : transformations, coordonnées homogènes, quaternions Notions </w:t>
      </w:r>
      <w:r>
        <w:rPr>
          <w:rFonts w:ascii="Times New Roman" w:eastAsia="Times New Roman" w:hAnsi="Times New Roman" w:cs="Times New Roman"/>
        </w:rPr>
        <w:t>d'Analyse Numérique : Complexité de calcul, instabilité numérique, descente de gradient Utilisation de statistiques pour le traitement et l'analyse d'images : composantes principales, histogrammes, moments Notions de convolution</w:t>
      </w:r>
    </w:p>
    <w:p w:rsidR="00A12F64" w:rsidRDefault="00702A44">
      <w:pPr>
        <w:tabs>
          <w:tab w:val="left" w:leader="underscore" w:pos="9581"/>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Transformées (FT, DFT, FFT,</w:t>
      </w:r>
      <w:r>
        <w:rPr>
          <w:rFonts w:ascii="Times New Roman" w:eastAsia="Times New Roman" w:hAnsi="Times New Roman" w:cs="Times New Roman"/>
          <w:u w:val="single"/>
        </w:rPr>
        <w:t xml:space="preserve"> DCT)</w:t>
      </w:r>
      <w:r>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Programme - descriptif :</w:t>
      </w:r>
    </w:p>
    <w:p w:rsidR="00A12F64" w:rsidRDefault="00702A44">
      <w:pPr>
        <w:tabs>
          <w:tab w:val="left" w:pos="206"/>
        </w:tabs>
        <w:spacing w:after="0" w:line="293" w:lineRule="exact"/>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Algèbre linéaire et applications : rotation dans le plan (complexes) et dans l'espace (matrice de rotation/quaternions) (image) ; résonateur numérique (son).</w:t>
      </w:r>
    </w:p>
    <w:p w:rsidR="00A12F64" w:rsidRDefault="00702A44">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Probabilités</w:t>
      </w:r>
      <w:proofErr w:type="gramStart"/>
      <w:r>
        <w:rPr>
          <w:rFonts w:ascii="Times New Roman" w:eastAsia="Times New Roman" w:hAnsi="Times New Roman" w:cs="Times New Roman"/>
        </w:rPr>
        <w:t>,statistiques</w:t>
      </w:r>
      <w:proofErr w:type="spellEnd"/>
      <w:proofErr w:type="gramEnd"/>
      <w:r>
        <w:rPr>
          <w:rFonts w:ascii="Times New Roman" w:eastAsia="Times New Roman" w:hAnsi="Times New Roman" w:cs="Times New Roman"/>
        </w:rPr>
        <w:t xml:space="preserve"> et application : détermination des composantes principales d'une image ; localisation des objets en mouvement sur une vidéo ; caractérisation / synthèse de sons bruités.</w:t>
      </w:r>
    </w:p>
    <w:p w:rsidR="00A12F64" w:rsidRDefault="00702A44">
      <w:pPr>
        <w:numPr>
          <w:ilvl w:val="0"/>
          <w:numId w:val="4"/>
        </w:numPr>
        <w:tabs>
          <w:tab w:val="left" w:pos="206"/>
        </w:tabs>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Calcul intégral / différentiel, analyse, et applications : </w:t>
      </w:r>
      <w:proofErr w:type="spellStart"/>
      <w:r>
        <w:rPr>
          <w:rFonts w:ascii="Times New Roman" w:eastAsia="Times New Roman" w:hAnsi="Times New Roman" w:cs="Times New Roman"/>
        </w:rPr>
        <w:t>r</w:t>
      </w:r>
      <w:r>
        <w:rPr>
          <w:rFonts w:ascii="Times New Roman" w:eastAsia="Times New Roman" w:hAnsi="Times New Roman" w:cs="Times New Roman"/>
        </w:rPr>
        <w:t>éhaussement</w:t>
      </w:r>
      <w:proofErr w:type="spellEnd"/>
      <w:r>
        <w:rPr>
          <w:rFonts w:ascii="Times New Roman" w:eastAsia="Times New Roman" w:hAnsi="Times New Roman" w:cs="Times New Roman"/>
        </w:rPr>
        <w:t xml:space="preserve"> des contours d'une image (image), introduction à l'estimation de la fréquence (son).</w:t>
      </w:r>
    </w:p>
    <w:p w:rsidR="00A12F64" w:rsidRDefault="00702A44">
      <w:pPr>
        <w:numPr>
          <w:ilvl w:val="0"/>
          <w:numId w:val="4"/>
        </w:numPr>
        <w:tabs>
          <w:tab w:val="left" w:pos="206"/>
          <w:tab w:val="left" w:leader="underscore" w:pos="9590"/>
        </w:tabs>
        <w:spacing w:before="5" w:after="0" w:line="293" w:lineRule="exact"/>
        <w:jc w:val="both"/>
        <w:rPr>
          <w:rFonts w:ascii="Times New Roman" w:eastAsia="Times New Roman" w:hAnsi="Times New Roman" w:cs="Times New Roman"/>
          <w:u w:val="single"/>
        </w:rPr>
      </w:pPr>
      <w:r>
        <w:rPr>
          <w:rFonts w:ascii="Times New Roman" w:eastAsia="Times New Roman" w:hAnsi="Times New Roman" w:cs="Times New Roman"/>
          <w:u w:val="single"/>
        </w:rPr>
        <w:t>Convolution et applications : introduction au filtrage (image et son), ré</w:t>
      </w:r>
      <w:r>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Bibliographie :</w:t>
      </w:r>
    </w:p>
    <w:p w:rsidR="00A12F64" w:rsidRDefault="00702A44">
      <w:pPr>
        <w:spacing w:after="0" w:line="240" w:lineRule="exact"/>
        <w:jc w:val="both"/>
        <w:rPr>
          <w:rFonts w:ascii="Times New Roman" w:eastAsia="Times New Roman" w:hAnsi="Times New Roman" w:cs="Times New Roman"/>
          <w:sz w:val="20"/>
          <w:szCs w:val="20"/>
        </w:rPr>
      </w:pPr>
    </w:p>
    <w:p w:rsidR="00A12F64" w:rsidRDefault="00702A44">
      <w:pPr>
        <w:spacing w:before="91"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38E9A75B">
          <v:group id="_x0000_s1076" style="position:absolute;left:0;text-align:left;margin-left:0;margin-top:148.55pt;width:496.05pt;height:118.1pt;z-index:251691008;mso-wrap-distance-left:1.9pt;mso-wrap-distance-top:10.55pt;mso-wrap-distance-right:1.9pt;mso-position-horizontal-relative:margin" coordorigin="1133,13022" coordsize="9921,2362">
            <v:shape id="_x0000_s1077" type="#_x0000_t202" style="position:absolute;left:1133;top:13286;width:9921;height:2098"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Semaines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5</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6</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7</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8</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9</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10</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15</w:t>
                          </w: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TD</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TP</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CI</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TDM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r>
                  </w:tbl>
                  <w:p w:rsidR="00000000" w:rsidRDefault="00702A44"/>
                </w:txbxContent>
              </v:textbox>
            </v:shape>
            <v:shape id="_x0000_s1078" type="#_x0000_t202" style="position:absolute;left:1191;top:13022;width:3130;height:255" filled="f" strokecolor="white" strokeweight="0">
              <v:textbox inset="0,0,0,0">
                <w:txbxContent>
                  <w:p w:rsidR="00A12F64" w:rsidRDefault="00702A44">
                    <w:pPr>
                      <w:pStyle w:val="Style886"/>
                      <w:spacing w:line="240" w:lineRule="auto"/>
                      <w:jc w:val="both"/>
                      <w:rPr>
                        <w:sz w:val="22"/>
                        <w:szCs w:val="22"/>
                      </w:rPr>
                    </w:pPr>
                    <w:r>
                      <w:rPr>
                        <w:rStyle w:val="CharStyle173"/>
                      </w:rPr>
                      <w:t>Répartitions des enseignements :</w:t>
                    </w:r>
                  </w:p>
                </w:txbxContent>
              </v:textbox>
            </v:shape>
            <w10:wrap type="topAndBottom" anchorx="margin"/>
          </v:group>
        </w:pict>
      </w:r>
      <w:r>
        <w:rPr>
          <w:rFonts w:ascii="Times New Roman" w:eastAsia="Times New Roman" w:hAnsi="Times New Roman" w:cs="Times New Roman"/>
        </w:rPr>
        <w:t>Volume des enseignements :</w:t>
      </w:r>
    </w:p>
    <w:p w:rsidR="00A12F64" w:rsidRDefault="00702A44">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A12F64">
        <w:tblPrEx>
          <w:tblCellMar>
            <w:top w:w="0" w:type="dxa"/>
            <w:bottom w:w="0" w:type="dxa"/>
          </w:tblCellMar>
        </w:tblPrEx>
        <w:tc>
          <w:tcPr>
            <w:tcW w:w="4958" w:type="dxa"/>
            <w:tcBorders>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w:t>
            </w:r>
            <w:r>
              <w:rPr>
                <w:rFonts w:ascii="Times New Roman" w:eastAsia="Times New Roman" w:hAnsi="Times New Roman" w:cs="Times New Roman"/>
              </w:rPr>
              <w:t>heures en présentiel</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A12F64" w:rsidRDefault="00702A44">
      <w:pPr>
        <w:spacing w:after="0" w:line="293" w:lineRule="exact"/>
        <w:rPr>
          <w:rFonts w:ascii="Times New Roman" w:eastAsia="Times New Roman" w:hAnsi="Times New Roman" w:cs="Times New Roman"/>
          <w:sz w:val="20"/>
          <w:szCs w:val="20"/>
        </w:rPr>
        <w:sectPr w:rsidR="00A12F64">
          <w:type w:val="continuous"/>
          <w:pgSz w:w="11905" w:h="16837"/>
          <w:pgMar w:top="1122" w:right="994" w:bottom="1440" w:left="989" w:header="720" w:footer="720" w:gutter="0"/>
          <w:cols w:space="720"/>
        </w:sectPr>
      </w:pP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76C61443">
          <v:group id="_x0000_s1079" style="position:absolute;margin-left:-3.1pt;margin-top:0;width:496.8pt;height:414.25pt;z-index:251692032;mso-wrap-distance-left:1.9pt;mso-wrap-distance-right:1.9pt;mso-wrap-distance-bottom:14.65pt;mso-position-horizontal-relative:margin" coordorigin="1128,1152" coordsize="9936,8285">
            <v:shape id="_x0000_s1080" type="#_x0000_t202" style="position:absolute;left:1128;top:1421;width:9936;height:7137"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A12F64">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Epreuves 1ère session</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Type d'</w:t>
                          </w:r>
                          <w:r>
                            <w:rPr>
                              <w:rStyle w:val="CharStyle173"/>
                            </w:rPr>
                            <w:t>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Durées</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Coefficients</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Examen écrit terminal</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03h00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2/3</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Contrôle Continu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1/3</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bottom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Epreuves 2ème session (éventuellement)</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Durées</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Coefficients</w:t>
                          </w:r>
                        </w:p>
                      </w:tc>
                    </w:tr>
                    <w:tr w:rsidR="00A12F64">
                      <w:tblPrEx>
                        <w:tblCellMar>
                          <w:top w:w="0" w:type="dxa"/>
                          <w:bottom w:w="0" w:type="dxa"/>
                        </w:tblCellMar>
                      </w:tblPrEx>
                      <w:tc>
                        <w:tcPr>
                          <w:tcW w:w="2486" w:type="dxa"/>
                          <w:tcBorders>
                            <w:top w:val="single" w:sz="6" w:space="0" w:color="auto"/>
                            <w:left w:val="single" w:sz="6" w:space="0" w:color="auto"/>
                            <w:right w:val="single" w:sz="6" w:space="0" w:color="auto"/>
                          </w:tcBorders>
                        </w:tcPr>
                        <w:p w:rsidR="00A12F64" w:rsidRDefault="00702A44">
                          <w:pPr>
                            <w:pStyle w:val="Style1042"/>
                            <w:rPr>
                              <w:sz w:val="22"/>
                              <w:szCs w:val="22"/>
                            </w:rPr>
                          </w:pPr>
                          <w:r>
                            <w:rPr>
                              <w:rStyle w:val="CharStyle173"/>
                            </w:rPr>
                            <w:t>Examen écrit ou oral</w:t>
                          </w:r>
                        </w:p>
                      </w:tc>
                      <w:tc>
                        <w:tcPr>
                          <w:tcW w:w="2477" w:type="dxa"/>
                          <w:tcBorders>
                            <w:top w:val="single" w:sz="6" w:space="0" w:color="auto"/>
                            <w:left w:val="single" w:sz="6" w:space="0" w:color="auto"/>
                            <w:right w:val="single" w:sz="6" w:space="0" w:color="auto"/>
                          </w:tcBorders>
                        </w:tcPr>
                        <w:p w:rsidR="00A12F64" w:rsidRDefault="00702A44">
                          <w:pPr>
                            <w:pStyle w:val="Style1042"/>
                            <w:rPr>
                              <w:sz w:val="22"/>
                              <w:szCs w:val="22"/>
                            </w:rPr>
                          </w:pPr>
                          <w:r>
                            <w:rPr>
                              <w:rStyle w:val="CharStyle173"/>
                            </w:rPr>
                            <w:t xml:space="preserve">selon le </w:t>
                          </w:r>
                          <w:proofErr w:type="spellStart"/>
                          <w:r>
                            <w:rPr>
                              <w:rStyle w:val="CharStyle173"/>
                            </w:rPr>
                            <w:t>nbre</w:t>
                          </w:r>
                          <w:proofErr w:type="spellEnd"/>
                          <w:r>
                            <w:rPr>
                              <w:rStyle w:val="CharStyle173"/>
                            </w:rPr>
                            <w:t xml:space="preserve"> d'inscrits</w:t>
                          </w:r>
                        </w:p>
                      </w:tc>
                      <w:tc>
                        <w:tcPr>
                          <w:tcW w:w="2482" w:type="dxa"/>
                          <w:tcBorders>
                            <w:top w:val="single" w:sz="6" w:space="0" w:color="auto"/>
                            <w:left w:val="single" w:sz="6" w:space="0" w:color="auto"/>
                            <w:right w:val="single" w:sz="6" w:space="0" w:color="auto"/>
                          </w:tcBorders>
                        </w:tcPr>
                        <w:p w:rsidR="00A12F64" w:rsidRDefault="00702A44">
                          <w:pPr>
                            <w:pStyle w:val="Style1042"/>
                            <w:rPr>
                              <w:sz w:val="22"/>
                              <w:szCs w:val="22"/>
                            </w:rPr>
                          </w:pPr>
                          <w:r>
                            <w:rPr>
                              <w:rStyle w:val="CharStyle173"/>
                            </w:rPr>
                            <w:t>03h00</w:t>
                          </w:r>
                        </w:p>
                      </w:tc>
                      <w:tc>
                        <w:tcPr>
                          <w:tcW w:w="2491" w:type="dxa"/>
                          <w:tcBorders>
                            <w:top w:val="single" w:sz="6" w:space="0" w:color="auto"/>
                            <w:left w:val="single" w:sz="6" w:space="0" w:color="auto"/>
                            <w:right w:val="single" w:sz="6" w:space="0" w:color="auto"/>
                          </w:tcBorders>
                        </w:tcPr>
                        <w:p w:rsidR="00A12F64" w:rsidRDefault="00702A44">
                          <w:pPr>
                            <w:pStyle w:val="Style1042"/>
                            <w:rPr>
                              <w:sz w:val="22"/>
                              <w:szCs w:val="22"/>
                            </w:rPr>
                          </w:pPr>
                          <w:r>
                            <w:rPr>
                              <w:rStyle w:val="CharStyle173"/>
                            </w:rPr>
                            <w:t>2/3</w:t>
                          </w:r>
                        </w:p>
                      </w:tc>
                    </w:tr>
                    <w:tr w:rsidR="00A12F64">
                      <w:tblPrEx>
                        <w:tblCellMar>
                          <w:top w:w="0" w:type="dxa"/>
                          <w:bottom w:w="0" w:type="dxa"/>
                        </w:tblCellMar>
                      </w:tblPrEx>
                      <w:tc>
                        <w:tcPr>
                          <w:tcW w:w="2486" w:type="dxa"/>
                          <w:tcBorders>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(selon l'effectif)</w:t>
                          </w:r>
                        </w:p>
                      </w:tc>
                      <w:tc>
                        <w:tcPr>
                          <w:tcW w:w="2477" w:type="dxa"/>
                          <w:tcBorders>
                            <w:left w:val="single" w:sz="6" w:space="0" w:color="auto"/>
                            <w:bottom w:val="single" w:sz="6" w:space="0" w:color="auto"/>
                            <w:right w:val="single" w:sz="6" w:space="0" w:color="auto"/>
                          </w:tcBorders>
                        </w:tcPr>
                        <w:p w:rsidR="00A12F64" w:rsidRDefault="00702A44">
                          <w:pPr>
                            <w:pStyle w:val="Style300"/>
                          </w:pPr>
                        </w:p>
                      </w:tc>
                      <w:tc>
                        <w:tcPr>
                          <w:tcW w:w="2482" w:type="dxa"/>
                          <w:tcBorders>
                            <w:left w:val="single" w:sz="6" w:space="0" w:color="auto"/>
                            <w:bottom w:val="single" w:sz="6" w:space="0" w:color="auto"/>
                            <w:right w:val="single" w:sz="6" w:space="0" w:color="auto"/>
                          </w:tcBorders>
                        </w:tcPr>
                        <w:p w:rsidR="00A12F64" w:rsidRDefault="00702A44">
                          <w:pPr>
                            <w:pStyle w:val="Style300"/>
                          </w:pPr>
                        </w:p>
                      </w:tc>
                      <w:tc>
                        <w:tcPr>
                          <w:tcW w:w="2491" w:type="dxa"/>
                          <w:tcBorders>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Contrôle Continu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report session 1</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1/3</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bl>
                  <w:p w:rsidR="00000000" w:rsidRDefault="00702A44"/>
                </w:txbxContent>
              </v:textbox>
            </v:shape>
            <v:shape id="_x0000_s1081" type="#_x0000_t202" style="position:absolute;left:1190;top:8530;width:7580;height:907" filled="f" strokecolor="white" strokeweight="0">
              <v:textbox inset="0,0,0,0">
                <w:txbxContent>
                  <w:p w:rsidR="00A12F64" w:rsidRDefault="00702A44">
                    <w:pPr>
                      <w:pStyle w:val="Style886"/>
                      <w:tabs>
                        <w:tab w:val="left" w:pos="2558"/>
                      </w:tabs>
                      <w:rPr>
                        <w:sz w:val="22"/>
                        <w:szCs w:val="22"/>
                      </w:rPr>
                    </w:pPr>
                    <w:r>
                      <w:rPr>
                        <w:rStyle w:val="CharStyle173"/>
                      </w:rPr>
                      <w:t>Informations</w:t>
                    </w:r>
                    <w:r>
                      <w:rPr>
                        <w:rStyle w:val="CharStyle173"/>
                      </w:rPr>
                      <w:tab/>
                      <w:t>en session 2 la note finale est :</w:t>
                    </w:r>
                  </w:p>
                  <w:p w:rsidR="00A12F64" w:rsidRDefault="00702A44">
                    <w:pPr>
                      <w:pStyle w:val="Style886"/>
                      <w:jc w:val="both"/>
                      <w:rPr>
                        <w:sz w:val="22"/>
                        <w:szCs w:val="22"/>
                      </w:rPr>
                    </w:pPr>
                    <w:r>
                      <w:rPr>
                        <w:rStyle w:val="CharStyle173"/>
                      </w:rPr>
                      <w:t>complémentaires sur les   coeffEx2*noteEx2+coeffCC*</w:t>
                    </w:r>
                    <w:proofErr w:type="gramStart"/>
                    <w:r>
                      <w:rPr>
                        <w:rStyle w:val="CharStyle173"/>
                      </w:rPr>
                      <w:t>max(</w:t>
                    </w:r>
                    <w:proofErr w:type="gramEnd"/>
                    <w:r>
                      <w:rPr>
                        <w:rStyle w:val="CharStyle173"/>
                      </w:rPr>
                      <w:t>noteCC,noteEx2)</w:t>
                    </w:r>
                  </w:p>
                  <w:p w:rsidR="00A12F64" w:rsidRDefault="00702A44">
                    <w:pPr>
                      <w:pStyle w:val="Style886"/>
                      <w:rPr>
                        <w:sz w:val="22"/>
                        <w:szCs w:val="22"/>
                      </w:rPr>
                    </w:pPr>
                    <w:r>
                      <w:rPr>
                        <w:rStyle w:val="CharStyle173"/>
                      </w:rPr>
                      <w:t>MCC :</w:t>
                    </w:r>
                  </w:p>
                </w:txbxContent>
              </v:textbox>
            </v:shape>
            <v:shape id="_x0000_s1082" type="#_x0000_t202" style="position:absolute;left:1190;top:1152;width:5856;height:254" filled="f" strokecolor="white" strokeweight="0">
              <v:textbox inset="0,0,0,0">
                <w:txbxContent>
                  <w:p w:rsidR="00A12F64" w:rsidRDefault="00702A44">
                    <w:pPr>
                      <w:pStyle w:val="Style886"/>
                      <w:spacing w:line="240" w:lineRule="auto"/>
                      <w:jc w:val="both"/>
                      <w:rPr>
                        <w:sz w:val="22"/>
                        <w:szCs w:val="22"/>
                      </w:rPr>
                    </w:pPr>
                    <w:r w:rsidRPr="003B53DD">
                      <w:rPr>
                        <w:rStyle w:val="CharStyle173"/>
                        <w:lang w:eastAsia="en-US"/>
                      </w:rPr>
                      <w:t xml:space="preserve">Mode </w:t>
                    </w:r>
                    <w:r>
                      <w:rPr>
                        <w:rStyle w:val="CharStyle173"/>
                      </w:rPr>
                      <w:t xml:space="preserve">d'évaluation </w:t>
                    </w:r>
                    <w:r w:rsidRPr="003B53DD">
                      <w:rPr>
                        <w:rStyle w:val="CharStyle173"/>
                        <w:lang w:eastAsia="en-US"/>
                      </w:rPr>
                      <w:t xml:space="preserve">: </w:t>
                    </w:r>
                    <w:r>
                      <w:rPr>
                        <w:rStyle w:val="CharStyle173"/>
                      </w:rPr>
                      <w:t xml:space="preserve">Modalités </w:t>
                    </w:r>
                    <w:r w:rsidRPr="003B53DD">
                      <w:rPr>
                        <w:rStyle w:val="CharStyle173"/>
                        <w:lang w:eastAsia="en-US"/>
                      </w:rPr>
                      <w:t xml:space="preserve">de </w:t>
                    </w:r>
                    <w:r>
                      <w:rPr>
                        <w:rStyle w:val="CharStyle173"/>
                      </w:rPr>
                      <w:t xml:space="preserve">contrôle </w:t>
                    </w:r>
                    <w:r w:rsidRPr="003B53DD">
                      <w:rPr>
                        <w:rStyle w:val="CharStyle173"/>
                        <w:lang w:eastAsia="en-US"/>
                      </w:rPr>
                      <w:t>des connaissances</w:t>
                    </w:r>
                  </w:p>
                </w:txbxContent>
              </v:textbox>
            </v:shape>
            <w10:wrap type="topAndBottom" anchorx="margin"/>
          </v:group>
        </w:pict>
      </w:r>
      <w:r>
        <w:rPr>
          <w:rFonts w:ascii="Times New Roman" w:eastAsia="Times New Roman" w:hAnsi="Times New Roman" w:cs="Times New Roman"/>
        </w:rPr>
        <w:t>Forme d'enseignement :   Enseignement présentiel</w:t>
      </w:r>
    </w:p>
    <w:p w:rsidR="00A12F64" w:rsidRDefault="00702A44">
      <w:pPr>
        <w:tabs>
          <w:tab w:val="left" w:pos="2534"/>
        </w:tabs>
        <w:spacing w:after="0" w:line="293" w:lineRule="exact"/>
        <w:jc w:val="both"/>
        <w:rPr>
          <w:rFonts w:ascii="Times New Roman" w:eastAsia="Times New Roman" w:hAnsi="Times New Roman" w:cs="Times New Roman"/>
        </w:rPr>
      </w:pPr>
      <w:r>
        <w:rPr>
          <w:rFonts w:ascii="Times New Roman" w:eastAsia="Times New Roman" w:hAnsi="Times New Roman" w:cs="Times New Roman"/>
        </w:rPr>
        <w:t>Site de formation :</w:t>
      </w:r>
      <w:r>
        <w:rPr>
          <w:rFonts w:ascii="Times New Roman" w:eastAsia="Times New Roman" w:hAnsi="Times New Roman" w:cs="Times New Roman"/>
        </w:rPr>
        <w:tab/>
        <w:t>Université Bordeaux 1 (Talence)</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Langue d'enseignement : Français</w:t>
      </w:r>
    </w:p>
    <w:p w:rsidR="00A12F64" w:rsidRDefault="00702A44">
      <w:pPr>
        <w:spacing w:before="307" w:after="0" w:line="240" w:lineRule="auto"/>
        <w:rPr>
          <w:rFonts w:ascii="Times New Roman" w:eastAsia="Times New Roman" w:hAnsi="Times New Roman" w:cs="Times New Roman"/>
          <w:sz w:val="20"/>
          <w:szCs w:val="20"/>
        </w:rPr>
        <w:sectPr w:rsidR="00A12F64">
          <w:headerReference w:type="even" r:id="rId34"/>
          <w:headerReference w:type="default" r:id="rId35"/>
          <w:footerReference w:type="even" r:id="rId36"/>
          <w:footerReference w:type="default" r:id="rId37"/>
          <w:type w:val="continuous"/>
          <w:pgSz w:w="11905" w:h="16837"/>
          <w:pgMar w:top="1151" w:right="5160" w:bottom="1440" w:left="1046" w:header="720" w:footer="720" w:gutter="0"/>
          <w:cols w:space="720"/>
        </w:sectPr>
      </w:pPr>
    </w:p>
    <w:p w:rsidR="00A12F64" w:rsidRDefault="003B53DD">
      <w:pPr>
        <w:spacing w:before="53" w:after="0" w:line="293" w:lineRule="exact"/>
        <w:ind w:right="6912"/>
        <w:rPr>
          <w:rFonts w:ascii="Times New Roman" w:eastAsia="Times New Roman" w:hAnsi="Times New Roman" w:cs="Times New Roman"/>
        </w:rPr>
      </w:pPr>
      <w:r>
        <w:rPr>
          <w:rFonts w:ascii="Times New Roman" w:eastAsia="Times New Roman" w:hAnsi="Times New Roman" w:cs="Times New Roman"/>
        </w:rPr>
        <w:lastRenderedPageBreak/>
        <w:br w:type="page"/>
      </w:r>
      <w:r>
        <w:rPr>
          <w:rFonts w:ascii="Times New Roman" w:eastAsia="Times New Roman" w:hAnsi="Times New Roman" w:cs="Times New Roman"/>
        </w:rPr>
        <w:lastRenderedPageBreak/>
        <w:t xml:space="preserve"> Libellé de </w:t>
      </w:r>
      <w:proofErr w:type="spellStart"/>
      <w:r>
        <w:rPr>
          <w:rFonts w:ascii="Times New Roman" w:eastAsia="Times New Roman" w:hAnsi="Times New Roman" w:cs="Times New Roman"/>
        </w:rPr>
        <w:t>l’ue</w:t>
      </w:r>
      <w:proofErr w:type="spellEnd"/>
      <w:r w:rsidR="00702A44" w:rsidRPr="003B53DD">
        <w:rPr>
          <w:rFonts w:ascii="Times New Roman" w:eastAsia="Times New Roman" w:hAnsi="Times New Roman" w:cs="Times New Roman"/>
          <w:lang w:eastAsia="en-US"/>
        </w:rPr>
        <w:t xml:space="preserve"> : Compilation </w:t>
      </w:r>
      <w:r w:rsidR="00702A44">
        <w:rPr>
          <w:rFonts w:ascii="Times New Roman" w:eastAsia="Times New Roman" w:hAnsi="Times New Roman" w:cs="Times New Roman"/>
        </w:rPr>
        <w:t xml:space="preserve">Libellé </w:t>
      </w:r>
      <w:r w:rsidR="00702A44" w:rsidRPr="003B53DD">
        <w:rPr>
          <w:rFonts w:ascii="Times New Roman" w:eastAsia="Times New Roman" w:hAnsi="Times New Roman" w:cs="Times New Roman"/>
          <w:lang w:eastAsia="en-US"/>
        </w:rPr>
        <w:t>court : Compilation</w:t>
      </w:r>
    </w:p>
    <w:p w:rsidR="00A12F64" w:rsidRDefault="00702A44">
      <w:pPr>
        <w:tabs>
          <w:tab w:val="left" w:leader="underscore" w:pos="9629"/>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J1IN7M13</w:t>
      </w:r>
      <w:r>
        <w:rPr>
          <w:rFonts w:ascii="Times New Roman" w:eastAsia="Times New Roman" w:hAnsi="Times New Roman" w:cs="Times New Roman"/>
        </w:rPr>
        <w:tab/>
      </w:r>
    </w:p>
    <w:p w:rsidR="00A12F64" w:rsidRDefault="00702A44">
      <w:pPr>
        <w:tabs>
          <w:tab w:val="left" w:pos="4397"/>
          <w:tab w:val="left" w:pos="8794"/>
        </w:tabs>
        <w:spacing w:after="0" w:line="293" w:lineRule="exact"/>
        <w:jc w:val="both"/>
        <w:rPr>
          <w:rFonts w:ascii="Times New Roman" w:eastAsia="Times New Roman" w:hAnsi="Times New Roman" w:cs="Times New Roman"/>
        </w:rPr>
      </w:pPr>
      <w:r>
        <w:rPr>
          <w:rFonts w:ascii="Times New Roman" w:eastAsia="Times New Roman" w:hAnsi="Times New Roman" w:cs="Times New Roman"/>
        </w:rPr>
        <w:t>Niveau : M1</w:t>
      </w:r>
      <w:r>
        <w:rPr>
          <w:rFonts w:ascii="Times New Roman" w:eastAsia="Times New Roman" w:hAnsi="Times New Roman" w:cs="Times New Roman"/>
        </w:rPr>
        <w:tab/>
        <w:t xml:space="preserve">Période </w:t>
      </w:r>
      <w:proofErr w:type="gramStart"/>
      <w:r>
        <w:rPr>
          <w:rFonts w:ascii="Times New Roman" w:eastAsia="Times New Roman" w:hAnsi="Times New Roman" w:cs="Times New Roman"/>
        </w:rPr>
        <w:t>:Semestre</w:t>
      </w:r>
      <w:proofErr w:type="gramEnd"/>
      <w:r>
        <w:rPr>
          <w:rFonts w:ascii="Times New Roman" w:eastAsia="Times New Roman" w:hAnsi="Times New Roman" w:cs="Times New Roman"/>
        </w:rPr>
        <w:t xml:space="preserve"> d'automne</w:t>
      </w:r>
      <w:r>
        <w:rPr>
          <w:rFonts w:ascii="Times New Roman" w:eastAsia="Times New Roman" w:hAnsi="Times New Roman" w:cs="Times New Roman"/>
        </w:rPr>
        <w:tab/>
        <w:t>ECTS :6</w:t>
      </w:r>
    </w:p>
    <w:p w:rsidR="00A12F64" w:rsidRDefault="00702A44">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Frédé</w:t>
      </w:r>
      <w:r>
        <w:rPr>
          <w:rFonts w:ascii="Times New Roman" w:eastAsia="Times New Roman" w:hAnsi="Times New Roman" w:cs="Times New Roman"/>
        </w:rPr>
        <w:t xml:space="preserve">rique CARRERE </w:t>
      </w:r>
      <w:r w:rsidRPr="003B53DD">
        <w:rPr>
          <w:rFonts w:ascii="Times New Roman" w:eastAsia="Times New Roman" w:hAnsi="Times New Roman" w:cs="Times New Roman"/>
          <w:lang w:eastAsia="en-US"/>
        </w:rPr>
        <w:t>(</w:t>
      </w:r>
      <w:hyperlink r:id="rId38" w:history="1">
        <w:r w:rsidRPr="003B53DD">
          <w:rPr>
            <w:rFonts w:ascii="Times New Roman" w:eastAsia="Times New Roman" w:hAnsi="Times New Roman" w:cs="Times New Roman"/>
            <w:u w:val="single"/>
            <w:lang w:eastAsia="en-US"/>
          </w:rPr>
          <w:t>frederique.carrere@u-bordeaux1.fr</w:t>
        </w:r>
      </w:hyperlink>
      <w:r w:rsidRPr="003B53DD">
        <w:rPr>
          <w:rFonts w:ascii="Times New Roman" w:eastAsia="Times New Roman" w:hAnsi="Times New Roman" w:cs="Times New Roman"/>
          <w:lang w:eastAsia="en-US"/>
        </w:rPr>
        <w:t>)</w:t>
      </w:r>
    </w:p>
    <w:p w:rsidR="00A12F64" w:rsidRDefault="00702A44">
      <w:pPr>
        <w:tabs>
          <w:tab w:val="left" w:pos="2544"/>
        </w:tabs>
        <w:spacing w:before="5"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r>
        <w:rPr>
          <w:rFonts w:ascii="Times New Roman" w:eastAsia="Times New Roman" w:hAnsi="Times New Roman" w:cs="Times New Roman"/>
          <w:u w:val="single"/>
        </w:rPr>
        <w:t>UFR DE MATHEMATIQUES ET INFORMATIQUE</w:t>
      </w:r>
    </w:p>
    <w:p w:rsidR="00A12F64" w:rsidRDefault="00702A44">
      <w:pPr>
        <w:tabs>
          <w:tab w:val="left" w:leader="underscore" w:pos="2558"/>
          <w:tab w:val="left" w:leader="underscore" w:pos="9590"/>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A12F64" w:rsidRDefault="00702A44">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Formation initiale + Formation continue</w:t>
      </w:r>
    </w:p>
    <w:p w:rsidR="00A12F64" w:rsidRDefault="00702A44">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Théorie des langages, Programmation</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Objectifs pédagogiques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Cette formation applique les connaissances théoriques acquises en licence à un thème classique de</w:t>
      </w:r>
    </w:p>
    <w:p w:rsidR="00A12F64" w:rsidRDefault="00702A44">
      <w:pPr>
        <w:spacing w:after="0" w:line="293" w:lineRule="exact"/>
        <w:rPr>
          <w:rFonts w:ascii="Times New Roman" w:eastAsia="Times New Roman" w:hAnsi="Times New Roman" w:cs="Times New Roman"/>
        </w:rPr>
      </w:pPr>
      <w:proofErr w:type="gramStart"/>
      <w:r>
        <w:rPr>
          <w:rFonts w:ascii="Times New Roman" w:eastAsia="Times New Roman" w:hAnsi="Times New Roman" w:cs="Times New Roman"/>
        </w:rPr>
        <w:t>l'informatique</w:t>
      </w:r>
      <w:proofErr w:type="gramEnd"/>
      <w:r>
        <w:rPr>
          <w:rFonts w:ascii="Times New Roman" w:eastAsia="Times New Roman" w:hAnsi="Times New Roman" w:cs="Times New Roman"/>
        </w:rPr>
        <w:t>. Les applications s'étendent à toutes les questions de tr</w:t>
      </w:r>
      <w:r>
        <w:rPr>
          <w:rFonts w:ascii="Times New Roman" w:eastAsia="Times New Roman" w:hAnsi="Times New Roman" w:cs="Times New Roman"/>
        </w:rPr>
        <w:t>aduction d'un langage vers</w:t>
      </w:r>
    </w:p>
    <w:p w:rsidR="00A12F64" w:rsidRDefault="00702A44">
      <w:pPr>
        <w:spacing w:after="0" w:line="293" w:lineRule="exact"/>
        <w:rPr>
          <w:rFonts w:ascii="Times New Roman" w:eastAsia="Times New Roman" w:hAnsi="Times New Roman" w:cs="Times New Roman"/>
        </w:rPr>
      </w:pPr>
      <w:proofErr w:type="gramStart"/>
      <w:r>
        <w:rPr>
          <w:rFonts w:ascii="Times New Roman" w:eastAsia="Times New Roman" w:hAnsi="Times New Roman" w:cs="Times New Roman"/>
        </w:rPr>
        <w:t>un</w:t>
      </w:r>
      <w:proofErr w:type="gramEnd"/>
      <w:r>
        <w:rPr>
          <w:rFonts w:ascii="Times New Roman" w:eastAsia="Times New Roman" w:hAnsi="Times New Roman" w:cs="Times New Roman"/>
        </w:rPr>
        <w:t xml:space="preserve"> autre et fournissent l'occasion d'approfondir la connaissance des concepts sur les langages de</w:t>
      </w:r>
    </w:p>
    <w:p w:rsidR="00A12F64" w:rsidRDefault="00702A44">
      <w:pPr>
        <w:spacing w:after="0" w:line="293" w:lineRule="exact"/>
        <w:rPr>
          <w:rFonts w:ascii="Times New Roman" w:eastAsia="Times New Roman" w:hAnsi="Times New Roman" w:cs="Times New Roman"/>
        </w:rPr>
      </w:pPr>
      <w:proofErr w:type="gramStart"/>
      <w:r>
        <w:rPr>
          <w:rFonts w:ascii="Times New Roman" w:eastAsia="Times New Roman" w:hAnsi="Times New Roman" w:cs="Times New Roman"/>
        </w:rPr>
        <w:t>programmation</w:t>
      </w:r>
      <w:proofErr w:type="gramEnd"/>
      <w:r>
        <w:rPr>
          <w:rFonts w:ascii="Times New Roman" w:eastAsia="Times New Roman" w:hAnsi="Times New Roman" w:cs="Times New Roman"/>
        </w:rPr>
        <w:t>.</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Compétences acquises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Maîtrise d'un compilateur de compilateur.</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Mise en </w:t>
      </w:r>
      <w:proofErr w:type="spellStart"/>
      <w:r>
        <w:rPr>
          <w:rFonts w:ascii="Times New Roman" w:eastAsia="Times New Roman" w:hAnsi="Times New Roman" w:cs="Times New Roman"/>
        </w:rPr>
        <w:t>oeuvre</w:t>
      </w:r>
      <w:proofErr w:type="spellEnd"/>
      <w:r>
        <w:rPr>
          <w:rFonts w:ascii="Times New Roman" w:eastAsia="Times New Roman" w:hAnsi="Times New Roman" w:cs="Times New Roman"/>
        </w:rPr>
        <w:t xml:space="preserve"> logicielle des différents aspects de</w:t>
      </w:r>
      <w:r>
        <w:rPr>
          <w:rFonts w:ascii="Times New Roman" w:eastAsia="Times New Roman" w:hAnsi="Times New Roman" w:cs="Times New Roman"/>
        </w:rPr>
        <w:t xml:space="preserve"> la compilation.</w:t>
      </w:r>
    </w:p>
    <w:p w:rsidR="00A12F64" w:rsidRDefault="00702A44">
      <w:pPr>
        <w:tabs>
          <w:tab w:val="left" w:leader="underscore" w:pos="9586"/>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Application des algorithmes classiques à l'optimisation de code.</w:t>
      </w:r>
      <w:r>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Programme - descriptif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Analyse lexicale et syntaxique : logiciel de la famille </w:t>
      </w:r>
      <w:proofErr w:type="spellStart"/>
      <w:r>
        <w:rPr>
          <w:rFonts w:ascii="Times New Roman" w:eastAsia="Times New Roman" w:hAnsi="Times New Roman" w:cs="Times New Roman"/>
        </w:rPr>
        <w:t>Lex</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Yacc</w:t>
      </w:r>
      <w:proofErr w:type="spellEnd"/>
      <w:r>
        <w:rPr>
          <w:rFonts w:ascii="Times New Roman" w:eastAsia="Times New Roman" w:hAnsi="Times New Roman" w:cs="Times New Roman"/>
        </w:rPr>
        <w:t>.</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Production de code : systèmes dirigés par la syntaxe, allocation de registres, inv</w:t>
      </w:r>
      <w:r>
        <w:rPr>
          <w:rFonts w:ascii="Times New Roman" w:eastAsia="Times New Roman" w:hAnsi="Times New Roman" w:cs="Times New Roman"/>
        </w:rPr>
        <w:t>ariants de boucles</w:t>
      </w:r>
    </w:p>
    <w:p w:rsidR="00A12F64" w:rsidRDefault="00702A44">
      <w:pPr>
        <w:tabs>
          <w:tab w:val="left" w:leader="underscore" w:pos="9581"/>
        </w:tabs>
        <w:spacing w:before="5"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et</w:t>
      </w:r>
      <w:proofErr w:type="gramEnd"/>
      <w:r>
        <w:rPr>
          <w:rFonts w:ascii="Times New Roman" w:eastAsia="Times New Roman" w:hAnsi="Times New Roman" w:cs="Times New Roman"/>
          <w:u w:val="single"/>
        </w:rPr>
        <w:t xml:space="preserve"> optimisation du code, analyse statique, flots de données</w:t>
      </w:r>
      <w:r>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Bibliographie :</w:t>
      </w:r>
    </w:p>
    <w:p w:rsidR="00A12F64" w:rsidRDefault="00702A44">
      <w:pPr>
        <w:spacing w:after="0" w:line="240" w:lineRule="exact"/>
        <w:jc w:val="both"/>
        <w:rPr>
          <w:rFonts w:ascii="Times New Roman" w:eastAsia="Times New Roman" w:hAnsi="Times New Roman" w:cs="Times New Roman"/>
          <w:sz w:val="20"/>
          <w:szCs w:val="20"/>
        </w:rPr>
      </w:pPr>
    </w:p>
    <w:p w:rsidR="00A12F64" w:rsidRDefault="00702A44">
      <w:pPr>
        <w:spacing w:before="86" w:after="0" w:line="240" w:lineRule="auto"/>
        <w:jc w:val="both"/>
        <w:rPr>
          <w:rFonts w:ascii="Times New Roman" w:eastAsia="Times New Roman" w:hAnsi="Times New Roman" w:cs="Times New Roman"/>
        </w:rPr>
      </w:pPr>
      <w:r>
        <w:rPr>
          <w:rFonts w:ascii="Times New Roman" w:eastAsia="Times New Roman" w:hAnsi="Times New Roman" w:cs="Times New Roman"/>
        </w:rPr>
        <w:t>Volume des enseignements :</w:t>
      </w:r>
    </w:p>
    <w:p w:rsidR="00A12F64" w:rsidRDefault="00702A44">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A12F64">
        <w:tblPrEx>
          <w:tblCellMar>
            <w:top w:w="0" w:type="dxa"/>
            <w:bottom w:w="0" w:type="dxa"/>
          </w:tblCellMar>
        </w:tblPrEx>
        <w:tc>
          <w:tcPr>
            <w:tcW w:w="4958" w:type="dxa"/>
            <w:tcBorders>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A12F64" w:rsidRDefault="00702A44">
      <w:pPr>
        <w:spacing w:after="0" w:line="240" w:lineRule="exact"/>
        <w:jc w:val="both"/>
        <w:rPr>
          <w:rFonts w:ascii="Times New Roman" w:eastAsia="Times New Roman" w:hAnsi="Times New Roman" w:cs="Times New Roman"/>
          <w:sz w:val="20"/>
          <w:szCs w:val="20"/>
        </w:rPr>
      </w:pPr>
    </w:p>
    <w:p w:rsidR="00A12F64" w:rsidRDefault="00702A44">
      <w:pPr>
        <w:spacing w:before="67"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2804561D">
          <v:group id="_x0000_s1083" style="position:absolute;left:0;text-align:left;margin-left:0;margin-top:147.35pt;width:496.05pt;height:88.35pt;z-index:251693056;mso-wrap-distance-left:1.9pt;mso-wrap-distance-top:10.8pt;mso-wrap-distance-right:1.9pt;mso-position-horizontal-relative:margin" coordorigin="1133,13915" coordsize="9921,1767">
            <v:shape id="_x0000_s1084" type="#_x0000_t202" style="position:absolute;left:1133;top:14179;width:9921;height:1503"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A12F64">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042"/>
                            <w:ind w:left="3787"/>
                            <w:rPr>
                              <w:sz w:val="22"/>
                              <w:szCs w:val="22"/>
                            </w:rPr>
                          </w:pPr>
                          <w:r>
                            <w:rPr>
                              <w:rStyle w:val="CharStyle173"/>
                            </w:rPr>
                            <w:t>Epreuves 1ère session</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Coefficients</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Examen écrit terminal</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01h30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2/3</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Contrôle Continu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1/3</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bl>
                  <w:p w:rsidR="00000000" w:rsidRDefault="00702A44"/>
                </w:txbxContent>
              </v:textbox>
            </v:shape>
            <v:shape id="_x0000_s1085" type="#_x0000_t202" style="position:absolute;left:1191;top:13915;width:5856;height:255" filled="f" strokecolor="white" strokeweight="0">
              <v:textbox inset="0,0,0,0">
                <w:txbxContent>
                  <w:p w:rsidR="00A12F64" w:rsidRDefault="00702A44">
                    <w:pPr>
                      <w:pStyle w:val="Style886"/>
                      <w:spacing w:line="240" w:lineRule="auto"/>
                      <w:jc w:val="both"/>
                      <w:rPr>
                        <w:sz w:val="22"/>
                        <w:szCs w:val="22"/>
                      </w:rPr>
                    </w:pPr>
                    <w:r>
                      <w:rPr>
                        <w:rStyle w:val="CharStyle173"/>
                      </w:rPr>
                      <w:t>Mode d'évaluation : Modalités de contrôle des connaissances</w:t>
                    </w:r>
                  </w:p>
                </w:txbxContent>
              </v:textbox>
            </v:shape>
            <w10:wrap type="topAndBottom" anchorx="margin"/>
          </v:group>
        </w:pict>
      </w:r>
      <w:r>
        <w:rPr>
          <w:rFonts w:ascii="Times New Roman" w:eastAsia="Times New Roman" w:hAnsi="Times New Roman" w:cs="Times New Roman"/>
        </w:rPr>
        <w:t>Répartitions des enseignements :</w:t>
      </w:r>
    </w:p>
    <w:p w:rsidR="00A12F64" w:rsidRDefault="00702A44">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TD</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TP</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CI</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TDM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bl>
    <w:p w:rsidR="00A12F64" w:rsidRDefault="00702A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w14:anchorId="49684F1B">
          <v:group id="_x0000_s1086" style="position:absolute;margin-left:-.25pt;margin-top:103.9pt;width:496.8pt;height:281pt;z-index:251694080;mso-wrap-distance-left:1.9pt;mso-wrap-distance-top:9.1pt;mso-wrap-distance-right:1.9pt;mso-position-horizontal-relative:margin;mso-position-vertical-relative:text" coordorigin="1128,3202" coordsize="9936,5620">
            <v:shape id="_x0000_s1087" type="#_x0000_t202" style="position:absolute;left:1128;top:3202;width:9936;height:5064"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A12F64">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ind w:left="2894"/>
                            <w:rPr>
                              <w:sz w:val="22"/>
                              <w:szCs w:val="22"/>
                            </w:rPr>
                          </w:pPr>
                          <w:r>
                            <w:rPr>
                              <w:rStyle w:val="CharStyle173"/>
                            </w:rPr>
                            <w:t>Epreuves 2ème session (éventuellement)</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Durées</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Coefficients</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ind w:left="5" w:hanging="5"/>
                            <w:rPr>
                              <w:sz w:val="22"/>
                              <w:szCs w:val="22"/>
                            </w:rPr>
                          </w:pPr>
                          <w:r>
                            <w:rPr>
                              <w:rStyle w:val="CharStyle173"/>
                            </w:rPr>
                            <w:t>Examen écrit ou oral (selon l'effectif)</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01h30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2/3</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Contrôle Continu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report session 1</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1/3</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bottom w:val="single" w:sz="6" w:space="0" w:color="auto"/>
                          </w:tcBorders>
                        </w:tcPr>
                        <w:p w:rsidR="00A12F64" w:rsidRDefault="00702A44">
                          <w:pPr>
                            <w:pStyle w:val="Style1660"/>
                            <w:spacing w:line="293" w:lineRule="exact"/>
                            <w:ind w:right="7445"/>
                            <w:rPr>
                              <w:sz w:val="22"/>
                              <w:szCs w:val="22"/>
                            </w:rPr>
                          </w:pPr>
                          <w:r>
                            <w:rPr>
                              <w:rStyle w:val="CharStyle173"/>
                            </w:rPr>
                            <w:t>Informations complémentaires sur les</w:t>
                          </w:r>
                        </w:p>
                        <w:p w:rsidR="00A12F64" w:rsidRDefault="00702A44">
                          <w:pPr>
                            <w:pStyle w:val="Style1660"/>
                            <w:spacing w:line="240" w:lineRule="auto"/>
                            <w:rPr>
                              <w:sz w:val="22"/>
                              <w:szCs w:val="22"/>
                            </w:rPr>
                          </w:pPr>
                          <w:r>
                            <w:rPr>
                              <w:rStyle w:val="CharStyle173"/>
                            </w:rPr>
                            <w:t>MCC :</w:t>
                          </w:r>
                        </w:p>
                      </w:tc>
                    </w:tr>
                    <w:tr w:rsidR="00A12F64">
                      <w:tblPrEx>
                        <w:tblCellMar>
                          <w:top w:w="0" w:type="dxa"/>
                          <w:bottom w:w="0" w:type="dxa"/>
                        </w:tblCellMar>
                      </w:tblPrEx>
                      <w:tc>
                        <w:tcPr>
                          <w:tcW w:w="2486" w:type="dxa"/>
                          <w:tcBorders>
                            <w:top w:val="single" w:sz="6" w:space="0" w:color="auto"/>
                            <w:bottom w:val="single" w:sz="6" w:space="0" w:color="auto"/>
                          </w:tcBorders>
                        </w:tcPr>
                        <w:p w:rsidR="00A12F64" w:rsidRDefault="00702A44">
                          <w:pPr>
                            <w:pStyle w:val="Style1660"/>
                            <w:spacing w:line="240" w:lineRule="auto"/>
                            <w:rPr>
                              <w:sz w:val="22"/>
                              <w:szCs w:val="22"/>
                            </w:rPr>
                          </w:pPr>
                          <w:r>
                            <w:rPr>
                              <w:rStyle w:val="CharStyle173"/>
                            </w:rPr>
                            <w:t>Forme d'enseignement :</w:t>
                          </w:r>
                        </w:p>
                      </w:tc>
                      <w:tc>
                        <w:tcPr>
                          <w:tcW w:w="2477" w:type="dxa"/>
                          <w:tcBorders>
                            <w:top w:val="single" w:sz="6" w:space="0" w:color="auto"/>
                            <w:bottom w:val="single" w:sz="6" w:space="0" w:color="auto"/>
                          </w:tcBorders>
                        </w:tcPr>
                        <w:p w:rsidR="00A12F64" w:rsidRDefault="00702A44">
                          <w:pPr>
                            <w:pStyle w:val="Style1660"/>
                            <w:spacing w:line="240" w:lineRule="auto"/>
                            <w:rPr>
                              <w:sz w:val="22"/>
                              <w:szCs w:val="22"/>
                            </w:rPr>
                          </w:pPr>
                          <w:r>
                            <w:rPr>
                              <w:rStyle w:val="CharStyle173"/>
                            </w:rPr>
                            <w:t>Enseignement présentiel</w:t>
                          </w:r>
                        </w:p>
                      </w:tc>
                      <w:tc>
                        <w:tcPr>
                          <w:tcW w:w="2482" w:type="dxa"/>
                          <w:tcBorders>
                            <w:top w:val="single" w:sz="6" w:space="0" w:color="auto"/>
                            <w:bottom w:val="single" w:sz="6" w:space="0" w:color="auto"/>
                          </w:tcBorders>
                        </w:tcPr>
                        <w:p w:rsidR="00A12F64" w:rsidRDefault="00702A44">
                          <w:pPr>
                            <w:pStyle w:val="Style300"/>
                          </w:pPr>
                        </w:p>
                      </w:tc>
                      <w:tc>
                        <w:tcPr>
                          <w:tcW w:w="2491" w:type="dxa"/>
                          <w:tcBorders>
                            <w:top w:val="single" w:sz="6" w:space="0" w:color="auto"/>
                            <w:bottom w:val="single" w:sz="6" w:space="0" w:color="auto"/>
                          </w:tcBorders>
                        </w:tcPr>
                        <w:p w:rsidR="00A12F64" w:rsidRDefault="00702A44">
                          <w:pPr>
                            <w:pStyle w:val="Style300"/>
                          </w:pPr>
                        </w:p>
                      </w:tc>
                    </w:tr>
                  </w:tbl>
                  <w:p w:rsidR="00000000" w:rsidRDefault="00702A44"/>
                </w:txbxContent>
              </v:textbox>
            </v:shape>
            <v:shape id="_x0000_s1088" type="#_x0000_t202" style="position:absolute;left:1210;top:8276;width:5678;height:255" filled="f" strokecolor="white" strokeweight="0">
              <v:textbox inset="0,0,0,0">
                <w:txbxContent>
                  <w:p w:rsidR="00A12F64" w:rsidRDefault="00702A44">
                    <w:pPr>
                      <w:pStyle w:val="Style886"/>
                      <w:tabs>
                        <w:tab w:val="left" w:pos="2534"/>
                      </w:tabs>
                      <w:spacing w:line="240" w:lineRule="auto"/>
                      <w:jc w:val="both"/>
                      <w:rPr>
                        <w:sz w:val="22"/>
                        <w:szCs w:val="22"/>
                      </w:rPr>
                    </w:pPr>
                    <w:r>
                      <w:rPr>
                        <w:rStyle w:val="CharStyle173"/>
                      </w:rPr>
                      <w:t>Site de formation :</w:t>
                    </w:r>
                    <w:r>
                      <w:rPr>
                        <w:rStyle w:val="CharStyle173"/>
                      </w:rPr>
                      <w:tab/>
                      <w:t>Université Bordeaux 1 (Talence)</w:t>
                    </w:r>
                  </w:p>
                </w:txbxContent>
              </v:textbox>
            </v:shape>
            <v:shape id="_x0000_s1089" type="#_x0000_t202" style="position:absolute;left:1190;top:8568;width:3356;height:254" filled="f" strokecolor="white" strokeweight="0">
              <v:textbox inset="0,0,0,0">
                <w:txbxContent>
                  <w:p w:rsidR="00A12F64" w:rsidRDefault="00702A44">
                    <w:pPr>
                      <w:pStyle w:val="Style886"/>
                      <w:spacing w:line="240" w:lineRule="auto"/>
                      <w:jc w:val="both"/>
                      <w:rPr>
                        <w:sz w:val="22"/>
                        <w:szCs w:val="22"/>
                      </w:rPr>
                    </w:pPr>
                    <w:r>
                      <w:rPr>
                        <w:rStyle w:val="CharStyle173"/>
                      </w:rPr>
                      <w:t>Langue d'enseignement : Français</w:t>
                    </w:r>
                  </w:p>
                </w:txbxContent>
              </v:textbox>
            </v:shape>
            <w10:wrap type="topAndBottom" anchorx="margin"/>
          </v:group>
        </w:pict>
      </w:r>
    </w:p>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bl>
    <w:p w:rsidR="00A12F64" w:rsidRDefault="00702A44">
      <w:pPr>
        <w:spacing w:after="0" w:line="1" w:lineRule="exact"/>
        <w:rPr>
          <w:rFonts w:ascii="Times New Roman" w:eastAsia="Times New Roman" w:hAnsi="Times New Roman" w:cs="Times New Roman"/>
          <w:sz w:val="20"/>
          <w:szCs w:val="20"/>
        </w:rPr>
        <w:sectPr w:rsidR="00A12F64">
          <w:headerReference w:type="even" r:id="rId39"/>
          <w:headerReference w:type="default" r:id="rId40"/>
          <w:footerReference w:type="even" r:id="rId41"/>
          <w:footerReference w:type="default" r:id="rId42"/>
          <w:type w:val="continuous"/>
          <w:pgSz w:w="11905" w:h="16837"/>
          <w:pgMar w:top="1117" w:right="992" w:bottom="1156" w:left="992" w:header="720" w:footer="720" w:gutter="0"/>
          <w:cols w:space="720"/>
        </w:sectPr>
      </w:pPr>
    </w:p>
    <w:p w:rsidR="00A12F64" w:rsidRDefault="00702A44">
      <w:pPr>
        <w:spacing w:after="0" w:line="1"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w14:anchorId="41AF9DF8">
          <v:shape id="_x0000_s1095" type="#_x0000_t202" style="position:absolute;margin-left:0;margin-top:669.6pt;width:342.25pt;height:62.2pt;z-index:251700224;mso-wrap-distance-left:7in;mso-wrap-distance-top:12pt;mso-wrap-distance-right:7in;mso-wrap-distance-bottom:0;mso-position-horizontal-relative:margin;mso-position-vertical-relative:text" filled="f" stroked="f">
            <v:textbox inset="0,0,0,0">
              <w:txbxContent>
                <w:p w:rsidR="00A12F64" w:rsidRDefault="00702A44">
                  <w:pPr>
                    <w:pStyle w:val="Style886"/>
                    <w:spacing w:line="240" w:lineRule="auto"/>
                    <w:jc w:val="both"/>
                    <w:rPr>
                      <w:sz w:val="22"/>
                      <w:szCs w:val="22"/>
                    </w:rPr>
                  </w:pPr>
                  <w:r>
                    <w:rPr>
                      <w:rStyle w:val="CharStyle173"/>
                    </w:rPr>
                    <w:t>RESEAUX - ARCHITECTURES, PROTOCOLES, APPLICATIONS</w:t>
                  </w:r>
                </w:p>
                <w:p w:rsidR="00A12F64" w:rsidRDefault="00702A44">
                  <w:pPr>
                    <w:pStyle w:val="Style886"/>
                    <w:spacing w:before="34" w:line="240" w:lineRule="auto"/>
                    <w:rPr>
                      <w:sz w:val="22"/>
                      <w:szCs w:val="22"/>
                    </w:rPr>
                  </w:pPr>
                  <w:r>
                    <w:rPr>
                      <w:rStyle w:val="CharStyle173"/>
                    </w:rPr>
                    <w:t>Auteur : ANDREW TANENBAUM</w:t>
                  </w:r>
                </w:p>
                <w:p w:rsidR="00A12F64" w:rsidRDefault="00702A44">
                  <w:pPr>
                    <w:pStyle w:val="Style1141"/>
                    <w:spacing w:before="5" w:line="298" w:lineRule="exact"/>
                    <w:ind w:right="4608"/>
                    <w:jc w:val="left"/>
                    <w:rPr>
                      <w:sz w:val="22"/>
                      <w:szCs w:val="22"/>
                    </w:rPr>
                  </w:pPr>
                  <w:r>
                    <w:rPr>
                      <w:rStyle w:val="CharStyle173"/>
                    </w:rPr>
                    <w:t xml:space="preserve">Editeur : </w:t>
                  </w:r>
                  <w:proofErr w:type="spellStart"/>
                  <w:r>
                    <w:rPr>
                      <w:rStyle w:val="CharStyle173"/>
                    </w:rPr>
                    <w:t>Interéditions</w:t>
                  </w:r>
                  <w:proofErr w:type="spellEnd"/>
                  <w:r>
                    <w:rPr>
                      <w:rStyle w:val="CharStyle173"/>
                    </w:rPr>
                    <w:t xml:space="preserve"> ISBN : 2729603018</w:t>
                  </w:r>
                </w:p>
              </w:txbxContent>
            </v:textbox>
            <w10:wrap type="topAndBottom" anchorx="margin"/>
          </v:shape>
        </w:pict>
      </w:r>
      <w:r>
        <w:rPr>
          <w:rFonts w:ascii="Times New Roman" w:eastAsia="Times New Roman" w:hAnsi="Times New Roman" w:cs="Times New Roman"/>
          <w:sz w:val="20"/>
          <w:szCs w:val="20"/>
        </w:rPr>
        <w:pict w14:anchorId="094C00CC">
          <v:shape id="_x0000_s1094" type="#_x0000_t202" style="position:absolute;margin-left:0;margin-top:148.55pt;width:475.45pt;height:509pt;z-index:251699200;mso-wrap-distance-left:7in;mso-wrap-distance-top:10.3pt;mso-wrap-distance-right:7in;mso-wrap-distance-bottom:12pt;mso-position-horizontal-relative:margin;mso-position-vertical-relative:text" filled="f" stroked="f">
            <v:textbox inset="0,0,0,0">
              <w:txbxContent>
                <w:p w:rsidR="00A12F64" w:rsidRDefault="00702A44">
                  <w:pPr>
                    <w:pStyle w:val="Style886"/>
                    <w:spacing w:line="293" w:lineRule="exact"/>
                    <w:rPr>
                      <w:sz w:val="22"/>
                      <w:szCs w:val="22"/>
                    </w:rPr>
                  </w:pPr>
                  <w:r>
                    <w:rPr>
                      <w:rStyle w:val="CharStyle173"/>
                    </w:rPr>
                    <w:t>Objectifs pédagogiques :</w:t>
                  </w:r>
                </w:p>
                <w:p w:rsidR="00A12F64" w:rsidRDefault="00702A44">
                  <w:pPr>
                    <w:pStyle w:val="Style886"/>
                    <w:spacing w:line="293" w:lineRule="exact"/>
                    <w:rPr>
                      <w:sz w:val="22"/>
                      <w:szCs w:val="22"/>
                    </w:rPr>
                  </w:pPr>
                  <w:r>
                    <w:rPr>
                      <w:rStyle w:val="CharStyle173"/>
                    </w:rPr>
                    <w:t>Présenter les principaux concepts et protocoles des réseaux informatiques. Cette UE n'est pas</w:t>
                  </w:r>
                </w:p>
                <w:p w:rsidR="00A12F64" w:rsidRDefault="00702A44">
                  <w:pPr>
                    <w:pStyle w:val="Style886"/>
                    <w:tabs>
                      <w:tab w:val="left" w:leader="underscore" w:pos="9499"/>
                    </w:tabs>
                    <w:spacing w:line="293" w:lineRule="exact"/>
                    <w:jc w:val="both"/>
                    <w:rPr>
                      <w:sz w:val="22"/>
                      <w:szCs w:val="22"/>
                    </w:rPr>
                  </w:pPr>
                  <w:proofErr w:type="gramStart"/>
                  <w:r>
                    <w:rPr>
                      <w:rStyle w:val="CharStyle173"/>
                      <w:u w:val="single"/>
                    </w:rPr>
                    <w:t>orientée</w:t>
                  </w:r>
                  <w:proofErr w:type="gramEnd"/>
                  <w:r>
                    <w:rPr>
                      <w:rStyle w:val="CharStyle173"/>
                      <w:u w:val="single"/>
                    </w:rPr>
                    <w:t xml:space="preserve"> vers la mise en pratique de ces concepts, objet de l'UE Administration des Réseaux.</w:t>
                  </w:r>
                  <w:r>
                    <w:rPr>
                      <w:rStyle w:val="CharStyle173"/>
                    </w:rPr>
                    <w:tab/>
                  </w:r>
                </w:p>
                <w:p w:rsidR="00A12F64" w:rsidRDefault="00702A44">
                  <w:pPr>
                    <w:pStyle w:val="Style886"/>
                    <w:spacing w:line="293" w:lineRule="exact"/>
                    <w:rPr>
                      <w:sz w:val="22"/>
                      <w:szCs w:val="22"/>
                    </w:rPr>
                  </w:pPr>
                  <w:r>
                    <w:rPr>
                      <w:rStyle w:val="CharStyle173"/>
                    </w:rPr>
                    <w:t>Compétences acquises :</w:t>
                  </w:r>
                </w:p>
                <w:p w:rsidR="00A12F64" w:rsidRDefault="00702A44">
                  <w:pPr>
                    <w:pStyle w:val="Style886"/>
                    <w:spacing w:line="293" w:lineRule="exact"/>
                    <w:rPr>
                      <w:sz w:val="22"/>
                      <w:szCs w:val="22"/>
                    </w:rPr>
                  </w:pPr>
                  <w:r>
                    <w:rPr>
                      <w:rStyle w:val="CharStyle173"/>
                    </w:rPr>
                    <w:t>Cette UE constitue u</w:t>
                  </w:r>
                  <w:r>
                    <w:rPr>
                      <w:rStyle w:val="CharStyle173"/>
                    </w:rPr>
                    <w:t>n apprentissage des bases fondamentales des réseaux informatiques. Avec un éclairage scientifique et technique, les étudiants sont amenés à comprendre comment fonctionne un réseau aussi bien d'un point de vue structurel (adressage, commutation, routage, ..</w:t>
                  </w:r>
                  <w:r>
                    <w:rPr>
                      <w:rStyle w:val="CharStyle173"/>
                    </w:rPr>
                    <w:t>.) que fonctionnel (services et gestion des utilisateurs). Ainsi, à la fin de l'UE, les étudiants devraient être capables de maitriser l'architecture d'un réseau LAN ou WAN utilisant TCP/IP et de comprendre son fonctionnement. Programme - descriptif :</w:t>
                  </w:r>
                </w:p>
                <w:p w:rsidR="00A12F64" w:rsidRDefault="00702A44">
                  <w:pPr>
                    <w:pStyle w:val="Style886"/>
                    <w:spacing w:before="5" w:line="293" w:lineRule="exact"/>
                    <w:rPr>
                      <w:sz w:val="22"/>
                      <w:szCs w:val="22"/>
                    </w:rPr>
                  </w:pPr>
                  <w:r>
                    <w:rPr>
                      <w:rStyle w:val="CharStyle173"/>
                    </w:rPr>
                    <w:t>Couc</w:t>
                  </w:r>
                  <w:r>
                    <w:rPr>
                      <w:rStyle w:val="CharStyle173"/>
                    </w:rPr>
                    <w:t xml:space="preserve">he physique : gammes d'ondes utilisées pour le transfert d'informations, câbles (coaxiaux, paires torsadées, fibres optiques), multiplexages fréquentiel et temporel, éléments de théorie du signal (décomposition de Fourier, formules de </w:t>
                  </w:r>
                  <w:proofErr w:type="spellStart"/>
                  <w:r>
                    <w:rPr>
                      <w:rStyle w:val="CharStyle173"/>
                    </w:rPr>
                    <w:t>Nyquist</w:t>
                  </w:r>
                  <w:proofErr w:type="spellEnd"/>
                  <w:r>
                    <w:rPr>
                      <w:rStyle w:val="CharStyle173"/>
                    </w:rPr>
                    <w:t xml:space="preserve"> et de Shannon</w:t>
                  </w:r>
                  <w:r>
                    <w:rPr>
                      <w:rStyle w:val="CharStyle173"/>
                    </w:rPr>
                    <w:t xml:space="preserve"> pour la relation entre bande passante et débit d'information), modems. Application aux réseaux de téléphonie mobile. Couche liaison : trames, protocole HDLC (exemple de protocole à fenêtre coulissante), Ethernet (norme 802.3) et son protocole CSMA/CD, int</w:t>
                  </w:r>
                  <w:r>
                    <w:rPr>
                      <w:rStyle w:val="CharStyle173"/>
                    </w:rPr>
                    <w:t xml:space="preserve">roduction aux codes détecteurs et correcteurs d'erreurs, </w:t>
                  </w:r>
                  <w:proofErr w:type="spellStart"/>
                  <w:r>
                    <w:rPr>
                      <w:rStyle w:val="CharStyle173"/>
                    </w:rPr>
                    <w:t>spanning</w:t>
                  </w:r>
                  <w:proofErr w:type="spellEnd"/>
                  <w:r>
                    <w:rPr>
                      <w:rStyle w:val="CharStyle173"/>
                    </w:rPr>
                    <w:t xml:space="preserve"> </w:t>
                  </w:r>
                  <w:proofErr w:type="spellStart"/>
                  <w:r>
                    <w:rPr>
                      <w:rStyle w:val="CharStyle173"/>
                    </w:rPr>
                    <w:t>tree</w:t>
                  </w:r>
                  <w:proofErr w:type="spellEnd"/>
                  <w:r>
                    <w:rPr>
                      <w:rStyle w:val="CharStyle173"/>
                    </w:rPr>
                    <w:t xml:space="preserve">, </w:t>
                  </w:r>
                  <w:proofErr w:type="spellStart"/>
                  <w:r>
                    <w:rPr>
                      <w:rStyle w:val="CharStyle173"/>
                    </w:rPr>
                    <w:t>VLANs</w:t>
                  </w:r>
                  <w:proofErr w:type="spellEnd"/>
                  <w:r>
                    <w:rPr>
                      <w:rStyle w:val="CharStyle173"/>
                    </w:rPr>
                    <w:t xml:space="preserve">, </w:t>
                  </w:r>
                  <w:proofErr w:type="spellStart"/>
                  <w:r>
                    <w:rPr>
                      <w:rStyle w:val="CharStyle173"/>
                    </w:rPr>
                    <w:t>trunking</w:t>
                  </w:r>
                  <w:proofErr w:type="spellEnd"/>
                  <w:r>
                    <w:rPr>
                      <w:rStyle w:val="CharStyle173"/>
                    </w:rPr>
                    <w:t>.</w:t>
                  </w:r>
                </w:p>
                <w:p w:rsidR="00A12F64" w:rsidRDefault="00702A44">
                  <w:pPr>
                    <w:pStyle w:val="Style886"/>
                    <w:spacing w:line="293" w:lineRule="exact"/>
                    <w:rPr>
                      <w:sz w:val="22"/>
                      <w:szCs w:val="22"/>
                    </w:rPr>
                  </w:pPr>
                  <w:r>
                    <w:rPr>
                      <w:rStyle w:val="CharStyle173"/>
                    </w:rPr>
                    <w:t xml:space="preserve">Couche réseau : algorithmes de routage, structure d'un paquet IP et adressage IP, comparaison entre IPv4 et IPv6. Introduction aux réseaux MPLS (circuits virtuels) et </w:t>
                  </w:r>
                  <w:r>
                    <w:rPr>
                      <w:rStyle w:val="CharStyle173"/>
                    </w:rPr>
                    <w:t>au routage ATM. Couche transport : structure d'une TPDU (unité de transport) TCP, ports et sockets, algorithmes de retransmission des paquets perdus, de régulation de flux et de prévention de congestion. DNS (RFC 1034 et 1035) : définition du service de no</w:t>
                  </w:r>
                  <w:r>
                    <w:rPr>
                      <w:rStyle w:val="CharStyle173"/>
                    </w:rPr>
                    <w:t>ms de domaines, types d'enregistrements dans une base de données DNS, gestion décentralisée de l'annuaire via les serveurs déléguées, requêtes et réponses, durée de vie d'un enregistrement et mémoire cache.</w:t>
                  </w:r>
                </w:p>
                <w:p w:rsidR="00A12F64" w:rsidRDefault="00702A44">
                  <w:pPr>
                    <w:pStyle w:val="Style1141"/>
                    <w:rPr>
                      <w:sz w:val="22"/>
                      <w:szCs w:val="22"/>
                    </w:rPr>
                  </w:pPr>
                  <w:r>
                    <w:rPr>
                      <w:rStyle w:val="CharStyle173"/>
                    </w:rPr>
                    <w:t>Courrier électronique : protocole SMTP (RFC 821 e</w:t>
                  </w:r>
                  <w:r>
                    <w:rPr>
                      <w:rStyle w:val="CharStyle173"/>
                    </w:rPr>
                    <w:t xml:space="preserve">t 822), format MIME (RFC 2045 à 2049) pour les documents </w:t>
                  </w:r>
                  <w:proofErr w:type="spellStart"/>
                  <w:r>
                    <w:rPr>
                      <w:rStyle w:val="CharStyle173"/>
                    </w:rPr>
                    <w:t>multimedia</w:t>
                  </w:r>
                  <w:proofErr w:type="spellEnd"/>
                  <w:r>
                    <w:rPr>
                      <w:rStyle w:val="CharStyle173"/>
                    </w:rPr>
                    <w:t>, codage en base 64.</w:t>
                  </w:r>
                </w:p>
                <w:p w:rsidR="00A12F64" w:rsidRDefault="00702A44">
                  <w:pPr>
                    <w:pStyle w:val="Style886"/>
                    <w:spacing w:line="293" w:lineRule="exact"/>
                    <w:rPr>
                      <w:sz w:val="22"/>
                      <w:szCs w:val="22"/>
                    </w:rPr>
                  </w:pPr>
                  <w:r>
                    <w:rPr>
                      <w:rStyle w:val="CharStyle173"/>
                    </w:rPr>
                    <w:t>Web : protocole HTTP, URL, types de requêtes (méthodes), serveurs proxy et gestion de la mémoire cache. Bibliographie :</w:t>
                  </w:r>
                </w:p>
                <w:p w:rsidR="00A12F64" w:rsidRDefault="00702A44">
                  <w:pPr>
                    <w:pStyle w:val="Style886"/>
                    <w:spacing w:line="293" w:lineRule="exact"/>
                    <w:ind w:right="5530"/>
                    <w:rPr>
                      <w:sz w:val="22"/>
                      <w:szCs w:val="22"/>
                    </w:rPr>
                  </w:pPr>
                  <w:r>
                    <w:rPr>
                      <w:rStyle w:val="CharStyle173"/>
                    </w:rPr>
                    <w:t>LES RESEAUX (Edition 2003-2004) Auteur : GUY PUJ</w:t>
                  </w:r>
                  <w:r>
                    <w:rPr>
                      <w:rStyle w:val="CharStyle173"/>
                    </w:rPr>
                    <w:t xml:space="preserve">OLLE Editeur : </w:t>
                  </w:r>
                  <w:proofErr w:type="spellStart"/>
                  <w:r>
                    <w:rPr>
                      <w:rStyle w:val="CharStyle173"/>
                    </w:rPr>
                    <w:t>Eyrolles</w:t>
                  </w:r>
                  <w:proofErr w:type="spellEnd"/>
                  <w:r>
                    <w:rPr>
                      <w:rStyle w:val="CharStyle173"/>
                    </w:rPr>
                    <w:t xml:space="preserve"> ISBN : 2212110863</w:t>
                  </w:r>
                </w:p>
              </w:txbxContent>
            </v:textbox>
            <w10:wrap type="topAndBottom" anchorx="margin"/>
          </v:shape>
        </w:pict>
      </w:r>
      <w:r>
        <w:rPr>
          <w:rFonts w:ascii="Times New Roman" w:eastAsia="Times New Roman" w:hAnsi="Times New Roman" w:cs="Times New Roman"/>
          <w:sz w:val="20"/>
          <w:szCs w:val="20"/>
        </w:rPr>
        <w:pict w14:anchorId="43C75372">
          <v:shape id="_x0000_s1091" type="#_x0000_t202" style="position:absolute;margin-left:0;margin-top:46.3pt;width:480.7pt;height:12.7pt;z-index:251696128;mso-wrap-distance-left:7in;mso-wrap-distance-top:0;mso-wrap-distance-right:7in;mso-wrap-distance-bottom:.5pt;mso-position-horizontal-relative:margin;mso-position-vertical-relative:text" filled="f" stroked="f">
            <v:textbox inset="0,0,0,0">
              <w:txbxContent>
                <w:p w:rsidR="00A12F64" w:rsidRDefault="00702A44">
                  <w:pPr>
                    <w:pStyle w:val="Style886"/>
                    <w:tabs>
                      <w:tab w:val="left" w:pos="4397"/>
                      <w:tab w:val="left" w:pos="8794"/>
                    </w:tabs>
                    <w:spacing w:line="240" w:lineRule="auto"/>
                    <w:jc w:val="both"/>
                    <w:rPr>
                      <w:sz w:val="22"/>
                      <w:szCs w:val="22"/>
                    </w:rPr>
                  </w:pPr>
                  <w:r>
                    <w:rPr>
                      <w:rStyle w:val="CharStyle173"/>
                    </w:rPr>
                    <w:t>Niveau : M1</w:t>
                  </w:r>
                  <w:r>
                    <w:rPr>
                      <w:rStyle w:val="CharStyle173"/>
                    </w:rPr>
                    <w:tab/>
                    <w:t xml:space="preserve">Période </w:t>
                  </w:r>
                  <w:proofErr w:type="gramStart"/>
                  <w:r>
                    <w:rPr>
                      <w:rStyle w:val="CharStyle173"/>
                    </w:rPr>
                    <w:t>:Semestre</w:t>
                  </w:r>
                  <w:proofErr w:type="gramEnd"/>
                  <w:r>
                    <w:rPr>
                      <w:rStyle w:val="CharStyle173"/>
                    </w:rPr>
                    <w:t xml:space="preserve"> d'automne</w:t>
                  </w:r>
                  <w:r>
                    <w:rPr>
                      <w:rStyle w:val="CharStyle173"/>
                    </w:rPr>
                    <w:tab/>
                    <w:t>ECTS :6</w:t>
                  </w:r>
                </w:p>
              </w:txbxContent>
            </v:textbox>
            <w10:wrap type="topAndBottom" anchorx="margin"/>
          </v:shape>
        </w:pict>
      </w:r>
      <w:r>
        <w:rPr>
          <w:rFonts w:ascii="Times New Roman" w:eastAsia="Times New Roman" w:hAnsi="Times New Roman" w:cs="Times New Roman"/>
          <w:sz w:val="20"/>
          <w:szCs w:val="20"/>
        </w:rPr>
        <w:pict w14:anchorId="50D9253D">
          <v:shape id="_x0000_s1093" type="#_x0000_t202" style="position:absolute;margin-left:0;margin-top:120.7pt;width:124.1pt;height:12.7pt;z-index:251698176;mso-wrap-distance-left:7in;mso-wrap-distance-top:0;mso-wrap-distance-right:7in;mso-wrap-distance-bottom:15.1pt;mso-position-horizontal-relative:margin;mso-position-vertical-relative:text" filled="f" stroked="f">
            <v:textbox inset="0,0,0,0">
              <w:txbxContent>
                <w:p w:rsidR="00A12F64" w:rsidRDefault="00702A44">
                  <w:pPr>
                    <w:pStyle w:val="Style886"/>
                    <w:spacing w:line="240" w:lineRule="auto"/>
                    <w:jc w:val="both"/>
                    <w:rPr>
                      <w:sz w:val="22"/>
                      <w:szCs w:val="22"/>
                    </w:rPr>
                  </w:pPr>
                  <w:proofErr w:type="spellStart"/>
                  <w:r>
                    <w:rPr>
                      <w:rStyle w:val="CharStyle173"/>
                    </w:rPr>
                    <w:t>Pré-requis</w:t>
                  </w:r>
                  <w:proofErr w:type="spellEnd"/>
                  <w:r>
                    <w:rPr>
                      <w:rStyle w:val="CharStyle173"/>
                    </w:rPr>
                    <w:t xml:space="preserve"> recommandés :</w:t>
                  </w:r>
                </w:p>
              </w:txbxContent>
            </v:textbox>
            <w10:wrap type="topAndBottom" anchorx="margin"/>
          </v:shape>
        </w:pict>
      </w:r>
      <w:r>
        <w:rPr>
          <w:rFonts w:ascii="Times New Roman" w:eastAsia="Times New Roman" w:hAnsi="Times New Roman" w:cs="Times New Roman"/>
          <w:sz w:val="20"/>
          <w:szCs w:val="20"/>
        </w:rPr>
        <w:pict w14:anchorId="3576736C">
          <v:shape id="_x0000_s1092" type="#_x0000_t202" style="position:absolute;margin-left:0;margin-top:59.5pt;width:485.55pt;height:60.45pt;z-index:251697152;mso-wrap-distance-left:7in;mso-wrap-distance-top:0;mso-wrap-distance-right:7in;mso-wrap-distance-bottom:.7pt;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126"/>
                    <w:gridCol w:w="7584"/>
                  </w:tblGrid>
                  <w:tr w:rsidR="00A12F64" w:rsidRPr="003B53DD">
                    <w:tblPrEx>
                      <w:tblCellMar>
                        <w:top w:w="0" w:type="dxa"/>
                        <w:bottom w:w="0" w:type="dxa"/>
                      </w:tblCellMar>
                    </w:tblPrEx>
                    <w:tc>
                      <w:tcPr>
                        <w:tcW w:w="2126" w:type="dxa"/>
                        <w:tcBorders>
                          <w:top w:val="single" w:sz="6" w:space="0" w:color="auto"/>
                          <w:bottom w:val="single" w:sz="6" w:space="0" w:color="auto"/>
                        </w:tcBorders>
                      </w:tcPr>
                      <w:p w:rsidR="00A12F64" w:rsidRDefault="00702A44">
                        <w:pPr>
                          <w:pStyle w:val="Style1042"/>
                          <w:rPr>
                            <w:sz w:val="22"/>
                            <w:szCs w:val="22"/>
                          </w:rPr>
                        </w:pPr>
                        <w:r>
                          <w:rPr>
                            <w:rStyle w:val="CharStyle173"/>
                          </w:rPr>
                          <w:t>Responsable :</w:t>
                        </w:r>
                      </w:p>
                    </w:tc>
                    <w:tc>
                      <w:tcPr>
                        <w:tcW w:w="7584" w:type="dxa"/>
                        <w:tcBorders>
                          <w:top w:val="single" w:sz="6" w:space="0" w:color="auto"/>
                          <w:bottom w:val="single" w:sz="6" w:space="0" w:color="auto"/>
                        </w:tcBorders>
                      </w:tcPr>
                      <w:p w:rsidR="00A12F64" w:rsidRPr="003B53DD" w:rsidRDefault="00702A44">
                        <w:pPr>
                          <w:pStyle w:val="Style1042"/>
                          <w:ind w:left="403"/>
                          <w:rPr>
                            <w:sz w:val="22"/>
                            <w:szCs w:val="22"/>
                            <w:lang w:val="en-US"/>
                          </w:rPr>
                        </w:pPr>
                        <w:r w:rsidRPr="003B53DD">
                          <w:rPr>
                            <w:rStyle w:val="CharStyle173"/>
                            <w:lang w:val="en-US"/>
                          </w:rPr>
                          <w:t xml:space="preserve">David Bromberg </w:t>
                        </w:r>
                        <w:r>
                          <w:rPr>
                            <w:rStyle w:val="CharStyle173"/>
                            <w:lang w:val="en-US" w:eastAsia="en-US"/>
                          </w:rPr>
                          <w:t>(</w:t>
                        </w:r>
                        <w:hyperlink r:id="rId43" w:history="1">
                          <w:r>
                            <w:rPr>
                              <w:rStyle w:val="CharStyle173"/>
                              <w:u w:val="single"/>
                              <w:lang w:val="en-US" w:eastAsia="en-US"/>
                            </w:rPr>
                            <w:t>david.bromberg@u-bordeaux1.fr</w:t>
                          </w:r>
                        </w:hyperlink>
                        <w:r>
                          <w:rPr>
                            <w:rStyle w:val="CharStyle173"/>
                            <w:lang w:val="en-US" w:eastAsia="en-US"/>
                          </w:rPr>
                          <w:t>)</w:t>
                        </w:r>
                      </w:p>
                    </w:tc>
                  </w:tr>
                  <w:tr w:rsidR="00A12F64">
                    <w:tblPrEx>
                      <w:tblCellMar>
                        <w:top w:w="0" w:type="dxa"/>
                        <w:bottom w:w="0" w:type="dxa"/>
                      </w:tblCellMar>
                    </w:tblPrEx>
                    <w:tc>
                      <w:tcPr>
                        <w:tcW w:w="2126" w:type="dxa"/>
                        <w:tcBorders>
                          <w:top w:val="single" w:sz="6" w:space="0" w:color="auto"/>
                          <w:bottom w:val="single" w:sz="6" w:space="0" w:color="auto"/>
                        </w:tcBorders>
                      </w:tcPr>
                      <w:p w:rsidR="00A12F64" w:rsidRDefault="00702A44">
                        <w:pPr>
                          <w:pStyle w:val="Style1042"/>
                          <w:rPr>
                            <w:sz w:val="22"/>
                            <w:szCs w:val="22"/>
                          </w:rPr>
                        </w:pPr>
                        <w:r>
                          <w:rPr>
                            <w:rStyle w:val="CharStyle173"/>
                          </w:rPr>
                          <w:t>Composante :</w:t>
                        </w:r>
                      </w:p>
                    </w:tc>
                    <w:tc>
                      <w:tcPr>
                        <w:tcW w:w="7584" w:type="dxa"/>
                        <w:tcBorders>
                          <w:top w:val="single" w:sz="6" w:space="0" w:color="auto"/>
                          <w:bottom w:val="single" w:sz="6" w:space="0" w:color="auto"/>
                        </w:tcBorders>
                      </w:tcPr>
                      <w:p w:rsidR="00A12F64" w:rsidRDefault="00702A44">
                        <w:pPr>
                          <w:pStyle w:val="Style1042"/>
                          <w:ind w:left="403"/>
                          <w:rPr>
                            <w:sz w:val="22"/>
                            <w:szCs w:val="22"/>
                          </w:rPr>
                        </w:pPr>
                        <w:r>
                          <w:rPr>
                            <w:rStyle w:val="CharStyle173"/>
                          </w:rPr>
                          <w:t>UFR DE MATHEMATIQUES ET INFORMATIQUE</w:t>
                        </w:r>
                      </w:p>
                    </w:tc>
                  </w:tr>
                  <w:tr w:rsidR="00A12F64">
                    <w:tblPrEx>
                      <w:tblCellMar>
                        <w:top w:w="0" w:type="dxa"/>
                        <w:bottom w:w="0" w:type="dxa"/>
                      </w:tblCellMar>
                    </w:tblPrEx>
                    <w:tc>
                      <w:tcPr>
                        <w:tcW w:w="2126" w:type="dxa"/>
                        <w:tcBorders>
                          <w:top w:val="single" w:sz="6" w:space="0" w:color="auto"/>
                          <w:bottom w:val="single" w:sz="6" w:space="0" w:color="auto"/>
                        </w:tcBorders>
                      </w:tcPr>
                      <w:p w:rsidR="00A12F64" w:rsidRDefault="00702A44">
                        <w:pPr>
                          <w:pStyle w:val="Style1042"/>
                          <w:rPr>
                            <w:sz w:val="22"/>
                            <w:szCs w:val="22"/>
                          </w:rPr>
                        </w:pPr>
                        <w:r>
                          <w:rPr>
                            <w:rStyle w:val="CharStyle173"/>
                          </w:rPr>
                          <w:t>Discipline :</w:t>
                        </w:r>
                      </w:p>
                    </w:tc>
                    <w:tc>
                      <w:tcPr>
                        <w:tcW w:w="7584" w:type="dxa"/>
                        <w:tcBorders>
                          <w:top w:val="single" w:sz="6" w:space="0" w:color="auto"/>
                          <w:bottom w:val="single" w:sz="6" w:space="0" w:color="auto"/>
                        </w:tcBorders>
                      </w:tcPr>
                      <w:p w:rsidR="00A12F64" w:rsidRDefault="00702A44">
                        <w:pPr>
                          <w:pStyle w:val="Style1042"/>
                          <w:ind w:left="408"/>
                          <w:rPr>
                            <w:sz w:val="22"/>
                            <w:szCs w:val="22"/>
                          </w:rPr>
                        </w:pPr>
                        <w:r>
                          <w:rPr>
                            <w:rStyle w:val="CharStyle173"/>
                          </w:rPr>
                          <w:t>Informatique</w:t>
                        </w:r>
                      </w:p>
                    </w:tc>
                  </w:tr>
                  <w:tr w:rsidR="00A12F64">
                    <w:tblPrEx>
                      <w:tblCellMar>
                        <w:top w:w="0" w:type="dxa"/>
                        <w:bottom w:w="0" w:type="dxa"/>
                      </w:tblCellMar>
                    </w:tblPrEx>
                    <w:tc>
                      <w:tcPr>
                        <w:tcW w:w="2126" w:type="dxa"/>
                        <w:tcBorders>
                          <w:top w:val="single" w:sz="6" w:space="0" w:color="auto"/>
                          <w:bottom w:val="single" w:sz="6" w:space="0" w:color="auto"/>
                        </w:tcBorders>
                      </w:tcPr>
                      <w:p w:rsidR="00A12F64" w:rsidRDefault="00702A44">
                        <w:pPr>
                          <w:pStyle w:val="Style1042"/>
                          <w:rPr>
                            <w:sz w:val="22"/>
                            <w:szCs w:val="22"/>
                          </w:rPr>
                        </w:pPr>
                        <w:r>
                          <w:rPr>
                            <w:rStyle w:val="CharStyle173"/>
                          </w:rPr>
                          <w:t>Public concerné :</w:t>
                        </w:r>
                      </w:p>
                    </w:tc>
                    <w:tc>
                      <w:tcPr>
                        <w:tcW w:w="7584" w:type="dxa"/>
                        <w:tcBorders>
                          <w:top w:val="single" w:sz="6" w:space="0" w:color="auto"/>
                          <w:bottom w:val="single" w:sz="6" w:space="0" w:color="auto"/>
                        </w:tcBorders>
                      </w:tcPr>
                      <w:p w:rsidR="00A12F64" w:rsidRDefault="00702A44">
                        <w:pPr>
                          <w:pStyle w:val="Style1042"/>
                          <w:ind w:left="403"/>
                          <w:rPr>
                            <w:sz w:val="22"/>
                            <w:szCs w:val="22"/>
                          </w:rPr>
                        </w:pPr>
                        <w:r>
                          <w:rPr>
                            <w:rStyle w:val="CharStyle173"/>
                          </w:rPr>
                          <w:t>Formation initiale + Formation continue</w:t>
                        </w:r>
                      </w:p>
                    </w:tc>
                  </w:tr>
                </w:tbl>
                <w:p w:rsidR="00000000" w:rsidRDefault="00702A44"/>
              </w:txbxContent>
            </v:textbox>
            <w10:wrap type="topAndBottom" anchorx="margin"/>
          </v:shape>
        </w:pict>
      </w:r>
      <w:r>
        <w:rPr>
          <w:rFonts w:ascii="Times New Roman" w:eastAsia="Times New Roman" w:hAnsi="Times New Roman" w:cs="Times New Roman"/>
          <w:sz w:val="20"/>
          <w:szCs w:val="20"/>
        </w:rPr>
        <w:pict w14:anchorId="1C36BD0B">
          <v:shape id="_x0000_s1090" type="#_x0000_t202" style="position:absolute;margin-left:0;margin-top:0;width:137.8pt;height:44.9pt;z-index:251695104;mso-wrap-distance-left:7in;mso-wrap-distance-top:0;mso-wrap-distance-right:7in;mso-wrap-distance-bottom:1.45pt;mso-position-horizontal-relative:margin;mso-position-vertical-relative:text" filled="f" stroked="f">
            <v:textbox inset="0,0,0,0">
              <w:txbxContent>
                <w:p w:rsidR="00A12F64" w:rsidRDefault="003B53DD">
                  <w:pPr>
                    <w:pStyle w:val="Style886"/>
                    <w:rPr>
                      <w:sz w:val="22"/>
                      <w:szCs w:val="22"/>
                    </w:rPr>
                  </w:pPr>
                  <w:r>
                    <w:rPr>
                      <w:rStyle w:val="CharStyle173"/>
                      <w:u w:val="single"/>
                    </w:rPr>
                    <w:br w:type="page"/>
                    <w:t xml:space="preserve"> Libellé de </w:t>
                  </w:r>
                  <w:proofErr w:type="spellStart"/>
                  <w:r>
                    <w:rPr>
                      <w:rStyle w:val="CharStyle173"/>
                      <w:u w:val="single"/>
                    </w:rPr>
                    <w:t>l’ue</w:t>
                  </w:r>
                  <w:proofErr w:type="spellEnd"/>
                  <w:r w:rsidR="00702A44">
                    <w:rPr>
                      <w:rStyle w:val="CharStyle173"/>
                      <w:u w:val="single"/>
                    </w:rPr>
                    <w:t xml:space="preserve"> : Réseaux</w:t>
                  </w:r>
                  <w:r w:rsidR="00702A44">
                    <w:rPr>
                      <w:rStyle w:val="CharStyle173"/>
                    </w:rPr>
                    <w:t xml:space="preserve"> Libellé court : Réseaux </w:t>
                  </w:r>
                  <w:r w:rsidR="00702A44">
                    <w:rPr>
                      <w:rStyle w:val="CharStyle173"/>
                      <w:u w:val="single"/>
                    </w:rPr>
                    <w:t xml:space="preserve">Code </w:t>
                  </w:r>
                  <w:proofErr w:type="spellStart"/>
                  <w:r w:rsidR="00702A44">
                    <w:rPr>
                      <w:rStyle w:val="CharStyle173"/>
                      <w:u w:val="single"/>
                    </w:rPr>
                    <w:t>ue</w:t>
                  </w:r>
                  <w:proofErr w:type="spellEnd"/>
                  <w:r w:rsidR="00702A44">
                    <w:rPr>
                      <w:rStyle w:val="CharStyle173"/>
                      <w:u w:val="single"/>
                    </w:rPr>
                    <w:t xml:space="preserve"> Apogée: J1IN7W13</w:t>
                  </w:r>
                </w:p>
              </w:txbxContent>
            </v:textbox>
            <w10:wrap type="topAndBottom" anchorx="margin"/>
          </v:shape>
        </w:pict>
      </w:r>
    </w:p>
    <w:p w:rsidR="00A12F64" w:rsidRDefault="00702A44">
      <w:pPr>
        <w:spacing w:after="0" w:line="240" w:lineRule="auto"/>
        <w:rPr>
          <w:rFonts w:ascii="Times New Roman" w:eastAsia="Times New Roman" w:hAnsi="Times New Roman" w:cs="Times New Roman"/>
          <w:sz w:val="20"/>
          <w:szCs w:val="20"/>
        </w:rPr>
        <w:sectPr w:rsidR="00A12F64">
          <w:pgSz w:w="11905" w:h="16837"/>
          <w:pgMar w:top="1117" w:right="1097" w:bottom="1084" w:left="1097" w:header="720" w:footer="720" w:gutter="0"/>
          <w:cols w:space="720"/>
        </w:sectPr>
      </w:pPr>
    </w:p>
    <w:p w:rsidR="00A12F64" w:rsidRDefault="00702A44">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7AFF1B6B">
          <v:group id="_x0000_s1099" style="position:absolute;left:0;text-align:left;margin-left:-.25pt;margin-top:267.1pt;width:496.8pt;height:457.7pt;z-index:251702272;mso-wrap-distance-left:1.9pt;mso-wrap-distance-top:10.8pt;mso-wrap-distance-right:1.9pt;mso-position-horizontal-relative:margin" coordorigin="1128,6499" coordsize="9936,9154">
            <v:shape id="_x0000_s1100" type="#_x0000_t202" style="position:absolute;left:1128;top:6763;width:9936;height:865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A12F64">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ind w:left="3792"/>
                            <w:rPr>
                              <w:sz w:val="22"/>
                              <w:szCs w:val="22"/>
                            </w:rPr>
                          </w:pPr>
                          <w:r>
                            <w:rPr>
                              <w:rStyle w:val="CharStyle173"/>
                            </w:rPr>
                            <w:t>Epreuves 1ère session</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Type d'</w:t>
                          </w:r>
                          <w:r>
                            <w:rPr>
                              <w:rStyle w:val="CharStyle173"/>
                            </w:rPr>
                            <w:t>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Durées</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Coefficients</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Examen écrit terminal</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01h30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0.75</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Contrôle Continu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0.25</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bottom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ind w:left="2894"/>
                            <w:rPr>
                              <w:sz w:val="22"/>
                              <w:szCs w:val="22"/>
                            </w:rPr>
                          </w:pPr>
                          <w:r>
                            <w:rPr>
                              <w:rStyle w:val="CharStyle173"/>
                            </w:rPr>
                            <w:t>Epreuves 2ème session (éventuellement)</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Durées</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Coefficients</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ind w:left="5" w:hanging="5"/>
                            <w:rPr>
                              <w:sz w:val="22"/>
                              <w:szCs w:val="22"/>
                            </w:rPr>
                          </w:pPr>
                          <w:r>
                            <w:rPr>
                              <w:rStyle w:val="CharStyle173"/>
                            </w:rPr>
                            <w:t>Examen écrit ou oral (selon l'effectif)</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01h30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0.75</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Contrôle Continu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report session 1</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0.25</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bottom w:val="single" w:sz="6" w:space="0" w:color="auto"/>
                          </w:tcBorders>
                        </w:tcPr>
                        <w:p w:rsidR="00A12F64" w:rsidRDefault="00702A44">
                          <w:pPr>
                            <w:pStyle w:val="Style1660"/>
                            <w:ind w:right="4867"/>
                            <w:rPr>
                              <w:sz w:val="22"/>
                              <w:szCs w:val="22"/>
                            </w:rPr>
                          </w:pPr>
                          <w:r>
                            <w:rPr>
                              <w:rStyle w:val="CharStyle173"/>
                            </w:rPr>
                            <w:t>Informations complémentaires sur les</w:t>
                          </w:r>
                        </w:p>
                        <w:p w:rsidR="00A12F64" w:rsidRDefault="00702A44">
                          <w:pPr>
                            <w:pStyle w:val="Style1660"/>
                            <w:spacing w:line="240" w:lineRule="auto"/>
                            <w:rPr>
                              <w:sz w:val="22"/>
                              <w:szCs w:val="22"/>
                            </w:rPr>
                          </w:pPr>
                          <w:r>
                            <w:rPr>
                              <w:rStyle w:val="CharStyle173"/>
                            </w:rPr>
                            <w:t>MCC :</w:t>
                          </w:r>
                        </w:p>
                        <w:p w:rsidR="00A12F64" w:rsidRDefault="00702A44">
                          <w:pPr>
                            <w:pStyle w:val="Style1660"/>
                            <w:spacing w:line="240" w:lineRule="auto"/>
                            <w:rPr>
                              <w:sz w:val="22"/>
                              <w:szCs w:val="22"/>
                            </w:rPr>
                          </w:pPr>
                          <w:r>
                            <w:rPr>
                              <w:rStyle w:val="CharStyle173"/>
                            </w:rPr>
                            <w:t>Forme d'enseignement :   Enseignement présentiel</w:t>
                          </w:r>
                        </w:p>
                      </w:tc>
                    </w:tr>
                  </w:tbl>
                  <w:p w:rsidR="00000000" w:rsidRDefault="00702A44"/>
                </w:txbxContent>
              </v:textbox>
            </v:shape>
            <v:shape id="_x0000_s1101" type="#_x0000_t202" style="position:absolute;left:1210;top:15398;width:5678;height:255" filled="f" strokecolor="white" strokeweight="0">
              <v:textbox inset="0,0,0,0">
                <w:txbxContent>
                  <w:p w:rsidR="00A12F64" w:rsidRDefault="00702A44">
                    <w:pPr>
                      <w:pStyle w:val="Style886"/>
                      <w:tabs>
                        <w:tab w:val="left" w:pos="2534"/>
                      </w:tabs>
                      <w:spacing w:line="240" w:lineRule="auto"/>
                      <w:jc w:val="both"/>
                      <w:rPr>
                        <w:sz w:val="22"/>
                        <w:szCs w:val="22"/>
                      </w:rPr>
                    </w:pPr>
                    <w:r>
                      <w:rPr>
                        <w:rStyle w:val="CharStyle173"/>
                      </w:rPr>
                      <w:t>Site de formation :</w:t>
                    </w:r>
                    <w:r>
                      <w:rPr>
                        <w:rStyle w:val="CharStyle173"/>
                      </w:rPr>
                      <w:tab/>
                      <w:t>Université Bordeaux 1 (Talence)</w:t>
                    </w:r>
                  </w:p>
                </w:txbxContent>
              </v:textbox>
            </v:shape>
            <v:shape id="_x0000_s1102" type="#_x0000_t202" style="position:absolute;left:1190;top:6499;width:5856;height:255" filled="f" strokecolor="white" strokeweight="0">
              <v:textbox inset="0,0,0,0">
                <w:txbxContent>
                  <w:p w:rsidR="00A12F64" w:rsidRDefault="00702A44">
                    <w:pPr>
                      <w:pStyle w:val="Style886"/>
                      <w:spacing w:line="240" w:lineRule="auto"/>
                      <w:jc w:val="both"/>
                      <w:rPr>
                        <w:sz w:val="22"/>
                        <w:szCs w:val="22"/>
                      </w:rPr>
                    </w:pPr>
                    <w:r>
                      <w:rPr>
                        <w:rStyle w:val="CharStyle173"/>
                      </w:rPr>
                      <w:t>Mode d'évaluation : Modalités de contrôle des connaissances</w:t>
                    </w:r>
                  </w:p>
                </w:txbxContent>
              </v:textbox>
            </v:shape>
            <w10:wrap type="topAndBottom" anchorx="margin"/>
          </v:group>
        </w:pict>
      </w:r>
      <w:r>
        <w:rPr>
          <w:rFonts w:ascii="Times New Roman" w:eastAsia="Times New Roman" w:hAnsi="Times New Roman" w:cs="Times New Roman"/>
          <w:sz w:val="20"/>
          <w:szCs w:val="20"/>
        </w:rPr>
        <w:pict w14:anchorId="27CBE291">
          <v:group id="_x0000_s1096" style="position:absolute;left:0;text-align:left;margin-left:0;margin-top:0;width:496.05pt;height:118.05pt;z-index:251701248;mso-wrap-distance-left:1.9pt;mso-wrap-distance-right:1.9pt;mso-wrap-distance-bottom:15.1pt;mso-position-horizontal-relative:margin" coordorigin="1133,1157" coordsize="9921,2361">
            <v:shape id="_x0000_s1097" type="#_x0000_t202" style="position:absolute;left:1133;top:1421;width:9921;height:2097"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A12F64">
                      <w:tblPrEx>
                        <w:tblCellMar>
                          <w:top w:w="0" w:type="dxa"/>
                          <w:bottom w:w="0" w:type="dxa"/>
                        </w:tblCellMar>
                      </w:tblPrEx>
                      <w:tc>
                        <w:tcPr>
                          <w:tcW w:w="4958" w:type="dxa"/>
                          <w:tcBorders>
                            <w:bottom w:val="single" w:sz="6" w:space="0" w:color="auto"/>
                            <w:right w:val="single" w:sz="6" w:space="0" w:color="auto"/>
                          </w:tcBorders>
                        </w:tcPr>
                        <w:p w:rsidR="00A12F64" w:rsidRDefault="00702A44">
                          <w:pPr>
                            <w:pStyle w:val="Style300"/>
                          </w:pP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jc w:val="center"/>
                            <w:rPr>
                              <w:sz w:val="22"/>
                              <w:szCs w:val="22"/>
                            </w:rPr>
                          </w:pPr>
                          <w:r>
                            <w:rPr>
                              <w:rStyle w:val="CharStyle173"/>
                            </w:rPr>
                            <w:t>Nombre d'heures en présentiel</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Cours Magistraux (CM)</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jc w:val="center"/>
                            <w:rPr>
                              <w:sz w:val="22"/>
                              <w:szCs w:val="22"/>
                            </w:rPr>
                          </w:pPr>
                          <w:r>
                            <w:rPr>
                              <w:rStyle w:val="CharStyle173"/>
                            </w:rPr>
                            <w:t>24.00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Travaux Dirigés (TD)</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jc w:val="center"/>
                            <w:rPr>
                              <w:sz w:val="22"/>
                              <w:szCs w:val="22"/>
                            </w:rPr>
                          </w:pPr>
                          <w:r>
                            <w:rPr>
                              <w:rStyle w:val="CharStyle173"/>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Travaux Pratiques (TP)</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jc w:val="center"/>
                            <w:rPr>
                              <w:sz w:val="22"/>
                              <w:szCs w:val="22"/>
                            </w:rPr>
                          </w:pPr>
                          <w:r>
                            <w:rPr>
                              <w:rStyle w:val="CharStyle173"/>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Cours Intégrés (CI)</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jc w:val="center"/>
                            <w:rPr>
                              <w:sz w:val="22"/>
                              <w:szCs w:val="22"/>
                            </w:rPr>
                          </w:pPr>
                          <w:r>
                            <w:rPr>
                              <w:rStyle w:val="CharStyle173"/>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jc w:val="center"/>
                            <w:rPr>
                              <w:sz w:val="22"/>
                              <w:szCs w:val="22"/>
                            </w:rPr>
                          </w:pPr>
                          <w:r>
                            <w:rPr>
                              <w:rStyle w:val="CharStyle173"/>
                            </w:rPr>
                            <w:t>24.00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Accompagnement</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jc w:val="center"/>
                            <w:rPr>
                              <w:sz w:val="22"/>
                              <w:szCs w:val="22"/>
                            </w:rPr>
                          </w:pPr>
                          <w:r>
                            <w:rPr>
                              <w:rStyle w:val="CharStyle173"/>
                            </w:rPr>
                            <w:t>0.00</w:t>
                          </w:r>
                        </w:p>
                      </w:tc>
                    </w:tr>
                  </w:tbl>
                  <w:p w:rsidR="00000000" w:rsidRDefault="00702A44"/>
                </w:txbxContent>
              </v:textbox>
            </v:shape>
            <v:shape id="_x0000_s1098" type="#_x0000_t202" style="position:absolute;left:1195;top:1157;width:2727;height:254" filled="f" strokecolor="white" strokeweight="0">
              <v:textbox inset="0,0,0,0">
                <w:txbxContent>
                  <w:p w:rsidR="00A12F64" w:rsidRDefault="00702A44">
                    <w:pPr>
                      <w:pStyle w:val="Style886"/>
                      <w:spacing w:line="240" w:lineRule="auto"/>
                      <w:jc w:val="both"/>
                      <w:rPr>
                        <w:sz w:val="22"/>
                        <w:szCs w:val="22"/>
                      </w:rPr>
                    </w:pPr>
                    <w:r>
                      <w:rPr>
                        <w:rStyle w:val="CharStyle173"/>
                      </w:rPr>
                      <w:t>Volume des enseignements :</w:t>
                    </w:r>
                  </w:p>
                </w:txbxContent>
              </v:textbox>
            </v:shape>
            <w10:wrap type="topAndBottom" anchorx="margin"/>
          </v:group>
        </w:pict>
      </w:r>
      <w:r>
        <w:rPr>
          <w:rFonts w:ascii="Times New Roman" w:eastAsia="Times New Roman" w:hAnsi="Times New Roman" w:cs="Times New Roman"/>
        </w:rPr>
        <w:t>Répartitions des enseignements :</w:t>
      </w:r>
    </w:p>
    <w:p w:rsidR="00A12F64" w:rsidRDefault="00702A44">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TD</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TP</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CI</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TDM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bl>
    <w:p w:rsidR="00A12F64" w:rsidRDefault="00702A44">
      <w:pPr>
        <w:spacing w:before="53" w:after="0" w:line="240" w:lineRule="auto"/>
        <w:rPr>
          <w:rFonts w:ascii="Times New Roman" w:eastAsia="Times New Roman" w:hAnsi="Times New Roman" w:cs="Times New Roman"/>
          <w:sz w:val="20"/>
          <w:szCs w:val="20"/>
        </w:rPr>
        <w:sectPr w:rsidR="00A12F64">
          <w:type w:val="continuous"/>
          <w:pgSz w:w="11905" w:h="16837"/>
          <w:pgMar w:top="1156" w:right="994" w:bottom="1185" w:left="989" w:header="720" w:footer="720" w:gutter="0"/>
          <w:cols w:space="720"/>
        </w:sectPr>
      </w:pPr>
    </w:p>
    <w:p w:rsidR="00A12F64" w:rsidRDefault="00702A44">
      <w:pPr>
        <w:spacing w:before="53"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Langue d'enseignement : Français</w:t>
      </w:r>
    </w:p>
    <w:p w:rsidR="00A12F64" w:rsidRDefault="00702A44">
      <w:pPr>
        <w:spacing w:after="0" w:line="293" w:lineRule="exact"/>
        <w:rPr>
          <w:rFonts w:ascii="Times New Roman" w:eastAsia="Times New Roman" w:hAnsi="Times New Roman" w:cs="Times New Roman"/>
          <w:sz w:val="20"/>
          <w:szCs w:val="20"/>
        </w:rPr>
        <w:sectPr w:rsidR="00A12F64">
          <w:headerReference w:type="even" r:id="rId44"/>
          <w:headerReference w:type="default" r:id="rId45"/>
          <w:footerReference w:type="even" r:id="rId46"/>
          <w:footerReference w:type="default" r:id="rId47"/>
          <w:type w:val="continuous"/>
          <w:pgSz w:w="11905" w:h="16837"/>
          <w:pgMar w:top="1156" w:right="4274" w:bottom="1440" w:left="4274" w:header="720" w:footer="720" w:gutter="0"/>
          <w:cols w:space="720"/>
        </w:sectPr>
      </w:pPr>
    </w:p>
    <w:p w:rsidR="00A12F64" w:rsidRDefault="003B53DD">
      <w:pPr>
        <w:tabs>
          <w:tab w:val="left" w:leader="underscore" w:pos="9758"/>
        </w:tabs>
        <w:spacing w:before="53"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lastRenderedPageBreak/>
        <w:br w:type="page"/>
      </w:r>
      <w:r>
        <w:rPr>
          <w:rFonts w:ascii="Times New Roman" w:eastAsia="Times New Roman" w:hAnsi="Times New Roman" w:cs="Times New Roman"/>
          <w:u w:val="single"/>
        </w:rPr>
        <w:lastRenderedPageBreak/>
        <w:t xml:space="preserve"> Libellé de </w:t>
      </w:r>
      <w:proofErr w:type="spellStart"/>
      <w:r>
        <w:rPr>
          <w:rFonts w:ascii="Times New Roman" w:eastAsia="Times New Roman" w:hAnsi="Times New Roman" w:cs="Times New Roman"/>
          <w:u w:val="single"/>
        </w:rPr>
        <w:t>l’ue</w:t>
      </w:r>
      <w:proofErr w:type="spellEnd"/>
      <w:r w:rsidR="00702A44">
        <w:rPr>
          <w:rFonts w:ascii="Times New Roman" w:eastAsia="Times New Roman" w:hAnsi="Times New Roman" w:cs="Times New Roman"/>
          <w:u w:val="single"/>
        </w:rPr>
        <w:t xml:space="preserve"> : Projets de programmation</w:t>
      </w:r>
      <w:r w:rsidR="00702A44">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Libellé court : Projets de programmation</w:t>
      </w:r>
    </w:p>
    <w:p w:rsidR="00A12F64" w:rsidRDefault="00702A44">
      <w:pPr>
        <w:tabs>
          <w:tab w:val="left" w:leader="underscore" w:pos="9749"/>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J1IN8W12</w:t>
      </w:r>
      <w:r>
        <w:rPr>
          <w:rFonts w:ascii="Times New Roman" w:eastAsia="Times New Roman" w:hAnsi="Times New Roman" w:cs="Times New Roman"/>
        </w:rPr>
        <w:tab/>
      </w:r>
    </w:p>
    <w:p w:rsidR="00A12F64" w:rsidRDefault="00702A44">
      <w:pPr>
        <w:tabs>
          <w:tab w:val="left" w:leader="underscore" w:pos="4325"/>
          <w:tab w:val="left" w:leader="underscore" w:pos="8717"/>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Niveau : M1</w:t>
      </w:r>
      <w:r>
        <w:rPr>
          <w:rFonts w:ascii="Times New Roman" w:eastAsia="Times New Roman" w:hAnsi="Times New Roman" w:cs="Times New Roman"/>
        </w:rPr>
        <w:tab/>
      </w:r>
      <w:r>
        <w:rPr>
          <w:rFonts w:ascii="Times New Roman" w:eastAsia="Times New Roman" w:hAnsi="Times New Roman" w:cs="Times New Roman"/>
          <w:u w:val="single"/>
        </w:rPr>
        <w:t xml:space="preserve">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de printemps</w:t>
      </w:r>
      <w:r>
        <w:rPr>
          <w:rFonts w:ascii="Times New Roman" w:eastAsia="Times New Roman" w:hAnsi="Times New Roman" w:cs="Times New Roman"/>
        </w:rPr>
        <w:tab/>
      </w:r>
      <w:r>
        <w:rPr>
          <w:rFonts w:ascii="Times New Roman" w:eastAsia="Times New Roman" w:hAnsi="Times New Roman" w:cs="Times New Roman"/>
          <w:u w:val="single"/>
        </w:rPr>
        <w:t>ECTS :12</w:t>
      </w:r>
    </w:p>
    <w:p w:rsidR="00A12F64" w:rsidRDefault="00702A44">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 xml:space="preserve">Philippe NARBEL </w:t>
      </w:r>
      <w:r w:rsidRPr="003B53DD">
        <w:rPr>
          <w:rFonts w:ascii="Times New Roman" w:eastAsia="Times New Roman" w:hAnsi="Times New Roman" w:cs="Times New Roman"/>
          <w:lang w:eastAsia="en-US"/>
        </w:rPr>
        <w:t>(</w:t>
      </w:r>
      <w:hyperlink r:id="rId48" w:history="1">
        <w:r w:rsidRPr="003B53DD">
          <w:rPr>
            <w:rFonts w:ascii="Times New Roman" w:eastAsia="Times New Roman" w:hAnsi="Times New Roman" w:cs="Times New Roman"/>
            <w:u w:val="single"/>
            <w:lang w:eastAsia="en-US"/>
          </w:rPr>
          <w:t>philippe.narbel@u-bor</w:t>
        </w:r>
        <w:r w:rsidRPr="003B53DD">
          <w:rPr>
            <w:rFonts w:ascii="Times New Roman" w:eastAsia="Times New Roman" w:hAnsi="Times New Roman" w:cs="Times New Roman"/>
            <w:u w:val="single"/>
            <w:lang w:eastAsia="en-US"/>
          </w:rPr>
          <w:t>deaux1.fr</w:t>
        </w:r>
      </w:hyperlink>
      <w:r w:rsidRPr="003B53DD">
        <w:rPr>
          <w:rFonts w:ascii="Times New Roman" w:eastAsia="Times New Roman" w:hAnsi="Times New Roman" w:cs="Times New Roman"/>
          <w:lang w:eastAsia="en-US"/>
        </w:rPr>
        <w:t>)</w:t>
      </w:r>
    </w:p>
    <w:p w:rsidR="00A12F64" w:rsidRDefault="00702A44">
      <w:pPr>
        <w:tabs>
          <w:tab w:val="left" w:pos="2544"/>
        </w:tabs>
        <w:spacing w:before="5"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r>
        <w:rPr>
          <w:rFonts w:ascii="Times New Roman" w:eastAsia="Times New Roman" w:hAnsi="Times New Roman" w:cs="Times New Roman"/>
          <w:u w:val="single"/>
          <w:lang w:val="de-DE" w:eastAsia="de-DE"/>
        </w:rPr>
        <w:t xml:space="preserve">UFR </w:t>
      </w:r>
      <w:r>
        <w:rPr>
          <w:rFonts w:ascii="Times New Roman" w:eastAsia="Times New Roman" w:hAnsi="Times New Roman" w:cs="Times New Roman"/>
          <w:u w:val="single"/>
        </w:rPr>
        <w:t>DE MATHEMATIQUES ET INFORMATIQUE</w:t>
      </w:r>
    </w:p>
    <w:p w:rsidR="00A12F64" w:rsidRDefault="00702A44">
      <w:pPr>
        <w:tabs>
          <w:tab w:val="left" w:leader="underscore" w:pos="2558"/>
          <w:tab w:val="left" w:leader="underscore" w:pos="9590"/>
        </w:tabs>
        <w:spacing w:after="0" w:line="293" w:lineRule="exact"/>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A12F64" w:rsidRDefault="00702A44">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Formation initiale + Formation continue</w:t>
      </w:r>
    </w:p>
    <w:p w:rsidR="00A12F64" w:rsidRDefault="00702A44">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Programmation </w:t>
      </w:r>
      <w:r>
        <w:rPr>
          <w:rFonts w:ascii="Times New Roman" w:eastAsia="Times New Roman" w:hAnsi="Times New Roman" w:cs="Times New Roman"/>
          <w:lang w:val="it-IT" w:eastAsia="it-IT"/>
        </w:rPr>
        <w:t xml:space="preserve">impérative, </w:t>
      </w:r>
      <w:r>
        <w:rPr>
          <w:rFonts w:ascii="Times New Roman" w:eastAsia="Times New Roman" w:hAnsi="Times New Roman" w:cs="Times New Roman"/>
        </w:rPr>
        <w:t>Programmation fonctionnelle et symbolique, Programmation pa</w:t>
      </w:r>
      <w:r>
        <w:rPr>
          <w:rFonts w:ascii="Times New Roman" w:eastAsia="Times New Roman" w:hAnsi="Times New Roman" w:cs="Times New Roman"/>
        </w:rPr>
        <w:t>r</w:t>
      </w:r>
    </w:p>
    <w:p w:rsidR="00A12F64" w:rsidRDefault="00702A44">
      <w:pPr>
        <w:tabs>
          <w:tab w:val="left" w:leader="underscore" w:pos="9581"/>
        </w:tabs>
        <w:spacing w:before="5" w:after="0" w:line="293" w:lineRule="exact"/>
        <w:rPr>
          <w:rFonts w:ascii="Times New Roman" w:eastAsia="Times New Roman" w:hAnsi="Times New Roman" w:cs="Times New Roman"/>
        </w:rPr>
      </w:pPr>
      <w:proofErr w:type="gramStart"/>
      <w:r>
        <w:rPr>
          <w:rFonts w:ascii="Times New Roman" w:eastAsia="Times New Roman" w:hAnsi="Times New Roman" w:cs="Times New Roman"/>
          <w:u w:val="single"/>
        </w:rPr>
        <w:t>objets</w:t>
      </w:r>
      <w:proofErr w:type="gramEnd"/>
      <w:r>
        <w:rPr>
          <w:rFonts w:ascii="Times New Roman" w:eastAsia="Times New Roman" w:hAnsi="Times New Roman" w:cs="Times New Roman"/>
          <w:u w:val="single"/>
        </w:rPr>
        <w:t>, UE avec projets informatiques associés</w:t>
      </w:r>
      <w:r>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Objectifs pédagogiques :</w:t>
      </w:r>
    </w:p>
    <w:p w:rsidR="00A12F64" w:rsidRDefault="00702A44">
      <w:pPr>
        <w:spacing w:before="5" w:after="0" w:line="293" w:lineRule="exact"/>
        <w:rPr>
          <w:rFonts w:ascii="Times New Roman" w:eastAsia="Times New Roman" w:hAnsi="Times New Roman" w:cs="Times New Roman"/>
        </w:rPr>
      </w:pPr>
      <w:r>
        <w:rPr>
          <w:rFonts w:ascii="Times New Roman" w:eastAsia="Times New Roman" w:hAnsi="Times New Roman" w:cs="Times New Roman"/>
        </w:rPr>
        <w:t>Mise en pratique des principes et des techniques étudiés dans toutes les unités d'enseignement précédemment suivis, et ce dans le cadre du développement/extension d'</w:t>
      </w:r>
      <w:r>
        <w:rPr>
          <w:rFonts w:ascii="Times New Roman" w:eastAsia="Times New Roman" w:hAnsi="Times New Roman" w:cs="Times New Roman"/>
        </w:rPr>
        <w:t xml:space="preserve">une application logicielle de taille relativement importante. Acquisition d'une </w:t>
      </w:r>
      <w:proofErr w:type="spellStart"/>
      <w:r>
        <w:rPr>
          <w:rFonts w:ascii="Times New Roman" w:eastAsia="Times New Roman" w:hAnsi="Times New Roman" w:cs="Times New Roman"/>
        </w:rPr>
        <w:t>premiere</w:t>
      </w:r>
      <w:proofErr w:type="spellEnd"/>
      <w:r>
        <w:rPr>
          <w:rFonts w:ascii="Times New Roman" w:eastAsia="Times New Roman" w:hAnsi="Times New Roman" w:cs="Times New Roman"/>
        </w:rPr>
        <w:t xml:space="preserve"> expérience de génie logiciel. Initiation à une pratique scientifique de développement et d'appropriation d'un sujet, avec</w:t>
      </w:r>
    </w:p>
    <w:p w:rsidR="00A12F64" w:rsidRDefault="00702A44">
      <w:pPr>
        <w:tabs>
          <w:tab w:val="left" w:leader="underscore" w:pos="9586"/>
        </w:tabs>
        <w:spacing w:after="0" w:line="293" w:lineRule="exact"/>
        <w:rPr>
          <w:rFonts w:ascii="Times New Roman" w:eastAsia="Times New Roman" w:hAnsi="Times New Roman" w:cs="Times New Roman"/>
        </w:rPr>
      </w:pPr>
      <w:proofErr w:type="gramStart"/>
      <w:r>
        <w:rPr>
          <w:rFonts w:ascii="Times New Roman" w:eastAsia="Times New Roman" w:hAnsi="Times New Roman" w:cs="Times New Roman"/>
          <w:u w:val="single"/>
        </w:rPr>
        <w:t>rédaction</w:t>
      </w:r>
      <w:proofErr w:type="gramEnd"/>
      <w:r>
        <w:rPr>
          <w:rFonts w:ascii="Times New Roman" w:eastAsia="Times New Roman" w:hAnsi="Times New Roman" w:cs="Times New Roman"/>
          <w:u w:val="single"/>
        </w:rPr>
        <w:t xml:space="preserve"> de </w:t>
      </w:r>
      <w:proofErr w:type="spellStart"/>
      <w:r>
        <w:rPr>
          <w:rFonts w:ascii="Times New Roman" w:eastAsia="Times New Roman" w:hAnsi="Times New Roman" w:cs="Times New Roman"/>
          <w:u w:val="single"/>
        </w:rPr>
        <w:t>docume</w:t>
      </w:r>
      <w:proofErr w:type="spellEnd"/>
      <w:r>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Compétences acquises :</w:t>
      </w:r>
    </w:p>
    <w:p w:rsidR="00A12F64" w:rsidRDefault="00702A44">
      <w:pPr>
        <w:spacing w:before="5" w:after="0" w:line="293" w:lineRule="exact"/>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rPr>
        <w:t>éveloppement d'applications logicielles, et maîtrise de certains outils de développement.</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Travail au sein d'une équipe de développement.</w:t>
      </w:r>
    </w:p>
    <w:p w:rsidR="00A12F64" w:rsidRDefault="00702A44">
      <w:pPr>
        <w:framePr w:w="9591" w:h="8424" w:hRule="exact" w:hSpace="38" w:wrap="around" w:vAnchor="text" w:hAnchor="text" w:y="231"/>
        <w:spacing w:after="0" w:line="293" w:lineRule="exact"/>
        <w:rPr>
          <w:rFonts w:ascii="Times New Roman" w:eastAsia="Times New Roman" w:hAnsi="Times New Roman" w:cs="Times New Roman"/>
        </w:rPr>
      </w:pPr>
      <w:r>
        <w:rPr>
          <w:rFonts w:ascii="Times New Roman" w:eastAsia="Times New Roman" w:hAnsi="Times New Roman" w:cs="Times New Roman"/>
        </w:rPr>
        <w:t>Programme - descriptif :</w:t>
      </w:r>
    </w:p>
    <w:p w:rsidR="00A12F64" w:rsidRDefault="00702A44">
      <w:pPr>
        <w:framePr w:w="9591" w:h="8424" w:hRule="exact" w:hSpace="38" w:wrap="around" w:vAnchor="text" w:hAnchor="text" w:y="231"/>
        <w:numPr>
          <w:ilvl w:val="0"/>
          <w:numId w:val="11"/>
        </w:numPr>
        <w:tabs>
          <w:tab w:val="left" w:pos="173"/>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rPr>
        <w:t>Génie logiciel de base : éléments de spécification, analyse des besoins, élaboration d'</w:t>
      </w:r>
      <w:r>
        <w:rPr>
          <w:rFonts w:ascii="Times New Roman" w:eastAsia="Times New Roman" w:hAnsi="Times New Roman" w:cs="Times New Roman"/>
        </w:rPr>
        <w:t xml:space="preserve">un cahier des charges, conception d'architecture, tests, travail en </w:t>
      </w:r>
      <w:r>
        <w:rPr>
          <w:rFonts w:ascii="Times New Roman" w:eastAsia="Times New Roman" w:hAnsi="Times New Roman" w:cs="Times New Roman"/>
          <w:lang w:val="it-IT" w:eastAsia="it-IT"/>
        </w:rPr>
        <w:t xml:space="preserve">equipe, </w:t>
      </w:r>
      <w:r>
        <w:rPr>
          <w:rFonts w:ascii="Times New Roman" w:eastAsia="Times New Roman" w:hAnsi="Times New Roman" w:cs="Times New Roman"/>
        </w:rPr>
        <w:t>organisation des tâches, utilisation de gestionnaires de versions.</w:t>
      </w:r>
    </w:p>
    <w:p w:rsidR="00A12F64" w:rsidRDefault="00702A44">
      <w:pPr>
        <w:framePr w:w="9591" w:h="8424" w:hRule="exact" w:hSpace="38" w:wrap="around" w:vAnchor="text" w:hAnchor="text" w:y="231"/>
        <w:numPr>
          <w:ilvl w:val="0"/>
          <w:numId w:val="11"/>
        </w:numPr>
        <w:tabs>
          <w:tab w:val="left" w:pos="178"/>
        </w:tabs>
        <w:spacing w:before="293" w:after="0" w:line="293" w:lineRule="exact"/>
        <w:rPr>
          <w:rFonts w:ascii="Times New Roman" w:eastAsia="Times New Roman" w:hAnsi="Times New Roman" w:cs="Times New Roman"/>
        </w:rPr>
      </w:pPr>
      <w:r>
        <w:rPr>
          <w:rFonts w:ascii="Times New Roman" w:eastAsia="Times New Roman" w:hAnsi="Times New Roman" w:cs="Times New Roman"/>
        </w:rPr>
        <w:t>Eléments de développement de programmes et d'applications :</w:t>
      </w:r>
    </w:p>
    <w:p w:rsidR="00A12F64" w:rsidRDefault="00702A44">
      <w:pPr>
        <w:framePr w:w="9591" w:h="8424" w:hRule="exact" w:hSpace="38" w:wrap="around" w:vAnchor="text" w:hAnchor="text" w:y="231"/>
        <w:spacing w:before="5" w:after="0" w:line="293" w:lineRule="exact"/>
        <w:rPr>
          <w:rFonts w:ascii="Times New Roman" w:eastAsia="Times New Roman" w:hAnsi="Times New Roman" w:cs="Times New Roman"/>
        </w:rPr>
      </w:pPr>
      <w:r>
        <w:rPr>
          <w:rFonts w:ascii="Times New Roman" w:eastAsia="Times New Roman" w:hAnsi="Times New Roman" w:cs="Times New Roman"/>
        </w:rPr>
        <w:t>-Qualité du code : standards, lisibilité, abstraction</w:t>
      </w:r>
      <w:r>
        <w:rPr>
          <w:rFonts w:ascii="Times New Roman" w:eastAsia="Times New Roman" w:hAnsi="Times New Roman" w:cs="Times New Roman"/>
        </w:rPr>
        <w:t xml:space="preserve"> modulaire, réutilisation, réutilisabilité, </w:t>
      </w:r>
      <w:proofErr w:type="spellStart"/>
      <w:r>
        <w:rPr>
          <w:rFonts w:ascii="Times New Roman" w:eastAsia="Times New Roman" w:hAnsi="Times New Roman" w:cs="Times New Roman"/>
        </w:rPr>
        <w:t>substitutivité</w:t>
      </w:r>
      <w:proofErr w:type="spellEnd"/>
      <w:r>
        <w:rPr>
          <w:rFonts w:ascii="Times New Roman" w:eastAsia="Times New Roman" w:hAnsi="Times New Roman" w:cs="Times New Roman"/>
        </w:rPr>
        <w:t>, gestion des erreurs/exceptions, etc. -Conception, implémentation d'IHM.</w:t>
      </w:r>
    </w:p>
    <w:p w:rsidR="00A12F64" w:rsidRDefault="00702A44">
      <w:pPr>
        <w:framePr w:w="9591" w:h="8424" w:hRule="exact" w:hSpace="38" w:wrap="around" w:vAnchor="text" w:hAnchor="text" w:y="231"/>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-Outils de développement : introduction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l'usage </w:t>
      </w:r>
      <w:proofErr w:type="spellStart"/>
      <w:r>
        <w:rPr>
          <w:rFonts w:ascii="Times New Roman" w:eastAsia="Times New Roman" w:hAnsi="Times New Roman" w:cs="Times New Roman"/>
        </w:rPr>
        <w:t>d'IDEs</w:t>
      </w:r>
      <w:proofErr w:type="spellEnd"/>
      <w:r>
        <w:rPr>
          <w:rFonts w:ascii="Times New Roman" w:eastAsia="Times New Roman" w:hAnsi="Times New Roman" w:cs="Times New Roman"/>
        </w:rPr>
        <w:t xml:space="preserve">, d'outils de tests, de « </w:t>
      </w:r>
      <w:proofErr w:type="spellStart"/>
      <w:r w:rsidRPr="003B53DD">
        <w:rPr>
          <w:rFonts w:ascii="Times New Roman" w:eastAsia="Times New Roman" w:hAnsi="Times New Roman" w:cs="Times New Roman"/>
          <w:lang w:eastAsia="en-US"/>
        </w:rPr>
        <w:t>builders</w:t>
      </w:r>
      <w:proofErr w:type="spellEnd"/>
      <w:r w:rsidRPr="003B53DD">
        <w:rPr>
          <w:rFonts w:ascii="Times New Roman" w:eastAsia="Times New Roman" w:hAnsi="Times New Roman" w:cs="Times New Roman"/>
          <w:lang w:eastAsia="en-US"/>
        </w:rPr>
        <w:t xml:space="preserve"> </w:t>
      </w:r>
      <w:r>
        <w:rPr>
          <w:rFonts w:ascii="Times New Roman" w:eastAsia="Times New Roman" w:hAnsi="Times New Roman" w:cs="Times New Roman"/>
        </w:rPr>
        <w:t>», outils et tactiques de recherc</w:t>
      </w:r>
      <w:r>
        <w:rPr>
          <w:rFonts w:ascii="Times New Roman" w:eastAsia="Times New Roman" w:hAnsi="Times New Roman" w:cs="Times New Roman"/>
        </w:rPr>
        <w:t>he des erreurs, etc.</w:t>
      </w:r>
    </w:p>
    <w:p w:rsidR="00A12F64" w:rsidRDefault="00702A44">
      <w:pPr>
        <w:framePr w:w="9591" w:h="8424" w:hRule="exact" w:hSpace="38" w:wrap="around" w:vAnchor="text" w:hAnchor="text" w:y="231"/>
        <w:tabs>
          <w:tab w:val="left" w:pos="178"/>
        </w:tabs>
        <w:spacing w:after="0" w:line="293" w:lineRule="exact"/>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Pratique scientifique : recherche et analyse de l'existant, justifications, critiques du travail réalisé, assimilation et mise en application rigoureuse de nouveaux concepts, rédaction de</w:t>
      </w:r>
    </w:p>
    <w:p w:rsidR="00A12F64" w:rsidRDefault="00702A44">
      <w:pPr>
        <w:framePr w:w="9591" w:h="8424" w:hRule="exact" w:hSpace="38" w:wrap="around" w:vAnchor="text" w:hAnchor="text" w:y="231"/>
        <w:tabs>
          <w:tab w:val="left" w:leader="underscore" w:pos="9581"/>
        </w:tabs>
        <w:spacing w:before="5" w:after="0" w:line="293" w:lineRule="exact"/>
        <w:rPr>
          <w:rFonts w:ascii="Times New Roman" w:eastAsia="Times New Roman" w:hAnsi="Times New Roman" w:cs="Times New Roman"/>
        </w:rPr>
      </w:pPr>
      <w:proofErr w:type="gramStart"/>
      <w:r>
        <w:rPr>
          <w:rFonts w:ascii="Times New Roman" w:eastAsia="Times New Roman" w:hAnsi="Times New Roman" w:cs="Times New Roman"/>
          <w:u w:val="single"/>
        </w:rPr>
        <w:t>mémoire</w:t>
      </w:r>
      <w:proofErr w:type="gramEnd"/>
      <w:r>
        <w:rPr>
          <w:rFonts w:ascii="Times New Roman" w:eastAsia="Times New Roman" w:hAnsi="Times New Roman" w:cs="Times New Roman"/>
          <w:u w:val="single"/>
        </w:rPr>
        <w:t xml:space="preserve"> et d'une documentation associée.</w:t>
      </w:r>
      <w:r>
        <w:rPr>
          <w:rFonts w:ascii="Times New Roman" w:eastAsia="Times New Roman" w:hAnsi="Times New Roman" w:cs="Times New Roman"/>
        </w:rPr>
        <w:tab/>
      </w:r>
    </w:p>
    <w:p w:rsidR="00A12F64" w:rsidRPr="003B53DD" w:rsidRDefault="00702A44">
      <w:pPr>
        <w:framePr w:w="9591" w:h="8424" w:hRule="exact" w:hSpace="38" w:wrap="around" w:vAnchor="text" w:hAnchor="text" w:y="231"/>
        <w:spacing w:after="0" w:line="293" w:lineRule="exact"/>
        <w:rPr>
          <w:rFonts w:ascii="Times New Roman" w:eastAsia="Times New Roman" w:hAnsi="Times New Roman" w:cs="Times New Roman"/>
          <w:lang w:val="en-US"/>
        </w:rPr>
      </w:pPr>
      <w:proofErr w:type="spellStart"/>
      <w:proofErr w:type="gramStart"/>
      <w:r w:rsidRPr="003B53DD">
        <w:rPr>
          <w:rFonts w:ascii="Times New Roman" w:eastAsia="Times New Roman" w:hAnsi="Times New Roman" w:cs="Times New Roman"/>
          <w:lang w:val="en-US"/>
        </w:rPr>
        <w:t>Bib</w:t>
      </w:r>
      <w:r w:rsidRPr="003B53DD">
        <w:rPr>
          <w:rFonts w:ascii="Times New Roman" w:eastAsia="Times New Roman" w:hAnsi="Times New Roman" w:cs="Times New Roman"/>
          <w:lang w:val="en-US"/>
        </w:rPr>
        <w:t>liographie</w:t>
      </w:r>
      <w:proofErr w:type="spellEnd"/>
      <w:r w:rsidRPr="003B53DD">
        <w:rPr>
          <w:rFonts w:ascii="Times New Roman" w:eastAsia="Times New Roman" w:hAnsi="Times New Roman" w:cs="Times New Roman"/>
          <w:lang w:val="en-US"/>
        </w:rPr>
        <w:t xml:space="preserve"> :</w:t>
      </w:r>
      <w:proofErr w:type="gramEnd"/>
    </w:p>
    <w:p w:rsidR="00A12F64" w:rsidRPr="003B53DD" w:rsidRDefault="00702A44">
      <w:pPr>
        <w:framePr w:w="9591" w:h="8424" w:hRule="exact" w:hSpace="38" w:wrap="around" w:vAnchor="text" w:hAnchor="text" w:y="231"/>
        <w:spacing w:after="0" w:line="293" w:lineRule="exact"/>
        <w:rPr>
          <w:rFonts w:ascii="Times New Roman" w:eastAsia="Times New Roman" w:hAnsi="Times New Roman" w:cs="Times New Roman"/>
          <w:lang w:val="en-US"/>
        </w:rPr>
      </w:pPr>
      <w:proofErr w:type="gramStart"/>
      <w:r w:rsidRPr="003B53DD">
        <w:rPr>
          <w:rFonts w:ascii="Times New Roman" w:eastAsia="Times New Roman" w:hAnsi="Times New Roman" w:cs="Times New Roman"/>
          <w:lang w:val="en-US"/>
        </w:rPr>
        <w:t>Software Engineering.</w:t>
      </w:r>
      <w:proofErr w:type="gramEnd"/>
      <w:r w:rsidRPr="003B53DD">
        <w:rPr>
          <w:rFonts w:ascii="Times New Roman" w:eastAsia="Times New Roman" w:hAnsi="Times New Roman" w:cs="Times New Roman"/>
          <w:lang w:val="en-US"/>
        </w:rPr>
        <w:t xml:space="preserve"> </w:t>
      </w:r>
      <w:proofErr w:type="spellStart"/>
      <w:proofErr w:type="gramStart"/>
      <w:r w:rsidRPr="003B53DD">
        <w:rPr>
          <w:rFonts w:ascii="Times New Roman" w:eastAsia="Times New Roman" w:hAnsi="Times New Roman" w:cs="Times New Roman"/>
          <w:lang w:val="en-US"/>
        </w:rPr>
        <w:t>Sommerville</w:t>
      </w:r>
      <w:proofErr w:type="spellEnd"/>
      <w:r w:rsidRPr="003B53DD">
        <w:rPr>
          <w:rFonts w:ascii="Times New Roman" w:eastAsia="Times New Roman" w:hAnsi="Times New Roman" w:cs="Times New Roman"/>
          <w:lang w:val="en-US"/>
        </w:rPr>
        <w:t>.</w:t>
      </w:r>
      <w:proofErr w:type="gramEnd"/>
      <w:r w:rsidRPr="003B53DD">
        <w:rPr>
          <w:rFonts w:ascii="Times New Roman" w:eastAsia="Times New Roman" w:hAnsi="Times New Roman" w:cs="Times New Roman"/>
          <w:lang w:val="en-US"/>
        </w:rPr>
        <w:t xml:space="preserve"> </w:t>
      </w:r>
      <w:proofErr w:type="gramStart"/>
      <w:r w:rsidRPr="003B53DD">
        <w:rPr>
          <w:rFonts w:ascii="Times New Roman" w:eastAsia="Times New Roman" w:hAnsi="Times New Roman" w:cs="Times New Roman"/>
          <w:lang w:val="en-US"/>
        </w:rPr>
        <w:t>Addison-Wesley, 2006.</w:t>
      </w:r>
      <w:proofErr w:type="gramEnd"/>
    </w:p>
    <w:p w:rsidR="00A12F64" w:rsidRPr="003B53DD" w:rsidRDefault="00702A44">
      <w:pPr>
        <w:framePr w:w="9591" w:h="8424" w:hRule="exact" w:hSpace="38" w:wrap="around" w:vAnchor="text" w:hAnchor="text" w:y="231"/>
        <w:spacing w:after="0" w:line="293" w:lineRule="exact"/>
        <w:rPr>
          <w:rFonts w:ascii="Times New Roman" w:eastAsia="Times New Roman" w:hAnsi="Times New Roman" w:cs="Times New Roman"/>
          <w:lang w:val="en-US"/>
        </w:rPr>
      </w:pPr>
      <w:r>
        <w:rPr>
          <w:rFonts w:ascii="Times New Roman" w:eastAsia="Times New Roman" w:hAnsi="Times New Roman" w:cs="Times New Roman"/>
          <w:lang w:val="en-US" w:eastAsia="en-US"/>
        </w:rPr>
        <w:t xml:space="preserve">Clean </w:t>
      </w:r>
      <w:r w:rsidRPr="003B53DD">
        <w:rPr>
          <w:rFonts w:ascii="Times New Roman" w:eastAsia="Times New Roman" w:hAnsi="Times New Roman" w:cs="Times New Roman"/>
          <w:lang w:val="en-US"/>
        </w:rPr>
        <w:t xml:space="preserve">Code. Martin. </w:t>
      </w:r>
      <w:proofErr w:type="gramStart"/>
      <w:r w:rsidRPr="003B53DD">
        <w:rPr>
          <w:rFonts w:ascii="Times New Roman" w:eastAsia="Times New Roman" w:hAnsi="Times New Roman" w:cs="Times New Roman"/>
          <w:lang w:val="en-US"/>
        </w:rPr>
        <w:t>Prentice-Hall.</w:t>
      </w:r>
      <w:proofErr w:type="gramEnd"/>
      <w:r w:rsidRPr="003B53DD">
        <w:rPr>
          <w:rFonts w:ascii="Times New Roman" w:eastAsia="Times New Roman" w:hAnsi="Times New Roman" w:cs="Times New Roman"/>
          <w:lang w:val="en-US"/>
        </w:rPr>
        <w:t xml:space="preserve"> 2009.</w:t>
      </w:r>
    </w:p>
    <w:p w:rsidR="00A12F64" w:rsidRPr="003B53DD" w:rsidRDefault="00702A44">
      <w:pPr>
        <w:framePr w:w="9591" w:h="8424" w:hRule="exact" w:hSpace="38" w:wrap="around" w:vAnchor="text" w:hAnchor="text" w:y="231"/>
        <w:spacing w:after="0" w:line="293" w:lineRule="exact"/>
        <w:rPr>
          <w:rFonts w:ascii="Times New Roman" w:eastAsia="Times New Roman" w:hAnsi="Times New Roman" w:cs="Times New Roman"/>
          <w:lang w:val="en-US"/>
        </w:rPr>
      </w:pPr>
      <w:proofErr w:type="gramStart"/>
      <w:r w:rsidRPr="003B53DD">
        <w:rPr>
          <w:rFonts w:ascii="Times New Roman" w:eastAsia="Times New Roman" w:hAnsi="Times New Roman" w:cs="Times New Roman"/>
          <w:lang w:val="en-US"/>
        </w:rPr>
        <w:t>Agile Software Development.</w:t>
      </w:r>
      <w:proofErr w:type="gramEnd"/>
      <w:r w:rsidRPr="003B53DD">
        <w:rPr>
          <w:rFonts w:ascii="Times New Roman" w:eastAsia="Times New Roman" w:hAnsi="Times New Roman" w:cs="Times New Roman"/>
          <w:lang w:val="en-US"/>
        </w:rPr>
        <w:t xml:space="preserve"> Martin. </w:t>
      </w:r>
      <w:proofErr w:type="gramStart"/>
      <w:r w:rsidRPr="003B53DD">
        <w:rPr>
          <w:rFonts w:ascii="Times New Roman" w:eastAsia="Times New Roman" w:hAnsi="Times New Roman" w:cs="Times New Roman"/>
          <w:lang w:val="en-US"/>
        </w:rPr>
        <w:t>Prentice-Hall.</w:t>
      </w:r>
      <w:proofErr w:type="gramEnd"/>
      <w:r w:rsidRPr="003B53DD">
        <w:rPr>
          <w:rFonts w:ascii="Times New Roman" w:eastAsia="Times New Roman" w:hAnsi="Times New Roman" w:cs="Times New Roman"/>
          <w:lang w:val="en-US"/>
        </w:rPr>
        <w:t xml:space="preserve"> 2003.</w:t>
      </w:r>
    </w:p>
    <w:p w:rsidR="00A12F64" w:rsidRPr="003B53DD" w:rsidRDefault="00702A44">
      <w:pPr>
        <w:framePr w:w="9591" w:h="8424" w:hRule="exact" w:hSpace="38" w:wrap="around" w:vAnchor="text" w:hAnchor="text" w:y="231"/>
        <w:spacing w:after="0" w:line="293" w:lineRule="exact"/>
        <w:rPr>
          <w:rFonts w:ascii="Times New Roman" w:eastAsia="Times New Roman" w:hAnsi="Times New Roman" w:cs="Times New Roman"/>
          <w:lang w:val="en-US"/>
        </w:rPr>
      </w:pPr>
      <w:proofErr w:type="gramStart"/>
      <w:r w:rsidRPr="003B53DD">
        <w:rPr>
          <w:rFonts w:ascii="Times New Roman" w:eastAsia="Times New Roman" w:hAnsi="Times New Roman" w:cs="Times New Roman"/>
          <w:lang w:val="en-US"/>
        </w:rPr>
        <w:t xml:space="preserve">Code </w:t>
      </w:r>
      <w:r>
        <w:rPr>
          <w:rFonts w:ascii="Times New Roman" w:eastAsia="Times New Roman" w:hAnsi="Times New Roman" w:cs="Times New Roman"/>
          <w:lang w:val="en-US" w:eastAsia="en-US"/>
        </w:rPr>
        <w:t>Reading.</w:t>
      </w:r>
      <w:proofErr w:type="gramEnd"/>
      <w:r>
        <w:rPr>
          <w:rFonts w:ascii="Times New Roman" w:eastAsia="Times New Roman" w:hAnsi="Times New Roman" w:cs="Times New Roman"/>
          <w:lang w:val="en-US" w:eastAsia="en-US"/>
        </w:rPr>
        <w:t xml:space="preserve"> </w:t>
      </w:r>
      <w:proofErr w:type="spellStart"/>
      <w:proofErr w:type="gramStart"/>
      <w:r w:rsidRPr="003B53DD">
        <w:rPr>
          <w:rFonts w:ascii="Times New Roman" w:eastAsia="Times New Roman" w:hAnsi="Times New Roman" w:cs="Times New Roman"/>
          <w:lang w:val="en-US"/>
        </w:rPr>
        <w:t>Spinellis</w:t>
      </w:r>
      <w:proofErr w:type="spellEnd"/>
      <w:r w:rsidRPr="003B53DD">
        <w:rPr>
          <w:rFonts w:ascii="Times New Roman" w:eastAsia="Times New Roman" w:hAnsi="Times New Roman" w:cs="Times New Roman"/>
          <w:lang w:val="en-US"/>
        </w:rPr>
        <w:t>.</w:t>
      </w:r>
      <w:proofErr w:type="gramEnd"/>
      <w:r w:rsidRPr="003B53DD">
        <w:rPr>
          <w:rFonts w:ascii="Times New Roman" w:eastAsia="Times New Roman" w:hAnsi="Times New Roman" w:cs="Times New Roman"/>
          <w:lang w:val="en-US"/>
        </w:rPr>
        <w:t xml:space="preserve"> </w:t>
      </w:r>
      <w:proofErr w:type="gramStart"/>
      <w:r w:rsidRPr="003B53DD">
        <w:rPr>
          <w:rFonts w:ascii="Times New Roman" w:eastAsia="Times New Roman" w:hAnsi="Times New Roman" w:cs="Times New Roman"/>
          <w:lang w:val="en-US"/>
        </w:rPr>
        <w:t>Addison-Wesley.</w:t>
      </w:r>
      <w:proofErr w:type="gramEnd"/>
      <w:r w:rsidRPr="003B53DD">
        <w:rPr>
          <w:rFonts w:ascii="Times New Roman" w:eastAsia="Times New Roman" w:hAnsi="Times New Roman" w:cs="Times New Roman"/>
          <w:lang w:val="en-US"/>
        </w:rPr>
        <w:t xml:space="preserve"> 2003.</w:t>
      </w:r>
    </w:p>
    <w:p w:rsidR="00A12F64" w:rsidRPr="003B53DD" w:rsidRDefault="00702A44">
      <w:pPr>
        <w:framePr w:w="9591" w:h="8424" w:hRule="exact" w:hSpace="38" w:wrap="around" w:vAnchor="text" w:hAnchor="text" w:y="231"/>
        <w:spacing w:after="0" w:line="293" w:lineRule="exact"/>
        <w:rPr>
          <w:rFonts w:ascii="Times New Roman" w:eastAsia="Times New Roman" w:hAnsi="Times New Roman" w:cs="Times New Roman"/>
          <w:lang w:val="en-US"/>
        </w:rPr>
      </w:pPr>
      <w:proofErr w:type="gramStart"/>
      <w:r w:rsidRPr="003B53DD">
        <w:rPr>
          <w:rFonts w:ascii="Times New Roman" w:eastAsia="Times New Roman" w:hAnsi="Times New Roman" w:cs="Times New Roman"/>
          <w:lang w:val="en-US"/>
        </w:rPr>
        <w:t>Code Quality.</w:t>
      </w:r>
      <w:proofErr w:type="gramEnd"/>
      <w:r w:rsidRPr="003B53DD">
        <w:rPr>
          <w:rFonts w:ascii="Times New Roman" w:eastAsia="Times New Roman" w:hAnsi="Times New Roman" w:cs="Times New Roman"/>
          <w:lang w:val="en-US"/>
        </w:rPr>
        <w:t xml:space="preserve"> </w:t>
      </w:r>
      <w:proofErr w:type="spellStart"/>
      <w:proofErr w:type="gramStart"/>
      <w:r w:rsidRPr="003B53DD">
        <w:rPr>
          <w:rFonts w:ascii="Times New Roman" w:eastAsia="Times New Roman" w:hAnsi="Times New Roman" w:cs="Times New Roman"/>
          <w:lang w:val="en-US"/>
        </w:rPr>
        <w:t>Spinellis</w:t>
      </w:r>
      <w:proofErr w:type="spellEnd"/>
      <w:r w:rsidRPr="003B53DD">
        <w:rPr>
          <w:rFonts w:ascii="Times New Roman" w:eastAsia="Times New Roman" w:hAnsi="Times New Roman" w:cs="Times New Roman"/>
          <w:lang w:val="en-US"/>
        </w:rPr>
        <w:t>.</w:t>
      </w:r>
      <w:proofErr w:type="gramEnd"/>
      <w:r w:rsidRPr="003B53DD">
        <w:rPr>
          <w:rFonts w:ascii="Times New Roman" w:eastAsia="Times New Roman" w:hAnsi="Times New Roman" w:cs="Times New Roman"/>
          <w:lang w:val="en-US"/>
        </w:rPr>
        <w:t xml:space="preserve"> </w:t>
      </w:r>
      <w:proofErr w:type="gramStart"/>
      <w:r w:rsidRPr="003B53DD">
        <w:rPr>
          <w:rFonts w:ascii="Times New Roman" w:eastAsia="Times New Roman" w:hAnsi="Times New Roman" w:cs="Times New Roman"/>
          <w:lang w:val="en-US"/>
        </w:rPr>
        <w:t>Addison-Wesley.</w:t>
      </w:r>
      <w:proofErr w:type="gramEnd"/>
      <w:r w:rsidRPr="003B53DD">
        <w:rPr>
          <w:rFonts w:ascii="Times New Roman" w:eastAsia="Times New Roman" w:hAnsi="Times New Roman" w:cs="Times New Roman"/>
          <w:lang w:val="en-US"/>
        </w:rPr>
        <w:t xml:space="preserve"> </w:t>
      </w:r>
      <w:r w:rsidRPr="003B53DD">
        <w:rPr>
          <w:rFonts w:ascii="Times New Roman" w:eastAsia="Times New Roman" w:hAnsi="Times New Roman" w:cs="Times New Roman"/>
          <w:lang w:val="en-US"/>
        </w:rPr>
        <w:t>2006.</w:t>
      </w:r>
    </w:p>
    <w:p w:rsidR="00A12F64" w:rsidRPr="003B53DD" w:rsidRDefault="00702A44">
      <w:pPr>
        <w:framePr w:w="9591" w:h="8424" w:hRule="exact" w:hSpace="38" w:wrap="around" w:vAnchor="text" w:hAnchor="text" w:y="231"/>
        <w:spacing w:after="0" w:line="293" w:lineRule="exact"/>
        <w:rPr>
          <w:rFonts w:ascii="Times New Roman" w:eastAsia="Times New Roman" w:hAnsi="Times New Roman" w:cs="Times New Roman"/>
          <w:lang w:val="en-US"/>
        </w:rPr>
      </w:pPr>
      <w:proofErr w:type="gramStart"/>
      <w:r>
        <w:rPr>
          <w:rFonts w:ascii="Times New Roman" w:eastAsia="Times New Roman" w:hAnsi="Times New Roman" w:cs="Times New Roman"/>
          <w:lang w:val="en-US" w:eastAsia="en-US"/>
        </w:rPr>
        <w:t xml:space="preserve">Practical </w:t>
      </w:r>
      <w:r w:rsidRPr="003B53DD">
        <w:rPr>
          <w:rFonts w:ascii="Times New Roman" w:eastAsia="Times New Roman" w:hAnsi="Times New Roman" w:cs="Times New Roman"/>
          <w:lang w:val="en-US"/>
        </w:rPr>
        <w:t xml:space="preserve">Development </w:t>
      </w:r>
      <w:r>
        <w:rPr>
          <w:rFonts w:ascii="Times New Roman" w:eastAsia="Times New Roman" w:hAnsi="Times New Roman" w:cs="Times New Roman"/>
          <w:lang w:val="en-US" w:eastAsia="en-US"/>
        </w:rPr>
        <w:t>Environments.</w:t>
      </w:r>
      <w:proofErr w:type="gramEnd"/>
      <w:r>
        <w:rPr>
          <w:rFonts w:ascii="Times New Roman" w:eastAsia="Times New Roman" w:hAnsi="Times New Roman" w:cs="Times New Roman"/>
          <w:lang w:val="en-US" w:eastAsia="en-US"/>
        </w:rPr>
        <w:t xml:space="preserve"> </w:t>
      </w:r>
      <w:proofErr w:type="spellStart"/>
      <w:proofErr w:type="gramStart"/>
      <w:r>
        <w:rPr>
          <w:rFonts w:ascii="Times New Roman" w:eastAsia="Times New Roman" w:hAnsi="Times New Roman" w:cs="Times New Roman"/>
          <w:lang w:val="en-US" w:eastAsia="en-US"/>
        </w:rPr>
        <w:t>Doar</w:t>
      </w:r>
      <w:proofErr w:type="spellEnd"/>
      <w:r>
        <w:rPr>
          <w:rFonts w:ascii="Times New Roman" w:eastAsia="Times New Roman" w:hAnsi="Times New Roman" w:cs="Times New Roman"/>
          <w:lang w:val="en-US" w:eastAsia="en-US"/>
        </w:rPr>
        <w:t>.</w:t>
      </w:r>
      <w:proofErr w:type="gramEnd"/>
      <w:r>
        <w:rPr>
          <w:rFonts w:ascii="Times New Roman" w:eastAsia="Times New Roman" w:hAnsi="Times New Roman" w:cs="Times New Roman"/>
          <w:lang w:val="en-US" w:eastAsia="en-US"/>
        </w:rPr>
        <w:t xml:space="preserve"> O'Reilly. </w:t>
      </w:r>
      <w:r w:rsidRPr="003B53DD">
        <w:rPr>
          <w:rFonts w:ascii="Times New Roman" w:eastAsia="Times New Roman" w:hAnsi="Times New Roman" w:cs="Times New Roman"/>
          <w:lang w:val="en-US"/>
        </w:rPr>
        <w:t>2005.</w:t>
      </w:r>
    </w:p>
    <w:p w:rsidR="00A12F64" w:rsidRPr="003B53DD" w:rsidRDefault="00702A44">
      <w:pPr>
        <w:framePr w:w="9591" w:h="8424" w:hRule="exact" w:hSpace="38" w:wrap="around" w:vAnchor="text" w:hAnchor="text" w:y="231"/>
        <w:spacing w:after="0" w:line="293" w:lineRule="exact"/>
        <w:rPr>
          <w:rFonts w:ascii="Times New Roman" w:eastAsia="Times New Roman" w:hAnsi="Times New Roman" w:cs="Times New Roman"/>
          <w:lang w:val="en-US"/>
        </w:rPr>
      </w:pPr>
      <w:r w:rsidRPr="003B53DD">
        <w:rPr>
          <w:rFonts w:ascii="Times New Roman" w:eastAsia="Times New Roman" w:hAnsi="Times New Roman" w:cs="Times New Roman"/>
          <w:lang w:val="en-US"/>
        </w:rPr>
        <w:t xml:space="preserve">Object-Oriented </w:t>
      </w:r>
      <w:r>
        <w:rPr>
          <w:rFonts w:ascii="Times New Roman" w:eastAsia="Times New Roman" w:hAnsi="Times New Roman" w:cs="Times New Roman"/>
          <w:lang w:val="en-US" w:eastAsia="en-US"/>
        </w:rPr>
        <w:t xml:space="preserve">Analysis </w:t>
      </w:r>
      <w:proofErr w:type="gramStart"/>
      <w:r w:rsidRPr="003B53DD">
        <w:rPr>
          <w:rFonts w:ascii="Times New Roman" w:eastAsia="Times New Roman" w:hAnsi="Times New Roman" w:cs="Times New Roman"/>
          <w:lang w:val="en-US"/>
        </w:rPr>
        <w:t>And</w:t>
      </w:r>
      <w:proofErr w:type="gramEnd"/>
      <w:r w:rsidRPr="003B53DD">
        <w:rPr>
          <w:rFonts w:ascii="Times New Roman" w:eastAsia="Times New Roman" w:hAnsi="Times New Roman" w:cs="Times New Roman"/>
          <w:lang w:val="en-US"/>
        </w:rPr>
        <w:t xml:space="preserve"> Design: </w:t>
      </w:r>
      <w:r>
        <w:rPr>
          <w:rFonts w:ascii="Times New Roman" w:eastAsia="Times New Roman" w:hAnsi="Times New Roman" w:cs="Times New Roman"/>
          <w:lang w:val="en-US" w:eastAsia="en-US"/>
        </w:rPr>
        <w:t xml:space="preserve">Understanding </w:t>
      </w:r>
      <w:r w:rsidRPr="003B53DD">
        <w:rPr>
          <w:rFonts w:ascii="Times New Roman" w:eastAsia="Times New Roman" w:hAnsi="Times New Roman" w:cs="Times New Roman"/>
          <w:lang w:val="en-US"/>
        </w:rPr>
        <w:t xml:space="preserve">System Development </w:t>
      </w:r>
      <w:r>
        <w:rPr>
          <w:rFonts w:ascii="Times New Roman" w:eastAsia="Times New Roman" w:hAnsi="Times New Roman" w:cs="Times New Roman"/>
          <w:lang w:val="en-US" w:eastAsia="en-US"/>
        </w:rPr>
        <w:t xml:space="preserve">With </w:t>
      </w:r>
      <w:r w:rsidRPr="003B53DD">
        <w:rPr>
          <w:rFonts w:ascii="Times New Roman" w:eastAsia="Times New Roman" w:hAnsi="Times New Roman" w:cs="Times New Roman"/>
          <w:lang w:val="en-US"/>
        </w:rPr>
        <w:t xml:space="preserve">UML 2.0. </w:t>
      </w:r>
      <w:proofErr w:type="spellStart"/>
      <w:r>
        <w:rPr>
          <w:rFonts w:ascii="Times New Roman" w:eastAsia="Times New Roman" w:hAnsi="Times New Roman" w:cs="Times New Roman"/>
          <w:lang w:val="en-US" w:eastAsia="en-US"/>
        </w:rPr>
        <w:t>O'Docherty</w:t>
      </w:r>
      <w:proofErr w:type="spellEnd"/>
      <w:r>
        <w:rPr>
          <w:rFonts w:ascii="Times New Roman" w:eastAsia="Times New Roman" w:hAnsi="Times New Roman" w:cs="Times New Roman"/>
          <w:lang w:val="en-US" w:eastAsia="en-US"/>
        </w:rPr>
        <w:t xml:space="preserve">. </w:t>
      </w:r>
      <w:proofErr w:type="gramStart"/>
      <w:r>
        <w:rPr>
          <w:rFonts w:ascii="Times New Roman" w:eastAsia="Times New Roman" w:hAnsi="Times New Roman" w:cs="Times New Roman"/>
          <w:lang w:val="en-US" w:eastAsia="en-US"/>
        </w:rPr>
        <w:t>Wiley.</w:t>
      </w:r>
      <w:proofErr w:type="gramEnd"/>
      <w:r>
        <w:rPr>
          <w:rFonts w:ascii="Times New Roman" w:eastAsia="Times New Roman" w:hAnsi="Times New Roman" w:cs="Times New Roman"/>
          <w:lang w:val="en-US" w:eastAsia="en-US"/>
        </w:rPr>
        <w:t xml:space="preserve"> </w:t>
      </w:r>
      <w:r w:rsidRPr="003B53DD">
        <w:rPr>
          <w:rFonts w:ascii="Times New Roman" w:eastAsia="Times New Roman" w:hAnsi="Times New Roman" w:cs="Times New Roman"/>
          <w:lang w:val="en-US"/>
        </w:rPr>
        <w:t>2005.</w:t>
      </w:r>
    </w:p>
    <w:p w:rsidR="00A12F64" w:rsidRPr="003B53DD" w:rsidRDefault="00702A44">
      <w:pPr>
        <w:framePr w:w="9591" w:h="8424" w:hRule="exact" w:hSpace="38" w:wrap="around" w:vAnchor="text" w:hAnchor="text" w:y="231"/>
        <w:spacing w:after="0" w:line="293" w:lineRule="exact"/>
        <w:ind w:right="1382"/>
        <w:rPr>
          <w:rFonts w:ascii="Times New Roman" w:eastAsia="Times New Roman" w:hAnsi="Times New Roman" w:cs="Times New Roman"/>
          <w:lang w:val="en-US"/>
        </w:rPr>
      </w:pPr>
      <w:r w:rsidRPr="003B53DD">
        <w:rPr>
          <w:rFonts w:ascii="Times New Roman" w:eastAsia="Times New Roman" w:hAnsi="Times New Roman" w:cs="Times New Roman"/>
          <w:lang w:val="en-US"/>
        </w:rPr>
        <w:t xml:space="preserve">UML </w:t>
      </w:r>
      <w:proofErr w:type="gramStart"/>
      <w:r>
        <w:rPr>
          <w:rFonts w:ascii="Times New Roman" w:eastAsia="Times New Roman" w:hAnsi="Times New Roman" w:cs="Times New Roman"/>
          <w:lang w:val="en-US" w:eastAsia="en-US"/>
        </w:rPr>
        <w:t xml:space="preserve">Distilled </w:t>
      </w:r>
      <w:r w:rsidRPr="003B53DD">
        <w:rPr>
          <w:rFonts w:ascii="Times New Roman" w:eastAsia="Times New Roman" w:hAnsi="Times New Roman" w:cs="Times New Roman"/>
          <w:lang w:val="en-US"/>
        </w:rPr>
        <w:t>:</w:t>
      </w:r>
      <w:proofErr w:type="gramEnd"/>
      <w:r w:rsidRPr="003B53DD">
        <w:rPr>
          <w:rFonts w:ascii="Times New Roman" w:eastAsia="Times New Roman" w:hAnsi="Times New Roman" w:cs="Times New Roman"/>
          <w:lang w:val="en-US"/>
        </w:rPr>
        <w:t xml:space="preserve"> A </w:t>
      </w:r>
      <w:r>
        <w:rPr>
          <w:rFonts w:ascii="Times New Roman" w:eastAsia="Times New Roman" w:hAnsi="Times New Roman" w:cs="Times New Roman"/>
          <w:lang w:val="en-US" w:eastAsia="en-US"/>
        </w:rPr>
        <w:t xml:space="preserve">Brief </w:t>
      </w:r>
      <w:r w:rsidRPr="003B53DD">
        <w:rPr>
          <w:rFonts w:ascii="Times New Roman" w:eastAsia="Times New Roman" w:hAnsi="Times New Roman" w:cs="Times New Roman"/>
          <w:lang w:val="en-US"/>
        </w:rPr>
        <w:t xml:space="preserve">Guide </w:t>
      </w:r>
      <w:r>
        <w:rPr>
          <w:rFonts w:ascii="Times New Roman" w:eastAsia="Times New Roman" w:hAnsi="Times New Roman" w:cs="Times New Roman"/>
          <w:lang w:val="en-US" w:eastAsia="en-US"/>
        </w:rPr>
        <w:t xml:space="preserve">to the </w:t>
      </w:r>
      <w:r w:rsidRPr="003B53DD">
        <w:rPr>
          <w:rFonts w:ascii="Times New Roman" w:eastAsia="Times New Roman" w:hAnsi="Times New Roman" w:cs="Times New Roman"/>
          <w:lang w:val="en-US"/>
        </w:rPr>
        <w:t xml:space="preserve">Standard </w:t>
      </w:r>
      <w:r>
        <w:rPr>
          <w:rFonts w:ascii="Times New Roman" w:eastAsia="Times New Roman" w:hAnsi="Times New Roman" w:cs="Times New Roman"/>
          <w:lang w:val="en-US" w:eastAsia="en-US"/>
        </w:rPr>
        <w:t xml:space="preserve">Object Modeling Language. </w:t>
      </w:r>
      <w:proofErr w:type="gramStart"/>
      <w:r>
        <w:rPr>
          <w:rFonts w:ascii="Times New Roman" w:eastAsia="Times New Roman" w:hAnsi="Times New Roman" w:cs="Times New Roman"/>
          <w:lang w:val="en-US" w:eastAsia="en-US"/>
        </w:rPr>
        <w:t>Fowler.</w:t>
      </w:r>
      <w:proofErr w:type="gramEnd"/>
      <w:r>
        <w:rPr>
          <w:rFonts w:ascii="Times New Roman" w:eastAsia="Times New Roman" w:hAnsi="Times New Roman" w:cs="Times New Roman"/>
          <w:lang w:val="en-US" w:eastAsia="en-US"/>
        </w:rPr>
        <w:t xml:space="preserve"> </w:t>
      </w:r>
      <w:proofErr w:type="gramStart"/>
      <w:r>
        <w:rPr>
          <w:rFonts w:ascii="Times New Roman" w:eastAsia="Times New Roman" w:hAnsi="Times New Roman" w:cs="Times New Roman"/>
          <w:lang w:val="en-US" w:eastAsia="en-US"/>
        </w:rPr>
        <w:t xml:space="preserve">Addison-Wesley, </w:t>
      </w:r>
      <w:r w:rsidRPr="003B53DD">
        <w:rPr>
          <w:rFonts w:ascii="Times New Roman" w:eastAsia="Times New Roman" w:hAnsi="Times New Roman" w:cs="Times New Roman"/>
          <w:lang w:val="en-US"/>
        </w:rPr>
        <w:t>2004.</w:t>
      </w:r>
      <w:proofErr w:type="gramEnd"/>
    </w:p>
    <w:p w:rsidR="00A12F64" w:rsidRPr="003B53DD" w:rsidRDefault="00702A44">
      <w:pPr>
        <w:framePr w:w="9591" w:h="8424" w:hRule="exact" w:hSpace="38" w:wrap="around" w:vAnchor="text" w:hAnchor="text" w:y="231"/>
        <w:spacing w:after="0" w:line="293" w:lineRule="exact"/>
        <w:ind w:right="1843"/>
        <w:rPr>
          <w:rFonts w:ascii="Times New Roman" w:eastAsia="Times New Roman" w:hAnsi="Times New Roman" w:cs="Times New Roman"/>
          <w:lang w:val="en-US"/>
        </w:rPr>
      </w:pPr>
      <w:r>
        <w:rPr>
          <w:rFonts w:ascii="Times New Roman" w:eastAsia="Times New Roman" w:hAnsi="Times New Roman" w:cs="Times New Roman"/>
          <w:lang w:val="en-US" w:eastAsia="en-US"/>
        </w:rPr>
        <w:t xml:space="preserve">Design Patterns. </w:t>
      </w:r>
      <w:proofErr w:type="gramStart"/>
      <w:r>
        <w:rPr>
          <w:rFonts w:ascii="Times New Roman" w:eastAsia="Times New Roman" w:hAnsi="Times New Roman" w:cs="Times New Roman"/>
          <w:lang w:val="en-US" w:eastAsia="en-US"/>
        </w:rPr>
        <w:t xml:space="preserve">Gamma, Helm, Johnson, </w:t>
      </w:r>
      <w:proofErr w:type="spellStart"/>
      <w:r>
        <w:rPr>
          <w:rFonts w:ascii="Times New Roman" w:eastAsia="Times New Roman" w:hAnsi="Times New Roman" w:cs="Times New Roman"/>
          <w:lang w:val="en-US" w:eastAsia="en-US"/>
        </w:rPr>
        <w:t>Vlissides</w:t>
      </w:r>
      <w:proofErr w:type="spellEnd"/>
      <w:r>
        <w:rPr>
          <w:rFonts w:ascii="Times New Roman" w:eastAsia="Times New Roman" w:hAnsi="Times New Roman" w:cs="Times New Roman"/>
          <w:lang w:val="en-US" w:eastAsia="en-US"/>
        </w:rPr>
        <w:t>.</w:t>
      </w:r>
      <w:proofErr w:type="gramEnd"/>
      <w:r>
        <w:rPr>
          <w:rFonts w:ascii="Times New Roman" w:eastAsia="Times New Roman" w:hAnsi="Times New Roman" w:cs="Times New Roman"/>
          <w:lang w:val="en-US" w:eastAsia="en-US"/>
        </w:rPr>
        <w:t xml:space="preserve"> </w:t>
      </w:r>
      <w:proofErr w:type="gramStart"/>
      <w:r>
        <w:rPr>
          <w:rFonts w:ascii="Times New Roman" w:eastAsia="Times New Roman" w:hAnsi="Times New Roman" w:cs="Times New Roman"/>
          <w:lang w:val="en-US" w:eastAsia="en-US"/>
        </w:rPr>
        <w:t>Addison-Wesley.</w:t>
      </w:r>
      <w:proofErr w:type="gramEnd"/>
      <w:r>
        <w:rPr>
          <w:rFonts w:ascii="Times New Roman" w:eastAsia="Times New Roman" w:hAnsi="Times New Roman" w:cs="Times New Roman"/>
          <w:lang w:val="en-US" w:eastAsia="en-US"/>
        </w:rPr>
        <w:t xml:space="preserve"> </w:t>
      </w:r>
      <w:r>
        <w:rPr>
          <w:rFonts w:ascii="Times New Roman" w:eastAsia="Times New Roman" w:hAnsi="Times New Roman" w:cs="Times New Roman"/>
        </w:rPr>
        <w:t xml:space="preserve">1995. </w:t>
      </w:r>
      <w:proofErr w:type="spellStart"/>
      <w:r>
        <w:rPr>
          <w:rFonts w:ascii="Times New Roman" w:eastAsia="Times New Roman" w:hAnsi="Times New Roman" w:cs="Times New Roman"/>
          <w:lang w:val="en-US" w:eastAsia="en-US"/>
        </w:rPr>
        <w:t>AntiPatterns</w:t>
      </w:r>
      <w:proofErr w:type="spellEnd"/>
      <w:r>
        <w:rPr>
          <w:rFonts w:ascii="Times New Roman" w:eastAsia="Times New Roman" w:hAnsi="Times New Roman" w:cs="Times New Roman"/>
          <w:lang w:val="en-US" w:eastAsia="en-US"/>
        </w:rPr>
        <w:t xml:space="preserve">. </w:t>
      </w:r>
      <w:proofErr w:type="gramStart"/>
      <w:r>
        <w:rPr>
          <w:rFonts w:ascii="Times New Roman" w:eastAsia="Times New Roman" w:hAnsi="Times New Roman" w:cs="Times New Roman"/>
          <w:lang w:val="en-US" w:eastAsia="en-US"/>
        </w:rPr>
        <w:t>Brown et al. Wiley.</w:t>
      </w:r>
      <w:proofErr w:type="gramEnd"/>
      <w:r>
        <w:rPr>
          <w:rFonts w:ascii="Times New Roman" w:eastAsia="Times New Roman" w:hAnsi="Times New Roman" w:cs="Times New Roman"/>
          <w:lang w:val="en-US" w:eastAsia="en-US"/>
        </w:rPr>
        <w:t xml:space="preserve"> 1998.</w:t>
      </w:r>
    </w:p>
    <w:p w:rsidR="00A12F64" w:rsidRPr="003B53DD" w:rsidRDefault="00702A44">
      <w:pPr>
        <w:framePr w:w="9591" w:h="8424" w:hRule="exact" w:hSpace="38" w:wrap="around" w:vAnchor="text" w:hAnchor="text" w:y="231"/>
        <w:tabs>
          <w:tab w:val="left" w:leader="underscore" w:pos="9586"/>
        </w:tabs>
        <w:spacing w:after="0" w:line="293" w:lineRule="exact"/>
        <w:rPr>
          <w:rFonts w:ascii="Times New Roman" w:eastAsia="Times New Roman" w:hAnsi="Times New Roman" w:cs="Times New Roman"/>
          <w:lang w:val="en-US"/>
        </w:rPr>
      </w:pPr>
      <w:r>
        <w:rPr>
          <w:rFonts w:ascii="Times New Roman" w:eastAsia="Times New Roman" w:hAnsi="Times New Roman" w:cs="Times New Roman"/>
          <w:u w:val="single"/>
          <w:lang w:val="en-US" w:eastAsia="en-US"/>
        </w:rPr>
        <w:t xml:space="preserve">Why Programs </w:t>
      </w:r>
      <w:proofErr w:type="gramStart"/>
      <w:r>
        <w:rPr>
          <w:rFonts w:ascii="Times New Roman" w:eastAsia="Times New Roman" w:hAnsi="Times New Roman" w:cs="Times New Roman"/>
          <w:u w:val="single"/>
          <w:lang w:val="en-US" w:eastAsia="en-US"/>
        </w:rPr>
        <w:t xml:space="preserve">Fail </w:t>
      </w:r>
      <w:r w:rsidRPr="003B53DD">
        <w:rPr>
          <w:rFonts w:ascii="Times New Roman" w:eastAsia="Times New Roman" w:hAnsi="Times New Roman" w:cs="Times New Roman"/>
          <w:u w:val="single"/>
          <w:lang w:val="en-US"/>
        </w:rPr>
        <w:t>:</w:t>
      </w:r>
      <w:proofErr w:type="gramEnd"/>
      <w:r w:rsidRPr="003B53DD">
        <w:rPr>
          <w:rFonts w:ascii="Times New Roman" w:eastAsia="Times New Roman" w:hAnsi="Times New Roman" w:cs="Times New Roman"/>
          <w:u w:val="single"/>
          <w:lang w:val="en-US"/>
        </w:rPr>
        <w:t xml:space="preserve"> </w:t>
      </w:r>
      <w:r>
        <w:rPr>
          <w:rFonts w:ascii="Times New Roman" w:eastAsia="Times New Roman" w:hAnsi="Times New Roman" w:cs="Times New Roman"/>
          <w:u w:val="single"/>
          <w:lang w:val="en-US" w:eastAsia="en-US"/>
        </w:rPr>
        <w:t xml:space="preserve">A Guide to Systematic Debugging. </w:t>
      </w:r>
      <w:r>
        <w:rPr>
          <w:rFonts w:ascii="Times New Roman" w:eastAsia="Times New Roman" w:hAnsi="Times New Roman" w:cs="Times New Roman"/>
          <w:u w:val="single"/>
          <w:lang w:val="de-DE" w:eastAsia="de-DE"/>
        </w:rPr>
        <w:t xml:space="preserve">Zeller. </w:t>
      </w:r>
      <w:r>
        <w:rPr>
          <w:rFonts w:ascii="Times New Roman" w:eastAsia="Times New Roman" w:hAnsi="Times New Roman" w:cs="Times New Roman"/>
          <w:u w:val="single"/>
          <w:lang w:val="en-US" w:eastAsia="en-US"/>
        </w:rPr>
        <w:t xml:space="preserve">Morgan </w:t>
      </w:r>
      <w:r>
        <w:rPr>
          <w:rFonts w:ascii="Times New Roman" w:eastAsia="Times New Roman" w:hAnsi="Times New Roman" w:cs="Times New Roman"/>
          <w:u w:val="single"/>
          <w:lang w:val="de-DE" w:eastAsia="de-DE"/>
        </w:rPr>
        <w:t xml:space="preserve">Kaufmann, </w:t>
      </w:r>
      <w:r w:rsidRPr="003B53DD">
        <w:rPr>
          <w:rFonts w:ascii="Times New Roman" w:eastAsia="Times New Roman" w:hAnsi="Times New Roman" w:cs="Times New Roman"/>
          <w:u w:val="single"/>
          <w:lang w:val="en-US"/>
        </w:rPr>
        <w:t>2005.</w:t>
      </w:r>
      <w:r w:rsidRPr="003B53DD">
        <w:rPr>
          <w:rFonts w:ascii="Times New Roman" w:eastAsia="Times New Roman" w:hAnsi="Times New Roman" w:cs="Times New Roman"/>
          <w:lang w:val="en-US"/>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lastRenderedPageBreak/>
        <w:t>Rédaction, mise en forme, description de résultats et de connaissances</w:t>
      </w:r>
    </w:p>
    <w:p w:rsidR="00A12F64" w:rsidRDefault="00702A44">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53BF908B">
          <v:group id="_x0000_s1103" style="position:absolute;left:0;text-align:left;margin-left:0;margin-top:0;width:496.05pt;height:118.05pt;z-index:251703296;mso-wrap-distance-left:1.9pt;mso-wrap-distance-right:1.9pt;mso-wrap-distance-bottom:15.35pt;mso-position-horizontal-relative:margin" coordorigin="1133,1157" coordsize="9921,2361">
            <v:shape id="_x0000_s1104" type="#_x0000_t202" style="position:absolute;left:1133;top:1421;width:9921;height:2097"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A12F64">
                      <w:tblPrEx>
                        <w:tblCellMar>
                          <w:top w:w="0" w:type="dxa"/>
                          <w:bottom w:w="0" w:type="dxa"/>
                        </w:tblCellMar>
                      </w:tblPrEx>
                      <w:tc>
                        <w:tcPr>
                          <w:tcW w:w="4958" w:type="dxa"/>
                          <w:tcBorders>
                            <w:bottom w:val="single" w:sz="6" w:space="0" w:color="auto"/>
                            <w:right w:val="single" w:sz="6" w:space="0" w:color="auto"/>
                          </w:tcBorders>
                        </w:tcPr>
                        <w:p w:rsidR="00A12F64" w:rsidRDefault="00702A44">
                          <w:pPr>
                            <w:pStyle w:val="Style300"/>
                          </w:pP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Nombre d'heures en présentiel</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Cours Magistraux (CM)</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24.00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Travaux Dirigés (TD)</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9.00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Travaux Pratiques (TP)</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Cours Intégrés (CI)</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Accompagnement</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5.00</w:t>
                          </w:r>
                        </w:p>
                      </w:tc>
                    </w:tr>
                  </w:tbl>
                  <w:p w:rsidR="00000000" w:rsidRDefault="00702A44"/>
                </w:txbxContent>
              </v:textbox>
            </v:shape>
            <v:shape id="_x0000_s1105" type="#_x0000_t202" style="position:absolute;left:1195;top:1157;width:2727;height:254" filled="f" strokecolor="white" strokeweight="0">
              <v:textbox inset="0,0,0,0">
                <w:txbxContent>
                  <w:p w:rsidR="00A12F64" w:rsidRDefault="00702A44">
                    <w:pPr>
                      <w:pStyle w:val="Style886"/>
                      <w:spacing w:line="240" w:lineRule="auto"/>
                      <w:jc w:val="both"/>
                      <w:rPr>
                        <w:sz w:val="22"/>
                        <w:szCs w:val="22"/>
                      </w:rPr>
                    </w:pPr>
                    <w:r>
                      <w:rPr>
                        <w:rStyle w:val="CharStyle173"/>
                      </w:rPr>
                      <w:t>Volume des enseignements :</w:t>
                    </w:r>
                  </w:p>
                </w:txbxContent>
              </v:textbox>
            </v:shape>
            <w10:wrap type="topAndBottom" anchorx="margin"/>
          </v:group>
        </w:pict>
      </w:r>
      <w:r>
        <w:rPr>
          <w:rFonts w:ascii="Times New Roman" w:eastAsia="Times New Roman" w:hAnsi="Times New Roman" w:cs="Times New Roman"/>
        </w:rPr>
        <w:t>Répartitions des enseignements :</w:t>
      </w:r>
    </w:p>
    <w:p w:rsidR="00A12F64" w:rsidRDefault="00702A44">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TD</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01h00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TP</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CI</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TDM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bl>
    <w:p w:rsidR="00A12F64" w:rsidRDefault="00702A44">
      <w:pPr>
        <w:spacing w:after="0" w:line="240" w:lineRule="exact"/>
        <w:jc w:val="both"/>
        <w:rPr>
          <w:rFonts w:ascii="Times New Roman" w:eastAsia="Times New Roman" w:hAnsi="Times New Roman" w:cs="Times New Roman"/>
          <w:sz w:val="20"/>
          <w:szCs w:val="20"/>
        </w:rPr>
      </w:pPr>
    </w:p>
    <w:p w:rsidR="00A12F64" w:rsidRDefault="00702A44">
      <w:pPr>
        <w:spacing w:before="72" w:after="0" w:line="240" w:lineRule="auto"/>
        <w:jc w:val="both"/>
        <w:rPr>
          <w:rFonts w:ascii="Times New Roman" w:eastAsia="Times New Roman" w:hAnsi="Times New Roman" w:cs="Times New Roman"/>
        </w:rPr>
      </w:pPr>
      <w:r>
        <w:rPr>
          <w:rFonts w:ascii="Times New Roman" w:eastAsia="Times New Roman" w:hAnsi="Times New Roman" w:cs="Times New Roman"/>
        </w:rPr>
        <w:t>Mode d'évaluation : Modalités de contrôle des connaissances</w:t>
      </w:r>
    </w:p>
    <w:p w:rsidR="00A12F64" w:rsidRDefault="00702A44">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A12F64">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Epreuves 1ère session</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Durées</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Coefficients</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Mémoire</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9936" w:type="dxa"/>
            <w:gridSpan w:val="4"/>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Epreuves 2ème session (éventuellement)</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Durées</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Coefficients</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6" w:type="dxa"/>
            <w:tcBorders>
              <w:top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Informations</w:t>
            </w:r>
          </w:p>
        </w:tc>
        <w:tc>
          <w:tcPr>
            <w:tcW w:w="2477" w:type="dxa"/>
            <w:tcBorders>
              <w:top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Pas de session 2</w:t>
            </w:r>
          </w:p>
        </w:tc>
        <w:tc>
          <w:tcPr>
            <w:tcW w:w="2482" w:type="dxa"/>
            <w:tcBorders>
              <w:top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91" w:type="dxa"/>
            <w:tcBorders>
              <w:top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bl>
    <w:p w:rsidR="00A12F64" w:rsidRDefault="00702A44">
      <w:pPr>
        <w:spacing w:before="67" w:after="0"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complémentaires</w:t>
      </w:r>
      <w:proofErr w:type="gramEnd"/>
      <w:r>
        <w:rPr>
          <w:rFonts w:ascii="Times New Roman" w:eastAsia="Times New Roman" w:hAnsi="Times New Roman" w:cs="Times New Roman"/>
        </w:rPr>
        <w:t xml:space="preserve"> sur les  Heures d'accompagnement: heures client</w:t>
      </w:r>
    </w:p>
    <w:p w:rsidR="00A12F64" w:rsidRDefault="00702A44">
      <w:pPr>
        <w:spacing w:before="38" w:after="0" w:line="240" w:lineRule="auto"/>
        <w:rPr>
          <w:rFonts w:ascii="Times New Roman" w:eastAsia="Times New Roman" w:hAnsi="Times New Roman" w:cs="Times New Roman"/>
        </w:rPr>
      </w:pPr>
      <w:r>
        <w:rPr>
          <w:rFonts w:ascii="Times New Roman" w:eastAsia="Times New Roman" w:hAnsi="Times New Roman" w:cs="Times New Roman"/>
        </w:rPr>
        <w:t>MCC :</w:t>
      </w:r>
    </w:p>
    <w:p w:rsidR="00A12F64" w:rsidRDefault="00702A44">
      <w:pPr>
        <w:spacing w:after="0" w:line="240" w:lineRule="exact"/>
        <w:rPr>
          <w:rFonts w:ascii="Times New Roman" w:eastAsia="Times New Roman" w:hAnsi="Times New Roman" w:cs="Times New Roman"/>
          <w:sz w:val="20"/>
          <w:szCs w:val="20"/>
        </w:rPr>
      </w:pPr>
    </w:p>
    <w:p w:rsidR="00A12F64" w:rsidRDefault="00702A44">
      <w:pPr>
        <w:spacing w:before="62" w:after="0" w:line="298" w:lineRule="exact"/>
        <w:rPr>
          <w:rFonts w:ascii="Times New Roman" w:eastAsia="Times New Roman" w:hAnsi="Times New Roman" w:cs="Times New Roman"/>
        </w:rPr>
      </w:pPr>
      <w:r>
        <w:rPr>
          <w:rFonts w:ascii="Times New Roman" w:eastAsia="Times New Roman" w:hAnsi="Times New Roman" w:cs="Times New Roman"/>
        </w:rPr>
        <w:t>Forme d'enseignement :   Enseignement présentiel</w:t>
      </w:r>
    </w:p>
    <w:p w:rsidR="00A12F64" w:rsidRDefault="00702A44">
      <w:pPr>
        <w:tabs>
          <w:tab w:val="left" w:leader="underscore" w:pos="2534"/>
        </w:tabs>
        <w:spacing w:after="0" w:line="298" w:lineRule="exact"/>
        <w:jc w:val="both"/>
        <w:rPr>
          <w:rFonts w:ascii="Times New Roman" w:eastAsia="Times New Roman" w:hAnsi="Times New Roman" w:cs="Times New Roman"/>
        </w:rPr>
      </w:pPr>
      <w:r>
        <w:rPr>
          <w:rFonts w:ascii="Times New Roman" w:eastAsia="Times New Roman" w:hAnsi="Times New Roman" w:cs="Times New Roman"/>
          <w:u w:val="single"/>
        </w:rPr>
        <w:t>Site de formation :</w:t>
      </w:r>
      <w:r>
        <w:rPr>
          <w:rFonts w:ascii="Times New Roman" w:eastAsia="Times New Roman" w:hAnsi="Times New Roman" w:cs="Times New Roman"/>
        </w:rPr>
        <w:tab/>
      </w:r>
      <w:r>
        <w:rPr>
          <w:rFonts w:ascii="Times New Roman" w:eastAsia="Times New Roman" w:hAnsi="Times New Roman" w:cs="Times New Roman"/>
          <w:u w:val="single"/>
        </w:rPr>
        <w:t>Université Bordeaux 1 (Talence)</w:t>
      </w:r>
    </w:p>
    <w:p w:rsidR="00A12F64" w:rsidRDefault="00702A44">
      <w:pPr>
        <w:spacing w:after="0" w:line="298" w:lineRule="exact"/>
        <w:rPr>
          <w:rFonts w:ascii="Times New Roman" w:eastAsia="Times New Roman" w:hAnsi="Times New Roman" w:cs="Times New Roman"/>
        </w:rPr>
      </w:pPr>
      <w:r>
        <w:rPr>
          <w:rFonts w:ascii="Times New Roman" w:eastAsia="Times New Roman" w:hAnsi="Times New Roman" w:cs="Times New Roman"/>
        </w:rPr>
        <w:t>Langue d'enseignement : Français</w:t>
      </w:r>
    </w:p>
    <w:p w:rsidR="00A12F64" w:rsidRDefault="003B53DD">
      <w:pPr>
        <w:tabs>
          <w:tab w:val="left" w:leader="underscore" w:pos="9624"/>
        </w:tabs>
        <w:spacing w:before="53"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br w:type="page"/>
      </w:r>
      <w:r>
        <w:rPr>
          <w:rFonts w:ascii="Times New Roman" w:eastAsia="Times New Roman" w:hAnsi="Times New Roman" w:cs="Times New Roman"/>
          <w:u w:val="single"/>
        </w:rPr>
        <w:lastRenderedPageBreak/>
        <w:t xml:space="preserve"> Libellé de </w:t>
      </w:r>
      <w:proofErr w:type="spellStart"/>
      <w:r>
        <w:rPr>
          <w:rFonts w:ascii="Times New Roman" w:eastAsia="Times New Roman" w:hAnsi="Times New Roman" w:cs="Times New Roman"/>
          <w:u w:val="single"/>
        </w:rPr>
        <w:t>l’ue</w:t>
      </w:r>
      <w:proofErr w:type="spellEnd"/>
      <w:r w:rsidR="00702A44">
        <w:rPr>
          <w:rFonts w:ascii="Times New Roman" w:eastAsia="Times New Roman" w:hAnsi="Times New Roman" w:cs="Times New Roman"/>
          <w:u w:val="single"/>
        </w:rPr>
        <w:t xml:space="preserve"> : Anglais</w:t>
      </w:r>
      <w:r w:rsidR="00702A44">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Libellé court : Anglais</w:t>
      </w:r>
    </w:p>
    <w:p w:rsidR="00A12F64" w:rsidRDefault="00702A44">
      <w:pPr>
        <w:tabs>
          <w:tab w:val="left" w:leader="underscore" w:pos="9614"/>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B1IN8W11</w:t>
      </w:r>
      <w:r>
        <w:rPr>
          <w:rFonts w:ascii="Times New Roman" w:eastAsia="Times New Roman" w:hAnsi="Times New Roman" w:cs="Times New Roman"/>
        </w:rPr>
        <w:tab/>
      </w:r>
    </w:p>
    <w:p w:rsidR="00A12F64" w:rsidRDefault="00702A44">
      <w:pPr>
        <w:tabs>
          <w:tab w:val="left" w:leader="underscore" w:pos="4325"/>
          <w:tab w:val="left" w:leader="underscore" w:pos="8717"/>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Niveau : M1</w:t>
      </w:r>
      <w:r>
        <w:rPr>
          <w:rFonts w:ascii="Times New Roman" w:eastAsia="Times New Roman" w:hAnsi="Times New Roman" w:cs="Times New Roman"/>
        </w:rPr>
        <w:tab/>
      </w:r>
      <w:r>
        <w:rPr>
          <w:rFonts w:ascii="Times New Roman" w:eastAsia="Times New Roman" w:hAnsi="Times New Roman" w:cs="Times New Roman"/>
          <w:u w:val="single"/>
        </w:rPr>
        <w:t xml:space="preserve">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de printemps</w:t>
      </w:r>
      <w:r>
        <w:rPr>
          <w:rFonts w:ascii="Times New Roman" w:eastAsia="Times New Roman" w:hAnsi="Times New Roman" w:cs="Times New Roman"/>
        </w:rPr>
        <w:tab/>
      </w:r>
      <w:r>
        <w:rPr>
          <w:rFonts w:ascii="Times New Roman" w:eastAsia="Times New Roman" w:hAnsi="Times New Roman" w:cs="Times New Roman"/>
          <w:u w:val="single"/>
        </w:rPr>
        <w:t>ECTS :3</w:t>
      </w:r>
    </w:p>
    <w:p w:rsidR="00A12F64" w:rsidRDefault="00702A44">
      <w:pPr>
        <w:tabs>
          <w:tab w:val="left" w:pos="2558"/>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 xml:space="preserve">Jean-Jacques BERNAULTE </w:t>
      </w:r>
      <w:r w:rsidRPr="003B53DD">
        <w:rPr>
          <w:rFonts w:ascii="Times New Roman" w:eastAsia="Times New Roman" w:hAnsi="Times New Roman" w:cs="Times New Roman"/>
          <w:lang w:eastAsia="en-US"/>
        </w:rPr>
        <w:t>(</w:t>
      </w:r>
      <w:hyperlink r:id="rId49" w:history="1">
        <w:r w:rsidRPr="003B53DD">
          <w:rPr>
            <w:rFonts w:ascii="Times New Roman" w:eastAsia="Times New Roman" w:hAnsi="Times New Roman" w:cs="Times New Roman"/>
            <w:u w:val="single"/>
            <w:lang w:eastAsia="en-US"/>
          </w:rPr>
          <w:t>jean-jacques.bernaulte@u-bordeaux1.fr</w:t>
        </w:r>
      </w:hyperlink>
      <w:r w:rsidRPr="003B53DD">
        <w:rPr>
          <w:rFonts w:ascii="Times New Roman" w:eastAsia="Times New Roman" w:hAnsi="Times New Roman" w:cs="Times New Roman"/>
          <w:lang w:eastAsia="en-US"/>
        </w:rPr>
        <w:t>)</w:t>
      </w:r>
    </w:p>
    <w:p w:rsidR="00A12F64" w:rsidRDefault="00702A44">
      <w:pPr>
        <w:tabs>
          <w:tab w:val="left" w:pos="2544"/>
        </w:tabs>
        <w:spacing w:before="5"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r>
        <w:rPr>
          <w:rFonts w:ascii="Times New Roman" w:eastAsia="Times New Roman" w:hAnsi="Times New Roman" w:cs="Times New Roman"/>
          <w:u w:val="single"/>
        </w:rPr>
        <w:t>UFR DE MATHEMATIQUES ET INFORMATIQUE</w:t>
      </w:r>
    </w:p>
    <w:p w:rsidR="00A12F64" w:rsidRDefault="00702A44">
      <w:pPr>
        <w:tabs>
          <w:tab w:val="left" w:leader="underscore" w:pos="2558"/>
          <w:tab w:val="left" w:leader="underscore" w:pos="9590"/>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Anglais</w:t>
      </w:r>
      <w:r>
        <w:rPr>
          <w:rFonts w:ascii="Times New Roman" w:eastAsia="Times New Roman" w:hAnsi="Times New Roman" w:cs="Times New Roman"/>
        </w:rPr>
        <w:tab/>
      </w:r>
    </w:p>
    <w:p w:rsidR="00A12F64" w:rsidRDefault="00702A44">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Formation initiale + Formation continue</w:t>
      </w:r>
    </w:p>
    <w:p w:rsidR="00A12F64" w:rsidRDefault="00702A44">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A12F64" w:rsidRDefault="00702A44">
      <w:pPr>
        <w:spacing w:after="0" w:line="293" w:lineRule="exact"/>
        <w:ind w:right="2765"/>
        <w:rPr>
          <w:rFonts w:ascii="Times New Roman" w:eastAsia="Times New Roman" w:hAnsi="Times New Roman" w:cs="Times New Roman"/>
        </w:rPr>
      </w:pPr>
      <w:proofErr w:type="gramStart"/>
      <w:r>
        <w:rPr>
          <w:rFonts w:ascii="Times New Roman" w:eastAsia="Times New Roman" w:hAnsi="Times New Roman" w:cs="Times New Roman"/>
        </w:rPr>
        <w:t>niveau</w:t>
      </w:r>
      <w:proofErr w:type="gramEnd"/>
      <w:r>
        <w:rPr>
          <w:rFonts w:ascii="Times New Roman" w:eastAsia="Times New Roman" w:hAnsi="Times New Roman" w:cs="Times New Roman"/>
        </w:rPr>
        <w:t xml:space="preserve"> B2 selon le Cadre Européen des Langues (utilisateur indépendant). Objectifs pédagogiques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La formation s'a</w:t>
      </w:r>
      <w:r>
        <w:rPr>
          <w:rFonts w:ascii="Times New Roman" w:eastAsia="Times New Roman" w:hAnsi="Times New Roman" w:cs="Times New Roman"/>
        </w:rPr>
        <w:t>rticule autour d'enseignements en présentiel (compréhension, mises en situation</w:t>
      </w:r>
    </w:p>
    <w:p w:rsidR="00A12F64" w:rsidRDefault="00702A44">
      <w:pPr>
        <w:tabs>
          <w:tab w:val="left" w:leader="underscore" w:pos="9581"/>
        </w:tabs>
        <w:spacing w:before="5"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de</w:t>
      </w:r>
      <w:proofErr w:type="gramEnd"/>
      <w:r>
        <w:rPr>
          <w:rFonts w:ascii="Times New Roman" w:eastAsia="Times New Roman" w:hAnsi="Times New Roman" w:cs="Times New Roman"/>
          <w:u w:val="single"/>
        </w:rPr>
        <w:t xml:space="preserve"> prise de parole variées (présentations, analyses/commentaires, débats, simulations)</w:t>
      </w:r>
      <w:r>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Compétences acquises :</w:t>
      </w:r>
    </w:p>
    <w:p w:rsidR="00A12F64" w:rsidRDefault="00702A44">
      <w:pPr>
        <w:spacing w:after="0" w:line="293" w:lineRule="exact"/>
        <w:rPr>
          <w:rFonts w:ascii="Times New Roman" w:eastAsia="Times New Roman" w:hAnsi="Times New Roman" w:cs="Times New Roman"/>
        </w:rPr>
      </w:pPr>
      <w:proofErr w:type="gramStart"/>
      <w:r>
        <w:rPr>
          <w:rFonts w:ascii="Times New Roman" w:eastAsia="Times New Roman" w:hAnsi="Times New Roman" w:cs="Times New Roman"/>
        </w:rPr>
        <w:t>aisance</w:t>
      </w:r>
      <w:proofErr w:type="gramEnd"/>
      <w:r>
        <w:rPr>
          <w:rFonts w:ascii="Times New Roman" w:eastAsia="Times New Roman" w:hAnsi="Times New Roman" w:cs="Times New Roman"/>
        </w:rPr>
        <w:t xml:space="preserve"> accrue dans la prise de parole et l'interaction orale dan</w:t>
      </w:r>
      <w:r>
        <w:rPr>
          <w:rFonts w:ascii="Times New Roman" w:eastAsia="Times New Roman" w:hAnsi="Times New Roman" w:cs="Times New Roman"/>
        </w:rPr>
        <w:t xml:space="preserve">s une perspective professionnelle. Meilleure capacité de réflexion et </w:t>
      </w:r>
      <w:r>
        <w:rPr>
          <w:rFonts w:ascii="Times New Roman" w:eastAsia="Times New Roman" w:hAnsi="Times New Roman" w:cs="Times New Roman"/>
          <w:lang w:val="it-IT" w:eastAsia="it-IT"/>
        </w:rPr>
        <w:t xml:space="preserve">d'autonomie cognitive. </w:t>
      </w:r>
      <w:r>
        <w:rPr>
          <w:rFonts w:ascii="Times New Roman" w:eastAsia="Times New Roman" w:hAnsi="Times New Roman" w:cs="Times New Roman"/>
        </w:rPr>
        <w:t>Meilleure capacité à comprendre un document oral.</w:t>
      </w:r>
    </w:p>
    <w:p w:rsidR="00A12F64" w:rsidRDefault="00702A44">
      <w:pPr>
        <w:spacing w:after="0" w:line="298" w:lineRule="exact"/>
        <w:rPr>
          <w:rFonts w:ascii="Times New Roman" w:eastAsia="Times New Roman" w:hAnsi="Times New Roman" w:cs="Times New Roman"/>
        </w:rPr>
      </w:pPr>
      <w:r>
        <w:rPr>
          <w:rFonts w:ascii="Times New Roman" w:eastAsia="Times New Roman" w:hAnsi="Times New Roman" w:cs="Times New Roman"/>
        </w:rPr>
        <w:t>Programme - descriptif :</w:t>
      </w:r>
    </w:p>
    <w:p w:rsidR="00A12F64" w:rsidRDefault="00702A44">
      <w:pPr>
        <w:tabs>
          <w:tab w:val="left" w:leader="underscore" w:pos="9298"/>
        </w:tabs>
        <w:spacing w:after="0" w:line="298" w:lineRule="exact"/>
        <w:jc w:val="both"/>
        <w:rPr>
          <w:rFonts w:ascii="Times New Roman" w:eastAsia="Times New Roman" w:hAnsi="Times New Roman" w:cs="Times New Roman"/>
        </w:rPr>
      </w:pPr>
      <w:r>
        <w:rPr>
          <w:rFonts w:ascii="Times New Roman" w:eastAsia="Times New Roman" w:hAnsi="Times New Roman" w:cs="Times New Roman"/>
        </w:rPr>
        <w:t>La formation s'articule autour d'enseignements en présentiel (compréhension, mises en si</w:t>
      </w:r>
      <w:r>
        <w:rPr>
          <w:rFonts w:ascii="Times New Roman" w:eastAsia="Times New Roman" w:hAnsi="Times New Roman" w:cs="Times New Roman"/>
        </w:rPr>
        <w:t>tuation</w:t>
      </w:r>
      <w:r>
        <w:rPr>
          <w:rFonts w:ascii="Times New Roman" w:eastAsia="Times New Roman" w:hAnsi="Times New Roman" w:cs="Times New Roman"/>
        </w:rPr>
        <w:br/>
      </w:r>
      <w:r>
        <w:rPr>
          <w:rFonts w:ascii="Times New Roman" w:eastAsia="Times New Roman" w:hAnsi="Times New Roman" w:cs="Times New Roman"/>
          <w:u w:val="single"/>
        </w:rPr>
        <w:t>de prise de parole variées (présentations, analyses/commentaires, débats, simulations)</w:t>
      </w:r>
      <w:r>
        <w:rPr>
          <w:rFonts w:ascii="Times New Roman" w:eastAsia="Times New Roman" w:hAnsi="Times New Roman" w:cs="Times New Roman"/>
        </w:rPr>
        <w:tab/>
      </w:r>
    </w:p>
    <w:tbl>
      <w:tblPr>
        <w:tblW w:w="0" w:type="auto"/>
        <w:tblInd w:w="40" w:type="dxa"/>
        <w:tblLayout w:type="fixed"/>
        <w:tblCellMar>
          <w:left w:w="40" w:type="dxa"/>
          <w:right w:w="40" w:type="dxa"/>
        </w:tblCellMar>
        <w:tblLook w:val="0000" w:firstRow="0" w:lastRow="0" w:firstColumn="0" w:lastColumn="0" w:noHBand="0" w:noVBand="0"/>
      </w:tblPr>
      <w:tblGrid>
        <w:gridCol w:w="4963"/>
        <w:gridCol w:w="4973"/>
      </w:tblGrid>
      <w:tr w:rsidR="00A12F64" w:rsidRPr="003B53DD">
        <w:tblPrEx>
          <w:tblCellMar>
            <w:top w:w="0" w:type="dxa"/>
            <w:bottom w:w="0" w:type="dxa"/>
          </w:tblCellMar>
        </w:tblPrEx>
        <w:tc>
          <w:tcPr>
            <w:tcW w:w="9936" w:type="dxa"/>
            <w:gridSpan w:val="2"/>
            <w:tcBorders>
              <w:top w:val="single" w:sz="6" w:space="0" w:color="auto"/>
              <w:bottom w:val="single" w:sz="6" w:space="0" w:color="auto"/>
            </w:tcBorders>
          </w:tcPr>
          <w:p w:rsidR="00A12F64" w:rsidRDefault="00702A44">
            <w:pPr>
              <w:spacing w:after="0" w:line="298" w:lineRule="exact"/>
              <w:rPr>
                <w:rFonts w:ascii="Times New Roman" w:eastAsia="Times New Roman" w:hAnsi="Times New Roman" w:cs="Times New Roman"/>
              </w:rPr>
            </w:pPr>
            <w:r>
              <w:rPr>
                <w:rFonts w:ascii="Times New Roman" w:eastAsia="Times New Roman" w:hAnsi="Times New Roman" w:cs="Times New Roman"/>
              </w:rPr>
              <w:t>Bibliographie :</w:t>
            </w:r>
          </w:p>
          <w:p w:rsidR="00A12F64" w:rsidRDefault="00702A44">
            <w:pPr>
              <w:spacing w:after="0" w:line="298" w:lineRule="exact"/>
              <w:rPr>
                <w:rFonts w:ascii="Times New Roman" w:eastAsia="Times New Roman" w:hAnsi="Times New Roman" w:cs="Times New Roman"/>
              </w:rPr>
            </w:pPr>
            <w:r>
              <w:rPr>
                <w:rFonts w:ascii="Times New Roman" w:eastAsia="Times New Roman" w:hAnsi="Times New Roman" w:cs="Times New Roman"/>
              </w:rPr>
              <w:t>L'Anglais de A à Z, Hatier</w:t>
            </w:r>
          </w:p>
          <w:p w:rsidR="00A12F64" w:rsidRPr="003B53DD" w:rsidRDefault="00702A44">
            <w:pPr>
              <w:spacing w:after="0" w:line="298" w:lineRule="exact"/>
              <w:rPr>
                <w:rFonts w:ascii="Times New Roman" w:eastAsia="Times New Roman" w:hAnsi="Times New Roman" w:cs="Times New Roman"/>
                <w:lang w:val="en-US"/>
              </w:rPr>
            </w:pPr>
            <w:r w:rsidRPr="003B53DD">
              <w:rPr>
                <w:rFonts w:ascii="Times New Roman" w:eastAsia="Times New Roman" w:hAnsi="Times New Roman" w:cs="Times New Roman"/>
                <w:lang w:val="en-US"/>
              </w:rPr>
              <w:t xml:space="preserve">Minimum </w:t>
            </w:r>
            <w:r>
              <w:rPr>
                <w:rFonts w:ascii="Times New Roman" w:eastAsia="Times New Roman" w:hAnsi="Times New Roman" w:cs="Times New Roman"/>
                <w:lang w:val="en-US" w:eastAsia="en-US"/>
              </w:rPr>
              <w:t>Competence in Scientific English, PUG</w:t>
            </w:r>
          </w:p>
        </w:tc>
      </w:tr>
      <w:tr w:rsidR="00A12F64">
        <w:tblPrEx>
          <w:tblCellMar>
            <w:top w:w="0" w:type="dxa"/>
            <w:bottom w:w="0" w:type="dxa"/>
          </w:tblCellMar>
        </w:tblPrEx>
        <w:tc>
          <w:tcPr>
            <w:tcW w:w="4963" w:type="dxa"/>
            <w:tcBorders>
              <w:top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Volume des enseignements :</w:t>
            </w:r>
          </w:p>
        </w:tc>
        <w:tc>
          <w:tcPr>
            <w:tcW w:w="4973"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4963" w:type="dxa"/>
            <w:tcBorders>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Travaux Dirigés </w:t>
            </w:r>
            <w:r>
              <w:rPr>
                <w:rFonts w:ascii="Times New Roman" w:eastAsia="Times New Roman" w:hAnsi="Times New Roman" w:cs="Times New Roman"/>
                <w:lang w:val="de-DE" w:eastAsia="de-DE"/>
              </w:rPr>
              <w:t>(TD)</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Travaux Pratiques </w:t>
            </w:r>
            <w:r>
              <w:rPr>
                <w:rFonts w:ascii="Times New Roman" w:eastAsia="Times New Roman" w:hAnsi="Times New Roman" w:cs="Times New Roman"/>
                <w:lang w:val="de-DE" w:eastAsia="de-DE"/>
              </w:rPr>
              <w:t>(TP)</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A12F64" w:rsidRDefault="00702A44">
      <w:pPr>
        <w:spacing w:after="0" w:line="240" w:lineRule="exact"/>
        <w:jc w:val="both"/>
        <w:rPr>
          <w:rFonts w:ascii="Times New Roman" w:eastAsia="Times New Roman" w:hAnsi="Times New Roman" w:cs="Times New Roman"/>
          <w:sz w:val="20"/>
          <w:szCs w:val="20"/>
        </w:rPr>
      </w:pPr>
    </w:p>
    <w:p w:rsidR="00A12F64" w:rsidRDefault="00702A44">
      <w:pPr>
        <w:spacing w:before="72"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7719035A">
          <v:group id="_x0000_s1106" style="position:absolute;left:0;text-align:left;margin-left:0;margin-top:147.6pt;width:496.05pt;height:118.1pt;z-index:251704320;mso-wrap-distance-left:1.9pt;mso-wrap-distance-top:10.55pt;mso-wrap-distance-right:1.9pt;mso-position-horizontal-relative:margin" coordorigin="1133,13320" coordsize="9921,2362">
            <v:shape id="_x0000_s1107" type="#_x0000_t202" style="position:absolute;left:1133;top:13584;width:9921;height:2098"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A12F64">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042"/>
                            <w:ind w:left="3787"/>
                            <w:rPr>
                              <w:sz w:val="22"/>
                              <w:szCs w:val="22"/>
                            </w:rPr>
                          </w:pPr>
                          <w:r>
                            <w:rPr>
                              <w:rStyle w:val="CharStyle173"/>
                            </w:rPr>
                            <w:t>Epreuves 1ère session</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Coefficients</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Contrôle Continu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0.5</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Examen écrit terminal</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01h20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0.5</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bl>
                  <w:p w:rsidR="00000000" w:rsidRDefault="00702A44"/>
                </w:txbxContent>
              </v:textbox>
            </v:shape>
            <v:shape id="_x0000_s1108" type="#_x0000_t202" style="position:absolute;left:1191;top:13320;width:5856;height:254" filled="f" strokecolor="white" strokeweight="0">
              <v:textbox inset="0,0,0,0">
                <w:txbxContent>
                  <w:p w:rsidR="00A12F64" w:rsidRDefault="00702A44">
                    <w:pPr>
                      <w:pStyle w:val="Style886"/>
                      <w:spacing w:line="240" w:lineRule="auto"/>
                      <w:jc w:val="both"/>
                      <w:rPr>
                        <w:sz w:val="22"/>
                        <w:szCs w:val="22"/>
                      </w:rPr>
                    </w:pPr>
                    <w:r w:rsidRPr="003B53DD">
                      <w:rPr>
                        <w:rStyle w:val="CharStyle173"/>
                        <w:lang w:eastAsia="en-US"/>
                      </w:rPr>
                      <w:t xml:space="preserve">Mode </w:t>
                    </w:r>
                    <w:r>
                      <w:rPr>
                        <w:rStyle w:val="CharStyle173"/>
                      </w:rPr>
                      <w:t>d'évaluation : Modalités de contrôle des connaissances</w:t>
                    </w:r>
                  </w:p>
                </w:txbxContent>
              </v:textbox>
            </v:shape>
            <w10:wrap type="topAndBottom" anchorx="margin"/>
          </v:group>
        </w:pict>
      </w:r>
      <w:r>
        <w:rPr>
          <w:rFonts w:ascii="Times New Roman" w:eastAsia="Times New Roman" w:hAnsi="Times New Roman" w:cs="Times New Roman"/>
          <w:u w:val="single"/>
        </w:rPr>
        <w:t>Répartitions des enseignements :</w:t>
      </w:r>
    </w:p>
    <w:p w:rsidR="00A12F64" w:rsidRDefault="00702A44">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CI</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DS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bl>
    <w:p w:rsidR="00A12F64" w:rsidRDefault="00702A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w14:anchorId="15A29241">
          <v:group id="_x0000_s1109" style="position:absolute;margin-left:-.25pt;margin-top:74.15pt;width:496.8pt;height:266.65pt;z-index:251705344;mso-wrap-distance-left:1.9pt;mso-wrap-distance-top:9.1pt;mso-wrap-distance-right:1.9pt;mso-position-horizontal-relative:margin;mso-position-vertical-relative:text" coordorigin="1128,2606" coordsize="9936,5333">
            <v:shape id="_x0000_s1110" type="#_x0000_t202" style="position:absolute;left:1128;top:2606;width:9936;height:4767"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A12F64">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ind w:left="2894"/>
                            <w:rPr>
                              <w:sz w:val="22"/>
                              <w:szCs w:val="22"/>
                            </w:rPr>
                          </w:pPr>
                          <w:r>
                            <w:rPr>
                              <w:rStyle w:val="CharStyle173"/>
                            </w:rPr>
                            <w:t>Epreuves 2ème session (éventuellement)</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Durées</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Coefficients</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Oral</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0.5</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Contrôle Continu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report session 1</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0.5</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bottom w:val="single" w:sz="6" w:space="0" w:color="auto"/>
                          </w:tcBorders>
                        </w:tcPr>
                        <w:p w:rsidR="00A12F64" w:rsidRDefault="00702A44">
                          <w:pPr>
                            <w:pStyle w:val="Style1660"/>
                            <w:ind w:right="7445"/>
                            <w:rPr>
                              <w:sz w:val="22"/>
                              <w:szCs w:val="22"/>
                            </w:rPr>
                          </w:pPr>
                          <w:r>
                            <w:rPr>
                              <w:rStyle w:val="CharStyle173"/>
                            </w:rPr>
                            <w:t>Informations complémentaires sur les MCC :</w:t>
                          </w:r>
                        </w:p>
                      </w:tc>
                    </w:tr>
                    <w:tr w:rsidR="00A12F64">
                      <w:tblPrEx>
                        <w:tblCellMar>
                          <w:top w:w="0" w:type="dxa"/>
                          <w:bottom w:w="0" w:type="dxa"/>
                        </w:tblCellMar>
                      </w:tblPrEx>
                      <w:tc>
                        <w:tcPr>
                          <w:tcW w:w="2486" w:type="dxa"/>
                          <w:tcBorders>
                            <w:top w:val="single" w:sz="6" w:space="0" w:color="auto"/>
                            <w:bottom w:val="single" w:sz="6" w:space="0" w:color="auto"/>
                          </w:tcBorders>
                        </w:tcPr>
                        <w:p w:rsidR="00A12F64" w:rsidRDefault="00702A44">
                          <w:pPr>
                            <w:pStyle w:val="Style1660"/>
                            <w:spacing w:line="240" w:lineRule="auto"/>
                            <w:rPr>
                              <w:sz w:val="22"/>
                              <w:szCs w:val="22"/>
                            </w:rPr>
                          </w:pPr>
                          <w:r>
                            <w:rPr>
                              <w:rStyle w:val="CharStyle173"/>
                            </w:rPr>
                            <w:t>Forme d'enseignement :</w:t>
                          </w:r>
                        </w:p>
                      </w:tc>
                      <w:tc>
                        <w:tcPr>
                          <w:tcW w:w="2477" w:type="dxa"/>
                          <w:tcBorders>
                            <w:top w:val="single" w:sz="6" w:space="0" w:color="auto"/>
                            <w:bottom w:val="single" w:sz="6" w:space="0" w:color="auto"/>
                          </w:tcBorders>
                        </w:tcPr>
                        <w:p w:rsidR="00A12F64" w:rsidRDefault="00702A44">
                          <w:pPr>
                            <w:pStyle w:val="Style1660"/>
                            <w:spacing w:line="240" w:lineRule="auto"/>
                            <w:rPr>
                              <w:sz w:val="22"/>
                              <w:szCs w:val="22"/>
                            </w:rPr>
                          </w:pPr>
                          <w:r>
                            <w:rPr>
                              <w:rStyle w:val="CharStyle173"/>
                            </w:rPr>
                            <w:t>Enseignement présentiel</w:t>
                          </w:r>
                        </w:p>
                      </w:tc>
                      <w:tc>
                        <w:tcPr>
                          <w:tcW w:w="2482" w:type="dxa"/>
                          <w:tcBorders>
                            <w:top w:val="single" w:sz="6" w:space="0" w:color="auto"/>
                            <w:bottom w:val="single" w:sz="6" w:space="0" w:color="auto"/>
                          </w:tcBorders>
                        </w:tcPr>
                        <w:p w:rsidR="00A12F64" w:rsidRDefault="00702A44">
                          <w:pPr>
                            <w:pStyle w:val="Style300"/>
                          </w:pPr>
                        </w:p>
                      </w:tc>
                      <w:tc>
                        <w:tcPr>
                          <w:tcW w:w="2491" w:type="dxa"/>
                          <w:tcBorders>
                            <w:top w:val="single" w:sz="6" w:space="0" w:color="auto"/>
                            <w:bottom w:val="single" w:sz="6" w:space="0" w:color="auto"/>
                          </w:tcBorders>
                        </w:tcPr>
                        <w:p w:rsidR="00A12F64" w:rsidRDefault="00702A44">
                          <w:pPr>
                            <w:pStyle w:val="Style300"/>
                          </w:pPr>
                        </w:p>
                      </w:tc>
                    </w:tr>
                  </w:tbl>
                  <w:p w:rsidR="00000000" w:rsidRDefault="00702A44"/>
                </w:txbxContent>
              </v:textbox>
            </v:shape>
            <v:shape id="_x0000_s1111" type="#_x0000_t202" style="position:absolute;left:1210;top:7387;width:5678;height:279" filled="f" strokecolor="white" strokeweight="0">
              <v:textbox inset="0,0,0,0">
                <w:txbxContent>
                  <w:p w:rsidR="00A12F64" w:rsidRDefault="00702A44">
                    <w:pPr>
                      <w:pStyle w:val="Style886"/>
                      <w:tabs>
                        <w:tab w:val="left" w:leader="underscore" w:pos="2534"/>
                      </w:tabs>
                      <w:spacing w:line="240" w:lineRule="auto"/>
                      <w:jc w:val="both"/>
                      <w:rPr>
                        <w:sz w:val="22"/>
                        <w:szCs w:val="22"/>
                      </w:rPr>
                    </w:pPr>
                    <w:r>
                      <w:rPr>
                        <w:rStyle w:val="CharStyle173"/>
                        <w:u w:val="single"/>
                      </w:rPr>
                      <w:t>Site de formation :</w:t>
                    </w:r>
                    <w:r>
                      <w:rPr>
                        <w:rStyle w:val="CharStyle173"/>
                      </w:rPr>
                      <w:tab/>
                    </w:r>
                    <w:r>
                      <w:rPr>
                        <w:rStyle w:val="CharStyle173"/>
                        <w:u w:val="single"/>
                      </w:rPr>
                      <w:t>Université Bordeaux 1 (Talence)</w:t>
                    </w:r>
                  </w:p>
                </w:txbxContent>
              </v:textbox>
            </v:shape>
            <v:shape id="_x0000_s1112" type="#_x0000_t202" style="position:absolute;left:1190;top:7684;width:3293;height:254" filled="f" strokecolor="white" strokeweight="0">
              <v:textbox inset="0,0,0,0">
                <w:txbxContent>
                  <w:p w:rsidR="00A12F64" w:rsidRDefault="00702A44">
                    <w:pPr>
                      <w:pStyle w:val="Style886"/>
                      <w:spacing w:line="240" w:lineRule="auto"/>
                      <w:jc w:val="both"/>
                      <w:rPr>
                        <w:sz w:val="22"/>
                        <w:szCs w:val="22"/>
                      </w:rPr>
                    </w:pPr>
                    <w:r>
                      <w:rPr>
                        <w:rStyle w:val="CharStyle173"/>
                      </w:rPr>
                      <w:t>Langue d'enseignement : Anglais</w:t>
                    </w:r>
                  </w:p>
                </w:txbxContent>
              </v:textbox>
            </v:shape>
            <w10:wrap type="topAndBottom" anchorx="margin"/>
          </v:group>
        </w:pict>
      </w:r>
    </w:p>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bl>
    <w:p w:rsidR="00A12F64" w:rsidRDefault="003B53DD">
      <w:pPr>
        <w:spacing w:before="53" w:after="0" w:line="240" w:lineRule="auto"/>
        <w:jc w:val="both"/>
        <w:rPr>
          <w:rFonts w:ascii="Times New Roman" w:eastAsia="Times New Roman" w:hAnsi="Times New Roman" w:cs="Times New Roman"/>
        </w:rPr>
      </w:pPr>
      <w:r>
        <w:rPr>
          <w:rFonts w:ascii="Times New Roman" w:eastAsia="Times New Roman" w:hAnsi="Times New Roman" w:cs="Times New Roman"/>
        </w:rPr>
        <w:br w:type="page"/>
      </w:r>
      <w:r>
        <w:rPr>
          <w:rFonts w:ascii="Times New Roman" w:eastAsia="Times New Roman" w:hAnsi="Times New Roman" w:cs="Times New Roman"/>
        </w:rPr>
        <w:lastRenderedPageBreak/>
        <w:t xml:space="preserve"> Libellé de </w:t>
      </w:r>
      <w:proofErr w:type="spellStart"/>
      <w:r>
        <w:rPr>
          <w:rFonts w:ascii="Times New Roman" w:eastAsia="Times New Roman" w:hAnsi="Times New Roman" w:cs="Times New Roman"/>
        </w:rPr>
        <w:t>l’ue</w:t>
      </w:r>
      <w:proofErr w:type="spellEnd"/>
      <w:r w:rsidR="00702A44">
        <w:rPr>
          <w:rFonts w:ascii="Times New Roman" w:eastAsia="Times New Roman" w:hAnsi="Times New Roman" w:cs="Times New Roman"/>
        </w:rPr>
        <w:t xml:space="preserve"> : Communication et Insertion Professionnelle</w:t>
      </w:r>
    </w:p>
    <w:p w:rsidR="00A12F64" w:rsidRDefault="00702A44">
      <w:pPr>
        <w:spacing w:before="5" w:after="0" w:line="298" w:lineRule="exact"/>
        <w:ind w:right="6682"/>
        <w:jc w:val="both"/>
        <w:rPr>
          <w:rFonts w:ascii="Times New Roman" w:eastAsia="Times New Roman" w:hAnsi="Times New Roman" w:cs="Times New Roman"/>
        </w:rPr>
      </w:pPr>
      <w:r>
        <w:rPr>
          <w:rFonts w:ascii="Times New Roman" w:eastAsia="Times New Roman" w:hAnsi="Times New Roman" w:cs="Times New Roman"/>
        </w:rPr>
        <w:t xml:space="preserve">Libellé court : Communication </w:t>
      </w: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E1IN8W17</w:t>
      </w:r>
    </w:p>
    <w:tbl>
      <w:tblPr>
        <w:tblW w:w="0" w:type="auto"/>
        <w:tblInd w:w="40" w:type="dxa"/>
        <w:tblLayout w:type="fixed"/>
        <w:tblCellMar>
          <w:left w:w="40" w:type="dxa"/>
          <w:right w:w="40" w:type="dxa"/>
        </w:tblCellMar>
        <w:tblLook w:val="0000" w:firstRow="0" w:lastRow="0" w:firstColumn="0" w:lastColumn="0" w:noHBand="0" w:noVBand="0"/>
      </w:tblPr>
      <w:tblGrid>
        <w:gridCol w:w="2520"/>
        <w:gridCol w:w="5832"/>
        <w:gridCol w:w="1354"/>
      </w:tblGrid>
      <w:tr w:rsidR="00A12F64">
        <w:tblPrEx>
          <w:tblCellMar>
            <w:top w:w="0" w:type="dxa"/>
            <w:bottom w:w="0" w:type="dxa"/>
          </w:tblCellMar>
        </w:tblPrEx>
        <w:tc>
          <w:tcPr>
            <w:tcW w:w="2520" w:type="dxa"/>
            <w:tcBorders>
              <w:top w:val="single" w:sz="6" w:space="0" w:color="auto"/>
              <w:left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Niveau : M1</w:t>
            </w:r>
          </w:p>
        </w:tc>
        <w:tc>
          <w:tcPr>
            <w:tcW w:w="5832" w:type="dxa"/>
            <w:tcBorders>
              <w:top w:val="single" w:sz="6" w:space="0" w:color="auto"/>
              <w:bottom w:val="single" w:sz="6" w:space="0" w:color="auto"/>
            </w:tcBorders>
          </w:tcPr>
          <w:p w:rsidR="00A12F64" w:rsidRDefault="00702A44">
            <w:pPr>
              <w:spacing w:after="0" w:line="240" w:lineRule="auto"/>
              <w:ind w:left="1819"/>
              <w:rPr>
                <w:rFonts w:ascii="Times New Roman" w:eastAsia="Times New Roman" w:hAnsi="Times New Roman" w:cs="Times New Roman"/>
              </w:rPr>
            </w:pPr>
            <w:r>
              <w:rPr>
                <w:rFonts w:ascii="Times New Roman" w:eastAsia="Times New Roman" w:hAnsi="Times New Roman" w:cs="Times New Roman"/>
              </w:rPr>
              <w:t xml:space="preserve">Période </w:t>
            </w:r>
            <w:proofErr w:type="gramStart"/>
            <w:r>
              <w:rPr>
                <w:rFonts w:ascii="Times New Roman" w:eastAsia="Times New Roman" w:hAnsi="Times New Roman" w:cs="Times New Roman"/>
              </w:rPr>
              <w:t>:Semestre</w:t>
            </w:r>
            <w:proofErr w:type="gramEnd"/>
            <w:r>
              <w:rPr>
                <w:rFonts w:ascii="Times New Roman" w:eastAsia="Times New Roman" w:hAnsi="Times New Roman" w:cs="Times New Roman"/>
              </w:rPr>
              <w:t xml:space="preserve"> de printemps</w:t>
            </w:r>
          </w:p>
        </w:tc>
        <w:tc>
          <w:tcPr>
            <w:tcW w:w="1354" w:type="dxa"/>
            <w:tcBorders>
              <w:top w:val="single" w:sz="6" w:space="0" w:color="auto"/>
              <w:bottom w:val="single" w:sz="6" w:space="0" w:color="auto"/>
            </w:tcBorders>
          </w:tcPr>
          <w:p w:rsidR="00A12F64" w:rsidRDefault="00702A44">
            <w:pPr>
              <w:spacing w:after="0" w:line="240" w:lineRule="auto"/>
              <w:ind w:left="384"/>
              <w:rPr>
                <w:rFonts w:ascii="Times New Roman" w:eastAsia="Times New Roman" w:hAnsi="Times New Roman" w:cs="Times New Roman"/>
              </w:rPr>
            </w:pPr>
            <w:r>
              <w:rPr>
                <w:rFonts w:ascii="Times New Roman" w:eastAsia="Times New Roman" w:hAnsi="Times New Roman" w:cs="Times New Roman"/>
              </w:rPr>
              <w:t xml:space="preserve">ECTS </w:t>
            </w:r>
            <w:proofErr w:type="gramStart"/>
            <w:r>
              <w:rPr>
                <w:rFonts w:ascii="Times New Roman" w:eastAsia="Times New Roman" w:hAnsi="Times New Roman" w:cs="Times New Roman"/>
              </w:rPr>
              <w:t>:3</w:t>
            </w:r>
            <w:proofErr w:type="gramEnd"/>
          </w:p>
        </w:tc>
      </w:tr>
      <w:tr w:rsidR="00A12F64">
        <w:tblPrEx>
          <w:tblCellMar>
            <w:top w:w="0" w:type="dxa"/>
            <w:bottom w:w="0" w:type="dxa"/>
          </w:tblCellMar>
        </w:tblPrEx>
        <w:tc>
          <w:tcPr>
            <w:tcW w:w="2520"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Responsable :</w:t>
            </w:r>
          </w:p>
        </w:tc>
        <w:tc>
          <w:tcPr>
            <w:tcW w:w="5832" w:type="dxa"/>
            <w:tcBorders>
              <w:top w:val="single" w:sz="6" w:space="0" w:color="auto"/>
              <w:bottom w:val="single" w:sz="6" w:space="0" w:color="auto"/>
            </w:tcBorders>
          </w:tcPr>
          <w:p w:rsidR="00A12F64" w:rsidRDefault="00702A44">
            <w:pPr>
              <w:spacing w:after="0" w:line="293" w:lineRule="exact"/>
              <w:ind w:right="1291"/>
              <w:rPr>
                <w:rFonts w:ascii="Times New Roman" w:eastAsia="Times New Roman" w:hAnsi="Times New Roman" w:cs="Times New Roman"/>
              </w:rPr>
            </w:pPr>
            <w:r>
              <w:rPr>
                <w:rFonts w:ascii="Times New Roman" w:eastAsia="Times New Roman" w:hAnsi="Times New Roman" w:cs="Times New Roman"/>
              </w:rPr>
              <w:t xml:space="preserve">Isabelle ESCOLIN-CONTENSOU </w:t>
            </w:r>
            <w:r w:rsidRPr="003B53DD">
              <w:rPr>
                <w:rFonts w:ascii="Times New Roman" w:eastAsia="Times New Roman" w:hAnsi="Times New Roman" w:cs="Times New Roman"/>
                <w:lang w:eastAsia="en-US"/>
              </w:rPr>
              <w:t>(</w:t>
            </w:r>
            <w:hyperlink r:id="rId50" w:history="1">
              <w:r w:rsidRPr="003B53DD">
                <w:rPr>
                  <w:rFonts w:ascii="Times New Roman" w:eastAsia="Times New Roman" w:hAnsi="Times New Roman" w:cs="Times New Roman"/>
                  <w:u w:val="single"/>
                  <w:lang w:eastAsia="en-US"/>
                </w:rPr>
                <w:t>isabelle.escolin-contensou@u-bordeaux1.fr</w:t>
              </w:r>
            </w:hyperlink>
            <w:r w:rsidRPr="003B53DD">
              <w:rPr>
                <w:rFonts w:ascii="Times New Roman" w:eastAsia="Times New Roman" w:hAnsi="Times New Roman" w:cs="Times New Roman"/>
                <w:lang w:eastAsia="en-US"/>
              </w:rPr>
              <w:t>)</w:t>
            </w:r>
          </w:p>
        </w:tc>
        <w:tc>
          <w:tcPr>
            <w:tcW w:w="1354"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520"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Composante :</w:t>
            </w:r>
          </w:p>
        </w:tc>
        <w:tc>
          <w:tcPr>
            <w:tcW w:w="5832"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UFR DE MATHEMATIQUES ET INFORMATIQUE</w:t>
            </w:r>
          </w:p>
        </w:tc>
        <w:tc>
          <w:tcPr>
            <w:tcW w:w="1354"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520"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Discipline :</w:t>
            </w:r>
          </w:p>
        </w:tc>
        <w:tc>
          <w:tcPr>
            <w:tcW w:w="5832"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Communication</w:t>
            </w:r>
          </w:p>
        </w:tc>
        <w:tc>
          <w:tcPr>
            <w:tcW w:w="1354"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520"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Public concerné :</w:t>
            </w:r>
          </w:p>
        </w:tc>
        <w:tc>
          <w:tcPr>
            <w:tcW w:w="5832"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Formation initiale + Formation continue</w:t>
            </w:r>
          </w:p>
        </w:tc>
        <w:tc>
          <w:tcPr>
            <w:tcW w:w="1354"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9706" w:type="dxa"/>
            <w:gridSpan w:val="3"/>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tc>
      </w:tr>
    </w:tbl>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Objectifs pédagogiques :</w:t>
      </w:r>
    </w:p>
    <w:p w:rsidR="00A12F64" w:rsidRDefault="00702A44">
      <w:pPr>
        <w:spacing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rPr>
        <w:t>optimisation</w:t>
      </w:r>
      <w:proofErr w:type="gramEnd"/>
      <w:r>
        <w:rPr>
          <w:rFonts w:ascii="Times New Roman" w:eastAsia="Times New Roman" w:hAnsi="Times New Roman" w:cs="Times New Roman"/>
        </w:rPr>
        <w:t xml:space="preserve"> de la méthodologie de recherche de stage et d'emploi</w:t>
      </w:r>
    </w:p>
    <w:p w:rsidR="00A12F64" w:rsidRDefault="00702A44">
      <w:pPr>
        <w:spacing w:after="0" w:line="293" w:lineRule="exact"/>
        <w:rPr>
          <w:rFonts w:ascii="Times New Roman" w:eastAsia="Times New Roman" w:hAnsi="Times New Roman" w:cs="Times New Roman"/>
        </w:rPr>
      </w:pPr>
      <w:proofErr w:type="gramStart"/>
      <w:r>
        <w:rPr>
          <w:rFonts w:ascii="Times New Roman" w:eastAsia="Times New Roman" w:hAnsi="Times New Roman" w:cs="Times New Roman"/>
        </w:rPr>
        <w:t>communication</w:t>
      </w:r>
      <w:proofErr w:type="gramEnd"/>
      <w:r>
        <w:rPr>
          <w:rFonts w:ascii="Times New Roman" w:eastAsia="Times New Roman" w:hAnsi="Times New Roman" w:cs="Times New Roman"/>
        </w:rPr>
        <w:t xml:space="preserve"> d'entreprise</w:t>
      </w:r>
    </w:p>
    <w:p w:rsidR="00A12F64" w:rsidRDefault="00702A44">
      <w:pPr>
        <w:spacing w:after="0" w:line="293" w:lineRule="exact"/>
        <w:rPr>
          <w:rFonts w:ascii="Times New Roman" w:eastAsia="Times New Roman" w:hAnsi="Times New Roman" w:cs="Times New Roman"/>
        </w:rPr>
      </w:pPr>
      <w:proofErr w:type="gramStart"/>
      <w:r>
        <w:rPr>
          <w:rFonts w:ascii="Times New Roman" w:eastAsia="Times New Roman" w:hAnsi="Times New Roman" w:cs="Times New Roman"/>
        </w:rPr>
        <w:t>rédaction</w:t>
      </w:r>
      <w:proofErr w:type="gramEnd"/>
      <w:r>
        <w:rPr>
          <w:rFonts w:ascii="Times New Roman" w:eastAsia="Times New Roman" w:hAnsi="Times New Roman" w:cs="Times New Roman"/>
        </w:rPr>
        <w:t xml:space="preserve"> scientifique et professionnelle</w:t>
      </w:r>
    </w:p>
    <w:p w:rsidR="00A12F64" w:rsidRDefault="00702A44">
      <w:pPr>
        <w:spacing w:after="0" w:line="293" w:lineRule="exact"/>
        <w:rPr>
          <w:rFonts w:ascii="Times New Roman" w:eastAsia="Times New Roman" w:hAnsi="Times New Roman" w:cs="Times New Roman"/>
        </w:rPr>
      </w:pPr>
      <w:proofErr w:type="gramStart"/>
      <w:r>
        <w:rPr>
          <w:rFonts w:ascii="Times New Roman" w:eastAsia="Times New Roman" w:hAnsi="Times New Roman" w:cs="Times New Roman"/>
        </w:rPr>
        <w:t>culture</w:t>
      </w:r>
      <w:proofErr w:type="gramEnd"/>
      <w:r>
        <w:rPr>
          <w:rFonts w:ascii="Times New Roman" w:eastAsia="Times New Roman" w:hAnsi="Times New Roman" w:cs="Times New Roman"/>
        </w:rPr>
        <w:t xml:space="preserve"> générale et connaissance de l'actualité</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Compétences acquises :</w:t>
      </w:r>
    </w:p>
    <w:p w:rsidR="00A12F64" w:rsidRDefault="00702A44">
      <w:pPr>
        <w:spacing w:after="0" w:line="293" w:lineRule="exact"/>
        <w:rPr>
          <w:rFonts w:ascii="Times New Roman" w:eastAsia="Times New Roman" w:hAnsi="Times New Roman" w:cs="Times New Roman"/>
        </w:rPr>
      </w:pPr>
      <w:proofErr w:type="gramStart"/>
      <w:r>
        <w:rPr>
          <w:rFonts w:ascii="Times New Roman" w:eastAsia="Times New Roman" w:hAnsi="Times New Roman" w:cs="Times New Roman"/>
        </w:rPr>
        <w:t>présenter</w:t>
      </w:r>
      <w:proofErr w:type="gramEnd"/>
      <w:r>
        <w:rPr>
          <w:rFonts w:ascii="Times New Roman" w:eastAsia="Times New Roman" w:hAnsi="Times New Roman" w:cs="Times New Roman"/>
        </w:rPr>
        <w:t xml:space="preserve"> son projet professionnel à l'écrit et à l'oral</w:t>
      </w:r>
    </w:p>
    <w:p w:rsidR="00A12F64" w:rsidRDefault="00702A44">
      <w:pPr>
        <w:spacing w:after="0" w:line="293" w:lineRule="exact"/>
        <w:ind w:right="1157"/>
        <w:jc w:val="both"/>
        <w:rPr>
          <w:rFonts w:ascii="Times New Roman" w:eastAsia="Times New Roman" w:hAnsi="Times New Roman" w:cs="Times New Roman"/>
        </w:rPr>
      </w:pPr>
      <w:proofErr w:type="gramStart"/>
      <w:r>
        <w:rPr>
          <w:rFonts w:ascii="Times New Roman" w:eastAsia="Times New Roman" w:hAnsi="Times New Roman" w:cs="Times New Roman"/>
        </w:rPr>
        <w:t>argumenter</w:t>
      </w:r>
      <w:proofErr w:type="gramEnd"/>
      <w:r>
        <w:rPr>
          <w:rFonts w:ascii="Times New Roman" w:eastAsia="Times New Roman" w:hAnsi="Times New Roman" w:cs="Times New Roman"/>
        </w:rPr>
        <w:t xml:space="preserve"> en tenant compte des attentes de ses destinataires et des différents modes de candidature</w:t>
      </w:r>
    </w:p>
    <w:p w:rsidR="00A12F64" w:rsidRDefault="00702A44">
      <w:pPr>
        <w:spacing w:after="0" w:line="293" w:lineRule="exact"/>
        <w:ind w:right="3686"/>
        <w:rPr>
          <w:rFonts w:ascii="Times New Roman" w:eastAsia="Times New Roman" w:hAnsi="Times New Roman" w:cs="Times New Roman"/>
        </w:rPr>
      </w:pPr>
      <w:r>
        <w:rPr>
          <w:rFonts w:ascii="Times New Roman" w:eastAsia="Times New Roman" w:hAnsi="Times New Roman" w:cs="Times New Roman"/>
        </w:rPr>
        <w:t>-présenter et faire comprendre son travail à des publics variés utiliser à bon escient un diaporama</w:t>
      </w:r>
    </w:p>
    <w:p w:rsidR="00A12F64" w:rsidRDefault="00702A44">
      <w:pPr>
        <w:spacing w:after="0" w:line="293" w:lineRule="exact"/>
        <w:rPr>
          <w:rFonts w:ascii="Times New Roman" w:eastAsia="Times New Roman" w:hAnsi="Times New Roman" w:cs="Times New Roman"/>
        </w:rPr>
      </w:pPr>
      <w:proofErr w:type="gramStart"/>
      <w:r>
        <w:rPr>
          <w:rFonts w:ascii="Times New Roman" w:eastAsia="Times New Roman" w:hAnsi="Times New Roman" w:cs="Times New Roman"/>
        </w:rPr>
        <w:t>organiser</w:t>
      </w:r>
      <w:proofErr w:type="gramEnd"/>
      <w:r>
        <w:rPr>
          <w:rFonts w:ascii="Times New Roman" w:eastAsia="Times New Roman" w:hAnsi="Times New Roman" w:cs="Times New Roman"/>
        </w:rPr>
        <w:t xml:space="preserve"> une présentation synthétique des idées et con</w:t>
      </w:r>
      <w:r>
        <w:rPr>
          <w:rFonts w:ascii="Times New Roman" w:eastAsia="Times New Roman" w:hAnsi="Times New Roman" w:cs="Times New Roman"/>
        </w:rPr>
        <w:t>cepts principaux</w:t>
      </w:r>
    </w:p>
    <w:p w:rsidR="00A12F64" w:rsidRDefault="00702A44">
      <w:pPr>
        <w:spacing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rPr>
        <w:t>développer</w:t>
      </w:r>
      <w:proofErr w:type="gramEnd"/>
      <w:r>
        <w:rPr>
          <w:rFonts w:ascii="Times New Roman" w:eastAsia="Times New Roman" w:hAnsi="Times New Roman" w:cs="Times New Roman"/>
        </w:rPr>
        <w:t xml:space="preserve"> la compréhension des enjeux en s'appuyant sur une documentation de qualité</w:t>
      </w:r>
    </w:p>
    <w:p w:rsidR="00A12F64" w:rsidRDefault="00702A44">
      <w:pPr>
        <w:spacing w:before="5" w:after="0" w:line="293" w:lineRule="exact"/>
        <w:rPr>
          <w:rFonts w:ascii="Times New Roman" w:eastAsia="Times New Roman" w:hAnsi="Times New Roman" w:cs="Times New Roman"/>
        </w:rPr>
      </w:pPr>
      <w:proofErr w:type="gramStart"/>
      <w:r>
        <w:rPr>
          <w:rFonts w:ascii="Times New Roman" w:eastAsia="Times New Roman" w:hAnsi="Times New Roman" w:cs="Times New Roman"/>
        </w:rPr>
        <w:t>rédiger</w:t>
      </w:r>
      <w:proofErr w:type="gramEnd"/>
      <w:r>
        <w:rPr>
          <w:rFonts w:ascii="Times New Roman" w:eastAsia="Times New Roman" w:hAnsi="Times New Roman" w:cs="Times New Roman"/>
        </w:rPr>
        <w:t xml:space="preserve"> de manière structurée, argumenté</w:t>
      </w:r>
    </w:p>
    <w:p w:rsidR="00A12F64" w:rsidRDefault="00702A44">
      <w:pPr>
        <w:spacing w:after="0" w:line="293" w:lineRule="exact"/>
        <w:rPr>
          <w:rFonts w:ascii="Times New Roman" w:eastAsia="Times New Roman" w:hAnsi="Times New Roman" w:cs="Times New Roman"/>
        </w:rPr>
      </w:pPr>
      <w:proofErr w:type="gramStart"/>
      <w:r>
        <w:rPr>
          <w:rFonts w:ascii="Times New Roman" w:eastAsia="Times New Roman" w:hAnsi="Times New Roman" w:cs="Times New Roman"/>
        </w:rPr>
        <w:t>citer</w:t>
      </w:r>
      <w:proofErr w:type="gramEnd"/>
      <w:r>
        <w:rPr>
          <w:rFonts w:ascii="Times New Roman" w:eastAsia="Times New Roman" w:hAnsi="Times New Roman" w:cs="Times New Roman"/>
        </w:rPr>
        <w:t xml:space="preserve"> les sources et respecter le droit d'auteur</w:t>
      </w:r>
    </w:p>
    <w:p w:rsidR="00A12F64" w:rsidRDefault="00702A44">
      <w:pPr>
        <w:tabs>
          <w:tab w:val="left" w:leader="underscore" w:pos="8534"/>
        </w:tabs>
        <w:spacing w:before="5"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prendre</w:t>
      </w:r>
      <w:proofErr w:type="gramEnd"/>
      <w:r>
        <w:rPr>
          <w:rFonts w:ascii="Times New Roman" w:eastAsia="Times New Roman" w:hAnsi="Times New Roman" w:cs="Times New Roman"/>
          <w:u w:val="single"/>
        </w:rPr>
        <w:t xml:space="preserve"> la parole en public et organiser la confrontation</w:t>
      </w:r>
      <w:r>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Prog</w:t>
      </w:r>
      <w:r>
        <w:rPr>
          <w:rFonts w:ascii="Times New Roman" w:eastAsia="Times New Roman" w:hAnsi="Times New Roman" w:cs="Times New Roman"/>
        </w:rPr>
        <w:t>ramme - descriptif :</w:t>
      </w:r>
    </w:p>
    <w:p w:rsidR="00A12F64" w:rsidRDefault="00702A44">
      <w:pPr>
        <w:spacing w:before="53" w:after="0" w:line="293" w:lineRule="exact"/>
        <w:rPr>
          <w:rFonts w:ascii="Times New Roman" w:eastAsia="Times New Roman" w:hAnsi="Times New Roman" w:cs="Times New Roman"/>
        </w:rPr>
      </w:pPr>
      <w:r>
        <w:rPr>
          <w:rFonts w:ascii="Times New Roman" w:eastAsia="Times New Roman" w:hAnsi="Times New Roman" w:cs="Times New Roman"/>
        </w:rPr>
        <w:t>1/ Techniques de recherche de stage et d'emploi</w:t>
      </w:r>
    </w:p>
    <w:p w:rsidR="00A12F64" w:rsidRDefault="00702A44">
      <w:pPr>
        <w:spacing w:after="0" w:line="293" w:lineRule="exact"/>
        <w:ind w:right="1843"/>
        <w:rPr>
          <w:rFonts w:ascii="Times New Roman" w:eastAsia="Times New Roman" w:hAnsi="Times New Roman" w:cs="Times New Roman"/>
        </w:rPr>
      </w:pPr>
      <w:proofErr w:type="gramStart"/>
      <w:r>
        <w:rPr>
          <w:rFonts w:ascii="Times New Roman" w:eastAsia="Times New Roman" w:hAnsi="Times New Roman" w:cs="Times New Roman"/>
        </w:rPr>
        <w:t>utilisation</w:t>
      </w:r>
      <w:proofErr w:type="gramEnd"/>
      <w:r>
        <w:rPr>
          <w:rFonts w:ascii="Times New Roman" w:eastAsia="Times New Roman" w:hAnsi="Times New Roman" w:cs="Times New Roman"/>
        </w:rPr>
        <w:t xml:space="preserve"> des sources d'information sur les entreprises, les métiers, les missions veille informationnelle</w:t>
      </w:r>
    </w:p>
    <w:p w:rsidR="00A12F64" w:rsidRDefault="00702A44">
      <w:pPr>
        <w:spacing w:after="0" w:line="293" w:lineRule="exact"/>
        <w:rPr>
          <w:rFonts w:ascii="Times New Roman" w:eastAsia="Times New Roman" w:hAnsi="Times New Roman" w:cs="Times New Roman"/>
        </w:rPr>
      </w:pPr>
      <w:proofErr w:type="gramStart"/>
      <w:r>
        <w:rPr>
          <w:rFonts w:ascii="Times New Roman" w:eastAsia="Times New Roman" w:hAnsi="Times New Roman" w:cs="Times New Roman"/>
        </w:rPr>
        <w:t>réalisation</w:t>
      </w:r>
      <w:proofErr w:type="gramEnd"/>
      <w:r>
        <w:rPr>
          <w:rFonts w:ascii="Times New Roman" w:eastAsia="Times New Roman" w:hAnsi="Times New Roman" w:cs="Times New Roman"/>
        </w:rPr>
        <w:t xml:space="preserve"> d'un dossier de candidature (planning, objectifs de stage, fiches </w:t>
      </w:r>
      <w:r>
        <w:rPr>
          <w:rFonts w:ascii="Times New Roman" w:eastAsia="Times New Roman" w:hAnsi="Times New Roman" w:cs="Times New Roman"/>
        </w:rPr>
        <w:t>entreprises, cv et e-cv, lettre de motivation, guide d'appel, préparation entretiens, auto-évaluation) simulation d'entretien en autoscopie</w:t>
      </w:r>
    </w:p>
    <w:p w:rsidR="00A12F64" w:rsidRDefault="00702A44">
      <w:pPr>
        <w:spacing w:after="0" w:line="240" w:lineRule="exact"/>
        <w:rPr>
          <w:rFonts w:ascii="Times New Roman" w:eastAsia="Times New Roman" w:hAnsi="Times New Roman" w:cs="Times New Roman"/>
          <w:sz w:val="20"/>
          <w:szCs w:val="20"/>
        </w:rPr>
      </w:pPr>
    </w:p>
    <w:p w:rsidR="00A12F64" w:rsidRDefault="00702A44">
      <w:pPr>
        <w:spacing w:before="62" w:after="0" w:line="293" w:lineRule="exact"/>
        <w:rPr>
          <w:rFonts w:ascii="Times New Roman" w:eastAsia="Times New Roman" w:hAnsi="Times New Roman" w:cs="Times New Roman"/>
        </w:rPr>
      </w:pPr>
      <w:r>
        <w:rPr>
          <w:rFonts w:ascii="Times New Roman" w:eastAsia="Times New Roman" w:hAnsi="Times New Roman" w:cs="Times New Roman"/>
        </w:rPr>
        <w:t>2/ Communication scientifique et professionnelle</w:t>
      </w:r>
    </w:p>
    <w:p w:rsidR="00A12F64" w:rsidRDefault="00702A44">
      <w:pPr>
        <w:spacing w:after="0" w:line="293" w:lineRule="exact"/>
        <w:rPr>
          <w:rFonts w:ascii="Times New Roman" w:eastAsia="Times New Roman" w:hAnsi="Times New Roman" w:cs="Times New Roman"/>
        </w:rPr>
      </w:pPr>
      <w:proofErr w:type="gramStart"/>
      <w:r>
        <w:rPr>
          <w:rFonts w:ascii="Times New Roman" w:eastAsia="Times New Roman" w:hAnsi="Times New Roman" w:cs="Times New Roman"/>
        </w:rPr>
        <w:t>utilisation</w:t>
      </w:r>
      <w:proofErr w:type="gramEnd"/>
      <w:r>
        <w:rPr>
          <w:rFonts w:ascii="Times New Roman" w:eastAsia="Times New Roman" w:hAnsi="Times New Roman" w:cs="Times New Roman"/>
        </w:rPr>
        <w:t xml:space="preserve"> de la documentation, droit d'auteur, citation, bibliog</w:t>
      </w:r>
      <w:r>
        <w:rPr>
          <w:rFonts w:ascii="Times New Roman" w:eastAsia="Times New Roman" w:hAnsi="Times New Roman" w:cs="Times New Roman"/>
        </w:rPr>
        <w:t>raphie</w:t>
      </w:r>
    </w:p>
    <w:p w:rsidR="00A12F64" w:rsidRDefault="00702A44">
      <w:pPr>
        <w:spacing w:after="0" w:line="293" w:lineRule="exact"/>
        <w:rPr>
          <w:rFonts w:ascii="Times New Roman" w:eastAsia="Times New Roman" w:hAnsi="Times New Roman" w:cs="Times New Roman"/>
        </w:rPr>
      </w:pPr>
      <w:proofErr w:type="gramStart"/>
      <w:r>
        <w:rPr>
          <w:rFonts w:ascii="Times New Roman" w:eastAsia="Times New Roman" w:hAnsi="Times New Roman" w:cs="Times New Roman"/>
        </w:rPr>
        <w:t>argumentation</w:t>
      </w:r>
      <w:proofErr w:type="gramEnd"/>
      <w:r>
        <w:rPr>
          <w:rFonts w:ascii="Times New Roman" w:eastAsia="Times New Roman" w:hAnsi="Times New Roman" w:cs="Times New Roman"/>
        </w:rPr>
        <w:t xml:space="preserve"> et structuration de l'article, de la synthèse et du rapport</w:t>
      </w:r>
    </w:p>
    <w:p w:rsidR="00A12F64" w:rsidRDefault="00702A44">
      <w:pPr>
        <w:spacing w:after="0" w:line="293" w:lineRule="exact"/>
        <w:rPr>
          <w:rFonts w:ascii="Times New Roman" w:eastAsia="Times New Roman" w:hAnsi="Times New Roman" w:cs="Times New Roman"/>
        </w:rPr>
      </w:pPr>
      <w:proofErr w:type="gramStart"/>
      <w:r>
        <w:rPr>
          <w:rFonts w:ascii="Times New Roman" w:eastAsia="Times New Roman" w:hAnsi="Times New Roman" w:cs="Times New Roman"/>
        </w:rPr>
        <w:t>le</w:t>
      </w:r>
      <w:proofErr w:type="gramEnd"/>
      <w:r>
        <w:rPr>
          <w:rFonts w:ascii="Times New Roman" w:eastAsia="Times New Roman" w:hAnsi="Times New Roman" w:cs="Times New Roman"/>
        </w:rPr>
        <w:t xml:space="preserve"> rôle de l'illustration</w:t>
      </w:r>
    </w:p>
    <w:p w:rsidR="00A12F64" w:rsidRDefault="00702A44">
      <w:pPr>
        <w:spacing w:after="0" w:line="293" w:lineRule="exact"/>
        <w:rPr>
          <w:rFonts w:ascii="Times New Roman" w:eastAsia="Times New Roman" w:hAnsi="Times New Roman" w:cs="Times New Roman"/>
        </w:rPr>
      </w:pPr>
      <w:proofErr w:type="gramStart"/>
      <w:r>
        <w:rPr>
          <w:rFonts w:ascii="Times New Roman" w:eastAsia="Times New Roman" w:hAnsi="Times New Roman" w:cs="Times New Roman"/>
        </w:rPr>
        <w:t>l'annotation</w:t>
      </w:r>
      <w:proofErr w:type="gramEnd"/>
      <w:r>
        <w:rPr>
          <w:rFonts w:ascii="Times New Roman" w:eastAsia="Times New Roman" w:hAnsi="Times New Roman" w:cs="Times New Roman"/>
        </w:rPr>
        <w:t xml:space="preserve"> et l'écriture collaborative</w:t>
      </w:r>
    </w:p>
    <w:p w:rsidR="00A12F64" w:rsidRDefault="00702A44">
      <w:pPr>
        <w:spacing w:after="0" w:line="240" w:lineRule="exact"/>
        <w:rPr>
          <w:rFonts w:ascii="Times New Roman" w:eastAsia="Times New Roman" w:hAnsi="Times New Roman" w:cs="Times New Roman"/>
          <w:sz w:val="20"/>
          <w:szCs w:val="20"/>
        </w:rPr>
      </w:pPr>
    </w:p>
    <w:p w:rsidR="00A12F64" w:rsidRDefault="00702A44">
      <w:pPr>
        <w:spacing w:before="58" w:after="0" w:line="293" w:lineRule="exact"/>
        <w:rPr>
          <w:rFonts w:ascii="Times New Roman" w:eastAsia="Times New Roman" w:hAnsi="Times New Roman" w:cs="Times New Roman"/>
        </w:rPr>
      </w:pPr>
      <w:r>
        <w:rPr>
          <w:rFonts w:ascii="Times New Roman" w:eastAsia="Times New Roman" w:hAnsi="Times New Roman" w:cs="Times New Roman"/>
        </w:rPr>
        <w:t>3/ communication d'entreprise</w:t>
      </w:r>
    </w:p>
    <w:p w:rsidR="00A12F64" w:rsidRDefault="00702A44">
      <w:pPr>
        <w:spacing w:after="0" w:line="293" w:lineRule="exact"/>
        <w:ind w:right="2765"/>
        <w:rPr>
          <w:rFonts w:ascii="Times New Roman" w:eastAsia="Times New Roman" w:hAnsi="Times New Roman" w:cs="Times New Roman"/>
        </w:rPr>
      </w:pPr>
      <w:proofErr w:type="gramStart"/>
      <w:r>
        <w:rPr>
          <w:rFonts w:ascii="Times New Roman" w:eastAsia="Times New Roman" w:hAnsi="Times New Roman" w:cs="Times New Roman"/>
        </w:rPr>
        <w:t>technologies</w:t>
      </w:r>
      <w:proofErr w:type="gramEnd"/>
      <w:r>
        <w:rPr>
          <w:rFonts w:ascii="Times New Roman" w:eastAsia="Times New Roman" w:hAnsi="Times New Roman" w:cs="Times New Roman"/>
        </w:rPr>
        <w:t xml:space="preserve"> de l'</w:t>
      </w:r>
      <w:r>
        <w:rPr>
          <w:rFonts w:ascii="Times New Roman" w:eastAsia="Times New Roman" w:hAnsi="Times New Roman" w:cs="Times New Roman"/>
        </w:rPr>
        <w:t>information communication et communication externe outils du travail collaboratif et communication interne conduite de réunion</w:t>
      </w:r>
    </w:p>
    <w:p w:rsidR="00A12F64" w:rsidRDefault="00702A44">
      <w:pPr>
        <w:spacing w:after="0" w:line="240" w:lineRule="exact"/>
        <w:rPr>
          <w:rFonts w:ascii="Times New Roman" w:eastAsia="Times New Roman" w:hAnsi="Times New Roman" w:cs="Times New Roman"/>
          <w:sz w:val="20"/>
          <w:szCs w:val="20"/>
        </w:rPr>
      </w:pPr>
    </w:p>
    <w:p w:rsidR="00A12F64" w:rsidRDefault="00702A44">
      <w:pPr>
        <w:spacing w:before="62" w:after="0" w:line="293" w:lineRule="exact"/>
        <w:rPr>
          <w:rFonts w:ascii="Times New Roman" w:eastAsia="Times New Roman" w:hAnsi="Times New Roman" w:cs="Times New Roman"/>
        </w:rPr>
      </w:pPr>
      <w:r>
        <w:rPr>
          <w:rFonts w:ascii="Times New Roman" w:eastAsia="Times New Roman" w:hAnsi="Times New Roman" w:cs="Times New Roman"/>
        </w:rPr>
        <w:t>4/ culture générale</w:t>
      </w:r>
    </w:p>
    <w:p w:rsidR="00A12F64" w:rsidRDefault="00702A44">
      <w:pPr>
        <w:spacing w:after="0" w:line="293" w:lineRule="exact"/>
        <w:ind w:right="3686"/>
        <w:rPr>
          <w:rFonts w:ascii="Times New Roman" w:eastAsia="Times New Roman" w:hAnsi="Times New Roman" w:cs="Times New Roman"/>
        </w:rPr>
      </w:pPr>
      <w:r>
        <w:rPr>
          <w:rFonts w:ascii="Times New Roman" w:eastAsia="Times New Roman" w:hAnsi="Times New Roman" w:cs="Times New Roman"/>
        </w:rPr>
        <w:t>Etude de notions liées au domaine à partir d'articles de revue Approche de l'interculturel</w:t>
      </w:r>
    </w:p>
    <w:p w:rsidR="00A12F64" w:rsidRDefault="00702A44">
      <w:pPr>
        <w:tabs>
          <w:tab w:val="left" w:leader="underscore" w:pos="9350"/>
        </w:tabs>
        <w:spacing w:before="5"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restitution</w:t>
      </w:r>
      <w:proofErr w:type="gramEnd"/>
      <w:r>
        <w:rPr>
          <w:rFonts w:ascii="Times New Roman" w:eastAsia="Times New Roman" w:hAnsi="Times New Roman" w:cs="Times New Roman"/>
          <w:u w:val="single"/>
        </w:rPr>
        <w:t xml:space="preserve"> sous </w:t>
      </w:r>
      <w:r>
        <w:rPr>
          <w:rFonts w:ascii="Times New Roman" w:eastAsia="Times New Roman" w:hAnsi="Times New Roman" w:cs="Times New Roman"/>
          <w:u w:val="single"/>
        </w:rPr>
        <w:t>forme de synthèse écrite et d'exposé</w:t>
      </w:r>
      <w:r>
        <w:rPr>
          <w:rFonts w:ascii="Times New Roman" w:eastAsia="Times New Roman" w:hAnsi="Times New Roman" w:cs="Times New Roman"/>
        </w:rPr>
        <w:tab/>
      </w:r>
    </w:p>
    <w:tbl>
      <w:tblPr>
        <w:tblW w:w="0" w:type="auto"/>
        <w:tblInd w:w="40" w:type="dxa"/>
        <w:tblLayout w:type="fixed"/>
        <w:tblCellMar>
          <w:left w:w="40" w:type="dxa"/>
          <w:right w:w="40" w:type="dxa"/>
        </w:tblCellMar>
        <w:tblLook w:val="0000" w:firstRow="0" w:lastRow="0" w:firstColumn="0" w:lastColumn="0" w:noHBand="0" w:noVBand="0"/>
      </w:tblPr>
      <w:tblGrid>
        <w:gridCol w:w="4963"/>
        <w:gridCol w:w="4973"/>
      </w:tblGrid>
      <w:tr w:rsidR="00A12F64">
        <w:tblPrEx>
          <w:tblCellMar>
            <w:top w:w="0" w:type="dxa"/>
            <w:bottom w:w="0" w:type="dxa"/>
          </w:tblCellMar>
        </w:tblPrEx>
        <w:tc>
          <w:tcPr>
            <w:tcW w:w="9936" w:type="dxa"/>
            <w:gridSpan w:val="2"/>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Bibliographie :</w:t>
            </w:r>
          </w:p>
        </w:tc>
      </w:tr>
      <w:tr w:rsidR="00A12F64">
        <w:tblPrEx>
          <w:tblCellMar>
            <w:top w:w="0" w:type="dxa"/>
            <w:bottom w:w="0" w:type="dxa"/>
          </w:tblCellMar>
        </w:tblPrEx>
        <w:tc>
          <w:tcPr>
            <w:tcW w:w="4963" w:type="dxa"/>
            <w:tcBorders>
              <w:top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Volume des enseignements :</w:t>
            </w:r>
          </w:p>
        </w:tc>
        <w:tc>
          <w:tcPr>
            <w:tcW w:w="4973"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4963" w:type="dxa"/>
            <w:tcBorders>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Cours Magistraux (CM)</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Travaux Dirigés </w:t>
            </w:r>
            <w:r>
              <w:rPr>
                <w:rFonts w:ascii="Times New Roman" w:eastAsia="Times New Roman" w:hAnsi="Times New Roman" w:cs="Times New Roman"/>
                <w:lang w:val="de-DE" w:eastAsia="de-DE"/>
              </w:rPr>
              <w:t>(TD)</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lang w:val="de-DE" w:eastAsia="de-DE"/>
              </w:rPr>
              <w:t>Travaux</w:t>
            </w:r>
            <w:proofErr w:type="spellEnd"/>
            <w:r>
              <w:rPr>
                <w:rFonts w:ascii="Times New Roman" w:eastAsia="Times New Roman" w:hAnsi="Times New Roman" w:cs="Times New Roman"/>
                <w:lang w:val="de-DE" w:eastAsia="de-DE"/>
              </w:rPr>
              <w:t xml:space="preserve"> </w:t>
            </w:r>
            <w:proofErr w:type="spellStart"/>
            <w:r>
              <w:rPr>
                <w:rFonts w:ascii="Times New Roman" w:eastAsia="Times New Roman" w:hAnsi="Times New Roman" w:cs="Times New Roman"/>
                <w:lang w:val="de-DE" w:eastAsia="de-DE"/>
              </w:rPr>
              <w:t>Pratiques</w:t>
            </w:r>
            <w:proofErr w:type="spellEnd"/>
            <w:r>
              <w:rPr>
                <w:rFonts w:ascii="Times New Roman" w:eastAsia="Times New Roman" w:hAnsi="Times New Roman" w:cs="Times New Roman"/>
                <w:lang w:val="de-DE" w:eastAsia="de-DE"/>
              </w:rPr>
              <w:t xml:space="preserve"> (TP)</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 xml:space="preserve">Cours </w:t>
            </w:r>
            <w:r>
              <w:rPr>
                <w:rFonts w:ascii="Times New Roman" w:eastAsia="Times New Roman" w:hAnsi="Times New Roman" w:cs="Times New Roman"/>
              </w:rPr>
              <w:t xml:space="preserve">Intégrés </w:t>
            </w:r>
            <w:r>
              <w:rPr>
                <w:rFonts w:ascii="Times New Roman" w:eastAsia="Times New Roman" w:hAnsi="Times New Roman" w:cs="Times New Roman"/>
                <w:lang w:val="de-DE" w:eastAsia="de-DE"/>
              </w:rPr>
              <w:t>(CI)</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lang w:val="de-DE" w:eastAsia="de-DE"/>
              </w:rPr>
              <w:t>Travaux</w:t>
            </w:r>
            <w:proofErr w:type="spellEnd"/>
            <w:r>
              <w:rPr>
                <w:rFonts w:ascii="Times New Roman" w:eastAsia="Times New Roman" w:hAnsi="Times New Roman" w:cs="Times New Roman"/>
                <w:lang w:val="de-DE" w:eastAsia="de-DE"/>
              </w:rPr>
              <w:t xml:space="preserve"> </w:t>
            </w:r>
            <w:r>
              <w:rPr>
                <w:rFonts w:ascii="Times New Roman" w:eastAsia="Times New Roman" w:hAnsi="Times New Roman" w:cs="Times New Roman"/>
              </w:rPr>
              <w:t xml:space="preserve">Dirigés </w:t>
            </w:r>
            <w:proofErr w:type="spellStart"/>
            <w:r>
              <w:rPr>
                <w:rFonts w:ascii="Times New Roman" w:eastAsia="Times New Roman" w:hAnsi="Times New Roman" w:cs="Times New Roman"/>
                <w:lang w:val="de-DE" w:eastAsia="de-DE"/>
              </w:rPr>
              <w:t>sur</w:t>
            </w:r>
            <w:proofErr w:type="spellEnd"/>
            <w:r>
              <w:rPr>
                <w:rFonts w:ascii="Times New Roman" w:eastAsia="Times New Roman" w:hAnsi="Times New Roman" w:cs="Times New Roman"/>
                <w:lang w:val="de-DE" w:eastAsia="de-DE"/>
              </w:rPr>
              <w:t xml:space="preserve"> </w:t>
            </w:r>
            <w:proofErr w:type="spellStart"/>
            <w:r>
              <w:rPr>
                <w:rFonts w:ascii="Times New Roman" w:eastAsia="Times New Roman" w:hAnsi="Times New Roman" w:cs="Times New Roman"/>
                <w:lang w:val="de-DE" w:eastAsia="de-DE"/>
              </w:rPr>
              <w:t>machine</w:t>
            </w:r>
            <w:proofErr w:type="spellEnd"/>
            <w:r>
              <w:rPr>
                <w:rFonts w:ascii="Times New Roman" w:eastAsia="Times New Roman" w:hAnsi="Times New Roman" w:cs="Times New Roman"/>
                <w:lang w:val="de-DE" w:eastAsia="de-DE"/>
              </w:rPr>
              <w:t xml:space="preserve"> (TDM)</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A12F64" w:rsidRDefault="00702A44">
      <w:pPr>
        <w:spacing w:after="0" w:line="240" w:lineRule="exact"/>
        <w:jc w:val="both"/>
        <w:rPr>
          <w:rFonts w:ascii="Times New Roman" w:eastAsia="Times New Roman" w:hAnsi="Times New Roman" w:cs="Times New Roman"/>
          <w:sz w:val="20"/>
          <w:szCs w:val="20"/>
        </w:rPr>
      </w:pPr>
    </w:p>
    <w:p w:rsidR="00A12F64" w:rsidRDefault="00702A44">
      <w:pPr>
        <w:spacing w:before="53"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18D17326">
          <v:group id="_x0000_s1113" style="position:absolute;left:0;text-align:left;margin-left:0;margin-top:148.1pt;width:496.05pt;height:104.2pt;z-index:251706368;mso-wrap-distance-left:1.9pt;mso-wrap-distance-top:9.85pt;mso-wrap-distance-right:1.9pt;mso-position-horizontal-relative:margin" coordorigin="1133,13598" coordsize="9921,2084">
            <v:shape id="_x0000_s1114" type="#_x0000_t202" style="position:absolute;left:1133;top:13881;width:9921;height:180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A12F64">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ind w:left="3787"/>
                            <w:rPr>
                              <w:sz w:val="22"/>
                              <w:szCs w:val="22"/>
                            </w:rPr>
                          </w:pPr>
                          <w:r>
                            <w:rPr>
                              <w:rStyle w:val="CharStyle173"/>
                            </w:rPr>
                            <w:t>Epreuves 1ère session</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Durées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Coefficients</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Contrôle Continu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88" w:lineRule="exact"/>
                            <w:ind w:left="5" w:hanging="5"/>
                            <w:rPr>
                              <w:sz w:val="22"/>
                              <w:szCs w:val="22"/>
                            </w:rPr>
                          </w:pPr>
                          <w:r>
                            <w:rPr>
                              <w:rStyle w:val="CharStyle173"/>
                            </w:rPr>
                            <w:t xml:space="preserve">Dossier </w:t>
                          </w:r>
                          <w:proofErr w:type="spellStart"/>
                          <w:r>
                            <w:rPr>
                              <w:rStyle w:val="CharStyle173"/>
                            </w:rPr>
                            <w:t>rechreche</w:t>
                          </w:r>
                          <w:proofErr w:type="spellEnd"/>
                          <w:r>
                            <w:rPr>
                              <w:rStyle w:val="CharStyle173"/>
                            </w:rPr>
                            <w:t xml:space="preserve"> stage et simulation</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0.4</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 xml:space="preserve">Devoir </w:t>
                          </w:r>
                          <w:proofErr w:type="gramStart"/>
                          <w:r>
                            <w:rPr>
                              <w:rStyle w:val="CharStyle173"/>
                            </w:rPr>
                            <w:t>Surveillé</w:t>
                          </w:r>
                          <w:proofErr w:type="gramEnd"/>
                          <w:r>
                            <w:rPr>
                              <w:rStyle w:val="CharStyle173"/>
                            </w:rPr>
                            <w:t xml:space="preserve"> (DS)</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Synthèse écrite</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1h05</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0.4</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Autres</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Exposé</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0.2</w:t>
                          </w:r>
                        </w:p>
                      </w:tc>
                    </w:tr>
                  </w:tbl>
                  <w:p w:rsidR="00000000" w:rsidRDefault="00702A44"/>
                </w:txbxContent>
              </v:textbox>
            </v:shape>
            <v:shape id="_x0000_s1115" type="#_x0000_t202" style="position:absolute;left:1191;top:13598;width:5856;height:269" filled="f" strokecolor="white" strokeweight="0">
              <v:textbox inset="0,0,0,0">
                <w:txbxContent>
                  <w:p w:rsidR="00A12F64" w:rsidRDefault="00702A44">
                    <w:pPr>
                      <w:pStyle w:val="Style886"/>
                      <w:spacing w:line="240" w:lineRule="auto"/>
                      <w:jc w:val="both"/>
                      <w:rPr>
                        <w:sz w:val="22"/>
                        <w:szCs w:val="22"/>
                      </w:rPr>
                    </w:pPr>
                    <w:r>
                      <w:rPr>
                        <w:rStyle w:val="CharStyle173"/>
                      </w:rPr>
                      <w:t>Mode d'évaluation : Modalités de contrôle des connaissances</w:t>
                    </w:r>
                  </w:p>
                </w:txbxContent>
              </v:textbox>
            </v:shape>
            <w10:wrap type="topAndBottom" anchorx="margin"/>
          </v:group>
        </w:pict>
      </w:r>
      <w:r>
        <w:rPr>
          <w:rFonts w:ascii="Times New Roman" w:eastAsia="Times New Roman" w:hAnsi="Times New Roman" w:cs="Times New Roman"/>
        </w:rPr>
        <w:t>Répartitions des enseignements :</w:t>
      </w:r>
    </w:p>
    <w:p w:rsidR="00A12F64" w:rsidRDefault="00702A44">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273"/>
        <w:gridCol w:w="265"/>
        <w:gridCol w:w="533"/>
        <w:gridCol w:w="538"/>
        <w:gridCol w:w="538"/>
        <w:gridCol w:w="538"/>
        <w:gridCol w:w="65"/>
        <w:gridCol w:w="473"/>
        <w:gridCol w:w="533"/>
        <w:gridCol w:w="538"/>
        <w:gridCol w:w="538"/>
        <w:gridCol w:w="400"/>
        <w:gridCol w:w="138"/>
        <w:gridCol w:w="538"/>
        <w:gridCol w:w="533"/>
        <w:gridCol w:w="538"/>
        <w:gridCol w:w="739"/>
      </w:tblGrid>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CI</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03h00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bl>
    <w:p w:rsidR="00A12F64" w:rsidRDefault="00702A44">
      <w:pPr>
        <w:spacing w:after="0" w:line="240" w:lineRule="exact"/>
        <w:rPr>
          <w:rFonts w:ascii="Times New Roman" w:eastAsia="Times New Roman" w:hAnsi="Times New Roman" w:cs="Times New Roman"/>
          <w:sz w:val="20"/>
          <w:szCs w:val="20"/>
        </w:rPr>
      </w:pPr>
    </w:p>
    <w:p w:rsidR="00A12F64" w:rsidRDefault="00702A44">
      <w:pPr>
        <w:spacing w:before="38"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A12F64">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ind w:left="2890"/>
              <w:rPr>
                <w:rFonts w:ascii="Times New Roman" w:eastAsia="Times New Roman" w:hAnsi="Times New Roman" w:cs="Times New Roman"/>
              </w:rPr>
            </w:pPr>
            <w:r>
              <w:rPr>
                <w:rFonts w:ascii="Times New Roman" w:eastAsia="Times New Roman" w:hAnsi="Times New Roman" w:cs="Times New Roman"/>
              </w:rPr>
              <w:t>Epreuves 2ème session (éventuellement)</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Durées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Coefficients</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bl>
    <w:p w:rsidR="00A12F64" w:rsidRDefault="00702A44">
      <w:pPr>
        <w:tabs>
          <w:tab w:val="left" w:pos="2554"/>
        </w:tabs>
        <w:spacing w:after="0" w:line="298" w:lineRule="exact"/>
        <w:jc w:val="both"/>
        <w:rPr>
          <w:rFonts w:ascii="Times New Roman" w:eastAsia="Times New Roman" w:hAnsi="Times New Roman" w:cs="Times New Roman"/>
        </w:rPr>
      </w:pPr>
      <w:r>
        <w:rPr>
          <w:rFonts w:ascii="Times New Roman" w:eastAsia="Times New Roman" w:hAnsi="Times New Roman" w:cs="Times New Roman"/>
        </w:rPr>
        <w:t>Informations</w:t>
      </w:r>
      <w:r>
        <w:rPr>
          <w:rFonts w:ascii="Times New Roman" w:eastAsia="Times New Roman" w:hAnsi="Times New Roman" w:cs="Times New Roman"/>
        </w:rPr>
        <w:tab/>
        <w:t>Pas de session 2 (</w:t>
      </w:r>
      <w:proofErr w:type="spellStart"/>
      <w:r>
        <w:rPr>
          <w:rFonts w:ascii="Times New Roman" w:eastAsia="Times New Roman" w:hAnsi="Times New Roman" w:cs="Times New Roman"/>
        </w:rPr>
        <w:t>controle</w:t>
      </w:r>
      <w:proofErr w:type="spellEnd"/>
      <w:r>
        <w:rPr>
          <w:rFonts w:ascii="Times New Roman" w:eastAsia="Times New Roman" w:hAnsi="Times New Roman" w:cs="Times New Roman"/>
        </w:rPr>
        <w:t xml:space="preserve"> continu)</w:t>
      </w:r>
    </w:p>
    <w:p w:rsidR="00A12F64" w:rsidRDefault="00702A44">
      <w:pPr>
        <w:spacing w:after="0" w:line="298" w:lineRule="exact"/>
        <w:ind w:right="7373"/>
        <w:rPr>
          <w:rFonts w:ascii="Times New Roman" w:eastAsia="Times New Roman" w:hAnsi="Times New Roman" w:cs="Times New Roman"/>
        </w:rPr>
      </w:pPr>
      <w:proofErr w:type="gramStart"/>
      <w:r>
        <w:rPr>
          <w:rFonts w:ascii="Times New Roman" w:eastAsia="Times New Roman" w:hAnsi="Times New Roman" w:cs="Times New Roman"/>
        </w:rPr>
        <w:t>complémentaires</w:t>
      </w:r>
      <w:proofErr w:type="gramEnd"/>
      <w:r>
        <w:rPr>
          <w:rFonts w:ascii="Times New Roman" w:eastAsia="Times New Roman" w:hAnsi="Times New Roman" w:cs="Times New Roman"/>
        </w:rPr>
        <w:t xml:space="preserve"> sur les MCC :</w:t>
      </w:r>
    </w:p>
    <w:p w:rsidR="00A12F64" w:rsidRDefault="00702A44">
      <w:pPr>
        <w:spacing w:after="0" w:line="240" w:lineRule="exact"/>
        <w:rPr>
          <w:rFonts w:ascii="Times New Roman" w:eastAsia="Times New Roman" w:hAnsi="Times New Roman" w:cs="Times New Roman"/>
          <w:sz w:val="20"/>
          <w:szCs w:val="20"/>
        </w:rPr>
      </w:pPr>
    </w:p>
    <w:p w:rsidR="00A12F64" w:rsidRDefault="00702A44">
      <w:pPr>
        <w:spacing w:before="58" w:after="0" w:line="293" w:lineRule="exact"/>
        <w:rPr>
          <w:rFonts w:ascii="Times New Roman" w:eastAsia="Times New Roman" w:hAnsi="Times New Roman" w:cs="Times New Roman"/>
        </w:rPr>
      </w:pPr>
      <w:r>
        <w:rPr>
          <w:rFonts w:ascii="Times New Roman" w:eastAsia="Times New Roman" w:hAnsi="Times New Roman" w:cs="Times New Roman"/>
        </w:rPr>
        <w:t>Forme d'enseignement :   Enseignement présentiel</w:t>
      </w:r>
    </w:p>
    <w:p w:rsidR="00A12F64" w:rsidRDefault="00702A44">
      <w:pPr>
        <w:tabs>
          <w:tab w:val="left" w:leader="underscore" w:pos="2534"/>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Site de formation :</w:t>
      </w:r>
      <w:r>
        <w:rPr>
          <w:rFonts w:ascii="Times New Roman" w:eastAsia="Times New Roman" w:hAnsi="Times New Roman" w:cs="Times New Roman"/>
        </w:rPr>
        <w:tab/>
      </w:r>
      <w:r>
        <w:rPr>
          <w:rFonts w:ascii="Times New Roman" w:eastAsia="Times New Roman" w:hAnsi="Times New Roman" w:cs="Times New Roman"/>
          <w:u w:val="single"/>
        </w:rPr>
        <w:t>Université Bordeaux 1 (Talence)</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Langue d'</w:t>
      </w:r>
      <w:r>
        <w:rPr>
          <w:rFonts w:ascii="Times New Roman" w:eastAsia="Times New Roman" w:hAnsi="Times New Roman" w:cs="Times New Roman"/>
        </w:rPr>
        <w:t>enseignement : Français</w:t>
      </w:r>
    </w:p>
    <w:p w:rsidR="00A12F64" w:rsidRDefault="003B53DD">
      <w:pPr>
        <w:spacing w:before="53" w:after="0" w:line="293" w:lineRule="exact"/>
        <w:ind w:right="5530"/>
        <w:rPr>
          <w:rFonts w:ascii="Times New Roman" w:eastAsia="Times New Roman" w:hAnsi="Times New Roman" w:cs="Times New Roman"/>
        </w:rPr>
      </w:pPr>
      <w:r>
        <w:rPr>
          <w:rFonts w:ascii="Times New Roman" w:eastAsia="Times New Roman" w:hAnsi="Times New Roman" w:cs="Times New Roman"/>
        </w:rPr>
        <w:br w:type="page"/>
      </w:r>
      <w:r>
        <w:rPr>
          <w:rFonts w:ascii="Times New Roman" w:eastAsia="Times New Roman" w:hAnsi="Times New Roman" w:cs="Times New Roman"/>
        </w:rPr>
        <w:lastRenderedPageBreak/>
        <w:t xml:space="preserve"> Libellé de </w:t>
      </w:r>
      <w:proofErr w:type="spellStart"/>
      <w:r>
        <w:rPr>
          <w:rFonts w:ascii="Times New Roman" w:eastAsia="Times New Roman" w:hAnsi="Times New Roman" w:cs="Times New Roman"/>
        </w:rPr>
        <w:t>l’ue</w:t>
      </w:r>
      <w:proofErr w:type="spellEnd"/>
      <w:r w:rsidR="00702A44">
        <w:rPr>
          <w:rFonts w:ascii="Times New Roman" w:eastAsia="Times New Roman" w:hAnsi="Times New Roman" w:cs="Times New Roman"/>
        </w:rPr>
        <w:t xml:space="preserve"> : Administration Réseaux Libellé court : Administration Réseaux</w:t>
      </w:r>
    </w:p>
    <w:p w:rsidR="00A12F64" w:rsidRDefault="00702A44">
      <w:pPr>
        <w:tabs>
          <w:tab w:val="left" w:leader="underscore" w:pos="9629"/>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J1IN8W13</w:t>
      </w:r>
      <w:r>
        <w:rPr>
          <w:rFonts w:ascii="Times New Roman" w:eastAsia="Times New Roman" w:hAnsi="Times New Roman" w:cs="Times New Roman"/>
        </w:rPr>
        <w:tab/>
      </w:r>
    </w:p>
    <w:p w:rsidR="00A12F64" w:rsidRDefault="00702A44">
      <w:pPr>
        <w:tabs>
          <w:tab w:val="left" w:leader="underscore" w:pos="4325"/>
          <w:tab w:val="left" w:leader="underscore" w:pos="8717"/>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Niveau : M1</w:t>
      </w:r>
      <w:r>
        <w:rPr>
          <w:rFonts w:ascii="Times New Roman" w:eastAsia="Times New Roman" w:hAnsi="Times New Roman" w:cs="Times New Roman"/>
        </w:rPr>
        <w:tab/>
      </w:r>
      <w:r>
        <w:rPr>
          <w:rFonts w:ascii="Times New Roman" w:eastAsia="Times New Roman" w:hAnsi="Times New Roman" w:cs="Times New Roman"/>
          <w:u w:val="single"/>
        </w:rPr>
        <w:t xml:space="preserve">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de printemps</w:t>
      </w:r>
      <w:r>
        <w:rPr>
          <w:rFonts w:ascii="Times New Roman" w:eastAsia="Times New Roman" w:hAnsi="Times New Roman" w:cs="Times New Roman"/>
        </w:rPr>
        <w:tab/>
      </w:r>
      <w:r>
        <w:rPr>
          <w:rFonts w:ascii="Times New Roman" w:eastAsia="Times New Roman" w:hAnsi="Times New Roman" w:cs="Times New Roman"/>
          <w:u w:val="single"/>
        </w:rPr>
        <w:t>ECTS :6</w:t>
      </w:r>
    </w:p>
    <w:p w:rsidR="00A12F64" w:rsidRDefault="00702A44">
      <w:pPr>
        <w:tabs>
          <w:tab w:val="left" w:pos="2558"/>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 xml:space="preserve">Abdou GUERMOUCHE </w:t>
      </w:r>
      <w:r w:rsidRPr="003B53DD">
        <w:rPr>
          <w:rFonts w:ascii="Times New Roman" w:eastAsia="Times New Roman" w:hAnsi="Times New Roman" w:cs="Times New Roman"/>
          <w:lang w:eastAsia="en-US"/>
        </w:rPr>
        <w:t>(</w:t>
      </w:r>
      <w:hyperlink r:id="rId51" w:history="1">
        <w:r w:rsidRPr="003B53DD">
          <w:rPr>
            <w:rFonts w:ascii="Times New Roman" w:eastAsia="Times New Roman" w:hAnsi="Times New Roman" w:cs="Times New Roman"/>
            <w:u w:val="single"/>
            <w:lang w:eastAsia="en-US"/>
          </w:rPr>
          <w:t>abdou.guermouche@u-bordeaux1.fr</w:t>
        </w:r>
      </w:hyperlink>
      <w:r w:rsidRPr="003B53DD">
        <w:rPr>
          <w:rFonts w:ascii="Times New Roman" w:eastAsia="Times New Roman" w:hAnsi="Times New Roman" w:cs="Times New Roman"/>
          <w:lang w:eastAsia="en-US"/>
        </w:rPr>
        <w:t>)</w:t>
      </w:r>
    </w:p>
    <w:p w:rsidR="00A12F64" w:rsidRDefault="00702A44">
      <w:pPr>
        <w:tabs>
          <w:tab w:val="left" w:pos="2563"/>
        </w:tabs>
        <w:spacing w:before="5"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t xml:space="preserve">UFR </w:t>
      </w:r>
      <w:r>
        <w:rPr>
          <w:rFonts w:ascii="Times New Roman" w:eastAsia="Times New Roman" w:hAnsi="Times New Roman" w:cs="Times New Roman"/>
          <w:u w:val="single"/>
        </w:rPr>
        <w:t>DE MATHEMATIQUES ET INFORMATIQUE</w:t>
      </w:r>
    </w:p>
    <w:p w:rsidR="00A12F64" w:rsidRDefault="00702A44">
      <w:pPr>
        <w:tabs>
          <w:tab w:val="left" w:leader="underscore" w:pos="2558"/>
          <w:tab w:val="left" w:leader="underscore" w:pos="9590"/>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A12F64" w:rsidRDefault="00702A44">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Formation initiale + Formation continue</w:t>
      </w:r>
    </w:p>
    <w:p w:rsidR="00A12F64" w:rsidRDefault="00702A44">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A12F64" w:rsidRDefault="00702A44">
      <w:pPr>
        <w:tabs>
          <w:tab w:val="left" w:leader="underscore" w:pos="9590"/>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Réseau (SI</w:t>
      </w:r>
      <w:r>
        <w:rPr>
          <w:rFonts w:ascii="Times New Roman" w:eastAsia="Times New Roman" w:hAnsi="Times New Roman" w:cs="Times New Roman"/>
          <w:u w:val="single"/>
        </w:rPr>
        <w:t>)</w:t>
      </w:r>
      <w:r>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Objectifs pédagogiques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Approfondir les notions suivantes : protocoles, réseaux </w:t>
      </w:r>
      <w:proofErr w:type="spellStart"/>
      <w:r>
        <w:rPr>
          <w:rFonts w:ascii="Times New Roman" w:eastAsia="Times New Roman" w:hAnsi="Times New Roman" w:cs="Times New Roman"/>
        </w:rPr>
        <w:t>multi-plateforme</w:t>
      </w:r>
      <w:proofErr w:type="spellEnd"/>
      <w:r>
        <w:rPr>
          <w:rFonts w:ascii="Times New Roman" w:eastAsia="Times New Roman" w:hAnsi="Times New Roman" w:cs="Times New Roman"/>
        </w:rPr>
        <w:t>, administration de passerelles et routeurs, stratégie réseau, gestion des utilisateurs et configuration de services ainsi</w:t>
      </w:r>
    </w:p>
    <w:p w:rsidR="00A12F64" w:rsidRDefault="00702A44">
      <w:pPr>
        <w:tabs>
          <w:tab w:val="left" w:leader="underscore" w:pos="9581"/>
        </w:tabs>
        <w:spacing w:before="5"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que</w:t>
      </w:r>
      <w:proofErr w:type="gramEnd"/>
      <w:r>
        <w:rPr>
          <w:rFonts w:ascii="Times New Roman" w:eastAsia="Times New Roman" w:hAnsi="Times New Roman" w:cs="Times New Roman"/>
          <w:u w:val="single"/>
        </w:rPr>
        <w:t xml:space="preserve"> quelques notions de sécurité </w:t>
      </w:r>
      <w:r>
        <w:rPr>
          <w:rFonts w:ascii="Times New Roman" w:eastAsia="Times New Roman" w:hAnsi="Times New Roman" w:cs="Times New Roman"/>
          <w:u w:val="single"/>
        </w:rPr>
        <w:t>des réseaux.</w:t>
      </w:r>
      <w:r>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Compétences acquises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Être capable de mettre en place un réseau et de le rendre parfaitement utilisable par des novices. Les compétences acquises dans cette UE sont principalement liées soit à des aspects techniques (pour la configuration d'</w:t>
      </w:r>
      <w:r>
        <w:rPr>
          <w:rFonts w:ascii="Times New Roman" w:eastAsia="Times New Roman" w:hAnsi="Times New Roman" w:cs="Times New Roman"/>
        </w:rPr>
        <w:t>un réseau) ou à des aspects méthodologiques (lorsqu'un diagnostic est</w:t>
      </w:r>
    </w:p>
    <w:p w:rsidR="00A12F64" w:rsidRDefault="00702A44">
      <w:pPr>
        <w:tabs>
          <w:tab w:val="left" w:leader="underscore" w:pos="9586"/>
        </w:tabs>
        <w:spacing w:before="5"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nécessaire</w:t>
      </w:r>
      <w:proofErr w:type="gramEnd"/>
      <w:r>
        <w:rPr>
          <w:rFonts w:ascii="Times New Roman" w:eastAsia="Times New Roman" w:hAnsi="Times New Roman" w:cs="Times New Roman"/>
          <w:u w:val="single"/>
        </w:rPr>
        <w:t>).</w:t>
      </w:r>
      <w:r>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Programme - descriptif :</w:t>
      </w:r>
    </w:p>
    <w:p w:rsidR="00A12F64" w:rsidRDefault="00702A44">
      <w:pPr>
        <w:numPr>
          <w:ilvl w:val="0"/>
          <w:numId w:val="5"/>
        </w:numPr>
        <w:tabs>
          <w:tab w:val="left" w:pos="125"/>
        </w:tabs>
        <w:spacing w:after="0" w:line="298" w:lineRule="exact"/>
        <w:rPr>
          <w:rFonts w:ascii="Times New Roman" w:eastAsia="Times New Roman" w:hAnsi="Times New Roman" w:cs="Times New Roman"/>
        </w:rPr>
      </w:pPr>
      <w:r>
        <w:rPr>
          <w:rFonts w:ascii="Times New Roman" w:eastAsia="Times New Roman" w:hAnsi="Times New Roman" w:cs="Times New Roman"/>
        </w:rPr>
        <w:t>Rappel TCP/IP.</w:t>
      </w:r>
    </w:p>
    <w:p w:rsidR="00A12F64" w:rsidRDefault="00702A44">
      <w:pPr>
        <w:numPr>
          <w:ilvl w:val="0"/>
          <w:numId w:val="5"/>
        </w:numPr>
        <w:tabs>
          <w:tab w:val="left" w:pos="125"/>
        </w:tabs>
        <w:spacing w:after="0" w:line="298" w:lineRule="exact"/>
        <w:rPr>
          <w:rFonts w:ascii="Times New Roman" w:eastAsia="Times New Roman" w:hAnsi="Times New Roman" w:cs="Times New Roman"/>
        </w:rPr>
      </w:pPr>
      <w:r>
        <w:rPr>
          <w:rFonts w:ascii="Times New Roman" w:eastAsia="Times New Roman" w:hAnsi="Times New Roman" w:cs="Times New Roman"/>
        </w:rPr>
        <w:t>Approfondissement routage.</w:t>
      </w:r>
    </w:p>
    <w:p w:rsidR="00A12F64" w:rsidRDefault="00702A44">
      <w:pPr>
        <w:numPr>
          <w:ilvl w:val="0"/>
          <w:numId w:val="5"/>
        </w:numPr>
        <w:tabs>
          <w:tab w:val="left" w:pos="125"/>
        </w:tabs>
        <w:spacing w:after="0" w:line="298" w:lineRule="exact"/>
        <w:rPr>
          <w:rFonts w:ascii="Times New Roman" w:eastAsia="Times New Roman" w:hAnsi="Times New Roman" w:cs="Times New Roman"/>
        </w:rPr>
      </w:pPr>
      <w:r>
        <w:rPr>
          <w:rFonts w:ascii="Times New Roman" w:eastAsia="Times New Roman" w:hAnsi="Times New Roman" w:cs="Times New Roman"/>
        </w:rPr>
        <w:t>NAT &amp; Firewall.</w:t>
      </w:r>
    </w:p>
    <w:p w:rsidR="00A12F64" w:rsidRDefault="00702A44">
      <w:pPr>
        <w:numPr>
          <w:ilvl w:val="0"/>
          <w:numId w:val="5"/>
        </w:numPr>
        <w:tabs>
          <w:tab w:val="left" w:pos="125"/>
        </w:tabs>
        <w:spacing w:after="0" w:line="298" w:lineRule="exact"/>
        <w:rPr>
          <w:rFonts w:ascii="Times New Roman" w:eastAsia="Times New Roman" w:hAnsi="Times New Roman" w:cs="Times New Roman"/>
        </w:rPr>
      </w:pPr>
      <w:r>
        <w:rPr>
          <w:rFonts w:ascii="Times New Roman" w:eastAsia="Times New Roman" w:hAnsi="Times New Roman" w:cs="Times New Roman"/>
        </w:rPr>
        <w:t>Gestion des utilisateurs : LDAP &amp; NIS.</w:t>
      </w:r>
    </w:p>
    <w:p w:rsidR="00A12F64" w:rsidRDefault="00702A44">
      <w:pPr>
        <w:numPr>
          <w:ilvl w:val="0"/>
          <w:numId w:val="5"/>
        </w:numPr>
        <w:tabs>
          <w:tab w:val="left" w:pos="125"/>
        </w:tabs>
        <w:spacing w:after="0" w:line="298" w:lineRule="exact"/>
        <w:rPr>
          <w:rFonts w:ascii="Times New Roman" w:eastAsia="Times New Roman" w:hAnsi="Times New Roman" w:cs="Times New Roman"/>
        </w:rPr>
      </w:pPr>
      <w:r>
        <w:rPr>
          <w:rFonts w:ascii="Times New Roman" w:eastAsia="Times New Roman" w:hAnsi="Times New Roman" w:cs="Times New Roman"/>
        </w:rPr>
        <w:t>Partage de données dans un réseau : NFS &amp; CIFS.</w:t>
      </w:r>
    </w:p>
    <w:p w:rsidR="00A12F64" w:rsidRDefault="00702A44">
      <w:pPr>
        <w:numPr>
          <w:ilvl w:val="0"/>
          <w:numId w:val="5"/>
        </w:numPr>
        <w:tabs>
          <w:tab w:val="left" w:pos="125"/>
        </w:tabs>
        <w:spacing w:after="0" w:line="298" w:lineRule="exact"/>
        <w:rPr>
          <w:rFonts w:ascii="Times New Roman" w:eastAsia="Times New Roman" w:hAnsi="Times New Roman" w:cs="Times New Roman"/>
        </w:rPr>
      </w:pPr>
      <w:r>
        <w:rPr>
          <w:rFonts w:ascii="Times New Roman" w:eastAsia="Times New Roman" w:hAnsi="Times New Roman" w:cs="Times New Roman"/>
        </w:rPr>
        <w:t>Résolution de noms : DNS (principes et configuration).</w:t>
      </w:r>
    </w:p>
    <w:p w:rsidR="00A12F64" w:rsidRDefault="00702A44">
      <w:pPr>
        <w:numPr>
          <w:ilvl w:val="0"/>
          <w:numId w:val="5"/>
        </w:numPr>
        <w:tabs>
          <w:tab w:val="left" w:pos="125"/>
        </w:tabs>
        <w:spacing w:after="0" w:line="298" w:lineRule="exact"/>
        <w:rPr>
          <w:rFonts w:ascii="Times New Roman" w:eastAsia="Times New Roman" w:hAnsi="Times New Roman" w:cs="Times New Roman"/>
        </w:rPr>
      </w:pPr>
      <w:r>
        <w:rPr>
          <w:rFonts w:ascii="Times New Roman" w:eastAsia="Times New Roman" w:hAnsi="Times New Roman" w:cs="Times New Roman"/>
        </w:rPr>
        <w:t>Configuration automatique(DHCP).</w:t>
      </w:r>
    </w:p>
    <w:p w:rsidR="00A12F64" w:rsidRDefault="00702A44">
      <w:pPr>
        <w:numPr>
          <w:ilvl w:val="0"/>
          <w:numId w:val="5"/>
        </w:numPr>
        <w:tabs>
          <w:tab w:val="left" w:pos="125"/>
        </w:tabs>
        <w:spacing w:after="0" w:line="298" w:lineRule="exact"/>
        <w:rPr>
          <w:rFonts w:ascii="Times New Roman" w:eastAsia="Times New Roman" w:hAnsi="Times New Roman" w:cs="Times New Roman"/>
        </w:rPr>
      </w:pPr>
      <w:r>
        <w:rPr>
          <w:rFonts w:ascii="Times New Roman" w:eastAsia="Times New Roman" w:hAnsi="Times New Roman" w:cs="Times New Roman"/>
        </w:rPr>
        <w:t>Configuration de serveurs/clients SMTP.</w:t>
      </w:r>
    </w:p>
    <w:p w:rsidR="00A12F64" w:rsidRDefault="00702A44">
      <w:pPr>
        <w:spacing w:after="0" w:line="240" w:lineRule="exact"/>
        <w:rPr>
          <w:rFonts w:ascii="Times New Roman" w:eastAsia="Times New Roman" w:hAnsi="Times New Roman" w:cs="Times New Roman"/>
          <w:sz w:val="20"/>
          <w:szCs w:val="20"/>
        </w:rPr>
      </w:pPr>
    </w:p>
    <w:p w:rsidR="00A12F64" w:rsidRDefault="00702A44">
      <w:pPr>
        <w:spacing w:before="53" w:after="0" w:line="293" w:lineRule="exact"/>
        <w:rPr>
          <w:rFonts w:ascii="Times New Roman" w:eastAsia="Times New Roman" w:hAnsi="Times New Roman" w:cs="Times New Roman"/>
        </w:rPr>
      </w:pPr>
      <w:r>
        <w:rPr>
          <w:rFonts w:ascii="Times New Roman" w:eastAsia="Times New Roman" w:hAnsi="Times New Roman" w:cs="Times New Roman"/>
        </w:rPr>
        <w:t xml:space="preserve">Vu que les cours et TD sont principalement centrés sur Linux, des TD sont prévus pour montrer l'équivalent pour </w:t>
      </w:r>
      <w:proofErr w:type="spellStart"/>
      <w:r>
        <w:rPr>
          <w:rFonts w:ascii="Times New Roman" w:eastAsia="Times New Roman" w:hAnsi="Times New Roman" w:cs="Times New Roman"/>
        </w:rPr>
        <w:t>windows</w:t>
      </w:r>
      <w:proofErr w:type="spellEnd"/>
      <w:r>
        <w:rPr>
          <w:rFonts w:ascii="Times New Roman" w:eastAsia="Times New Roman" w:hAnsi="Times New Roman" w:cs="Times New Roman"/>
        </w:rPr>
        <w:t>. Biblio</w:t>
      </w:r>
      <w:r>
        <w:rPr>
          <w:rFonts w:ascii="Times New Roman" w:eastAsia="Times New Roman" w:hAnsi="Times New Roman" w:cs="Times New Roman"/>
        </w:rPr>
        <w:t>graphie :</w:t>
      </w:r>
    </w:p>
    <w:p w:rsidR="00A12F64" w:rsidRDefault="00702A44">
      <w:pPr>
        <w:spacing w:after="0" w:line="240" w:lineRule="exact"/>
        <w:jc w:val="both"/>
        <w:rPr>
          <w:rFonts w:ascii="Times New Roman" w:eastAsia="Times New Roman" w:hAnsi="Times New Roman" w:cs="Times New Roman"/>
          <w:sz w:val="20"/>
          <w:szCs w:val="20"/>
        </w:rPr>
      </w:pPr>
    </w:p>
    <w:p w:rsidR="00A12F64" w:rsidRDefault="00702A44">
      <w:pPr>
        <w:spacing w:before="96"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363B40BD">
          <v:group id="_x0000_s1116" style="position:absolute;left:0;text-align:left;margin-left:0;margin-top:148.55pt;width:496.05pt;height:103.45pt;z-index:251707392;mso-wrap-distance-left:1.9pt;mso-wrap-distance-top:10.55pt;mso-wrap-distance-right:1.9pt;mso-position-horizontal-relative:margin" coordorigin="1133,13613" coordsize="9921,2069">
            <v:shape id="_x0000_s1117" type="#_x0000_t202" style="position:absolute;left:1133;top:13882;width:9921;height:180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Semaines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5</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6</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7</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8</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9</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10</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15</w:t>
                          </w: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TD</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TP</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CI</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TDM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02h00</w:t>
                          </w:r>
                        </w:p>
                      </w:tc>
                    </w:tr>
                  </w:tbl>
                  <w:p w:rsidR="00000000" w:rsidRDefault="00702A44"/>
                </w:txbxContent>
              </v:textbox>
            </v:shape>
            <v:shape id="_x0000_s1118" type="#_x0000_t202" style="position:absolute;left:1191;top:13613;width:3130;height:254" filled="f" strokecolor="white" strokeweight="0">
              <v:textbox inset="0,0,0,0">
                <w:txbxContent>
                  <w:p w:rsidR="00A12F64" w:rsidRDefault="00702A44">
                    <w:pPr>
                      <w:pStyle w:val="Style886"/>
                      <w:spacing w:line="240" w:lineRule="auto"/>
                      <w:jc w:val="both"/>
                      <w:rPr>
                        <w:sz w:val="22"/>
                        <w:szCs w:val="22"/>
                      </w:rPr>
                    </w:pPr>
                    <w:r>
                      <w:rPr>
                        <w:rStyle w:val="CharStyle173"/>
                      </w:rPr>
                      <w:t>Répartitions des enseignements :</w:t>
                    </w:r>
                  </w:p>
                </w:txbxContent>
              </v:textbox>
            </v:shape>
            <w10:wrap type="topAndBottom" anchorx="margin"/>
          </v:group>
        </w:pict>
      </w:r>
      <w:r>
        <w:rPr>
          <w:rFonts w:ascii="Times New Roman" w:eastAsia="Times New Roman" w:hAnsi="Times New Roman" w:cs="Times New Roman"/>
        </w:rPr>
        <w:t>Volume des enseignements :</w:t>
      </w:r>
    </w:p>
    <w:p w:rsidR="00A12F64" w:rsidRDefault="00702A44">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A12F64">
        <w:tblPrEx>
          <w:tblCellMar>
            <w:top w:w="0" w:type="dxa"/>
            <w:bottom w:w="0" w:type="dxa"/>
          </w:tblCellMar>
        </w:tblPrEx>
        <w:tc>
          <w:tcPr>
            <w:tcW w:w="4958" w:type="dxa"/>
            <w:tcBorders>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A12F64" w:rsidRDefault="00702A44">
      <w:pPr>
        <w:spacing w:after="0" w:line="240" w:lineRule="auto"/>
        <w:rPr>
          <w:rFonts w:ascii="Times New Roman" w:eastAsia="Times New Roman" w:hAnsi="Times New Roman" w:cs="Times New Roman"/>
          <w:sz w:val="20"/>
          <w:szCs w:val="20"/>
        </w:rPr>
        <w:sectPr w:rsidR="00A12F64">
          <w:headerReference w:type="even" r:id="rId52"/>
          <w:headerReference w:type="default" r:id="rId53"/>
          <w:footerReference w:type="even" r:id="rId54"/>
          <w:footerReference w:type="default" r:id="rId55"/>
          <w:type w:val="continuous"/>
          <w:pgSz w:w="11905" w:h="16837"/>
          <w:pgMar w:top="1122" w:right="1071" w:bottom="1065" w:left="1071" w:header="720" w:footer="720" w:gutter="0"/>
          <w:cols w:space="720"/>
        </w:sectPr>
      </w:pPr>
    </w:p>
    <w:p w:rsidR="00A12F64" w:rsidRDefault="00702A44">
      <w:pPr>
        <w:spacing w:before="5"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DS</w:t>
      </w:r>
    </w:p>
    <w:p w:rsidR="00A12F64" w:rsidRDefault="00702A44">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br w:type="column"/>
      </w:r>
      <w:r>
        <w:rPr>
          <w:rFonts w:ascii="Times New Roman" w:eastAsia="Times New Roman" w:hAnsi="Times New Roman" w:cs="Times New Roman"/>
          <w:u w:val="single"/>
        </w:rPr>
        <w:lastRenderedPageBreak/>
        <w:t>00h00</w:t>
      </w:r>
    </w:p>
    <w:p w:rsidR="00A12F64" w:rsidRDefault="00702A44">
      <w:pPr>
        <w:spacing w:after="0" w:line="240" w:lineRule="auto"/>
        <w:rPr>
          <w:rFonts w:ascii="Times New Roman" w:eastAsia="Times New Roman" w:hAnsi="Times New Roman" w:cs="Times New Roman"/>
          <w:sz w:val="20"/>
          <w:szCs w:val="20"/>
        </w:rPr>
        <w:sectPr w:rsidR="00A12F64">
          <w:type w:val="continuous"/>
          <w:pgSz w:w="11905" w:h="16837"/>
          <w:pgMar w:top="1151" w:right="953" w:bottom="1440" w:left="1039" w:header="720" w:footer="720" w:gutter="0"/>
          <w:cols w:num="2" w:space="720" w:equalWidth="0">
            <w:col w:w="720" w:space="8472"/>
            <w:col w:w="720"/>
          </w:cols>
        </w:sectPr>
      </w:pPr>
    </w:p>
    <w:p w:rsidR="00A12F64" w:rsidRDefault="00702A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w14:anchorId="1A2F5486">
          <v:group id="_x0000_s1119" style="position:absolute;margin-left:0;margin-top:16.1pt;width:496.8pt;height:414pt;z-index:251708416;mso-wrap-distance-left:1.9pt;mso-wrap-distance-top:6.5pt;mso-wrap-distance-right:1.9pt;mso-wrap-distance-bottom:15.35pt;mso-position-horizontal-relative:margin" coordorigin="1128,1733" coordsize="9936,8280">
            <v:shape id="_x0000_s1120" type="#_x0000_t202" style="position:absolute;left:1128;top:2016;width:9936;height:7382"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A12F64">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Epreuves 1ère session</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Durées</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Coefficients</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 xml:space="preserve">Devoir </w:t>
                          </w:r>
                          <w:proofErr w:type="gramStart"/>
                          <w:r>
                            <w:rPr>
                              <w:rStyle w:val="CharStyle173"/>
                            </w:rPr>
                            <w:t>Surveillé</w:t>
                          </w:r>
                          <w:proofErr w:type="gramEnd"/>
                          <w:r>
                            <w:rPr>
                              <w:rStyle w:val="CharStyle173"/>
                            </w:rPr>
                            <w:t xml:space="preserve"> (DS)</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02h00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0.5</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Examen écrit terminal</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01h30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0.5</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bottom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Epreuves 2ème session (éventuellement)</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Durées</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Coefficients</w:t>
                          </w:r>
                        </w:p>
                      </w:tc>
                    </w:tr>
                    <w:tr w:rsidR="00A12F64">
                      <w:tblPrEx>
                        <w:tblCellMar>
                          <w:top w:w="0" w:type="dxa"/>
                          <w:bottom w:w="0" w:type="dxa"/>
                        </w:tblCellMar>
                      </w:tblPrEx>
                      <w:tc>
                        <w:tcPr>
                          <w:tcW w:w="2486" w:type="dxa"/>
                          <w:tcBorders>
                            <w:top w:val="single" w:sz="6" w:space="0" w:color="auto"/>
                            <w:left w:val="single" w:sz="6" w:space="0" w:color="auto"/>
                            <w:right w:val="single" w:sz="6" w:space="0" w:color="auto"/>
                          </w:tcBorders>
                        </w:tcPr>
                        <w:p w:rsidR="00A12F64" w:rsidRDefault="00702A44">
                          <w:pPr>
                            <w:pStyle w:val="Style1042"/>
                            <w:rPr>
                              <w:sz w:val="22"/>
                              <w:szCs w:val="22"/>
                            </w:rPr>
                          </w:pPr>
                          <w:r>
                            <w:rPr>
                              <w:rStyle w:val="CharStyle173"/>
                            </w:rPr>
                            <w:t>Examen écrit ou oral</w:t>
                          </w:r>
                        </w:p>
                      </w:tc>
                      <w:tc>
                        <w:tcPr>
                          <w:tcW w:w="2477" w:type="dxa"/>
                          <w:tcBorders>
                            <w:top w:val="single" w:sz="6" w:space="0" w:color="auto"/>
                            <w:left w:val="single" w:sz="6" w:space="0" w:color="auto"/>
                            <w:right w:val="single" w:sz="6" w:space="0" w:color="auto"/>
                          </w:tcBorders>
                        </w:tcPr>
                        <w:p w:rsidR="00A12F64" w:rsidRDefault="00702A44">
                          <w:pPr>
                            <w:pStyle w:val="Style1042"/>
                            <w:rPr>
                              <w:sz w:val="22"/>
                              <w:szCs w:val="22"/>
                            </w:rPr>
                          </w:pPr>
                          <w:r>
                            <w:rPr>
                              <w:rStyle w:val="CharStyle173"/>
                            </w:rPr>
                            <w:t xml:space="preserve">selon le </w:t>
                          </w:r>
                          <w:proofErr w:type="spellStart"/>
                          <w:r>
                            <w:rPr>
                              <w:rStyle w:val="CharStyle173"/>
                            </w:rPr>
                            <w:t>nbre</w:t>
                          </w:r>
                          <w:proofErr w:type="spellEnd"/>
                          <w:r>
                            <w:rPr>
                              <w:rStyle w:val="CharStyle173"/>
                            </w:rPr>
                            <w:t xml:space="preserve"> d'inscrits</w:t>
                          </w:r>
                        </w:p>
                      </w:tc>
                      <w:tc>
                        <w:tcPr>
                          <w:tcW w:w="2482" w:type="dxa"/>
                          <w:tcBorders>
                            <w:top w:val="single" w:sz="6" w:space="0" w:color="auto"/>
                            <w:left w:val="single" w:sz="6" w:space="0" w:color="auto"/>
                            <w:right w:val="single" w:sz="6" w:space="0" w:color="auto"/>
                          </w:tcBorders>
                        </w:tcPr>
                        <w:p w:rsidR="00A12F64" w:rsidRDefault="00702A44">
                          <w:pPr>
                            <w:pStyle w:val="Style1042"/>
                            <w:rPr>
                              <w:sz w:val="22"/>
                              <w:szCs w:val="22"/>
                            </w:rPr>
                          </w:pPr>
                          <w:r>
                            <w:rPr>
                              <w:rStyle w:val="CharStyle173"/>
                            </w:rPr>
                            <w:t>01h30</w:t>
                          </w:r>
                        </w:p>
                      </w:tc>
                      <w:tc>
                        <w:tcPr>
                          <w:tcW w:w="2491" w:type="dxa"/>
                          <w:tcBorders>
                            <w:top w:val="single" w:sz="6" w:space="0" w:color="auto"/>
                            <w:left w:val="single" w:sz="6" w:space="0" w:color="auto"/>
                            <w:right w:val="single" w:sz="6" w:space="0" w:color="auto"/>
                          </w:tcBorders>
                        </w:tcPr>
                        <w:p w:rsidR="00A12F64" w:rsidRDefault="00702A44">
                          <w:pPr>
                            <w:pStyle w:val="Style1042"/>
                            <w:rPr>
                              <w:sz w:val="22"/>
                              <w:szCs w:val="22"/>
                            </w:rPr>
                          </w:pPr>
                          <w:r>
                            <w:rPr>
                              <w:rStyle w:val="CharStyle173"/>
                            </w:rPr>
                            <w:t>0.5</w:t>
                          </w:r>
                        </w:p>
                      </w:tc>
                    </w:tr>
                    <w:tr w:rsidR="00A12F64">
                      <w:tblPrEx>
                        <w:tblCellMar>
                          <w:top w:w="0" w:type="dxa"/>
                          <w:bottom w:w="0" w:type="dxa"/>
                        </w:tblCellMar>
                      </w:tblPrEx>
                      <w:tc>
                        <w:tcPr>
                          <w:tcW w:w="2486" w:type="dxa"/>
                          <w:tcBorders>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(selon l'effectif)</w:t>
                          </w:r>
                        </w:p>
                      </w:tc>
                      <w:tc>
                        <w:tcPr>
                          <w:tcW w:w="2477" w:type="dxa"/>
                          <w:tcBorders>
                            <w:left w:val="single" w:sz="6" w:space="0" w:color="auto"/>
                            <w:bottom w:val="single" w:sz="6" w:space="0" w:color="auto"/>
                            <w:right w:val="single" w:sz="6" w:space="0" w:color="auto"/>
                          </w:tcBorders>
                        </w:tcPr>
                        <w:p w:rsidR="00A12F64" w:rsidRDefault="00702A44">
                          <w:pPr>
                            <w:pStyle w:val="Style300"/>
                          </w:pPr>
                        </w:p>
                      </w:tc>
                      <w:tc>
                        <w:tcPr>
                          <w:tcW w:w="2482" w:type="dxa"/>
                          <w:tcBorders>
                            <w:left w:val="single" w:sz="6" w:space="0" w:color="auto"/>
                            <w:bottom w:val="single" w:sz="6" w:space="0" w:color="auto"/>
                            <w:right w:val="single" w:sz="6" w:space="0" w:color="auto"/>
                          </w:tcBorders>
                        </w:tcPr>
                        <w:p w:rsidR="00A12F64" w:rsidRDefault="00702A44">
                          <w:pPr>
                            <w:pStyle w:val="Style300"/>
                          </w:pPr>
                        </w:p>
                      </w:tc>
                      <w:tc>
                        <w:tcPr>
                          <w:tcW w:w="2491" w:type="dxa"/>
                          <w:tcBorders>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Contrôle Continu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report session 1</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0.5</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tcBorders>
                        </w:tcPr>
                        <w:p w:rsidR="00A12F64" w:rsidRDefault="00702A44">
                          <w:pPr>
                            <w:pStyle w:val="Style1042"/>
                            <w:rPr>
                              <w:sz w:val="22"/>
                              <w:szCs w:val="22"/>
                            </w:rPr>
                          </w:pPr>
                          <w:r>
                            <w:rPr>
                              <w:rStyle w:val="CharStyle173"/>
                            </w:rPr>
                            <w:t>Informations</w:t>
                          </w:r>
                        </w:p>
                      </w:tc>
                      <w:tc>
                        <w:tcPr>
                          <w:tcW w:w="7450" w:type="dxa"/>
                          <w:gridSpan w:val="3"/>
                          <w:tcBorders>
                            <w:top w:val="single" w:sz="6" w:space="0" w:color="auto"/>
                          </w:tcBorders>
                        </w:tcPr>
                        <w:p w:rsidR="00A12F64" w:rsidRDefault="00702A44">
                          <w:pPr>
                            <w:pStyle w:val="Style1042"/>
                            <w:rPr>
                              <w:sz w:val="22"/>
                              <w:szCs w:val="22"/>
                            </w:rPr>
                          </w:pPr>
                          <w:r>
                            <w:rPr>
                              <w:rStyle w:val="CharStyle173"/>
                            </w:rPr>
                            <w:t>en session 2 la note finale est : coeffEx2*noteEx2 +</w:t>
                          </w:r>
                        </w:p>
                      </w:tc>
                    </w:tr>
                  </w:tbl>
                  <w:p w:rsidR="00000000" w:rsidRDefault="00702A44"/>
                </w:txbxContent>
              </v:textbox>
            </v:shape>
            <v:shape id="_x0000_s1121" type="#_x0000_t202" style="position:absolute;left:1190;top:1733;width:5856;height:269" filled="f" strokecolor="white" strokeweight="0">
              <v:textbox inset="0,0,0,0">
                <w:txbxContent>
                  <w:p w:rsidR="00A12F64" w:rsidRDefault="00702A44">
                    <w:pPr>
                      <w:pStyle w:val="Style886"/>
                      <w:spacing w:line="240" w:lineRule="auto"/>
                      <w:jc w:val="both"/>
                      <w:rPr>
                        <w:sz w:val="22"/>
                        <w:szCs w:val="22"/>
                      </w:rPr>
                    </w:pPr>
                    <w:r>
                      <w:rPr>
                        <w:rStyle w:val="CharStyle173"/>
                      </w:rPr>
                      <w:t>Mode d'évaluation : Modalités de contrôle des connaissances</w:t>
                    </w:r>
                  </w:p>
                </w:txbxContent>
              </v:textbox>
            </v:shape>
            <v:shape id="_x0000_s1122" type="#_x0000_t202" style="position:absolute;left:1190;top:9447;width:5645;height:567" filled="f" strokecolor="white" strokeweight="0">
              <v:textbox inset="0,0,0,0">
                <w:txbxContent>
                  <w:p w:rsidR="00A12F64" w:rsidRDefault="00702A44">
                    <w:pPr>
                      <w:pStyle w:val="Style886"/>
                      <w:spacing w:line="240" w:lineRule="auto"/>
                      <w:jc w:val="both"/>
                      <w:rPr>
                        <w:sz w:val="22"/>
                        <w:szCs w:val="22"/>
                      </w:rPr>
                    </w:pPr>
                    <w:r>
                      <w:rPr>
                        <w:rStyle w:val="CharStyle173"/>
                      </w:rPr>
                      <w:t xml:space="preserve">complémentaires sur les   </w:t>
                    </w:r>
                    <w:proofErr w:type="spellStart"/>
                    <w:r>
                      <w:rPr>
                        <w:rStyle w:val="CharStyle173"/>
                      </w:rPr>
                      <w:t>coeffCC</w:t>
                    </w:r>
                    <w:proofErr w:type="spellEnd"/>
                    <w:r>
                      <w:rPr>
                        <w:rStyle w:val="CharStyle173"/>
                      </w:rPr>
                      <w:t>*</w:t>
                    </w:r>
                    <w:proofErr w:type="gramStart"/>
                    <w:r>
                      <w:rPr>
                        <w:rStyle w:val="CharStyle173"/>
                      </w:rPr>
                      <w:t>max(</w:t>
                    </w:r>
                    <w:proofErr w:type="gramEnd"/>
                    <w:r>
                      <w:rPr>
                        <w:rStyle w:val="CharStyle173"/>
                      </w:rPr>
                      <w:t>noteCC,noteEx2)</w:t>
                    </w:r>
                  </w:p>
                  <w:p w:rsidR="00A12F64" w:rsidRDefault="00702A44">
                    <w:pPr>
                      <w:pStyle w:val="Style886"/>
                      <w:spacing w:before="29" w:line="240" w:lineRule="auto"/>
                      <w:rPr>
                        <w:sz w:val="22"/>
                        <w:szCs w:val="22"/>
                      </w:rPr>
                    </w:pPr>
                    <w:r>
                      <w:rPr>
                        <w:rStyle w:val="CharStyle173"/>
                      </w:rPr>
                      <w:t>MCC :</w:t>
                    </w:r>
                  </w:p>
                </w:txbxContent>
              </v:textbox>
            </v:shape>
            <w10:wrap type="topAndBottom" anchorx="margin"/>
          </v:group>
        </w:pict>
      </w:r>
    </w:p>
    <w:p w:rsidR="00A12F64" w:rsidRDefault="00702A44">
      <w:pPr>
        <w:spacing w:after="0" w:line="240" w:lineRule="exact"/>
        <w:rPr>
          <w:rFonts w:ascii="Times New Roman" w:eastAsia="Times New Roman" w:hAnsi="Times New Roman" w:cs="Times New Roman"/>
          <w:sz w:val="20"/>
          <w:szCs w:val="20"/>
        </w:rPr>
      </w:pPr>
    </w:p>
    <w:p w:rsidR="00A12F64" w:rsidRDefault="00702A44">
      <w:pPr>
        <w:spacing w:before="67"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486"/>
        <w:gridCol w:w="7493"/>
      </w:tblGrid>
      <w:tr w:rsidR="00A12F64">
        <w:tblPrEx>
          <w:tblCellMar>
            <w:top w:w="0" w:type="dxa"/>
            <w:bottom w:w="0" w:type="dxa"/>
          </w:tblCellMar>
        </w:tblPrEx>
        <w:tc>
          <w:tcPr>
            <w:tcW w:w="2486"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Forme d'</w:t>
            </w:r>
            <w:r>
              <w:rPr>
                <w:rFonts w:ascii="Times New Roman" w:eastAsia="Times New Roman" w:hAnsi="Times New Roman" w:cs="Times New Roman"/>
              </w:rPr>
              <w:t>enseignement :</w:t>
            </w:r>
          </w:p>
        </w:tc>
        <w:tc>
          <w:tcPr>
            <w:tcW w:w="7493"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Enseignement présentiel</w:t>
            </w:r>
          </w:p>
        </w:tc>
      </w:tr>
      <w:tr w:rsidR="00A12F64">
        <w:tblPrEx>
          <w:tblCellMar>
            <w:top w:w="0" w:type="dxa"/>
            <w:bottom w:w="0" w:type="dxa"/>
          </w:tblCellMar>
        </w:tblPrEx>
        <w:tc>
          <w:tcPr>
            <w:tcW w:w="2486"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Site de formation :</w:t>
            </w:r>
          </w:p>
        </w:tc>
        <w:tc>
          <w:tcPr>
            <w:tcW w:w="7493"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Université Bordeaux 1 (Talence)</w:t>
            </w:r>
          </w:p>
        </w:tc>
      </w:tr>
      <w:tr w:rsidR="00A12F64">
        <w:tblPrEx>
          <w:tblCellMar>
            <w:top w:w="0" w:type="dxa"/>
            <w:bottom w:w="0" w:type="dxa"/>
          </w:tblCellMar>
        </w:tblPrEx>
        <w:tc>
          <w:tcPr>
            <w:tcW w:w="2486" w:type="dxa"/>
            <w:tcBorders>
              <w:top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Langue d'enseignement :</w:t>
            </w:r>
          </w:p>
        </w:tc>
        <w:tc>
          <w:tcPr>
            <w:tcW w:w="7493" w:type="dxa"/>
            <w:tcBorders>
              <w:top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Français</w:t>
            </w:r>
          </w:p>
        </w:tc>
      </w:tr>
    </w:tbl>
    <w:p w:rsidR="00A12F64" w:rsidRDefault="003B53DD">
      <w:pPr>
        <w:tabs>
          <w:tab w:val="left" w:leader="underscore" w:pos="3792"/>
        </w:tabs>
        <w:spacing w:before="53" w:after="0" w:line="298" w:lineRule="exact"/>
        <w:ind w:right="5990"/>
        <w:rPr>
          <w:rFonts w:ascii="Times New Roman" w:eastAsia="Times New Roman" w:hAnsi="Times New Roman" w:cs="Times New Roman"/>
        </w:rPr>
      </w:pPr>
      <w:r>
        <w:rPr>
          <w:rFonts w:ascii="Times New Roman" w:eastAsia="Times New Roman" w:hAnsi="Times New Roman" w:cs="Times New Roman"/>
          <w:u w:val="single"/>
        </w:rPr>
        <w:br w:type="page"/>
      </w:r>
      <w:r>
        <w:rPr>
          <w:rFonts w:ascii="Times New Roman" w:eastAsia="Times New Roman" w:hAnsi="Times New Roman" w:cs="Times New Roman"/>
          <w:u w:val="single"/>
        </w:rPr>
        <w:lastRenderedPageBreak/>
        <w:t xml:space="preserve"> Libellé de </w:t>
      </w:r>
      <w:proofErr w:type="spellStart"/>
      <w:r>
        <w:rPr>
          <w:rFonts w:ascii="Times New Roman" w:eastAsia="Times New Roman" w:hAnsi="Times New Roman" w:cs="Times New Roman"/>
          <w:u w:val="single"/>
        </w:rPr>
        <w:t>l’ue</w:t>
      </w:r>
      <w:proofErr w:type="spellEnd"/>
      <w:r w:rsidR="00702A44">
        <w:rPr>
          <w:rFonts w:ascii="Times New Roman" w:eastAsia="Times New Roman" w:hAnsi="Times New Roman" w:cs="Times New Roman"/>
          <w:u w:val="single"/>
        </w:rPr>
        <w:t xml:space="preserve"> : Conceptions Formelles</w:t>
      </w:r>
      <w:r w:rsidR="00702A44">
        <w:rPr>
          <w:rFonts w:ascii="Times New Roman" w:eastAsia="Times New Roman" w:hAnsi="Times New Roman" w:cs="Times New Roman"/>
        </w:rPr>
        <w:br/>
        <w:t>Libellé court : Conceptions Formelles</w:t>
      </w:r>
      <w:r w:rsidR="00702A44">
        <w:rPr>
          <w:rFonts w:ascii="Times New Roman" w:eastAsia="Times New Roman" w:hAnsi="Times New Roman" w:cs="Times New Roman"/>
        </w:rPr>
        <w:br/>
      </w:r>
      <w:r w:rsidR="00702A44">
        <w:rPr>
          <w:rFonts w:ascii="Times New Roman" w:eastAsia="Times New Roman" w:hAnsi="Times New Roman" w:cs="Times New Roman"/>
          <w:u w:val="single"/>
        </w:rPr>
        <w:t xml:space="preserve">Code </w:t>
      </w:r>
      <w:proofErr w:type="spellStart"/>
      <w:r w:rsidR="00702A44">
        <w:rPr>
          <w:rFonts w:ascii="Times New Roman" w:eastAsia="Times New Roman" w:hAnsi="Times New Roman" w:cs="Times New Roman"/>
          <w:u w:val="single"/>
        </w:rPr>
        <w:t>ue</w:t>
      </w:r>
      <w:proofErr w:type="spellEnd"/>
      <w:r w:rsidR="00702A44">
        <w:rPr>
          <w:rFonts w:ascii="Times New Roman" w:eastAsia="Times New Roman" w:hAnsi="Times New Roman" w:cs="Times New Roman"/>
          <w:u w:val="single"/>
        </w:rPr>
        <w:t xml:space="preserve"> Apogée: J1IN8W14</w:t>
      </w:r>
      <w:r w:rsidR="00702A44">
        <w:rPr>
          <w:rFonts w:ascii="Times New Roman" w:eastAsia="Times New Roman" w:hAnsi="Times New Roman" w:cs="Times New Roman"/>
        </w:rPr>
        <w:tab/>
      </w:r>
    </w:p>
    <w:p w:rsidR="00A12F64" w:rsidRDefault="00702A44">
      <w:pPr>
        <w:tabs>
          <w:tab w:val="left" w:leader="underscore" w:pos="4334"/>
          <w:tab w:val="left" w:leader="underscore" w:pos="8726"/>
        </w:tabs>
        <w:spacing w:before="19" w:after="0" w:line="240" w:lineRule="auto"/>
        <w:jc w:val="both"/>
        <w:rPr>
          <w:rFonts w:ascii="Times New Roman" w:eastAsia="Times New Roman" w:hAnsi="Times New Roman" w:cs="Times New Roman"/>
        </w:rPr>
      </w:pPr>
      <w:r>
        <w:rPr>
          <w:rFonts w:ascii="Times New Roman" w:eastAsia="Times New Roman" w:hAnsi="Times New Roman" w:cs="Times New Roman"/>
          <w:u w:val="single"/>
        </w:rPr>
        <w:t>Niveau : M1</w:t>
      </w:r>
      <w:r>
        <w:rPr>
          <w:rFonts w:ascii="Times New Roman" w:eastAsia="Times New Roman" w:hAnsi="Times New Roman" w:cs="Times New Roman"/>
        </w:rPr>
        <w:tab/>
      </w:r>
      <w:r>
        <w:rPr>
          <w:rFonts w:ascii="Times New Roman" w:eastAsia="Times New Roman" w:hAnsi="Times New Roman" w:cs="Times New Roman"/>
          <w:u w:val="single"/>
        </w:rPr>
        <w:t xml:space="preserve">| 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de printemps</w:t>
      </w:r>
      <w:r>
        <w:rPr>
          <w:rFonts w:ascii="Times New Roman" w:eastAsia="Times New Roman" w:hAnsi="Times New Roman" w:cs="Times New Roman"/>
        </w:rPr>
        <w:tab/>
      </w:r>
      <w:r>
        <w:rPr>
          <w:rFonts w:ascii="Times New Roman" w:eastAsia="Times New Roman" w:hAnsi="Times New Roman" w:cs="Times New Roman"/>
          <w:u w:val="single"/>
        </w:rPr>
        <w:t>|ECTS :6</w:t>
      </w:r>
    </w:p>
    <w:tbl>
      <w:tblPr>
        <w:tblW w:w="0" w:type="auto"/>
        <w:tblInd w:w="40" w:type="dxa"/>
        <w:tblLayout w:type="fixed"/>
        <w:tblCellMar>
          <w:left w:w="40" w:type="dxa"/>
          <w:right w:w="40" w:type="dxa"/>
        </w:tblCellMar>
        <w:tblLook w:val="0000" w:firstRow="0" w:lastRow="0" w:firstColumn="0" w:lastColumn="0" w:noHBand="0" w:noVBand="0"/>
      </w:tblPr>
      <w:tblGrid>
        <w:gridCol w:w="2126"/>
        <w:gridCol w:w="7584"/>
      </w:tblGrid>
      <w:tr w:rsidR="00A12F64">
        <w:tblPrEx>
          <w:tblCellMar>
            <w:top w:w="0" w:type="dxa"/>
            <w:bottom w:w="0" w:type="dxa"/>
          </w:tblCellMar>
        </w:tblPrEx>
        <w:tc>
          <w:tcPr>
            <w:tcW w:w="2126"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Responsable :</w:t>
            </w:r>
          </w:p>
        </w:tc>
        <w:tc>
          <w:tcPr>
            <w:tcW w:w="7584" w:type="dxa"/>
            <w:tcBorders>
              <w:top w:val="single" w:sz="6" w:space="0" w:color="auto"/>
              <w:bottom w:val="single" w:sz="6" w:space="0" w:color="auto"/>
            </w:tcBorders>
          </w:tcPr>
          <w:p w:rsidR="00A12F64" w:rsidRDefault="00702A44">
            <w:pPr>
              <w:spacing w:after="0" w:line="298" w:lineRule="exact"/>
              <w:ind w:left="403" w:right="1781" w:firstLine="5"/>
              <w:rPr>
                <w:rFonts w:ascii="Times New Roman" w:eastAsia="Times New Roman" w:hAnsi="Times New Roman" w:cs="Times New Roman"/>
              </w:rPr>
            </w:pPr>
            <w:r>
              <w:rPr>
                <w:rFonts w:ascii="Times New Roman" w:eastAsia="Times New Roman" w:hAnsi="Times New Roman" w:cs="Times New Roman"/>
              </w:rPr>
              <w:t xml:space="preserve">Alain GRIFFAULT </w:t>
            </w:r>
            <w:r>
              <w:rPr>
                <w:rFonts w:ascii="Times New Roman" w:eastAsia="Times New Roman" w:hAnsi="Times New Roman" w:cs="Times New Roman"/>
                <w:lang w:val="en-US" w:eastAsia="en-US"/>
              </w:rPr>
              <w:t>(</w:t>
            </w:r>
            <w:hyperlink r:id="rId56" w:history="1">
              <w:r>
                <w:rPr>
                  <w:rFonts w:ascii="Times New Roman" w:eastAsia="Times New Roman" w:hAnsi="Times New Roman" w:cs="Times New Roman"/>
                  <w:u w:val="single"/>
                  <w:lang w:val="en-US" w:eastAsia="en-US"/>
                </w:rPr>
                <w:t>alain.griffault@u-bordeaux1.fr</w:t>
              </w:r>
            </w:hyperlink>
            <w:r>
              <w:rPr>
                <w:rFonts w:ascii="Times New Roman" w:eastAsia="Times New Roman" w:hAnsi="Times New Roman" w:cs="Times New Roman"/>
                <w:lang w:val="en-US" w:eastAsia="en-US"/>
              </w:rPr>
              <w:t xml:space="preserve">) </w:t>
            </w:r>
            <w:r>
              <w:rPr>
                <w:rFonts w:ascii="Times New Roman" w:eastAsia="Times New Roman" w:hAnsi="Times New Roman" w:cs="Times New Roman"/>
              </w:rPr>
              <w:t xml:space="preserve">Pierre CASTERAN </w:t>
            </w:r>
            <w:r>
              <w:rPr>
                <w:rFonts w:ascii="Times New Roman" w:eastAsia="Times New Roman" w:hAnsi="Times New Roman" w:cs="Times New Roman"/>
                <w:lang w:val="en-US" w:eastAsia="en-US"/>
              </w:rPr>
              <w:t>(</w:t>
            </w:r>
            <w:hyperlink r:id="rId57" w:history="1">
              <w:r>
                <w:rPr>
                  <w:rFonts w:ascii="Times New Roman" w:eastAsia="Times New Roman" w:hAnsi="Times New Roman" w:cs="Times New Roman"/>
                  <w:u w:val="single"/>
                  <w:lang w:val="en-US" w:eastAsia="en-US"/>
                </w:rPr>
                <w:t>pierre.casteran@u-bordeaux1.fr</w:t>
              </w:r>
            </w:hyperlink>
            <w:r>
              <w:rPr>
                <w:rFonts w:ascii="Times New Roman" w:eastAsia="Times New Roman" w:hAnsi="Times New Roman" w:cs="Times New Roman"/>
                <w:lang w:val="en-US" w:eastAsia="en-US"/>
              </w:rPr>
              <w:t>)</w:t>
            </w:r>
          </w:p>
        </w:tc>
      </w:tr>
      <w:tr w:rsidR="00A12F64">
        <w:tblPrEx>
          <w:tblCellMar>
            <w:top w:w="0" w:type="dxa"/>
            <w:bottom w:w="0" w:type="dxa"/>
          </w:tblCellMar>
        </w:tblPrEx>
        <w:tc>
          <w:tcPr>
            <w:tcW w:w="2126"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Composante :</w:t>
            </w:r>
          </w:p>
        </w:tc>
        <w:tc>
          <w:tcPr>
            <w:tcW w:w="7584" w:type="dxa"/>
            <w:tcBorders>
              <w:top w:val="single" w:sz="6" w:space="0" w:color="auto"/>
              <w:bottom w:val="single" w:sz="6" w:space="0" w:color="auto"/>
            </w:tcBorders>
          </w:tcPr>
          <w:p w:rsidR="00A12F64" w:rsidRDefault="00702A44">
            <w:pPr>
              <w:spacing w:after="0" w:line="240" w:lineRule="auto"/>
              <w:ind w:left="403"/>
              <w:rPr>
                <w:rFonts w:ascii="Times New Roman" w:eastAsia="Times New Roman" w:hAnsi="Times New Roman" w:cs="Times New Roman"/>
              </w:rPr>
            </w:pPr>
            <w:r>
              <w:rPr>
                <w:rFonts w:ascii="Times New Roman" w:eastAsia="Times New Roman" w:hAnsi="Times New Roman" w:cs="Times New Roman"/>
              </w:rPr>
              <w:t>UFR DE MATHEMATIQUES ET INFORMATIQUE</w:t>
            </w:r>
          </w:p>
        </w:tc>
      </w:tr>
      <w:tr w:rsidR="00A12F64">
        <w:tblPrEx>
          <w:tblCellMar>
            <w:top w:w="0" w:type="dxa"/>
            <w:bottom w:w="0" w:type="dxa"/>
          </w:tblCellMar>
        </w:tblPrEx>
        <w:tc>
          <w:tcPr>
            <w:tcW w:w="2126"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Discipline :</w:t>
            </w:r>
          </w:p>
        </w:tc>
        <w:tc>
          <w:tcPr>
            <w:tcW w:w="7584" w:type="dxa"/>
            <w:tcBorders>
              <w:top w:val="single" w:sz="6" w:space="0" w:color="auto"/>
              <w:bottom w:val="single" w:sz="6" w:space="0" w:color="auto"/>
            </w:tcBorders>
          </w:tcPr>
          <w:p w:rsidR="00A12F64" w:rsidRDefault="00702A44">
            <w:pPr>
              <w:spacing w:after="0" w:line="240" w:lineRule="auto"/>
              <w:ind w:left="408"/>
              <w:rPr>
                <w:rFonts w:ascii="Times New Roman" w:eastAsia="Times New Roman" w:hAnsi="Times New Roman" w:cs="Times New Roman"/>
              </w:rPr>
            </w:pPr>
            <w:r>
              <w:rPr>
                <w:rFonts w:ascii="Times New Roman" w:eastAsia="Times New Roman" w:hAnsi="Times New Roman" w:cs="Times New Roman"/>
              </w:rPr>
              <w:t>Informatique</w:t>
            </w:r>
          </w:p>
        </w:tc>
      </w:tr>
      <w:tr w:rsidR="00A12F64">
        <w:tblPrEx>
          <w:tblCellMar>
            <w:top w:w="0" w:type="dxa"/>
            <w:bottom w:w="0" w:type="dxa"/>
          </w:tblCellMar>
        </w:tblPrEx>
        <w:tc>
          <w:tcPr>
            <w:tcW w:w="2126"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Public concerné :</w:t>
            </w:r>
          </w:p>
        </w:tc>
        <w:tc>
          <w:tcPr>
            <w:tcW w:w="7584" w:type="dxa"/>
            <w:tcBorders>
              <w:top w:val="single" w:sz="6" w:space="0" w:color="auto"/>
              <w:bottom w:val="single" w:sz="6" w:space="0" w:color="auto"/>
            </w:tcBorders>
          </w:tcPr>
          <w:p w:rsidR="00A12F64" w:rsidRDefault="00702A44">
            <w:pPr>
              <w:spacing w:after="0" w:line="240" w:lineRule="auto"/>
              <w:ind w:left="403"/>
              <w:rPr>
                <w:rFonts w:ascii="Times New Roman" w:eastAsia="Times New Roman" w:hAnsi="Times New Roman" w:cs="Times New Roman"/>
              </w:rPr>
            </w:pPr>
            <w:r>
              <w:rPr>
                <w:rFonts w:ascii="Times New Roman" w:eastAsia="Times New Roman" w:hAnsi="Times New Roman" w:cs="Times New Roman"/>
              </w:rPr>
              <w:t>Formation initiale + Formation continue</w:t>
            </w:r>
          </w:p>
        </w:tc>
      </w:tr>
    </w:tbl>
    <w:p w:rsidR="00A12F64" w:rsidRDefault="00702A44">
      <w:pPr>
        <w:spacing w:before="10"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A12F64" w:rsidRDefault="00702A44">
      <w:pPr>
        <w:spacing w:after="0" w:line="240" w:lineRule="exact"/>
        <w:rPr>
          <w:rFonts w:ascii="Times New Roman" w:eastAsia="Times New Roman" w:hAnsi="Times New Roman" w:cs="Times New Roman"/>
          <w:sz w:val="20"/>
          <w:szCs w:val="20"/>
        </w:rPr>
      </w:pPr>
    </w:p>
    <w:p w:rsidR="00A12F64" w:rsidRDefault="00702A44">
      <w:pPr>
        <w:spacing w:before="67" w:after="0" w:line="293" w:lineRule="exact"/>
        <w:rPr>
          <w:rFonts w:ascii="Times New Roman" w:eastAsia="Times New Roman" w:hAnsi="Times New Roman" w:cs="Times New Roman"/>
        </w:rPr>
      </w:pPr>
      <w:r>
        <w:rPr>
          <w:rFonts w:ascii="Times New Roman" w:eastAsia="Times New Roman" w:hAnsi="Times New Roman" w:cs="Times New Roman"/>
        </w:rPr>
        <w:t>Objectifs pédagogiques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La conception de systèmes et de logiciels peut </w:t>
      </w:r>
      <w:proofErr w:type="spellStart"/>
      <w:r>
        <w:rPr>
          <w:rFonts w:ascii="Times New Roman" w:eastAsia="Times New Roman" w:hAnsi="Times New Roman" w:cs="Times New Roman"/>
        </w:rPr>
        <w:t>etre</w:t>
      </w:r>
      <w:proofErr w:type="spellEnd"/>
      <w:r>
        <w:rPr>
          <w:rFonts w:ascii="Times New Roman" w:eastAsia="Times New Roman" w:hAnsi="Times New Roman" w:cs="Times New Roman"/>
        </w:rPr>
        <w:t xml:space="preserve"> rendue beaucoup plus fiable par l'utilisation de méthodes formelles. Le cours est une approche pragmatique de la conception formelle à partir d'études de cas, et de deux techniques éprouvées: le raffineme</w:t>
      </w:r>
      <w:r>
        <w:rPr>
          <w:rFonts w:ascii="Times New Roman" w:eastAsia="Times New Roman" w:hAnsi="Times New Roman" w:cs="Times New Roman"/>
        </w:rPr>
        <w:t>nt et la vérification de modèles. Compétences acquises :</w:t>
      </w:r>
    </w:p>
    <w:p w:rsidR="00A12F64" w:rsidRDefault="00702A44">
      <w:pPr>
        <w:numPr>
          <w:ilvl w:val="0"/>
          <w:numId w:val="6"/>
        </w:numPr>
        <w:tabs>
          <w:tab w:val="left" w:pos="149"/>
        </w:tabs>
        <w:spacing w:before="5" w:after="0" w:line="293" w:lineRule="exact"/>
        <w:rPr>
          <w:rFonts w:ascii="Times New Roman" w:eastAsia="Times New Roman" w:hAnsi="Times New Roman" w:cs="Times New Roman"/>
        </w:rPr>
      </w:pPr>
      <w:r>
        <w:rPr>
          <w:rFonts w:ascii="Times New Roman" w:eastAsia="Times New Roman" w:hAnsi="Times New Roman" w:cs="Times New Roman"/>
        </w:rPr>
        <w:t>Capacité d'abstractions comportementales de systèmes (matériels et logiciel) à des fins de vérification de propriétés fonctionnelles et/ou dysfonctionnelles.</w:t>
      </w:r>
    </w:p>
    <w:p w:rsidR="00A12F64" w:rsidRDefault="00702A44">
      <w:pPr>
        <w:numPr>
          <w:ilvl w:val="0"/>
          <w:numId w:val="6"/>
        </w:numPr>
        <w:tabs>
          <w:tab w:val="left" w:pos="149"/>
        </w:tabs>
        <w:spacing w:after="0" w:line="293" w:lineRule="exact"/>
        <w:rPr>
          <w:rFonts w:ascii="Times New Roman" w:eastAsia="Times New Roman" w:hAnsi="Times New Roman" w:cs="Times New Roman"/>
        </w:rPr>
      </w:pPr>
      <w:r>
        <w:rPr>
          <w:rFonts w:ascii="Times New Roman" w:eastAsia="Times New Roman" w:hAnsi="Times New Roman" w:cs="Times New Roman"/>
        </w:rPr>
        <w:t>Capacité d'</w:t>
      </w:r>
      <w:r>
        <w:rPr>
          <w:rFonts w:ascii="Times New Roman" w:eastAsia="Times New Roman" w:hAnsi="Times New Roman" w:cs="Times New Roman"/>
        </w:rPr>
        <w:t>abstraction et de raisonnement logiques sur des données, sur des instructions et des</w:t>
      </w:r>
    </w:p>
    <w:p w:rsidR="00A12F64" w:rsidRDefault="00702A44">
      <w:pPr>
        <w:tabs>
          <w:tab w:val="left" w:leader="underscore" w:pos="9418"/>
        </w:tabs>
        <w:spacing w:before="5"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suite</w:t>
      </w:r>
      <w:proofErr w:type="gramEnd"/>
      <w:r>
        <w:rPr>
          <w:rFonts w:ascii="Times New Roman" w:eastAsia="Times New Roman" w:hAnsi="Times New Roman" w:cs="Times New Roman"/>
          <w:u w:val="single"/>
        </w:rPr>
        <w:t xml:space="preserve"> d'instructions à des fins de preuves de programmes.</w:t>
      </w:r>
      <w:r>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Programme - descriptif :</w:t>
      </w:r>
    </w:p>
    <w:p w:rsidR="00A12F64" w:rsidRDefault="00702A44">
      <w:pPr>
        <w:spacing w:before="5" w:after="0" w:line="293" w:lineRule="exact"/>
        <w:rPr>
          <w:rFonts w:ascii="Times New Roman" w:eastAsia="Times New Roman" w:hAnsi="Times New Roman" w:cs="Times New Roman"/>
        </w:rPr>
      </w:pPr>
      <w:r>
        <w:rPr>
          <w:rFonts w:ascii="Times New Roman" w:eastAsia="Times New Roman" w:hAnsi="Times New Roman" w:cs="Times New Roman"/>
        </w:rPr>
        <w:t>Du cahier des charges à l'architecture du système :</w:t>
      </w:r>
    </w:p>
    <w:p w:rsidR="00A12F64" w:rsidRDefault="00702A44">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AltaRica</w:t>
      </w:r>
      <w:proofErr w:type="spellEnd"/>
      <w:r>
        <w:rPr>
          <w:rFonts w:ascii="Times New Roman" w:eastAsia="Times New Roman" w:hAnsi="Times New Roman" w:cs="Times New Roman"/>
        </w:rPr>
        <w:t xml:space="preserve"> : un langage formel de des</w:t>
      </w:r>
      <w:r>
        <w:rPr>
          <w:rFonts w:ascii="Times New Roman" w:eastAsia="Times New Roman" w:hAnsi="Times New Roman" w:cs="Times New Roman"/>
        </w:rPr>
        <w:t>cription de systèmes.</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La vérification de propriétés fonctionnelles par </w:t>
      </w:r>
      <w:r w:rsidRPr="003B53DD">
        <w:rPr>
          <w:rFonts w:ascii="Times New Roman" w:eastAsia="Times New Roman" w:hAnsi="Times New Roman" w:cs="Times New Roman"/>
          <w:lang w:eastAsia="en-US"/>
        </w:rPr>
        <w:t xml:space="preserve">"model </w:t>
      </w:r>
      <w:proofErr w:type="spellStart"/>
      <w:r w:rsidRPr="003B53DD">
        <w:rPr>
          <w:rFonts w:ascii="Times New Roman" w:eastAsia="Times New Roman" w:hAnsi="Times New Roman" w:cs="Times New Roman"/>
          <w:lang w:eastAsia="en-US"/>
        </w:rPr>
        <w:t>checking</w:t>
      </w:r>
      <w:proofErr w:type="spellEnd"/>
      <w:r w:rsidRPr="003B53DD">
        <w:rPr>
          <w:rFonts w:ascii="Times New Roman" w:eastAsia="Times New Roman" w:hAnsi="Times New Roman" w:cs="Times New Roman"/>
          <w:lang w:eastAsia="en-US"/>
        </w:rPr>
        <w:t>".</w:t>
      </w:r>
    </w:p>
    <w:p w:rsidR="00A12F64" w:rsidRDefault="00702A44">
      <w:pPr>
        <w:spacing w:after="0" w:line="293" w:lineRule="exact"/>
        <w:rPr>
          <w:rFonts w:ascii="Times New Roman" w:eastAsia="Times New Roman" w:hAnsi="Times New Roman" w:cs="Times New Roman"/>
        </w:rPr>
      </w:pPr>
      <w:r w:rsidRPr="003B53DD">
        <w:rPr>
          <w:rFonts w:ascii="Times New Roman" w:eastAsia="Times New Roman" w:hAnsi="Times New Roman" w:cs="Times New Roman"/>
          <w:lang w:eastAsia="en-US"/>
        </w:rPr>
        <w:t xml:space="preserve">Des </w:t>
      </w:r>
      <w:r>
        <w:rPr>
          <w:rFonts w:ascii="Times New Roman" w:eastAsia="Times New Roman" w:hAnsi="Times New Roman" w:cs="Times New Roman"/>
        </w:rPr>
        <w:t xml:space="preserve">études </w:t>
      </w:r>
      <w:r w:rsidRPr="003B53DD">
        <w:rPr>
          <w:rFonts w:ascii="Times New Roman" w:eastAsia="Times New Roman" w:hAnsi="Times New Roman" w:cs="Times New Roman"/>
          <w:lang w:eastAsia="en-US"/>
        </w:rPr>
        <w:t>de cas.</w:t>
      </w:r>
    </w:p>
    <w:p w:rsidR="00A12F64" w:rsidRDefault="00702A44">
      <w:pPr>
        <w:spacing w:after="0" w:line="293" w:lineRule="exact"/>
        <w:ind w:right="5530"/>
        <w:rPr>
          <w:rFonts w:ascii="Times New Roman" w:eastAsia="Times New Roman" w:hAnsi="Times New Roman" w:cs="Times New Roman"/>
        </w:rPr>
      </w:pPr>
      <w:r w:rsidRPr="003B53DD">
        <w:rPr>
          <w:rFonts w:ascii="Times New Roman" w:eastAsia="Times New Roman" w:hAnsi="Times New Roman" w:cs="Times New Roman"/>
          <w:lang w:eastAsia="en-US"/>
        </w:rPr>
        <w:t xml:space="preserve">D'un </w:t>
      </w:r>
      <w:r>
        <w:rPr>
          <w:rFonts w:ascii="Times New Roman" w:eastAsia="Times New Roman" w:hAnsi="Times New Roman" w:cs="Times New Roman"/>
        </w:rPr>
        <w:t xml:space="preserve">modèle </w:t>
      </w:r>
      <w:r w:rsidRPr="003B53DD">
        <w:rPr>
          <w:rFonts w:ascii="Times New Roman" w:eastAsia="Times New Roman" w:hAnsi="Times New Roman" w:cs="Times New Roman"/>
          <w:lang w:eastAsia="en-US"/>
        </w:rPr>
        <w:t xml:space="preserve">abstrait vers </w:t>
      </w:r>
      <w:r>
        <w:rPr>
          <w:rFonts w:ascii="Times New Roman" w:eastAsia="Times New Roman" w:hAnsi="Times New Roman" w:cs="Times New Roman"/>
        </w:rPr>
        <w:t xml:space="preserve">l'implémentation </w:t>
      </w:r>
      <w:r w:rsidRPr="003B53DD">
        <w:rPr>
          <w:rFonts w:ascii="Times New Roman" w:eastAsia="Times New Roman" w:hAnsi="Times New Roman" w:cs="Times New Roman"/>
          <w:lang w:eastAsia="en-US"/>
        </w:rPr>
        <w:t xml:space="preserve">: Le raffinement de </w:t>
      </w:r>
      <w:r>
        <w:rPr>
          <w:rFonts w:ascii="Times New Roman" w:eastAsia="Times New Roman" w:hAnsi="Times New Roman" w:cs="Times New Roman"/>
        </w:rPr>
        <w:t>modèles.</w:t>
      </w:r>
    </w:p>
    <w:p w:rsidR="00A12F64" w:rsidRDefault="00702A44">
      <w:pPr>
        <w:spacing w:before="5" w:after="0" w:line="293" w:lineRule="exact"/>
        <w:rPr>
          <w:rFonts w:ascii="Times New Roman" w:eastAsia="Times New Roman" w:hAnsi="Times New Roman" w:cs="Times New Roman"/>
        </w:rPr>
      </w:pPr>
      <w:r>
        <w:rPr>
          <w:rFonts w:ascii="Times New Roman" w:eastAsia="Times New Roman" w:hAnsi="Times New Roman" w:cs="Times New Roman"/>
        </w:rPr>
        <w:t xml:space="preserve">L'utilisation d'un </w:t>
      </w:r>
      <w:proofErr w:type="spellStart"/>
      <w:r>
        <w:rPr>
          <w:rFonts w:ascii="Times New Roman" w:eastAsia="Times New Roman" w:hAnsi="Times New Roman" w:cs="Times New Roman"/>
        </w:rPr>
        <w:t>prouveur</w:t>
      </w:r>
      <w:proofErr w:type="spellEnd"/>
      <w:r>
        <w:rPr>
          <w:rFonts w:ascii="Times New Roman" w:eastAsia="Times New Roman" w:hAnsi="Times New Roman" w:cs="Times New Roman"/>
        </w:rPr>
        <w:t xml:space="preserve"> de théorème (B, PVS, Coq . . .).</w:t>
      </w:r>
    </w:p>
    <w:p w:rsidR="00A12F64" w:rsidRDefault="00702A44">
      <w:pPr>
        <w:tabs>
          <w:tab w:val="left" w:leader="underscore" w:pos="9432"/>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Des études de c</w:t>
      </w:r>
      <w:r>
        <w:rPr>
          <w:rFonts w:ascii="Times New Roman" w:eastAsia="Times New Roman" w:hAnsi="Times New Roman" w:cs="Times New Roman"/>
          <w:u w:val="single"/>
        </w:rPr>
        <w:t>as.</w:t>
      </w:r>
      <w:r>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Bibliographie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lang w:val="de-DE" w:eastAsia="de-DE"/>
        </w:rPr>
        <w:t xml:space="preserve">http </w:t>
      </w:r>
      <w:r>
        <w:rPr>
          <w:rFonts w:ascii="Times New Roman" w:eastAsia="Times New Roman" w:hAnsi="Times New Roman" w:cs="Times New Roman"/>
        </w:rPr>
        <w:t>://altarica.labri.fr/</w:t>
      </w:r>
    </w:p>
    <w:p w:rsidR="00A12F64" w:rsidRDefault="00702A44">
      <w:pPr>
        <w:spacing w:after="0" w:line="293" w:lineRule="exact"/>
        <w:rPr>
          <w:rFonts w:ascii="Times New Roman" w:eastAsia="Times New Roman" w:hAnsi="Times New Roman" w:cs="Times New Roman"/>
        </w:rPr>
      </w:pPr>
      <w:hyperlink r:id="rId58" w:history="1">
        <w:r w:rsidRPr="003B53DD">
          <w:rPr>
            <w:rFonts w:ascii="Times New Roman" w:eastAsia="Times New Roman" w:hAnsi="Times New Roman" w:cs="Times New Roman"/>
            <w:u w:val="single"/>
            <w:lang w:eastAsia="en-US"/>
          </w:rPr>
          <w:t>http://www.event-b.org/</w:t>
        </w:r>
      </w:hyperlink>
    </w:p>
    <w:p w:rsidR="00A12F64" w:rsidRPr="003B53DD" w:rsidRDefault="00702A44">
      <w:pPr>
        <w:spacing w:after="0" w:line="293" w:lineRule="exact"/>
        <w:rPr>
          <w:rFonts w:ascii="Times New Roman" w:eastAsia="Times New Roman" w:hAnsi="Times New Roman" w:cs="Times New Roman"/>
          <w:lang w:val="en-US"/>
        </w:rPr>
      </w:pPr>
      <w:proofErr w:type="gramStart"/>
      <w:r>
        <w:rPr>
          <w:rFonts w:ascii="Times New Roman" w:eastAsia="Times New Roman" w:hAnsi="Times New Roman" w:cs="Times New Roman"/>
          <w:lang w:val="en-US" w:eastAsia="en-US"/>
        </w:rPr>
        <w:t xml:space="preserve">Modeling </w:t>
      </w:r>
      <w:r w:rsidRPr="003B53DD">
        <w:rPr>
          <w:rFonts w:ascii="Times New Roman" w:eastAsia="Times New Roman" w:hAnsi="Times New Roman" w:cs="Times New Roman"/>
          <w:lang w:val="en-US"/>
        </w:rPr>
        <w:t>in Event-B: System and Software Engineering, Jean-</w:t>
      </w:r>
      <w:proofErr w:type="spellStart"/>
      <w:r w:rsidRPr="003B53DD">
        <w:rPr>
          <w:rFonts w:ascii="Times New Roman" w:eastAsia="Times New Roman" w:hAnsi="Times New Roman" w:cs="Times New Roman"/>
          <w:lang w:val="en-US"/>
        </w:rPr>
        <w:t>Raymonf</w:t>
      </w:r>
      <w:proofErr w:type="spellEnd"/>
      <w:r w:rsidRPr="003B53DD">
        <w:rPr>
          <w:rFonts w:ascii="Times New Roman" w:eastAsia="Times New Roman" w:hAnsi="Times New Roman" w:cs="Times New Roman"/>
          <w:lang w:val="en-US"/>
        </w:rPr>
        <w:t xml:space="preserve"> </w:t>
      </w:r>
      <w:proofErr w:type="spellStart"/>
      <w:r w:rsidRPr="003B53DD">
        <w:rPr>
          <w:rFonts w:ascii="Times New Roman" w:eastAsia="Times New Roman" w:hAnsi="Times New Roman" w:cs="Times New Roman"/>
          <w:lang w:val="en-US"/>
        </w:rPr>
        <w:t>Abrial</w:t>
      </w:r>
      <w:proofErr w:type="spellEnd"/>
      <w:r w:rsidRPr="003B53DD">
        <w:rPr>
          <w:rFonts w:ascii="Times New Roman" w:eastAsia="Times New Roman" w:hAnsi="Times New Roman" w:cs="Times New Roman"/>
          <w:lang w:val="en-US"/>
        </w:rPr>
        <w:t xml:space="preserve">, Cambridge </w:t>
      </w:r>
      <w:r>
        <w:rPr>
          <w:rFonts w:ascii="Times New Roman" w:eastAsia="Times New Roman" w:hAnsi="Times New Roman" w:cs="Times New Roman"/>
          <w:lang w:val="en-US" w:eastAsia="en-US"/>
        </w:rPr>
        <w:t xml:space="preserve">University </w:t>
      </w:r>
      <w:r w:rsidRPr="003B53DD">
        <w:rPr>
          <w:rFonts w:ascii="Times New Roman" w:eastAsia="Times New Roman" w:hAnsi="Times New Roman" w:cs="Times New Roman"/>
          <w:lang w:val="en-US"/>
        </w:rPr>
        <w:t>Press, 2010.</w:t>
      </w:r>
      <w:proofErr w:type="gramEnd"/>
    </w:p>
    <w:p w:rsidR="00A12F64" w:rsidRDefault="00702A44">
      <w:pPr>
        <w:spacing w:after="0" w:line="293" w:lineRule="exact"/>
        <w:ind w:right="2304"/>
        <w:rPr>
          <w:rFonts w:ascii="Times New Roman" w:eastAsia="Times New Roman" w:hAnsi="Times New Roman" w:cs="Times New Roman"/>
        </w:rPr>
      </w:pPr>
      <w:r>
        <w:rPr>
          <w:rFonts w:ascii="Times New Roman" w:eastAsia="Times New Roman" w:hAnsi="Times New Roman" w:cs="Times New Roman"/>
          <w:sz w:val="20"/>
          <w:szCs w:val="20"/>
        </w:rPr>
        <w:pict w14:anchorId="24CA658F">
          <v:group id="_x0000_s1123" style="position:absolute;margin-left:0;margin-top:161.5pt;width:496.05pt;height:58.8pt;z-index:251709440;mso-wrap-distance-left:1.9pt;mso-wrap-distance-top:10.55pt;mso-wrap-distance-right:1.9pt;mso-position-horizontal-relative:margin" coordorigin="1133,14506" coordsize="9921,1176">
            <v:shape id="_x0000_s1124" type="#_x0000_t202" style="position:absolute;left:1133;top:14775;width:9921;height:908"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Semaines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5</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6</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7</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8</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9</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10</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11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12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13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14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15</w:t>
                          </w: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Durée</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CM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02h00</w:t>
                          </w:r>
                        </w:p>
                      </w:tc>
                    </w:tr>
                  </w:tbl>
                  <w:p w:rsidR="00000000" w:rsidRDefault="00702A44"/>
                </w:txbxContent>
              </v:textbox>
            </v:shape>
            <v:shape id="_x0000_s1125" type="#_x0000_t202" style="position:absolute;left:1191;top:14506;width:3130;height:254" filled="f" strokecolor="white" strokeweight="0">
              <v:textbox inset="0,0,0,0">
                <w:txbxContent>
                  <w:p w:rsidR="00A12F64" w:rsidRDefault="00702A44">
                    <w:pPr>
                      <w:pStyle w:val="Style886"/>
                      <w:spacing w:line="240" w:lineRule="auto"/>
                      <w:jc w:val="both"/>
                      <w:rPr>
                        <w:sz w:val="22"/>
                        <w:szCs w:val="22"/>
                      </w:rPr>
                    </w:pPr>
                    <w:r>
                      <w:rPr>
                        <w:rStyle w:val="CharStyle173"/>
                      </w:rPr>
                      <w:t>Répartitions des enseignements :</w:t>
                    </w:r>
                  </w:p>
                </w:txbxContent>
              </v:textbox>
            </v:shape>
            <w10:wrap type="topAndBottom" anchorx="margin"/>
          </v:group>
        </w:pict>
      </w:r>
      <w:proofErr w:type="gramStart"/>
      <w:r w:rsidRPr="003B53DD">
        <w:rPr>
          <w:rFonts w:ascii="Times New Roman" w:eastAsia="Times New Roman" w:hAnsi="Times New Roman" w:cs="Times New Roman"/>
          <w:lang w:val="en-US"/>
        </w:rPr>
        <w:t xml:space="preserve">E.M. </w:t>
      </w:r>
      <w:r>
        <w:rPr>
          <w:rFonts w:ascii="Times New Roman" w:eastAsia="Times New Roman" w:hAnsi="Times New Roman" w:cs="Times New Roman"/>
          <w:lang w:val="en-US" w:eastAsia="en-US"/>
        </w:rPr>
        <w:t xml:space="preserve">Clarke, </w:t>
      </w:r>
      <w:r w:rsidRPr="003B53DD">
        <w:rPr>
          <w:rFonts w:ascii="Times New Roman" w:eastAsia="Times New Roman" w:hAnsi="Times New Roman" w:cs="Times New Roman"/>
          <w:lang w:val="en-US"/>
        </w:rPr>
        <w:t xml:space="preserve">O. </w:t>
      </w:r>
      <w:proofErr w:type="spellStart"/>
      <w:r w:rsidRPr="003B53DD">
        <w:rPr>
          <w:rFonts w:ascii="Times New Roman" w:eastAsia="Times New Roman" w:hAnsi="Times New Roman" w:cs="Times New Roman"/>
          <w:lang w:val="en-US"/>
        </w:rPr>
        <w:t>Grumberg</w:t>
      </w:r>
      <w:proofErr w:type="spellEnd"/>
      <w:r w:rsidRPr="003B53DD">
        <w:rPr>
          <w:rFonts w:ascii="Times New Roman" w:eastAsia="Times New Roman" w:hAnsi="Times New Roman" w:cs="Times New Roman"/>
          <w:lang w:val="en-US"/>
        </w:rPr>
        <w:t xml:space="preserve">, </w:t>
      </w:r>
      <w:r>
        <w:rPr>
          <w:rFonts w:ascii="Times New Roman" w:eastAsia="Times New Roman" w:hAnsi="Times New Roman" w:cs="Times New Roman"/>
          <w:lang w:val="en-US" w:eastAsia="en-US"/>
        </w:rPr>
        <w:t xml:space="preserve">and </w:t>
      </w:r>
      <w:r w:rsidRPr="003B53DD">
        <w:rPr>
          <w:rFonts w:ascii="Times New Roman" w:eastAsia="Times New Roman" w:hAnsi="Times New Roman" w:cs="Times New Roman"/>
          <w:lang w:val="en-US"/>
        </w:rPr>
        <w:t xml:space="preserve">D. </w:t>
      </w:r>
      <w:proofErr w:type="spellStart"/>
      <w:r w:rsidRPr="003B53DD">
        <w:rPr>
          <w:rFonts w:ascii="Times New Roman" w:eastAsia="Times New Roman" w:hAnsi="Times New Roman" w:cs="Times New Roman"/>
          <w:lang w:val="en-US"/>
        </w:rPr>
        <w:t>Peled</w:t>
      </w:r>
      <w:proofErr w:type="spellEnd"/>
      <w:r w:rsidRPr="003B53DD">
        <w:rPr>
          <w:rFonts w:ascii="Times New Roman" w:eastAsia="Times New Roman" w:hAnsi="Times New Roman" w:cs="Times New Roman"/>
          <w:lang w:val="en-US"/>
        </w:rPr>
        <w:t>.</w:t>
      </w:r>
      <w:proofErr w:type="gramEnd"/>
      <w:r w:rsidRPr="003B53DD">
        <w:rPr>
          <w:rFonts w:ascii="Times New Roman" w:eastAsia="Times New Roman" w:hAnsi="Times New Roman" w:cs="Times New Roman"/>
          <w:lang w:val="en-US"/>
        </w:rPr>
        <w:t xml:space="preserve"> </w:t>
      </w:r>
      <w:r>
        <w:rPr>
          <w:rFonts w:ascii="Times New Roman" w:eastAsia="Times New Roman" w:hAnsi="Times New Roman" w:cs="Times New Roman"/>
          <w:lang w:val="en-US" w:eastAsia="en-US"/>
        </w:rPr>
        <w:t xml:space="preserve">Model </w:t>
      </w:r>
      <w:proofErr w:type="spellStart"/>
      <w:r w:rsidRPr="003B53DD">
        <w:rPr>
          <w:rFonts w:ascii="Times New Roman" w:eastAsia="Times New Roman" w:hAnsi="Times New Roman" w:cs="Times New Roman"/>
          <w:lang w:val="en-US"/>
        </w:rPr>
        <w:t>Checking.MIT</w:t>
      </w:r>
      <w:proofErr w:type="spellEnd"/>
      <w:r w:rsidRPr="003B53DD">
        <w:rPr>
          <w:rFonts w:ascii="Times New Roman" w:eastAsia="Times New Roman" w:hAnsi="Times New Roman" w:cs="Times New Roman"/>
          <w:lang w:val="en-US"/>
        </w:rPr>
        <w:t xml:space="preserve"> Press, 2000. </w:t>
      </w:r>
      <w:r>
        <w:rPr>
          <w:rFonts w:ascii="Times New Roman" w:eastAsia="Times New Roman" w:hAnsi="Times New Roman" w:cs="Times New Roman"/>
          <w:lang w:val="en-US" w:eastAsia="en-US"/>
        </w:rPr>
        <w:t xml:space="preserve">Ph. </w:t>
      </w:r>
      <w:proofErr w:type="spellStart"/>
      <w:r w:rsidRPr="003B53DD">
        <w:rPr>
          <w:rFonts w:ascii="Times New Roman" w:eastAsia="Times New Roman" w:hAnsi="Times New Roman" w:cs="Times New Roman"/>
          <w:lang w:val="en-US"/>
        </w:rPr>
        <w:t>Schnoebelen</w:t>
      </w:r>
      <w:proofErr w:type="spellEnd"/>
      <w:r w:rsidRPr="003B53DD">
        <w:rPr>
          <w:rFonts w:ascii="Times New Roman" w:eastAsia="Times New Roman" w:hAnsi="Times New Roman" w:cs="Times New Roman"/>
          <w:lang w:val="en-US"/>
        </w:rPr>
        <w:t xml:space="preserve"> </w:t>
      </w:r>
      <w:r>
        <w:rPr>
          <w:rFonts w:ascii="Times New Roman" w:eastAsia="Times New Roman" w:hAnsi="Times New Roman" w:cs="Times New Roman"/>
          <w:lang w:val="en-US" w:eastAsia="en-US"/>
        </w:rPr>
        <w:t>(</w:t>
      </w:r>
      <w:proofErr w:type="spellStart"/>
      <w:r>
        <w:rPr>
          <w:rFonts w:ascii="Times New Roman" w:eastAsia="Times New Roman" w:hAnsi="Times New Roman" w:cs="Times New Roman"/>
          <w:lang w:val="en-US" w:eastAsia="en-US"/>
        </w:rPr>
        <w:t>coord</w:t>
      </w:r>
      <w:proofErr w:type="spellEnd"/>
      <w:r>
        <w:rPr>
          <w:rFonts w:ascii="Times New Roman" w:eastAsia="Times New Roman" w:hAnsi="Times New Roman" w:cs="Times New Roman"/>
          <w:lang w:val="en-US" w:eastAsia="en-US"/>
        </w:rPr>
        <w:t xml:space="preserve">.) </w:t>
      </w:r>
      <w:proofErr w:type="gramStart"/>
      <w:r>
        <w:rPr>
          <w:rFonts w:ascii="Times New Roman" w:eastAsia="Times New Roman" w:hAnsi="Times New Roman" w:cs="Times New Roman"/>
          <w:lang w:val="en-US" w:eastAsia="en-US"/>
        </w:rPr>
        <w:t xml:space="preserve">Verification </w:t>
      </w:r>
      <w:r>
        <w:rPr>
          <w:rFonts w:ascii="Times New Roman" w:eastAsia="Times New Roman" w:hAnsi="Times New Roman" w:cs="Times New Roman"/>
        </w:rPr>
        <w:t>de logiciels.</w:t>
      </w:r>
      <w:proofErr w:type="gramEnd"/>
      <w:r>
        <w:rPr>
          <w:rFonts w:ascii="Times New Roman" w:eastAsia="Times New Roman" w:hAnsi="Times New Roman" w:cs="Times New Roman"/>
        </w:rPr>
        <w:t xml:space="preserve"> Vuibert, 1999.</w:t>
      </w:r>
    </w:p>
    <w:p w:rsidR="00A12F64" w:rsidRDefault="00702A44">
      <w:pPr>
        <w:spacing w:before="5"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63"/>
        <w:gridCol w:w="4973"/>
      </w:tblGrid>
      <w:tr w:rsidR="00A12F64">
        <w:tblPrEx>
          <w:tblCellMar>
            <w:top w:w="0" w:type="dxa"/>
            <w:bottom w:w="0" w:type="dxa"/>
          </w:tblCellMar>
        </w:tblPrEx>
        <w:tc>
          <w:tcPr>
            <w:tcW w:w="4963" w:type="dxa"/>
            <w:tcBorders>
              <w:top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Volume des enseignements :</w:t>
            </w:r>
          </w:p>
        </w:tc>
        <w:tc>
          <w:tcPr>
            <w:tcW w:w="4973"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4963" w:type="dxa"/>
            <w:tcBorders>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A12F64" w:rsidRDefault="00702A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w14:anchorId="03A6E05E">
          <v:group id="_x0000_s1126" style="position:absolute;margin-left:-.25pt;margin-top:75.85pt;width:496.8pt;height:472.55pt;z-index:251710464;mso-wrap-distance-left:1.9pt;mso-wrap-distance-top:10.8pt;mso-wrap-distance-right:1.9pt;mso-position-horizontal-relative:margin;mso-position-vertical-relative:text" coordorigin="1128,2640" coordsize="9936,9451">
            <v:shape id="_x0000_s1127" type="#_x0000_t202" style="position:absolute;left:1128;top:2904;width:9936;height:8654"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A12F64">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ind w:left="3792"/>
                            <w:rPr>
                              <w:sz w:val="22"/>
                              <w:szCs w:val="22"/>
                            </w:rPr>
                          </w:pPr>
                          <w:r>
                            <w:rPr>
                              <w:rStyle w:val="CharStyle173"/>
                            </w:rPr>
                            <w:t>Epreuves 1ère session</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Durées</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Coefficients</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Examen écrit terminal</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03h00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2/3</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Contrôle Continu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1/3</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bottom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ind w:left="2894"/>
                            <w:rPr>
                              <w:sz w:val="22"/>
                              <w:szCs w:val="22"/>
                            </w:rPr>
                          </w:pPr>
                          <w:r>
                            <w:rPr>
                              <w:rStyle w:val="CharStyle173"/>
                            </w:rPr>
                            <w:t>Epreuves 2ème session (éventuellement)</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Durées</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Coefficients</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302" w:lineRule="exact"/>
                            <w:ind w:left="5" w:hanging="5"/>
                            <w:rPr>
                              <w:sz w:val="22"/>
                              <w:szCs w:val="22"/>
                            </w:rPr>
                          </w:pPr>
                          <w:r>
                            <w:rPr>
                              <w:rStyle w:val="CharStyle173"/>
                            </w:rPr>
                            <w:t>Examen écrit ou oral (selon l'effectif)</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03h00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2/3</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Contrôle Continu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report session 1</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1/3</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bottom w:val="single" w:sz="6" w:space="0" w:color="auto"/>
                          </w:tcBorders>
                        </w:tcPr>
                        <w:p w:rsidR="00A12F64" w:rsidRDefault="00702A44">
                          <w:pPr>
                            <w:pStyle w:val="Style1660"/>
                            <w:spacing w:line="293" w:lineRule="exact"/>
                            <w:ind w:right="4867"/>
                            <w:rPr>
                              <w:sz w:val="22"/>
                              <w:szCs w:val="22"/>
                            </w:rPr>
                          </w:pPr>
                          <w:r>
                            <w:rPr>
                              <w:rStyle w:val="CharStyle173"/>
                            </w:rPr>
                            <w:t>Informations complémentaires sur les</w:t>
                          </w:r>
                        </w:p>
                        <w:p w:rsidR="00A12F64" w:rsidRDefault="00702A44">
                          <w:pPr>
                            <w:pStyle w:val="Style1660"/>
                            <w:spacing w:line="240" w:lineRule="auto"/>
                            <w:rPr>
                              <w:sz w:val="22"/>
                              <w:szCs w:val="22"/>
                            </w:rPr>
                          </w:pPr>
                          <w:r>
                            <w:rPr>
                              <w:rStyle w:val="CharStyle173"/>
                            </w:rPr>
                            <w:t>MCC :</w:t>
                          </w:r>
                        </w:p>
                        <w:p w:rsidR="00A12F64" w:rsidRDefault="00702A44">
                          <w:pPr>
                            <w:pStyle w:val="Style1660"/>
                            <w:spacing w:line="240" w:lineRule="auto"/>
                            <w:rPr>
                              <w:sz w:val="22"/>
                              <w:szCs w:val="22"/>
                            </w:rPr>
                          </w:pPr>
                          <w:r>
                            <w:rPr>
                              <w:rStyle w:val="CharStyle173"/>
                            </w:rPr>
                            <w:t>Forme d'enseignement :   Enseignement présentiel</w:t>
                          </w:r>
                        </w:p>
                      </w:tc>
                    </w:tr>
                  </w:tbl>
                  <w:p w:rsidR="00000000" w:rsidRDefault="00702A44"/>
                </w:txbxContent>
              </v:textbox>
            </v:shape>
            <v:shape id="_x0000_s1128" type="#_x0000_t202" style="position:absolute;left:1210;top:11539;width:5678;height:255" filled="f" strokecolor="white" strokeweight="0">
              <v:textbox inset="0,0,0,0">
                <w:txbxContent>
                  <w:p w:rsidR="00A12F64" w:rsidRDefault="00702A44">
                    <w:pPr>
                      <w:pStyle w:val="Style886"/>
                      <w:tabs>
                        <w:tab w:val="left" w:pos="2534"/>
                      </w:tabs>
                      <w:spacing w:line="240" w:lineRule="auto"/>
                      <w:jc w:val="both"/>
                      <w:rPr>
                        <w:sz w:val="22"/>
                        <w:szCs w:val="22"/>
                      </w:rPr>
                    </w:pPr>
                    <w:r>
                      <w:rPr>
                        <w:rStyle w:val="CharStyle173"/>
                      </w:rPr>
                      <w:t>Site de formation :</w:t>
                    </w:r>
                    <w:r>
                      <w:rPr>
                        <w:rStyle w:val="CharStyle173"/>
                      </w:rPr>
                      <w:tab/>
                      <w:t>Université Bordeaux 1 (Talence)</w:t>
                    </w:r>
                  </w:p>
                </w:txbxContent>
              </v:textbox>
            </v:shape>
            <v:shape id="_x0000_s1129" type="#_x0000_t202" style="position:absolute;left:1190;top:2640;width:5856;height:254" filled="f" strokecolor="white" strokeweight="0">
              <v:textbox inset="0,0,0,0">
                <w:txbxContent>
                  <w:p w:rsidR="00A12F64" w:rsidRDefault="00702A44">
                    <w:pPr>
                      <w:pStyle w:val="Style886"/>
                      <w:spacing w:line="240" w:lineRule="auto"/>
                      <w:jc w:val="both"/>
                      <w:rPr>
                        <w:sz w:val="22"/>
                        <w:szCs w:val="22"/>
                      </w:rPr>
                    </w:pPr>
                    <w:r w:rsidRPr="003B53DD">
                      <w:rPr>
                        <w:rStyle w:val="CharStyle173"/>
                        <w:lang w:eastAsia="en-US"/>
                      </w:rPr>
                      <w:t xml:space="preserve">Mode </w:t>
                    </w:r>
                    <w:r>
                      <w:rPr>
                        <w:rStyle w:val="CharStyle173"/>
                      </w:rPr>
                      <w:t>d'évaluation : Modalités de contrôle des connaissances</w:t>
                    </w:r>
                  </w:p>
                </w:txbxContent>
              </v:textbox>
            </v:shape>
            <v:shape id="_x0000_s1130" type="#_x0000_t202" style="position:absolute;left:1190;top:11837;width:3356;height:254" filled="f" strokecolor="white" strokeweight="0">
              <v:textbox inset="0,0,0,0">
                <w:txbxContent>
                  <w:p w:rsidR="00A12F64" w:rsidRDefault="00702A44">
                    <w:pPr>
                      <w:pStyle w:val="Style886"/>
                      <w:spacing w:line="240" w:lineRule="auto"/>
                      <w:jc w:val="both"/>
                      <w:rPr>
                        <w:sz w:val="22"/>
                        <w:szCs w:val="22"/>
                      </w:rPr>
                    </w:pPr>
                    <w:r>
                      <w:rPr>
                        <w:rStyle w:val="CharStyle173"/>
                      </w:rPr>
                      <w:t>Langue d'</w:t>
                    </w:r>
                    <w:r>
                      <w:rPr>
                        <w:rStyle w:val="CharStyle173"/>
                      </w:rPr>
                      <w:t>enseignement : Français</w:t>
                    </w:r>
                  </w:p>
                </w:txbxContent>
              </v:textbox>
            </v:shape>
            <w10:wrap type="topAndBottom" anchorx="margin"/>
          </v:group>
        </w:pict>
      </w: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TP</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CI</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DS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bl>
    <w:p w:rsidR="00A12F64" w:rsidRDefault="003B53DD">
      <w:pPr>
        <w:tabs>
          <w:tab w:val="left" w:leader="underscore" w:pos="9638"/>
        </w:tabs>
        <w:spacing w:before="53"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br w:type="page"/>
      </w:r>
      <w:r>
        <w:rPr>
          <w:rFonts w:ascii="Times New Roman" w:eastAsia="Times New Roman" w:hAnsi="Times New Roman" w:cs="Times New Roman"/>
          <w:u w:val="single"/>
        </w:rPr>
        <w:lastRenderedPageBreak/>
        <w:t xml:space="preserve"> Libellé de </w:t>
      </w:r>
      <w:proofErr w:type="spellStart"/>
      <w:r>
        <w:rPr>
          <w:rFonts w:ascii="Times New Roman" w:eastAsia="Times New Roman" w:hAnsi="Times New Roman" w:cs="Times New Roman"/>
          <w:u w:val="single"/>
        </w:rPr>
        <w:t>l’ue</w:t>
      </w:r>
      <w:proofErr w:type="spellEnd"/>
      <w:r w:rsidR="00702A44">
        <w:rPr>
          <w:rFonts w:ascii="Times New Roman" w:eastAsia="Times New Roman" w:hAnsi="Times New Roman" w:cs="Times New Roman"/>
          <w:u w:val="single"/>
        </w:rPr>
        <w:t xml:space="preserve"> : Programmation 3D haute performance</w:t>
      </w:r>
      <w:r w:rsidR="00702A44">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Libellé court : PGHP</w:t>
      </w:r>
    </w:p>
    <w:p w:rsidR="00A12F64" w:rsidRDefault="00702A44">
      <w:pPr>
        <w:tabs>
          <w:tab w:val="left" w:leader="underscore" w:pos="9629"/>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J1IN8M12</w:t>
      </w:r>
      <w:r>
        <w:rPr>
          <w:rFonts w:ascii="Times New Roman" w:eastAsia="Times New Roman" w:hAnsi="Times New Roman" w:cs="Times New Roman"/>
        </w:rPr>
        <w:tab/>
      </w:r>
    </w:p>
    <w:p w:rsidR="00A12F64" w:rsidRDefault="00702A44">
      <w:pPr>
        <w:tabs>
          <w:tab w:val="left" w:leader="underscore" w:pos="4325"/>
          <w:tab w:val="left" w:leader="underscore" w:pos="8717"/>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Niveau : M1</w:t>
      </w:r>
      <w:r>
        <w:rPr>
          <w:rFonts w:ascii="Times New Roman" w:eastAsia="Times New Roman" w:hAnsi="Times New Roman" w:cs="Times New Roman"/>
        </w:rPr>
        <w:tab/>
      </w:r>
      <w:r>
        <w:rPr>
          <w:rFonts w:ascii="Times New Roman" w:eastAsia="Times New Roman" w:hAnsi="Times New Roman" w:cs="Times New Roman"/>
          <w:u w:val="single"/>
        </w:rPr>
        <w:t xml:space="preserve">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de printemps</w:t>
      </w:r>
      <w:r>
        <w:rPr>
          <w:rFonts w:ascii="Times New Roman" w:eastAsia="Times New Roman" w:hAnsi="Times New Roman" w:cs="Times New Roman"/>
        </w:rPr>
        <w:tab/>
      </w:r>
      <w:r>
        <w:rPr>
          <w:rFonts w:ascii="Times New Roman" w:eastAsia="Times New Roman" w:hAnsi="Times New Roman" w:cs="Times New Roman"/>
          <w:u w:val="single"/>
        </w:rPr>
        <w:t>ECTS :6</w:t>
      </w:r>
    </w:p>
    <w:p w:rsidR="00A12F64" w:rsidRDefault="00702A44">
      <w:pPr>
        <w:tabs>
          <w:tab w:val="left" w:pos="2563"/>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 xml:space="preserve">Gaël GUENNEBAUD </w:t>
      </w:r>
      <w:r w:rsidRPr="003B53DD">
        <w:rPr>
          <w:rFonts w:ascii="Times New Roman" w:eastAsia="Times New Roman" w:hAnsi="Times New Roman" w:cs="Times New Roman"/>
          <w:lang w:eastAsia="en-US"/>
        </w:rPr>
        <w:t>(</w:t>
      </w:r>
      <w:hyperlink r:id="rId59" w:history="1">
        <w:r w:rsidRPr="003B53DD">
          <w:rPr>
            <w:rFonts w:ascii="Times New Roman" w:eastAsia="Times New Roman" w:hAnsi="Times New Roman" w:cs="Times New Roman"/>
            <w:u w:val="single"/>
            <w:lang w:eastAsia="en-US"/>
          </w:rPr>
          <w:t>gael.guennebaud@inria.fr</w:t>
        </w:r>
      </w:hyperlink>
      <w:r w:rsidRPr="003B53DD">
        <w:rPr>
          <w:rFonts w:ascii="Times New Roman" w:eastAsia="Times New Roman" w:hAnsi="Times New Roman" w:cs="Times New Roman"/>
          <w:lang w:eastAsia="en-US"/>
        </w:rPr>
        <w:t>)</w:t>
      </w:r>
    </w:p>
    <w:p w:rsidR="00A12F64" w:rsidRDefault="00702A44">
      <w:pPr>
        <w:tabs>
          <w:tab w:val="left" w:pos="2544"/>
        </w:tabs>
        <w:spacing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r>
        <w:rPr>
          <w:rFonts w:ascii="Times New Roman" w:eastAsia="Times New Roman" w:hAnsi="Times New Roman" w:cs="Times New Roman"/>
          <w:u w:val="single"/>
        </w:rPr>
        <w:t>UFR DE MATHEMATIQUES ET INFORMATIQUE</w:t>
      </w:r>
    </w:p>
    <w:p w:rsidR="00A12F64" w:rsidRDefault="00702A44">
      <w:pPr>
        <w:tabs>
          <w:tab w:val="left" w:leader="underscore" w:pos="2558"/>
          <w:tab w:val="left" w:leader="underscore" w:pos="9590"/>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A12F64" w:rsidRDefault="00702A44">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Formation initial</w:t>
      </w:r>
      <w:r>
        <w:rPr>
          <w:rFonts w:ascii="Times New Roman" w:eastAsia="Times New Roman" w:hAnsi="Times New Roman" w:cs="Times New Roman"/>
        </w:rPr>
        <w:t>e + Formation continue</w:t>
      </w:r>
    </w:p>
    <w:p w:rsidR="00A12F64" w:rsidRDefault="00702A44">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A12F64" w:rsidRDefault="00702A44">
      <w:pPr>
        <w:tabs>
          <w:tab w:val="left" w:leader="underscore" w:pos="9581"/>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(OPTIONNEL) : IMAGE ET SON L3</w:t>
      </w:r>
      <w:r>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Objectifs pédagogiques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Ce cours, destiné aussi bien au futur ingénieur en technologies 3D généraliste qu'au chercheur en imagerie, vision, robotique, aborde la programmation 3</w:t>
      </w:r>
      <w:r>
        <w:rPr>
          <w:rFonts w:ascii="Times New Roman" w:eastAsia="Times New Roman" w:hAnsi="Times New Roman" w:cs="Times New Roman"/>
        </w:rPr>
        <w:t>D pour la visualisation de données</w:t>
      </w:r>
    </w:p>
    <w:p w:rsidR="00A12F64" w:rsidRDefault="00702A44">
      <w:pPr>
        <w:tabs>
          <w:tab w:val="left" w:leader="underscore" w:pos="9581"/>
        </w:tabs>
        <w:spacing w:before="5"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complexes</w:t>
      </w:r>
      <w:proofErr w:type="gramEnd"/>
      <w:r>
        <w:rPr>
          <w:rFonts w:ascii="Times New Roman" w:eastAsia="Times New Roman" w:hAnsi="Times New Roman" w:cs="Times New Roman"/>
          <w:u w:val="single"/>
        </w:rPr>
        <w:t xml:space="preserve"> et le calcul haute performance.</w:t>
      </w:r>
      <w:r>
        <w:rPr>
          <w:rFonts w:ascii="Times New Roman" w:eastAsia="Times New Roman" w:hAnsi="Times New Roman" w:cs="Times New Roman"/>
        </w:rPr>
        <w:tab/>
      </w:r>
    </w:p>
    <w:p w:rsidR="00A12F64" w:rsidRDefault="00702A44">
      <w:pPr>
        <w:spacing w:after="0" w:line="293" w:lineRule="exact"/>
        <w:ind w:right="5990"/>
        <w:rPr>
          <w:rFonts w:ascii="Times New Roman" w:eastAsia="Times New Roman" w:hAnsi="Times New Roman" w:cs="Times New Roman"/>
        </w:rPr>
      </w:pPr>
      <w:r>
        <w:rPr>
          <w:rFonts w:ascii="Times New Roman" w:eastAsia="Times New Roman" w:hAnsi="Times New Roman" w:cs="Times New Roman"/>
        </w:rPr>
        <w:t>Compétences acquises : Pipeline graphique programmable</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Connaissances de base pour la synthèse d'image temps-réel : maillages,</w:t>
      </w:r>
    </w:p>
    <w:p w:rsidR="00A12F64" w:rsidRDefault="00702A44">
      <w:pPr>
        <w:spacing w:after="0" w:line="293" w:lineRule="exact"/>
        <w:rPr>
          <w:rFonts w:ascii="Times New Roman" w:eastAsia="Times New Roman" w:hAnsi="Times New Roman" w:cs="Times New Roman"/>
        </w:rPr>
      </w:pPr>
      <w:proofErr w:type="gramStart"/>
      <w:r>
        <w:rPr>
          <w:rFonts w:ascii="Times New Roman" w:eastAsia="Times New Roman" w:hAnsi="Times New Roman" w:cs="Times New Roman"/>
        </w:rPr>
        <w:t>textures</w:t>
      </w:r>
      <w:proofErr w:type="gramEnd"/>
      <w:r>
        <w:rPr>
          <w:rFonts w:ascii="Times New Roman" w:eastAsia="Times New Roman" w:hAnsi="Times New Roman" w:cs="Times New Roman"/>
        </w:rPr>
        <w:t>, matériaux et éclairage</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Structures de partitionnement et de recherche spatiale</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Programmation GPU pour le traitement du signal</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Architecture des </w:t>
      </w:r>
      <w:proofErr w:type="spellStart"/>
      <w:r>
        <w:rPr>
          <w:rFonts w:ascii="Times New Roman" w:eastAsia="Times New Roman" w:hAnsi="Times New Roman" w:cs="Times New Roman"/>
        </w:rPr>
        <w:t>GPUs</w:t>
      </w:r>
      <w:proofErr w:type="spellEnd"/>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Programme - descriptif :</w:t>
      </w:r>
    </w:p>
    <w:p w:rsidR="00A12F64" w:rsidRDefault="00702A44">
      <w:pPr>
        <w:spacing w:before="5" w:after="0" w:line="293" w:lineRule="exact"/>
        <w:rPr>
          <w:rFonts w:ascii="Times New Roman" w:eastAsia="Times New Roman" w:hAnsi="Times New Roman" w:cs="Times New Roman"/>
        </w:rPr>
      </w:pPr>
      <w:r>
        <w:rPr>
          <w:rFonts w:ascii="Times New Roman" w:eastAsia="Times New Roman" w:hAnsi="Times New Roman" w:cs="Times New Roman"/>
        </w:rPr>
        <w:t xml:space="preserve">Notions théoriques de la synthèse 2D/3D l: couleur, caméra, </w:t>
      </w:r>
      <w:proofErr w:type="spellStart"/>
      <w:r>
        <w:rPr>
          <w:rFonts w:ascii="Times New Roman" w:eastAsia="Times New Roman" w:hAnsi="Times New Roman" w:cs="Times New Roman"/>
        </w:rPr>
        <w:t>géométrie</w:t>
      </w:r>
      <w:proofErr w:type="gramStart"/>
      <w:r>
        <w:rPr>
          <w:rFonts w:ascii="Times New Roman" w:eastAsia="Times New Roman" w:hAnsi="Times New Roman" w:cs="Times New Roman"/>
        </w:rPr>
        <w:t>,éclairage</w:t>
      </w:r>
      <w:proofErr w:type="spellEnd"/>
      <w:proofErr w:type="gramEnd"/>
      <w:r>
        <w:rPr>
          <w:rFonts w:ascii="Times New Roman" w:eastAsia="Times New Roman" w:hAnsi="Times New Roman" w:cs="Times New Roman"/>
        </w:rPr>
        <w:t>, visibilité</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Pipeline graphi</w:t>
      </w:r>
      <w:r>
        <w:rPr>
          <w:rFonts w:ascii="Times New Roman" w:eastAsia="Times New Roman" w:hAnsi="Times New Roman" w:cs="Times New Roman"/>
        </w:rPr>
        <w:t xml:space="preserve">que programmable : </w:t>
      </w:r>
      <w:r w:rsidRPr="003B53DD">
        <w:rPr>
          <w:rFonts w:ascii="Times New Roman" w:eastAsia="Times New Roman" w:hAnsi="Times New Roman" w:cs="Times New Roman"/>
          <w:lang w:eastAsia="en-US"/>
        </w:rPr>
        <w:t xml:space="preserve">Vertex, </w:t>
      </w:r>
      <w:r>
        <w:rPr>
          <w:rFonts w:ascii="Times New Roman" w:eastAsia="Times New Roman" w:hAnsi="Times New Roman" w:cs="Times New Roman"/>
        </w:rPr>
        <w:t xml:space="preserve">Fragment, </w:t>
      </w:r>
      <w:proofErr w:type="spellStart"/>
      <w:r w:rsidRPr="003B53DD">
        <w:rPr>
          <w:rFonts w:ascii="Times New Roman" w:eastAsia="Times New Roman" w:hAnsi="Times New Roman" w:cs="Times New Roman"/>
          <w:lang w:eastAsia="en-US"/>
        </w:rPr>
        <w:t>geometry</w:t>
      </w:r>
      <w:proofErr w:type="spellEnd"/>
      <w:r w:rsidRPr="003B53DD">
        <w:rPr>
          <w:rFonts w:ascii="Times New Roman" w:eastAsia="Times New Roman" w:hAnsi="Times New Roman" w:cs="Times New Roman"/>
          <w:lang w:eastAsia="en-US"/>
        </w:rPr>
        <w:t xml:space="preserve"> </w:t>
      </w:r>
      <w:proofErr w:type="spellStart"/>
      <w:r>
        <w:rPr>
          <w:rFonts w:ascii="Times New Roman" w:eastAsia="Times New Roman" w:hAnsi="Times New Roman" w:cs="Times New Roman"/>
        </w:rPr>
        <w:t>Shaders</w:t>
      </w:r>
      <w:proofErr w:type="spellEnd"/>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Outils mathématiques : algèbre linéaire pour la visualisation graphique, </w:t>
      </w:r>
      <w:proofErr w:type="spellStart"/>
      <w:r>
        <w:rPr>
          <w:rFonts w:ascii="Times New Roman" w:eastAsia="Times New Roman" w:hAnsi="Times New Roman" w:cs="Times New Roman"/>
        </w:rPr>
        <w:t>quatenions</w:t>
      </w:r>
      <w:proofErr w:type="spellEnd"/>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Architecture des cartes graphiques, SIMD</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Notions de modélisation géométrique et initiation aux outils</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Traitement d'ima</w:t>
      </w:r>
      <w:r>
        <w:rPr>
          <w:rFonts w:ascii="Times New Roman" w:eastAsia="Times New Roman" w:hAnsi="Times New Roman" w:cs="Times New Roman"/>
        </w:rPr>
        <w:t>ge sur GPU</w:t>
      </w:r>
    </w:p>
    <w:p w:rsidR="00A12F64" w:rsidRDefault="00702A44">
      <w:pPr>
        <w:spacing w:before="5" w:after="0" w:line="293" w:lineRule="exact"/>
        <w:rPr>
          <w:rFonts w:ascii="Times New Roman" w:eastAsia="Times New Roman" w:hAnsi="Times New Roman" w:cs="Times New Roman"/>
        </w:rPr>
      </w:pPr>
      <w:r>
        <w:rPr>
          <w:rFonts w:ascii="Times New Roman" w:eastAsia="Times New Roman" w:hAnsi="Times New Roman" w:cs="Times New Roman"/>
        </w:rPr>
        <w:t xml:space="preserve">Structures de données pour la </w:t>
      </w:r>
      <w:proofErr w:type="spellStart"/>
      <w:r>
        <w:rPr>
          <w:rFonts w:ascii="Times New Roman" w:eastAsia="Times New Roman" w:hAnsi="Times New Roman" w:cs="Times New Roman"/>
        </w:rPr>
        <w:t>visualisaiton</w:t>
      </w:r>
      <w:proofErr w:type="spellEnd"/>
      <w:r>
        <w:rPr>
          <w:rFonts w:ascii="Times New Roman" w:eastAsia="Times New Roman" w:hAnsi="Times New Roman" w:cs="Times New Roman"/>
        </w:rPr>
        <w:t xml:space="preserve"> haute performance : Primitives 2D, 3D, Textures, Maillages, Structures de recherche</w:t>
      </w:r>
    </w:p>
    <w:p w:rsidR="00A12F64" w:rsidRDefault="00702A44">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Porgrammation</w:t>
      </w:r>
      <w:proofErr w:type="spellEnd"/>
      <w:r>
        <w:rPr>
          <w:rFonts w:ascii="Times New Roman" w:eastAsia="Times New Roman" w:hAnsi="Times New Roman" w:cs="Times New Roman"/>
        </w:rPr>
        <w:t xml:space="preserve"> graphique avancée l: rendus spécialisés, multi-passe optimisation de code et des transferts optimisatio</w:t>
      </w:r>
      <w:r>
        <w:rPr>
          <w:rFonts w:ascii="Times New Roman" w:eastAsia="Times New Roman" w:hAnsi="Times New Roman" w:cs="Times New Roman"/>
        </w:rPr>
        <w:t xml:space="preserve">n numérique sur GPU profilage et </w:t>
      </w:r>
      <w:proofErr w:type="spellStart"/>
      <w:r>
        <w:rPr>
          <w:rFonts w:ascii="Times New Roman" w:eastAsia="Times New Roman" w:hAnsi="Times New Roman" w:cs="Times New Roman"/>
        </w:rPr>
        <w:t>debogage</w:t>
      </w:r>
      <w:proofErr w:type="spellEnd"/>
      <w:r>
        <w:rPr>
          <w:rFonts w:ascii="Times New Roman" w:eastAsia="Times New Roman" w:hAnsi="Times New Roman" w:cs="Times New Roman"/>
        </w:rPr>
        <w:t xml:space="preserve"> Programmation généraliste sur GPU, principes et applications (GPGPU)</w:t>
      </w:r>
    </w:p>
    <w:p w:rsidR="00A12F64" w:rsidRPr="003B53DD" w:rsidRDefault="00702A44">
      <w:pPr>
        <w:tabs>
          <w:tab w:val="left" w:leader="underscore" w:pos="9586"/>
        </w:tabs>
        <w:spacing w:before="5" w:after="0" w:line="293" w:lineRule="exact"/>
        <w:jc w:val="both"/>
        <w:rPr>
          <w:rFonts w:ascii="Times New Roman" w:eastAsia="Times New Roman" w:hAnsi="Times New Roman" w:cs="Times New Roman"/>
          <w:lang w:val="en-US"/>
        </w:rPr>
      </w:pPr>
      <w:proofErr w:type="spellStart"/>
      <w:r w:rsidRPr="003B53DD">
        <w:rPr>
          <w:rFonts w:ascii="Times New Roman" w:eastAsia="Times New Roman" w:hAnsi="Times New Roman" w:cs="Times New Roman"/>
          <w:u w:val="single"/>
          <w:lang w:val="en-US"/>
        </w:rPr>
        <w:t>Intégration</w:t>
      </w:r>
      <w:proofErr w:type="spellEnd"/>
      <w:r w:rsidRPr="003B53DD">
        <w:rPr>
          <w:rFonts w:ascii="Times New Roman" w:eastAsia="Times New Roman" w:hAnsi="Times New Roman" w:cs="Times New Roman"/>
          <w:u w:val="single"/>
          <w:lang w:val="en-US"/>
        </w:rPr>
        <w:t xml:space="preserve"> </w:t>
      </w:r>
      <w:proofErr w:type="gramStart"/>
      <w:r w:rsidRPr="003B53DD">
        <w:rPr>
          <w:rFonts w:ascii="Times New Roman" w:eastAsia="Times New Roman" w:hAnsi="Times New Roman" w:cs="Times New Roman"/>
          <w:u w:val="single"/>
          <w:lang w:val="en-US"/>
        </w:rPr>
        <w:t>et</w:t>
      </w:r>
      <w:proofErr w:type="gramEnd"/>
      <w:r w:rsidRPr="003B53DD">
        <w:rPr>
          <w:rFonts w:ascii="Times New Roman" w:eastAsia="Times New Roman" w:hAnsi="Times New Roman" w:cs="Times New Roman"/>
          <w:u w:val="single"/>
          <w:lang w:val="en-US"/>
        </w:rPr>
        <w:t xml:space="preserve"> </w:t>
      </w:r>
      <w:proofErr w:type="spellStart"/>
      <w:r w:rsidRPr="003B53DD">
        <w:rPr>
          <w:rFonts w:ascii="Times New Roman" w:eastAsia="Times New Roman" w:hAnsi="Times New Roman" w:cs="Times New Roman"/>
          <w:u w:val="single"/>
          <w:lang w:val="en-US"/>
        </w:rPr>
        <w:t>inerfaces</w:t>
      </w:r>
      <w:proofErr w:type="spellEnd"/>
      <w:r w:rsidRPr="003B53DD">
        <w:rPr>
          <w:rFonts w:ascii="Times New Roman" w:eastAsia="Times New Roman" w:hAnsi="Times New Roman" w:cs="Times New Roman"/>
          <w:lang w:val="en-US"/>
        </w:rPr>
        <w:tab/>
      </w:r>
    </w:p>
    <w:p w:rsidR="00A12F64" w:rsidRPr="003B53DD" w:rsidRDefault="00702A44">
      <w:pPr>
        <w:spacing w:after="0" w:line="293" w:lineRule="exact"/>
        <w:rPr>
          <w:rFonts w:ascii="Times New Roman" w:eastAsia="Times New Roman" w:hAnsi="Times New Roman" w:cs="Times New Roman"/>
          <w:lang w:val="en-US"/>
        </w:rPr>
      </w:pPr>
      <w:proofErr w:type="spellStart"/>
      <w:proofErr w:type="gramStart"/>
      <w:r w:rsidRPr="003B53DD">
        <w:rPr>
          <w:rFonts w:ascii="Times New Roman" w:eastAsia="Times New Roman" w:hAnsi="Times New Roman" w:cs="Times New Roman"/>
          <w:lang w:val="en-US"/>
        </w:rPr>
        <w:t>Bibliographie</w:t>
      </w:r>
      <w:proofErr w:type="spellEnd"/>
      <w:r w:rsidRPr="003B53DD">
        <w:rPr>
          <w:rFonts w:ascii="Times New Roman" w:eastAsia="Times New Roman" w:hAnsi="Times New Roman" w:cs="Times New Roman"/>
          <w:lang w:val="en-US"/>
        </w:rPr>
        <w:t xml:space="preserve"> :</w:t>
      </w:r>
      <w:proofErr w:type="gramEnd"/>
    </w:p>
    <w:p w:rsidR="00A12F64" w:rsidRPr="003B53DD" w:rsidRDefault="00702A44">
      <w:pPr>
        <w:spacing w:before="53" w:after="0" w:line="298" w:lineRule="exact"/>
        <w:ind w:right="1766"/>
        <w:rPr>
          <w:rFonts w:ascii="Times New Roman" w:eastAsia="Times New Roman" w:hAnsi="Times New Roman" w:cs="Times New Roman"/>
          <w:lang w:val="en-US"/>
        </w:rPr>
      </w:pPr>
      <w:r>
        <w:rPr>
          <w:rFonts w:ascii="Times New Roman" w:eastAsia="Times New Roman" w:hAnsi="Times New Roman" w:cs="Times New Roman"/>
          <w:lang w:val="en-US" w:eastAsia="en-US"/>
        </w:rPr>
        <w:t xml:space="preserve">Real-Time Rendering, Third Edition. Tomas </w:t>
      </w:r>
      <w:proofErr w:type="spellStart"/>
      <w:r>
        <w:rPr>
          <w:rFonts w:ascii="Times New Roman" w:eastAsia="Times New Roman" w:hAnsi="Times New Roman" w:cs="Times New Roman"/>
          <w:lang w:val="en-US" w:eastAsia="en-US"/>
        </w:rPr>
        <w:t>Akenine</w:t>
      </w:r>
      <w:proofErr w:type="spellEnd"/>
      <w:r>
        <w:rPr>
          <w:rFonts w:ascii="Times New Roman" w:eastAsia="Times New Roman" w:hAnsi="Times New Roman" w:cs="Times New Roman"/>
          <w:lang w:val="en-US" w:eastAsia="en-US"/>
        </w:rPr>
        <w:t xml:space="preserve">-Moller, Eric Haines and </w:t>
      </w:r>
      <w:proofErr w:type="spellStart"/>
      <w:r>
        <w:rPr>
          <w:rFonts w:ascii="Times New Roman" w:eastAsia="Times New Roman" w:hAnsi="Times New Roman" w:cs="Times New Roman"/>
          <w:lang w:val="en-US" w:eastAsia="en-US"/>
        </w:rPr>
        <w:t>Naty</w:t>
      </w:r>
      <w:proofErr w:type="spellEnd"/>
      <w:r>
        <w:rPr>
          <w:rFonts w:ascii="Times New Roman" w:eastAsia="Times New Roman" w:hAnsi="Times New Roman" w:cs="Times New Roman"/>
          <w:lang w:val="en-US" w:eastAsia="en-US"/>
        </w:rPr>
        <w:t xml:space="preserve"> Hoffman (Jul </w:t>
      </w:r>
      <w:r w:rsidRPr="003B53DD">
        <w:rPr>
          <w:rFonts w:ascii="Times New Roman" w:eastAsia="Times New Roman" w:hAnsi="Times New Roman" w:cs="Times New Roman"/>
          <w:lang w:val="en-US"/>
        </w:rPr>
        <w:t>31, 2008)</w:t>
      </w:r>
    </w:p>
    <w:p w:rsidR="00A12F64" w:rsidRPr="003B53DD" w:rsidRDefault="00702A44">
      <w:pPr>
        <w:spacing w:after="0" w:line="240" w:lineRule="exact"/>
        <w:ind w:right="2664"/>
        <w:jc w:val="both"/>
        <w:rPr>
          <w:rFonts w:ascii="Times New Roman" w:eastAsia="Times New Roman" w:hAnsi="Times New Roman" w:cs="Times New Roman"/>
          <w:sz w:val="20"/>
          <w:szCs w:val="20"/>
          <w:lang w:val="en-US"/>
        </w:rPr>
      </w:pPr>
    </w:p>
    <w:p w:rsidR="00A12F64" w:rsidRPr="003B53DD" w:rsidRDefault="00702A44">
      <w:pPr>
        <w:spacing w:before="67" w:after="0" w:line="288" w:lineRule="exact"/>
        <w:ind w:right="2664"/>
        <w:jc w:val="both"/>
        <w:rPr>
          <w:rFonts w:ascii="Times New Roman" w:eastAsia="Times New Roman" w:hAnsi="Times New Roman" w:cs="Times New Roman"/>
          <w:lang w:val="en-US"/>
        </w:rPr>
      </w:pPr>
      <w:proofErr w:type="gramStart"/>
      <w:r>
        <w:rPr>
          <w:rFonts w:ascii="Times New Roman" w:eastAsia="Times New Roman" w:hAnsi="Times New Roman" w:cs="Times New Roman"/>
          <w:lang w:val="en-US" w:eastAsia="en-US"/>
        </w:rPr>
        <w:t>Geometric Tools for Computer Graphics (The Morgan Kaufmann Series in Computer Graphics).</w:t>
      </w:r>
      <w:proofErr w:type="gramEnd"/>
      <w:r>
        <w:rPr>
          <w:rFonts w:ascii="Times New Roman" w:eastAsia="Times New Roman" w:hAnsi="Times New Roman" w:cs="Times New Roman"/>
          <w:lang w:val="en-US" w:eastAsia="en-US"/>
        </w:rPr>
        <w:t xml:space="preserve"> Philip Schneider and David H. </w:t>
      </w:r>
      <w:proofErr w:type="spellStart"/>
      <w:r>
        <w:rPr>
          <w:rFonts w:ascii="Times New Roman" w:eastAsia="Times New Roman" w:hAnsi="Times New Roman" w:cs="Times New Roman"/>
          <w:lang w:val="en-US" w:eastAsia="en-US"/>
        </w:rPr>
        <w:t>Eberly</w:t>
      </w:r>
      <w:proofErr w:type="spellEnd"/>
      <w:r>
        <w:rPr>
          <w:rFonts w:ascii="Times New Roman" w:eastAsia="Times New Roman" w:hAnsi="Times New Roman" w:cs="Times New Roman"/>
          <w:lang w:val="en-US" w:eastAsia="en-US"/>
        </w:rPr>
        <w:t xml:space="preserve"> (Oct 10, 2002)</w:t>
      </w:r>
    </w:p>
    <w:p w:rsidR="00A12F64" w:rsidRPr="003B53DD" w:rsidRDefault="00702A44">
      <w:pPr>
        <w:spacing w:after="0" w:line="240" w:lineRule="exact"/>
        <w:jc w:val="both"/>
        <w:rPr>
          <w:rFonts w:ascii="Times New Roman" w:eastAsia="Times New Roman" w:hAnsi="Times New Roman" w:cs="Times New Roman"/>
          <w:sz w:val="20"/>
          <w:szCs w:val="20"/>
          <w:lang w:val="en-US"/>
        </w:rPr>
      </w:pPr>
    </w:p>
    <w:p w:rsidR="00A12F64" w:rsidRPr="003B53DD" w:rsidRDefault="00702A44">
      <w:pPr>
        <w:spacing w:before="67" w:after="0" w:line="293" w:lineRule="exact"/>
        <w:jc w:val="both"/>
        <w:rPr>
          <w:rFonts w:ascii="Times New Roman" w:eastAsia="Times New Roman" w:hAnsi="Times New Roman" w:cs="Times New Roman"/>
          <w:lang w:val="en-US"/>
        </w:rPr>
      </w:pPr>
      <w:r w:rsidRPr="003B53DD">
        <w:rPr>
          <w:rFonts w:ascii="Times New Roman" w:eastAsia="Times New Roman" w:hAnsi="Times New Roman" w:cs="Times New Roman"/>
          <w:lang w:val="en-US"/>
        </w:rPr>
        <w:t xml:space="preserve">OpenGL </w:t>
      </w:r>
      <w:proofErr w:type="spellStart"/>
      <w:r>
        <w:rPr>
          <w:rFonts w:ascii="Times New Roman" w:eastAsia="Times New Roman" w:hAnsi="Times New Roman" w:cs="Times New Roman"/>
          <w:lang w:val="en-US" w:eastAsia="en-US"/>
        </w:rPr>
        <w:t>SuperBible</w:t>
      </w:r>
      <w:proofErr w:type="spellEnd"/>
      <w:r>
        <w:rPr>
          <w:rFonts w:ascii="Times New Roman" w:eastAsia="Times New Roman" w:hAnsi="Times New Roman" w:cs="Times New Roman"/>
          <w:lang w:val="en-US" w:eastAsia="en-US"/>
        </w:rPr>
        <w:t xml:space="preserve">: Comprehensive Tutorial and Reference (5th Edition). Richard S. Wright, Nicholas S </w:t>
      </w:r>
      <w:proofErr w:type="spellStart"/>
      <w:r>
        <w:rPr>
          <w:rFonts w:ascii="Times New Roman" w:eastAsia="Times New Roman" w:hAnsi="Times New Roman" w:cs="Times New Roman"/>
          <w:lang w:val="en-US" w:eastAsia="en-US"/>
        </w:rPr>
        <w:t>Haemel</w:t>
      </w:r>
      <w:proofErr w:type="spellEnd"/>
      <w:r>
        <w:rPr>
          <w:rFonts w:ascii="Times New Roman" w:eastAsia="Times New Roman" w:hAnsi="Times New Roman" w:cs="Times New Roman"/>
          <w:lang w:val="en-US" w:eastAsia="en-US"/>
        </w:rPr>
        <w:t>, Graha</w:t>
      </w:r>
      <w:r>
        <w:rPr>
          <w:rFonts w:ascii="Times New Roman" w:eastAsia="Times New Roman" w:hAnsi="Times New Roman" w:cs="Times New Roman"/>
          <w:lang w:val="en-US" w:eastAsia="en-US"/>
        </w:rPr>
        <w:t xml:space="preserve">m Sellers and Benjamin </w:t>
      </w:r>
      <w:proofErr w:type="spellStart"/>
      <w:r>
        <w:rPr>
          <w:rFonts w:ascii="Times New Roman" w:eastAsia="Times New Roman" w:hAnsi="Times New Roman" w:cs="Times New Roman"/>
          <w:lang w:val="en-US" w:eastAsia="en-US"/>
        </w:rPr>
        <w:t>Lipchak</w:t>
      </w:r>
      <w:proofErr w:type="spellEnd"/>
      <w:r>
        <w:rPr>
          <w:rFonts w:ascii="Times New Roman" w:eastAsia="Times New Roman" w:hAnsi="Times New Roman" w:cs="Times New Roman"/>
          <w:lang w:val="en-US" w:eastAsia="en-US"/>
        </w:rPr>
        <w:t xml:space="preserve"> (Aug</w:t>
      </w:r>
    </w:p>
    <w:p w:rsidR="00A12F64" w:rsidRPr="003B53DD" w:rsidRDefault="00702A44">
      <w:pPr>
        <w:spacing w:before="34" w:after="0" w:line="240" w:lineRule="auto"/>
        <w:rPr>
          <w:rFonts w:ascii="Times New Roman" w:eastAsia="Times New Roman" w:hAnsi="Times New Roman" w:cs="Times New Roman"/>
          <w:lang w:val="en-US"/>
        </w:rPr>
      </w:pPr>
      <w:r>
        <w:rPr>
          <w:rFonts w:ascii="Times New Roman" w:eastAsia="Times New Roman" w:hAnsi="Times New Roman" w:cs="Times New Roman"/>
          <w:lang w:val="en-US" w:eastAsia="en-US"/>
        </w:rPr>
        <w:t>2, 2010)</w:t>
      </w:r>
    </w:p>
    <w:p w:rsidR="00A12F64" w:rsidRPr="003B53DD" w:rsidRDefault="00702A44">
      <w:pPr>
        <w:spacing w:after="0" w:line="240" w:lineRule="exact"/>
        <w:ind w:right="1766"/>
        <w:rPr>
          <w:rFonts w:ascii="Times New Roman" w:eastAsia="Times New Roman" w:hAnsi="Times New Roman" w:cs="Times New Roman"/>
          <w:sz w:val="20"/>
          <w:szCs w:val="20"/>
          <w:lang w:val="en-US"/>
        </w:rPr>
      </w:pPr>
    </w:p>
    <w:p w:rsidR="00A12F64" w:rsidRDefault="00702A44">
      <w:pPr>
        <w:spacing w:before="53" w:after="0" w:line="302" w:lineRule="exact"/>
        <w:ind w:right="1766"/>
        <w:rPr>
          <w:rFonts w:ascii="Times New Roman" w:eastAsia="Times New Roman" w:hAnsi="Times New Roman" w:cs="Times New Roman"/>
        </w:rPr>
      </w:pPr>
      <w:proofErr w:type="gramStart"/>
      <w:r>
        <w:rPr>
          <w:rFonts w:ascii="Times New Roman" w:eastAsia="Times New Roman" w:hAnsi="Times New Roman" w:cs="Times New Roman"/>
          <w:lang w:val="en-US" w:eastAsia="en-US"/>
        </w:rPr>
        <w:t>Programming Massively Parallel Processors: A Hands-on Approach (Applications of GPU Computing Series).</w:t>
      </w:r>
      <w:proofErr w:type="gramEnd"/>
      <w:r>
        <w:rPr>
          <w:rFonts w:ascii="Times New Roman" w:eastAsia="Times New Roman" w:hAnsi="Times New Roman" w:cs="Times New Roman"/>
          <w:lang w:val="en-US" w:eastAsia="en-US"/>
        </w:rPr>
        <w:t xml:space="preserve"> </w:t>
      </w:r>
      <w:r w:rsidRPr="003B53DD">
        <w:rPr>
          <w:rFonts w:ascii="Times New Roman" w:eastAsia="Times New Roman" w:hAnsi="Times New Roman" w:cs="Times New Roman"/>
          <w:lang w:eastAsia="en-US"/>
        </w:rPr>
        <w:t xml:space="preserve">David B. Kirk and </w:t>
      </w:r>
      <w:proofErr w:type="spellStart"/>
      <w:r w:rsidRPr="003B53DD">
        <w:rPr>
          <w:rFonts w:ascii="Times New Roman" w:eastAsia="Times New Roman" w:hAnsi="Times New Roman" w:cs="Times New Roman"/>
          <w:lang w:eastAsia="en-US"/>
        </w:rPr>
        <w:t>Wen-mei</w:t>
      </w:r>
      <w:proofErr w:type="spellEnd"/>
      <w:r w:rsidRPr="003B53DD">
        <w:rPr>
          <w:rFonts w:ascii="Times New Roman" w:eastAsia="Times New Roman" w:hAnsi="Times New Roman" w:cs="Times New Roman"/>
          <w:lang w:eastAsia="en-US"/>
        </w:rPr>
        <w:t xml:space="preserve"> W. </w:t>
      </w:r>
      <w:proofErr w:type="spellStart"/>
      <w:r w:rsidRPr="003B53DD">
        <w:rPr>
          <w:rFonts w:ascii="Times New Roman" w:eastAsia="Times New Roman" w:hAnsi="Times New Roman" w:cs="Times New Roman"/>
          <w:lang w:eastAsia="en-US"/>
        </w:rPr>
        <w:t>Hwu</w:t>
      </w:r>
      <w:proofErr w:type="spellEnd"/>
      <w:r w:rsidRPr="003B53DD">
        <w:rPr>
          <w:rFonts w:ascii="Times New Roman" w:eastAsia="Times New Roman" w:hAnsi="Times New Roman" w:cs="Times New Roman"/>
          <w:lang w:eastAsia="en-US"/>
        </w:rPr>
        <w:t xml:space="preserve"> (</w:t>
      </w:r>
      <w:proofErr w:type="spellStart"/>
      <w:r w:rsidRPr="003B53DD">
        <w:rPr>
          <w:rFonts w:ascii="Times New Roman" w:eastAsia="Times New Roman" w:hAnsi="Times New Roman" w:cs="Times New Roman"/>
          <w:lang w:eastAsia="en-US"/>
        </w:rPr>
        <w:t>Feb</w:t>
      </w:r>
      <w:proofErr w:type="spellEnd"/>
      <w:r w:rsidRPr="003B53DD">
        <w:rPr>
          <w:rFonts w:ascii="Times New Roman" w:eastAsia="Times New Roman" w:hAnsi="Times New Roman" w:cs="Times New Roman"/>
          <w:lang w:eastAsia="en-US"/>
        </w:rPr>
        <w:t xml:space="preserve"> </w:t>
      </w:r>
      <w:r>
        <w:rPr>
          <w:rFonts w:ascii="Times New Roman" w:eastAsia="Times New Roman" w:hAnsi="Times New Roman" w:cs="Times New Roman"/>
        </w:rPr>
        <w:t>5, 2010)</w:t>
      </w:r>
    </w:p>
    <w:p w:rsidR="00A12F64" w:rsidRDefault="00702A44">
      <w:pPr>
        <w:spacing w:after="0" w:line="240" w:lineRule="exact"/>
        <w:rPr>
          <w:rFonts w:ascii="Times New Roman" w:eastAsia="Times New Roman" w:hAnsi="Times New Roman" w:cs="Times New Roman"/>
          <w:sz w:val="20"/>
          <w:szCs w:val="20"/>
        </w:rPr>
      </w:pPr>
    </w:p>
    <w:p w:rsidR="00A12F64" w:rsidRDefault="00702A44">
      <w:pPr>
        <w:spacing w:before="86" w:after="0" w:line="240" w:lineRule="auto"/>
        <w:rPr>
          <w:rFonts w:ascii="Times New Roman" w:eastAsia="Times New Roman" w:hAnsi="Times New Roman" w:cs="Times New Roman"/>
        </w:rPr>
      </w:pPr>
      <w:r w:rsidRPr="003B53DD">
        <w:rPr>
          <w:rFonts w:ascii="Times New Roman" w:eastAsia="Times New Roman" w:hAnsi="Times New Roman" w:cs="Times New Roman"/>
          <w:lang w:eastAsia="en-US"/>
        </w:rPr>
        <w:lastRenderedPageBreak/>
        <w:t xml:space="preserve">Informatique graphique et rendu. Bernard </w:t>
      </w:r>
      <w:proofErr w:type="spellStart"/>
      <w:r>
        <w:rPr>
          <w:rFonts w:ascii="Times New Roman" w:eastAsia="Times New Roman" w:hAnsi="Times New Roman" w:cs="Times New Roman"/>
        </w:rPr>
        <w:t>Péroche</w:t>
      </w:r>
      <w:proofErr w:type="spellEnd"/>
      <w:r>
        <w:rPr>
          <w:rFonts w:ascii="Times New Roman" w:eastAsia="Times New Roman" w:hAnsi="Times New Roman" w:cs="Times New Roman"/>
        </w:rPr>
        <w:t xml:space="preserve">, </w:t>
      </w:r>
      <w:r w:rsidRPr="003B53DD">
        <w:rPr>
          <w:rFonts w:ascii="Times New Roman" w:eastAsia="Times New Roman" w:hAnsi="Times New Roman" w:cs="Times New Roman"/>
          <w:lang w:eastAsia="en-US"/>
        </w:rPr>
        <w:t xml:space="preserve">Dominique </w:t>
      </w:r>
      <w:proofErr w:type="spellStart"/>
      <w:r w:rsidRPr="003B53DD">
        <w:rPr>
          <w:rFonts w:ascii="Times New Roman" w:eastAsia="Times New Roman" w:hAnsi="Times New Roman" w:cs="Times New Roman"/>
          <w:lang w:eastAsia="en-US"/>
        </w:rPr>
        <w:t>Bechmann</w:t>
      </w:r>
      <w:proofErr w:type="spellEnd"/>
      <w:r w:rsidRPr="003B53DD">
        <w:rPr>
          <w:rFonts w:ascii="Times New Roman" w:eastAsia="Times New Roman" w:hAnsi="Times New Roman" w:cs="Times New Roman"/>
          <w:lang w:eastAsia="en-US"/>
        </w:rPr>
        <w:t xml:space="preserve"> et</w:t>
      </w:r>
    </w:p>
    <w:p w:rsidR="00A12F64" w:rsidRDefault="00702A44">
      <w:pPr>
        <w:tabs>
          <w:tab w:val="left" w:leader="underscore" w:pos="9115"/>
        </w:tabs>
        <w:spacing w:before="38" w:after="0" w:line="240" w:lineRule="auto"/>
        <w:jc w:val="both"/>
        <w:rPr>
          <w:rFonts w:ascii="Times New Roman" w:eastAsia="Times New Roman" w:hAnsi="Times New Roman" w:cs="Times New Roman"/>
        </w:rPr>
      </w:pPr>
      <w:r>
        <w:rPr>
          <w:rFonts w:ascii="Times New Roman" w:eastAsia="Times New Roman" w:hAnsi="Times New Roman" w:cs="Times New Roman"/>
          <w:u w:val="single"/>
        </w:rPr>
        <w:t>Collectif (9 février 2007)</w:t>
      </w:r>
      <w:r>
        <w:rPr>
          <w:rFonts w:ascii="Times New Roman" w:eastAsia="Times New Roman" w:hAnsi="Times New Roman" w:cs="Times New Roman"/>
        </w:rPr>
        <w:tab/>
      </w:r>
    </w:p>
    <w:p w:rsidR="00A12F64" w:rsidRDefault="00702A44">
      <w:pPr>
        <w:spacing w:before="19" w:after="0" w:line="240" w:lineRule="auto"/>
        <w:jc w:val="both"/>
        <w:rPr>
          <w:rFonts w:ascii="Times New Roman" w:eastAsia="Times New Roman" w:hAnsi="Times New Roman" w:cs="Times New Roman"/>
        </w:rPr>
      </w:pPr>
      <w:r>
        <w:rPr>
          <w:rFonts w:ascii="Times New Roman" w:eastAsia="Times New Roman" w:hAnsi="Times New Roman" w:cs="Times New Roman"/>
          <w:lang w:val="en-US" w:eastAsia="en-US"/>
        </w:rPr>
        <w:t xml:space="preserve">Volume </w:t>
      </w:r>
      <w:r>
        <w:rPr>
          <w:rFonts w:ascii="Times New Roman" w:eastAsia="Times New Roman" w:hAnsi="Times New Roman" w:cs="Times New Roman"/>
        </w:rPr>
        <w:t xml:space="preserve">des </w:t>
      </w:r>
      <w:proofErr w:type="gramStart"/>
      <w:r>
        <w:rPr>
          <w:rFonts w:ascii="Times New Roman" w:eastAsia="Times New Roman" w:hAnsi="Times New Roman" w:cs="Times New Roman"/>
        </w:rPr>
        <w:t>enseignements :</w:t>
      </w:r>
      <w:proofErr w:type="gramEnd"/>
    </w:p>
    <w:p w:rsidR="00A12F64" w:rsidRDefault="00702A44">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A12F64">
        <w:tblPrEx>
          <w:tblCellMar>
            <w:top w:w="0" w:type="dxa"/>
            <w:bottom w:w="0" w:type="dxa"/>
          </w:tblCellMar>
        </w:tblPrEx>
        <w:tc>
          <w:tcPr>
            <w:tcW w:w="4958" w:type="dxa"/>
            <w:tcBorders>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A12F64" w:rsidRDefault="00702A44">
      <w:pPr>
        <w:spacing w:after="0" w:line="240" w:lineRule="exact"/>
        <w:jc w:val="both"/>
        <w:rPr>
          <w:rFonts w:ascii="Times New Roman" w:eastAsia="Times New Roman" w:hAnsi="Times New Roman" w:cs="Times New Roman"/>
          <w:sz w:val="20"/>
          <w:szCs w:val="20"/>
        </w:rPr>
      </w:pPr>
    </w:p>
    <w:p w:rsidR="00A12F64" w:rsidRDefault="00702A44">
      <w:pPr>
        <w:spacing w:before="67"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33FA1937">
          <v:group id="_x0000_s1131" style="position:absolute;left:0;text-align:left;margin-left:-.25pt;margin-top:147.1pt;width:496.8pt;height:222pt;z-index:251711488;mso-wrap-distance-left:1.9pt;mso-wrap-distance-top:10.55pt;mso-wrap-distance-right:1.9pt;mso-position-horizontal-relative:margin" coordorigin="1128,10944" coordsize="9936,4440">
            <v:shape id="_x0000_s1132" type="#_x0000_t202" style="position:absolute;left:1128;top:11213;width:9936;height:4171"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A12F64">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Epreuves 1ère session</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Durées</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Coefficients</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Examen écrit terminal</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01h30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2/3</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Contrôle Continu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1/3</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bottom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Epreuves 2ème session (éventuellement)</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tcBorders>
                        </w:tcPr>
                        <w:p w:rsidR="00A12F64" w:rsidRDefault="00702A44">
                          <w:pPr>
                            <w:pStyle w:val="Style1042"/>
                            <w:rPr>
                              <w:sz w:val="22"/>
                              <w:szCs w:val="22"/>
                            </w:rPr>
                          </w:pPr>
                          <w:r>
                            <w:rPr>
                              <w:rStyle w:val="CharStyle173"/>
                            </w:rPr>
                            <w:t>Type d'évaluation</w:t>
                          </w:r>
                        </w:p>
                      </w:tc>
                      <w:tc>
                        <w:tcPr>
                          <w:tcW w:w="2477" w:type="dxa"/>
                          <w:tcBorders>
                            <w:top w:val="single" w:sz="6" w:space="0" w:color="auto"/>
                            <w:bottom w:val="single" w:sz="6" w:space="0" w:color="auto"/>
                          </w:tcBorders>
                        </w:tcPr>
                        <w:p w:rsidR="00A12F64" w:rsidRDefault="00702A44">
                          <w:pPr>
                            <w:pStyle w:val="Style1042"/>
                            <w:rPr>
                              <w:sz w:val="22"/>
                              <w:szCs w:val="22"/>
                            </w:rPr>
                          </w:pPr>
                          <w:r>
                            <w:rPr>
                              <w:rStyle w:val="CharStyle173"/>
                            </w:rPr>
                            <w:t>Détails éventuels</w:t>
                          </w:r>
                        </w:p>
                      </w:tc>
                      <w:tc>
                        <w:tcPr>
                          <w:tcW w:w="2482" w:type="dxa"/>
                          <w:tcBorders>
                            <w:top w:val="single" w:sz="6" w:space="0" w:color="auto"/>
                            <w:bottom w:val="single" w:sz="6" w:space="0" w:color="auto"/>
                          </w:tcBorders>
                        </w:tcPr>
                        <w:p w:rsidR="00A12F64" w:rsidRDefault="00702A44">
                          <w:pPr>
                            <w:pStyle w:val="Style1042"/>
                            <w:rPr>
                              <w:sz w:val="22"/>
                              <w:szCs w:val="22"/>
                            </w:rPr>
                          </w:pPr>
                          <w:r>
                            <w:rPr>
                              <w:rStyle w:val="CharStyle173"/>
                            </w:rPr>
                            <w:t>Durées</w:t>
                          </w:r>
                        </w:p>
                      </w:tc>
                      <w:tc>
                        <w:tcPr>
                          <w:tcW w:w="2491" w:type="dxa"/>
                          <w:tcBorders>
                            <w:top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Coefficients</w:t>
                          </w:r>
                        </w:p>
                      </w:tc>
                    </w:tr>
                  </w:tbl>
                  <w:p w:rsidR="00000000" w:rsidRDefault="00702A44"/>
                </w:txbxContent>
              </v:textbox>
            </v:shape>
            <v:shape id="_x0000_s1133" type="#_x0000_t202" style="position:absolute;left:1190;top:10944;width:5856;height:254" filled="f" strokecolor="white" strokeweight="0">
              <v:textbox inset="0,0,0,0">
                <w:txbxContent>
                  <w:p w:rsidR="00A12F64" w:rsidRDefault="00702A44">
                    <w:pPr>
                      <w:pStyle w:val="Style1141"/>
                      <w:spacing w:line="240" w:lineRule="auto"/>
                      <w:rPr>
                        <w:sz w:val="22"/>
                        <w:szCs w:val="22"/>
                      </w:rPr>
                    </w:pPr>
                    <w:r>
                      <w:rPr>
                        <w:rStyle w:val="CharStyle173"/>
                      </w:rPr>
                      <w:t>Mode d'évaluation : Modalités de contrôle des connaissances</w:t>
                    </w:r>
                  </w:p>
                </w:txbxContent>
              </v:textbox>
            </v:shape>
            <w10:wrap type="topAndBottom" anchorx="margin"/>
          </v:group>
        </w:pict>
      </w:r>
      <w:r>
        <w:rPr>
          <w:rFonts w:ascii="Times New Roman" w:eastAsia="Times New Roman" w:hAnsi="Times New Roman" w:cs="Times New Roman"/>
        </w:rPr>
        <w:t>Répartitions des enseignements :</w:t>
      </w:r>
    </w:p>
    <w:p w:rsidR="00A12F64" w:rsidRDefault="00702A44">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TD</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TP</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CI</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TDM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03h00</w:t>
            </w:r>
          </w:p>
        </w:tc>
      </w:tr>
    </w:tbl>
    <w:p w:rsidR="00A12F64" w:rsidRDefault="00702A44">
      <w:pPr>
        <w:spacing w:after="0" w:line="298" w:lineRule="exact"/>
        <w:rPr>
          <w:rFonts w:ascii="Times New Roman" w:eastAsia="Times New Roman" w:hAnsi="Times New Roman" w:cs="Times New Roman"/>
          <w:sz w:val="20"/>
          <w:szCs w:val="20"/>
        </w:rPr>
        <w:sectPr w:rsidR="00A12F64">
          <w:type w:val="continuous"/>
          <w:pgSz w:w="11905" w:h="16837"/>
          <w:pgMar w:top="1151" w:right="972" w:bottom="1440" w:left="953" w:header="720" w:footer="720" w:gutter="0"/>
          <w:cols w:space="720"/>
        </w:sectPr>
      </w:pPr>
    </w:p>
    <w:p w:rsidR="00A12F64" w:rsidRDefault="00702A44">
      <w:pPr>
        <w:spacing w:after="0" w:line="298" w:lineRule="exact"/>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1CA62D1F">
          <v:group id="_x0000_s1134" style="position:absolute;margin-left:-2.9pt;margin-top:0;width:496.05pt;height:192.25pt;z-index:251712512;mso-wrap-distance-left:1.9pt;mso-wrap-distance-right:1.9pt;mso-wrap-distance-bottom:15.1pt;mso-position-horizontal-relative:margin" coordorigin="1133,1123" coordsize="9921,3845">
            <v:shape id="_x0000_s1135" type="#_x0000_t202" style="position:absolute;left:1133;top:1123;width:9921;height:2986"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A12F64">
                      <w:tblPrEx>
                        <w:tblCellMar>
                          <w:top w:w="0" w:type="dxa"/>
                          <w:bottom w:w="0" w:type="dxa"/>
                        </w:tblCellMar>
                      </w:tblPrEx>
                      <w:tc>
                        <w:tcPr>
                          <w:tcW w:w="2482" w:type="dxa"/>
                          <w:tcBorders>
                            <w:top w:val="single" w:sz="6" w:space="0" w:color="auto"/>
                            <w:left w:val="single" w:sz="6" w:space="0" w:color="auto"/>
                            <w:right w:val="single" w:sz="6" w:space="0" w:color="auto"/>
                          </w:tcBorders>
                        </w:tcPr>
                        <w:p w:rsidR="00A12F64" w:rsidRDefault="00702A44">
                          <w:pPr>
                            <w:pStyle w:val="Style1042"/>
                            <w:rPr>
                              <w:sz w:val="22"/>
                              <w:szCs w:val="22"/>
                            </w:rPr>
                          </w:pPr>
                          <w:r>
                            <w:rPr>
                              <w:rStyle w:val="CharStyle173"/>
                            </w:rPr>
                            <w:t>Examen écrit ou oral</w:t>
                          </w:r>
                        </w:p>
                      </w:tc>
                      <w:tc>
                        <w:tcPr>
                          <w:tcW w:w="2477" w:type="dxa"/>
                          <w:tcBorders>
                            <w:top w:val="single" w:sz="6" w:space="0" w:color="auto"/>
                            <w:left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right w:val="single" w:sz="6" w:space="0" w:color="auto"/>
                          </w:tcBorders>
                        </w:tcPr>
                        <w:p w:rsidR="00A12F64" w:rsidRDefault="00702A44">
                          <w:pPr>
                            <w:pStyle w:val="Style1042"/>
                            <w:rPr>
                              <w:sz w:val="22"/>
                              <w:szCs w:val="22"/>
                            </w:rPr>
                          </w:pPr>
                          <w:r>
                            <w:rPr>
                              <w:rStyle w:val="CharStyle173"/>
                            </w:rPr>
                            <w:t>01h30</w:t>
                          </w:r>
                        </w:p>
                      </w:tc>
                      <w:tc>
                        <w:tcPr>
                          <w:tcW w:w="2482" w:type="dxa"/>
                          <w:tcBorders>
                            <w:top w:val="single" w:sz="6" w:space="0" w:color="auto"/>
                            <w:left w:val="single" w:sz="6" w:space="0" w:color="auto"/>
                            <w:right w:val="single" w:sz="6" w:space="0" w:color="auto"/>
                          </w:tcBorders>
                        </w:tcPr>
                        <w:p w:rsidR="00A12F64" w:rsidRDefault="00702A44">
                          <w:pPr>
                            <w:pStyle w:val="Style1042"/>
                            <w:rPr>
                              <w:sz w:val="22"/>
                              <w:szCs w:val="22"/>
                            </w:rPr>
                          </w:pPr>
                          <w:r>
                            <w:rPr>
                              <w:rStyle w:val="CharStyle173"/>
                            </w:rPr>
                            <w:t>2/3</w:t>
                          </w:r>
                        </w:p>
                      </w:tc>
                    </w:tr>
                    <w:tr w:rsidR="00A12F64">
                      <w:tblPrEx>
                        <w:tblCellMar>
                          <w:top w:w="0" w:type="dxa"/>
                          <w:bottom w:w="0" w:type="dxa"/>
                        </w:tblCellMar>
                      </w:tblPrEx>
                      <w:tc>
                        <w:tcPr>
                          <w:tcW w:w="2482" w:type="dxa"/>
                          <w:tcBorders>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(selon l'effectif)</w:t>
                          </w:r>
                        </w:p>
                      </w:tc>
                      <w:tc>
                        <w:tcPr>
                          <w:tcW w:w="2477" w:type="dxa"/>
                          <w:tcBorders>
                            <w:left w:val="single" w:sz="6" w:space="0" w:color="auto"/>
                            <w:bottom w:val="single" w:sz="6" w:space="0" w:color="auto"/>
                            <w:right w:val="single" w:sz="6" w:space="0" w:color="auto"/>
                          </w:tcBorders>
                        </w:tcPr>
                        <w:p w:rsidR="00A12F64" w:rsidRDefault="00702A44">
                          <w:pPr>
                            <w:pStyle w:val="Style300"/>
                          </w:pPr>
                        </w:p>
                      </w:tc>
                      <w:tc>
                        <w:tcPr>
                          <w:tcW w:w="2482" w:type="dxa"/>
                          <w:tcBorders>
                            <w:left w:val="single" w:sz="6" w:space="0" w:color="auto"/>
                            <w:bottom w:val="single" w:sz="6" w:space="0" w:color="auto"/>
                            <w:right w:val="single" w:sz="6" w:space="0" w:color="auto"/>
                          </w:tcBorders>
                        </w:tcPr>
                        <w:p w:rsidR="00A12F64" w:rsidRDefault="00702A44">
                          <w:pPr>
                            <w:pStyle w:val="Style300"/>
                          </w:pPr>
                        </w:p>
                      </w:tc>
                      <w:tc>
                        <w:tcPr>
                          <w:tcW w:w="2482" w:type="dxa"/>
                          <w:tcBorders>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Contrôle Continu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report session 1</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1/3</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bl>
                  <w:p w:rsidR="00000000" w:rsidRDefault="00702A44"/>
                </w:txbxContent>
              </v:textbox>
            </v:shape>
            <v:shape id="_x0000_s1136" type="#_x0000_t202" style="position:absolute;left:1191;top:4080;width:2314;height:888" filled="f" strokecolor="white" strokeweight="0">
              <v:textbox inset="0,0,0,0">
                <w:txbxContent>
                  <w:p w:rsidR="00A12F64" w:rsidRDefault="00702A44">
                    <w:pPr>
                      <w:pStyle w:val="Style886"/>
                      <w:rPr>
                        <w:sz w:val="22"/>
                        <w:szCs w:val="22"/>
                      </w:rPr>
                    </w:pPr>
                    <w:r>
                      <w:rPr>
                        <w:rStyle w:val="CharStyle173"/>
                      </w:rPr>
                      <w:t>Informations complémentaires sur les</w:t>
                    </w:r>
                  </w:p>
                  <w:p w:rsidR="00A12F64" w:rsidRDefault="00702A44">
                    <w:pPr>
                      <w:pStyle w:val="Style886"/>
                      <w:spacing w:before="34" w:line="240" w:lineRule="auto"/>
                      <w:rPr>
                        <w:sz w:val="22"/>
                        <w:szCs w:val="22"/>
                      </w:rPr>
                    </w:pPr>
                    <w:r>
                      <w:rPr>
                        <w:rStyle w:val="CharStyle173"/>
                      </w:rPr>
                      <w:t>MCC :</w:t>
                    </w:r>
                  </w:p>
                </w:txbxContent>
              </v:textbox>
            </v:shape>
            <w10:wrap type="topAndBottom" anchorx="margin"/>
          </v:group>
        </w:pict>
      </w:r>
      <w:r>
        <w:rPr>
          <w:rFonts w:ascii="Times New Roman" w:eastAsia="Times New Roman" w:hAnsi="Times New Roman" w:cs="Times New Roman"/>
        </w:rPr>
        <w:t>Forme d'enseignement :   Enseignement présentiel</w:t>
      </w:r>
    </w:p>
    <w:p w:rsidR="00A12F64" w:rsidRDefault="00702A44">
      <w:pPr>
        <w:tabs>
          <w:tab w:val="left" w:pos="2534"/>
        </w:tabs>
        <w:spacing w:after="0" w:line="298" w:lineRule="exact"/>
        <w:jc w:val="both"/>
        <w:rPr>
          <w:rFonts w:ascii="Times New Roman" w:eastAsia="Times New Roman" w:hAnsi="Times New Roman" w:cs="Times New Roman"/>
        </w:rPr>
      </w:pPr>
      <w:r>
        <w:rPr>
          <w:rFonts w:ascii="Times New Roman" w:eastAsia="Times New Roman" w:hAnsi="Times New Roman" w:cs="Times New Roman"/>
        </w:rPr>
        <w:t>Site de formation :</w:t>
      </w:r>
      <w:r>
        <w:rPr>
          <w:rFonts w:ascii="Times New Roman" w:eastAsia="Times New Roman" w:hAnsi="Times New Roman" w:cs="Times New Roman"/>
        </w:rPr>
        <w:tab/>
        <w:t>Université Bordeaux 1 (Talence)</w:t>
      </w:r>
    </w:p>
    <w:p w:rsidR="00A12F64" w:rsidRDefault="00702A44">
      <w:pPr>
        <w:spacing w:after="0" w:line="298" w:lineRule="exact"/>
        <w:rPr>
          <w:rFonts w:ascii="Times New Roman" w:eastAsia="Times New Roman" w:hAnsi="Times New Roman" w:cs="Times New Roman"/>
        </w:rPr>
      </w:pPr>
      <w:r>
        <w:rPr>
          <w:rFonts w:ascii="Times New Roman" w:eastAsia="Times New Roman" w:hAnsi="Times New Roman" w:cs="Times New Roman"/>
        </w:rPr>
        <w:t>Langue d'enseignement : Français</w:t>
      </w:r>
    </w:p>
    <w:p w:rsidR="00A12F64" w:rsidRDefault="00702A44">
      <w:pPr>
        <w:spacing w:after="0" w:line="293" w:lineRule="exact"/>
        <w:rPr>
          <w:rFonts w:ascii="Times New Roman" w:eastAsia="Times New Roman" w:hAnsi="Times New Roman" w:cs="Times New Roman"/>
          <w:sz w:val="20"/>
          <w:szCs w:val="20"/>
        </w:rPr>
        <w:sectPr w:rsidR="00A12F64">
          <w:headerReference w:type="even" r:id="rId60"/>
          <w:headerReference w:type="default" r:id="rId61"/>
          <w:footerReference w:type="even" r:id="rId62"/>
          <w:footerReference w:type="default" r:id="rId63"/>
          <w:type w:val="continuous"/>
          <w:pgSz w:w="11905" w:h="16837"/>
          <w:pgMar w:top="1122" w:right="5158" w:bottom="1440" w:left="1049" w:header="720" w:footer="720" w:gutter="0"/>
          <w:cols w:space="720"/>
        </w:sectPr>
      </w:pPr>
    </w:p>
    <w:p w:rsidR="00A12F64" w:rsidRDefault="003B53DD">
      <w:pPr>
        <w:spacing w:before="53" w:after="0" w:line="298" w:lineRule="exact"/>
        <w:ind w:right="5990"/>
        <w:rPr>
          <w:rFonts w:ascii="Times New Roman" w:eastAsia="Times New Roman" w:hAnsi="Times New Roman" w:cs="Times New Roman"/>
        </w:rPr>
      </w:pPr>
      <w:r>
        <w:rPr>
          <w:rFonts w:ascii="Times New Roman" w:eastAsia="Times New Roman" w:hAnsi="Times New Roman" w:cs="Times New Roman"/>
        </w:rPr>
        <w:lastRenderedPageBreak/>
        <w:br w:type="page"/>
      </w:r>
      <w:r>
        <w:rPr>
          <w:rFonts w:ascii="Times New Roman" w:eastAsia="Times New Roman" w:hAnsi="Times New Roman" w:cs="Times New Roman"/>
        </w:rPr>
        <w:lastRenderedPageBreak/>
        <w:t xml:space="preserve"> Libellé de </w:t>
      </w:r>
      <w:proofErr w:type="spellStart"/>
      <w:r>
        <w:rPr>
          <w:rFonts w:ascii="Times New Roman" w:eastAsia="Times New Roman" w:hAnsi="Times New Roman" w:cs="Times New Roman"/>
        </w:rPr>
        <w:t>l’ue</w:t>
      </w:r>
      <w:proofErr w:type="spellEnd"/>
      <w:r w:rsidR="00702A44">
        <w:rPr>
          <w:rFonts w:ascii="Times New Roman" w:eastAsia="Times New Roman" w:hAnsi="Times New Roman" w:cs="Times New Roman"/>
        </w:rPr>
        <w:t xml:space="preserve"> : Traitement d'image Libellé court : Traitement d'image </w:t>
      </w:r>
      <w:r w:rsidR="00702A44">
        <w:rPr>
          <w:rFonts w:ascii="Times New Roman" w:eastAsia="Times New Roman" w:hAnsi="Times New Roman" w:cs="Times New Roman"/>
          <w:u w:val="single"/>
        </w:rPr>
        <w:t xml:space="preserve">Code </w:t>
      </w:r>
      <w:proofErr w:type="spellStart"/>
      <w:r w:rsidR="00702A44">
        <w:rPr>
          <w:rFonts w:ascii="Times New Roman" w:eastAsia="Times New Roman" w:hAnsi="Times New Roman" w:cs="Times New Roman"/>
          <w:u w:val="single"/>
        </w:rPr>
        <w:t>ue</w:t>
      </w:r>
      <w:proofErr w:type="spellEnd"/>
      <w:r w:rsidR="00702A44">
        <w:rPr>
          <w:rFonts w:ascii="Times New Roman" w:eastAsia="Times New Roman" w:hAnsi="Times New Roman" w:cs="Times New Roman"/>
          <w:u w:val="single"/>
        </w:rPr>
        <w:t xml:space="preserve"> Apogée: J1IN8M11</w:t>
      </w:r>
    </w:p>
    <w:p w:rsidR="00A12F64" w:rsidRDefault="00702A44">
      <w:pPr>
        <w:tabs>
          <w:tab w:val="left" w:leader="underscore" w:pos="4334"/>
          <w:tab w:val="left" w:leader="underscore" w:pos="8726"/>
        </w:tabs>
        <w:spacing w:before="34" w:after="0" w:line="240" w:lineRule="auto"/>
        <w:jc w:val="both"/>
        <w:rPr>
          <w:rFonts w:ascii="Times New Roman" w:eastAsia="Times New Roman" w:hAnsi="Times New Roman" w:cs="Times New Roman"/>
        </w:rPr>
      </w:pPr>
      <w:r>
        <w:rPr>
          <w:rFonts w:ascii="Times New Roman" w:eastAsia="Times New Roman" w:hAnsi="Times New Roman" w:cs="Times New Roman"/>
          <w:u w:val="single"/>
        </w:rPr>
        <w:t>Niveau : M1</w:t>
      </w:r>
      <w:r>
        <w:rPr>
          <w:rFonts w:ascii="Times New Roman" w:eastAsia="Times New Roman" w:hAnsi="Times New Roman" w:cs="Times New Roman"/>
        </w:rPr>
        <w:tab/>
      </w:r>
      <w:r>
        <w:rPr>
          <w:rFonts w:ascii="Times New Roman" w:eastAsia="Times New Roman" w:hAnsi="Times New Roman" w:cs="Times New Roman"/>
          <w:u w:val="single"/>
        </w:rPr>
        <w:t xml:space="preserve">| 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de printemps</w:t>
      </w:r>
      <w:r>
        <w:rPr>
          <w:rFonts w:ascii="Times New Roman" w:eastAsia="Times New Roman" w:hAnsi="Times New Roman" w:cs="Times New Roman"/>
        </w:rPr>
        <w:tab/>
      </w:r>
      <w:r>
        <w:rPr>
          <w:rFonts w:ascii="Times New Roman" w:eastAsia="Times New Roman" w:hAnsi="Times New Roman" w:cs="Times New Roman"/>
          <w:u w:val="single"/>
        </w:rPr>
        <w:t>|ECTS :6</w:t>
      </w:r>
    </w:p>
    <w:tbl>
      <w:tblPr>
        <w:tblW w:w="0" w:type="auto"/>
        <w:tblInd w:w="40" w:type="dxa"/>
        <w:tblLayout w:type="fixed"/>
        <w:tblCellMar>
          <w:left w:w="40" w:type="dxa"/>
          <w:right w:w="40" w:type="dxa"/>
        </w:tblCellMar>
        <w:tblLook w:val="0000" w:firstRow="0" w:lastRow="0" w:firstColumn="0" w:lastColumn="0" w:noHBand="0" w:noVBand="0"/>
      </w:tblPr>
      <w:tblGrid>
        <w:gridCol w:w="2549"/>
        <w:gridCol w:w="7162"/>
      </w:tblGrid>
      <w:tr w:rsidR="00A12F64">
        <w:tblPrEx>
          <w:tblCellMar>
            <w:top w:w="0" w:type="dxa"/>
            <w:bottom w:w="0" w:type="dxa"/>
          </w:tblCellMar>
        </w:tblPrEx>
        <w:tc>
          <w:tcPr>
            <w:tcW w:w="2549"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Responsable :</w:t>
            </w:r>
          </w:p>
        </w:tc>
        <w:tc>
          <w:tcPr>
            <w:tcW w:w="7162"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Achille BRAQUELAIRE </w:t>
            </w:r>
            <w:r w:rsidRPr="003B53DD">
              <w:rPr>
                <w:rFonts w:ascii="Times New Roman" w:eastAsia="Times New Roman" w:hAnsi="Times New Roman" w:cs="Times New Roman"/>
                <w:lang w:eastAsia="en-US"/>
              </w:rPr>
              <w:t>(</w:t>
            </w:r>
            <w:hyperlink r:id="rId64" w:history="1">
              <w:r w:rsidRPr="003B53DD">
                <w:rPr>
                  <w:rFonts w:ascii="Times New Roman" w:eastAsia="Times New Roman" w:hAnsi="Times New Roman" w:cs="Times New Roman"/>
                  <w:u w:val="single"/>
                  <w:lang w:eastAsia="en-US"/>
                </w:rPr>
                <w:t>achille.braquelaire@u-bordeaux1.fr</w:t>
              </w:r>
            </w:hyperlink>
            <w:r w:rsidRPr="003B53DD">
              <w:rPr>
                <w:rFonts w:ascii="Times New Roman" w:eastAsia="Times New Roman" w:hAnsi="Times New Roman" w:cs="Times New Roman"/>
                <w:lang w:eastAsia="en-US"/>
              </w:rPr>
              <w:t>)</w:t>
            </w:r>
          </w:p>
        </w:tc>
      </w:tr>
      <w:tr w:rsidR="00A12F64">
        <w:tblPrEx>
          <w:tblCellMar>
            <w:top w:w="0" w:type="dxa"/>
            <w:bottom w:w="0" w:type="dxa"/>
          </w:tblCellMar>
        </w:tblPrEx>
        <w:tc>
          <w:tcPr>
            <w:tcW w:w="2549"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Composante :</w:t>
            </w:r>
          </w:p>
        </w:tc>
        <w:tc>
          <w:tcPr>
            <w:tcW w:w="7162"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UFR DE MATHEMATIQUES ET INFORMATIQUE</w:t>
            </w:r>
          </w:p>
        </w:tc>
      </w:tr>
      <w:tr w:rsidR="00A12F64">
        <w:tblPrEx>
          <w:tblCellMar>
            <w:top w:w="0" w:type="dxa"/>
            <w:bottom w:w="0" w:type="dxa"/>
          </w:tblCellMar>
        </w:tblPrEx>
        <w:tc>
          <w:tcPr>
            <w:tcW w:w="2549"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Discipline :</w:t>
            </w:r>
          </w:p>
        </w:tc>
        <w:tc>
          <w:tcPr>
            <w:tcW w:w="7162"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Informatique</w:t>
            </w:r>
          </w:p>
        </w:tc>
      </w:tr>
      <w:tr w:rsidR="00A12F64">
        <w:tblPrEx>
          <w:tblCellMar>
            <w:top w:w="0" w:type="dxa"/>
            <w:bottom w:w="0" w:type="dxa"/>
          </w:tblCellMar>
        </w:tblPrEx>
        <w:tc>
          <w:tcPr>
            <w:tcW w:w="2549"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Public concerné :</w:t>
            </w:r>
          </w:p>
        </w:tc>
        <w:tc>
          <w:tcPr>
            <w:tcW w:w="7162"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Formation initiale + Formation continue</w:t>
            </w:r>
          </w:p>
        </w:tc>
      </w:tr>
      <w:tr w:rsidR="00A12F64">
        <w:tblPrEx>
          <w:tblCellMar>
            <w:top w:w="0" w:type="dxa"/>
            <w:bottom w:w="0" w:type="dxa"/>
          </w:tblCellMar>
        </w:tblPrEx>
        <w:tc>
          <w:tcPr>
            <w:tcW w:w="9711" w:type="dxa"/>
            <w:gridSpan w:val="2"/>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tc>
      </w:tr>
    </w:tbl>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Objectifs pédagogiques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Cet enseignement présente différents modèles liés à l'acquisition, à la représentation, et à la transformation des images numériques 2D, et montre</w:t>
      </w:r>
      <w:r>
        <w:rPr>
          <w:rFonts w:ascii="Times New Roman" w:eastAsia="Times New Roman" w:hAnsi="Times New Roman" w:cs="Times New Roman"/>
        </w:rPr>
        <w:t xml:space="preserve"> comment les appliquer aux principales problématiques du traitement d'image, que ce soit pour améliorer une image existante pour en corriger les défauts, ou pour effectuer des prétraitement pour l'analyse, la synthèse, ou le codage d'images.</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Compétences ac</w:t>
      </w:r>
      <w:r>
        <w:rPr>
          <w:rFonts w:ascii="Times New Roman" w:eastAsia="Times New Roman" w:hAnsi="Times New Roman" w:cs="Times New Roman"/>
        </w:rPr>
        <w:t>quises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-Identifier et caractériser les défauts d'une image</w:t>
      </w:r>
    </w:p>
    <w:p w:rsidR="00A12F64" w:rsidRDefault="00702A44">
      <w:pPr>
        <w:spacing w:after="0" w:line="240" w:lineRule="exact"/>
        <w:jc w:val="both"/>
        <w:rPr>
          <w:rFonts w:ascii="Times New Roman" w:eastAsia="Times New Roman" w:hAnsi="Times New Roman" w:cs="Times New Roman"/>
          <w:sz w:val="20"/>
          <w:szCs w:val="20"/>
        </w:rPr>
      </w:pPr>
    </w:p>
    <w:p w:rsidR="00A12F64" w:rsidRDefault="00702A44">
      <w:pPr>
        <w:spacing w:before="67" w:after="0" w:line="288" w:lineRule="exact"/>
        <w:jc w:val="both"/>
        <w:rPr>
          <w:rFonts w:ascii="Times New Roman" w:eastAsia="Times New Roman" w:hAnsi="Times New Roman" w:cs="Times New Roman"/>
        </w:rPr>
      </w:pPr>
      <w:r>
        <w:rPr>
          <w:rFonts w:ascii="Times New Roman" w:eastAsia="Times New Roman" w:hAnsi="Times New Roman" w:cs="Times New Roman"/>
        </w:rPr>
        <w:t>-Comprendre et traduire sous forme algorithmique la spécification mathématique d'une méthode de traitement d'image</w:t>
      </w:r>
    </w:p>
    <w:p w:rsidR="00A12F64" w:rsidRDefault="00702A44">
      <w:pPr>
        <w:spacing w:after="0" w:line="240" w:lineRule="exact"/>
        <w:rPr>
          <w:rFonts w:ascii="Times New Roman" w:eastAsia="Times New Roman" w:hAnsi="Times New Roman" w:cs="Times New Roman"/>
          <w:sz w:val="20"/>
          <w:szCs w:val="20"/>
        </w:rPr>
      </w:pPr>
    </w:p>
    <w:p w:rsidR="00A12F64" w:rsidRDefault="00702A44">
      <w:pPr>
        <w:spacing w:before="67" w:after="0" w:line="293" w:lineRule="exact"/>
        <w:rPr>
          <w:rFonts w:ascii="Times New Roman" w:eastAsia="Times New Roman" w:hAnsi="Times New Roman" w:cs="Times New Roman"/>
        </w:rPr>
      </w:pPr>
      <w:r>
        <w:rPr>
          <w:rFonts w:ascii="Times New Roman" w:eastAsia="Times New Roman" w:hAnsi="Times New Roman" w:cs="Times New Roman"/>
        </w:rPr>
        <w:t>-Choisir le modèle et/ou la méthode adaptée à un type de traitement</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-Construire ou adapter une chaîne de traitements spécifique à la résolution d'un problème</w:t>
      </w:r>
    </w:p>
    <w:p w:rsidR="00A12F64" w:rsidRDefault="00702A44">
      <w:pPr>
        <w:spacing w:after="0" w:line="293" w:lineRule="exact"/>
        <w:rPr>
          <w:rFonts w:ascii="Times New Roman" w:eastAsia="Times New Roman" w:hAnsi="Times New Roman" w:cs="Times New Roman"/>
        </w:rPr>
      </w:pPr>
      <w:proofErr w:type="gramStart"/>
      <w:r>
        <w:rPr>
          <w:rFonts w:ascii="Times New Roman" w:eastAsia="Times New Roman" w:hAnsi="Times New Roman" w:cs="Times New Roman"/>
        </w:rPr>
        <w:t>particulier</w:t>
      </w:r>
      <w:proofErr w:type="gramEnd"/>
    </w:p>
    <w:p w:rsidR="00A12F64" w:rsidRDefault="00702A44">
      <w:pPr>
        <w:spacing w:after="0" w:line="293" w:lineRule="exact"/>
        <w:ind w:right="1843"/>
        <w:rPr>
          <w:rFonts w:ascii="Times New Roman" w:eastAsia="Times New Roman" w:hAnsi="Times New Roman" w:cs="Times New Roman"/>
        </w:rPr>
      </w:pPr>
      <w:r>
        <w:rPr>
          <w:rFonts w:ascii="Times New Roman" w:eastAsia="Times New Roman" w:hAnsi="Times New Roman" w:cs="Times New Roman"/>
        </w:rPr>
        <w:t xml:space="preserve">-Implémenter et mettre en </w:t>
      </w:r>
      <w:proofErr w:type="spellStart"/>
      <w:r>
        <w:rPr>
          <w:rFonts w:ascii="Times New Roman" w:eastAsia="Times New Roman" w:hAnsi="Times New Roman" w:cs="Times New Roman"/>
        </w:rPr>
        <w:t>oeuvre</w:t>
      </w:r>
      <w:proofErr w:type="spellEnd"/>
      <w:r>
        <w:rPr>
          <w:rFonts w:ascii="Times New Roman" w:eastAsia="Times New Roman" w:hAnsi="Times New Roman" w:cs="Times New Roman"/>
        </w:rPr>
        <w:t xml:space="preserve"> les principales méthodes de traitement d'image Programme - descriptif :</w:t>
      </w:r>
    </w:p>
    <w:p w:rsidR="00A12F64" w:rsidRDefault="00702A44">
      <w:pPr>
        <w:spacing w:before="53" w:after="0" w:line="298" w:lineRule="exact"/>
        <w:jc w:val="both"/>
        <w:rPr>
          <w:rFonts w:ascii="Times New Roman" w:eastAsia="Times New Roman" w:hAnsi="Times New Roman" w:cs="Times New Roman"/>
        </w:rPr>
      </w:pPr>
      <w:r>
        <w:rPr>
          <w:rFonts w:ascii="Times New Roman" w:eastAsia="Times New Roman" w:hAnsi="Times New Roman" w:cs="Times New Roman"/>
        </w:rPr>
        <w:t>La première partie de cet enseignement présente l</w:t>
      </w:r>
      <w:r>
        <w:rPr>
          <w:rFonts w:ascii="Times New Roman" w:eastAsia="Times New Roman" w:hAnsi="Times New Roman" w:cs="Times New Roman"/>
        </w:rPr>
        <w:t>es principaux modèles permettant de décrire les images numériques 2D et leurs processus d'acquisition et de restitution. Elle est organisée autour de trois thèmes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-La représentation, l'acquisition et la reconstruction des images : de la lumière aux image</w:t>
      </w:r>
      <w:r>
        <w:rPr>
          <w:rFonts w:ascii="Times New Roman" w:eastAsia="Times New Roman" w:hAnsi="Times New Roman" w:cs="Times New Roman"/>
        </w:rPr>
        <w:t xml:space="preserve">s, du phénomène au calcul, représentation spatiale, fréquentielle et statistique des images, discrétisation et reconstruction du signal continu, </w:t>
      </w:r>
      <w:proofErr w:type="spellStart"/>
      <w:r>
        <w:rPr>
          <w:rFonts w:ascii="Times New Roman" w:eastAsia="Times New Roman" w:hAnsi="Times New Roman" w:cs="Times New Roman"/>
        </w:rPr>
        <w:t>rééchantillonnage</w:t>
      </w:r>
      <w:proofErr w:type="spellEnd"/>
      <w:r>
        <w:rPr>
          <w:rFonts w:ascii="Times New Roman" w:eastAsia="Times New Roman" w:hAnsi="Times New Roman" w:cs="Times New Roman"/>
        </w:rPr>
        <w:t>, etc.</w:t>
      </w:r>
    </w:p>
    <w:p w:rsidR="00A12F64" w:rsidRDefault="00702A44">
      <w:pPr>
        <w:spacing w:after="0" w:line="298" w:lineRule="exact"/>
        <w:jc w:val="both"/>
        <w:rPr>
          <w:rFonts w:ascii="Times New Roman" w:eastAsia="Times New Roman" w:hAnsi="Times New Roman" w:cs="Times New Roman"/>
        </w:rPr>
      </w:pPr>
      <w:r>
        <w:rPr>
          <w:rFonts w:ascii="Times New Roman" w:eastAsia="Times New Roman" w:hAnsi="Times New Roman" w:cs="Times New Roman"/>
        </w:rPr>
        <w:t>-La modélisation, la représentation et la reproduction des couleurs : le phénomène de l</w:t>
      </w:r>
      <w:r>
        <w:rPr>
          <w:rFonts w:ascii="Times New Roman" w:eastAsia="Times New Roman" w:hAnsi="Times New Roman" w:cs="Times New Roman"/>
        </w:rPr>
        <w:t>a couleur, modélisation de la vision humaine des couleurs, colorimétrie, systèmes de couleur, calibrage des périphériques, etc.</w:t>
      </w:r>
    </w:p>
    <w:p w:rsidR="00A12F64" w:rsidRDefault="00702A44">
      <w:pPr>
        <w:spacing w:after="0" w:line="240" w:lineRule="exact"/>
        <w:rPr>
          <w:rFonts w:ascii="Times New Roman" w:eastAsia="Times New Roman" w:hAnsi="Times New Roman" w:cs="Times New Roman"/>
          <w:sz w:val="20"/>
          <w:szCs w:val="20"/>
        </w:rPr>
      </w:pPr>
    </w:p>
    <w:p w:rsidR="00A12F64" w:rsidRDefault="00702A44">
      <w:pPr>
        <w:spacing w:before="48" w:after="0" w:line="298" w:lineRule="exact"/>
        <w:rPr>
          <w:rFonts w:ascii="Times New Roman" w:eastAsia="Times New Roman" w:hAnsi="Times New Roman" w:cs="Times New Roman"/>
        </w:rPr>
      </w:pPr>
      <w:r>
        <w:rPr>
          <w:rFonts w:ascii="Times New Roman" w:eastAsia="Times New Roman" w:hAnsi="Times New Roman" w:cs="Times New Roman"/>
        </w:rPr>
        <w:t xml:space="preserve">-Les transformations d'images : transformation d'images </w:t>
      </w:r>
      <w:proofErr w:type="spellStart"/>
      <w:r>
        <w:rPr>
          <w:rFonts w:ascii="Times New Roman" w:eastAsia="Times New Roman" w:hAnsi="Times New Roman" w:cs="Times New Roman"/>
        </w:rPr>
        <w:t>multibandes</w:t>
      </w:r>
      <w:proofErr w:type="spellEnd"/>
      <w:r>
        <w:rPr>
          <w:rFonts w:ascii="Times New Roman" w:eastAsia="Times New Roman" w:hAnsi="Times New Roman" w:cs="Times New Roman"/>
        </w:rPr>
        <w:t>, transformations ponctuelles, convolutions, filtres d'ordre</w:t>
      </w:r>
      <w:r>
        <w:rPr>
          <w:rFonts w:ascii="Times New Roman" w:eastAsia="Times New Roman" w:hAnsi="Times New Roman" w:cs="Times New Roman"/>
        </w:rPr>
        <w:t>, transformations morphologiques, caractérisation fréquentielle d'un filtre, transformations fréquentielles, transformations géométriques</w:t>
      </w:r>
    </w:p>
    <w:p w:rsidR="00A12F64" w:rsidRDefault="00702A44">
      <w:pPr>
        <w:spacing w:after="0" w:line="240" w:lineRule="exact"/>
        <w:jc w:val="both"/>
        <w:rPr>
          <w:rFonts w:ascii="Times New Roman" w:eastAsia="Times New Roman" w:hAnsi="Times New Roman" w:cs="Times New Roman"/>
          <w:sz w:val="20"/>
          <w:szCs w:val="20"/>
        </w:rPr>
      </w:pPr>
    </w:p>
    <w:p w:rsidR="00A12F64" w:rsidRDefault="00702A44">
      <w:pPr>
        <w:spacing w:after="0" w:line="240" w:lineRule="exact"/>
        <w:jc w:val="both"/>
        <w:rPr>
          <w:rFonts w:ascii="Times New Roman" w:eastAsia="Times New Roman" w:hAnsi="Times New Roman" w:cs="Times New Roman"/>
          <w:sz w:val="20"/>
          <w:szCs w:val="20"/>
        </w:rPr>
      </w:pPr>
    </w:p>
    <w:p w:rsidR="00A12F64" w:rsidRDefault="00702A44">
      <w:pPr>
        <w:spacing w:before="115" w:after="0" w:line="293" w:lineRule="exact"/>
        <w:jc w:val="both"/>
        <w:rPr>
          <w:rFonts w:ascii="Times New Roman" w:eastAsia="Times New Roman" w:hAnsi="Times New Roman" w:cs="Times New Roman"/>
        </w:rPr>
      </w:pPr>
      <w:r>
        <w:rPr>
          <w:rFonts w:ascii="Times New Roman" w:eastAsia="Times New Roman" w:hAnsi="Times New Roman" w:cs="Times New Roman"/>
        </w:rPr>
        <w:t xml:space="preserve">La seconde partie de cet enseignement est consacrée à l'étude de problèmes concrets de traitement d'image. Elle est </w:t>
      </w:r>
      <w:r>
        <w:rPr>
          <w:rFonts w:ascii="Times New Roman" w:eastAsia="Times New Roman" w:hAnsi="Times New Roman" w:cs="Times New Roman"/>
        </w:rPr>
        <w:t>organisée autour de trois thèmes :</w:t>
      </w:r>
    </w:p>
    <w:p w:rsidR="00A12F64" w:rsidRDefault="00702A44">
      <w:pPr>
        <w:spacing w:after="0" w:line="240" w:lineRule="exact"/>
        <w:rPr>
          <w:rFonts w:ascii="Times New Roman" w:eastAsia="Times New Roman" w:hAnsi="Times New Roman" w:cs="Times New Roman"/>
          <w:sz w:val="20"/>
          <w:szCs w:val="20"/>
        </w:rPr>
      </w:pPr>
    </w:p>
    <w:p w:rsidR="00A12F64" w:rsidRDefault="00702A44">
      <w:pPr>
        <w:spacing w:before="58" w:after="0" w:line="293" w:lineRule="exact"/>
        <w:rPr>
          <w:rFonts w:ascii="Times New Roman" w:eastAsia="Times New Roman" w:hAnsi="Times New Roman" w:cs="Times New Roman"/>
        </w:rPr>
      </w:pPr>
      <w:r>
        <w:rPr>
          <w:rFonts w:ascii="Times New Roman" w:eastAsia="Times New Roman" w:hAnsi="Times New Roman" w:cs="Times New Roman"/>
        </w:rPr>
        <w:t>-Les traitements qualitatifs pour l'amélioration d'image : transformations basiques, traitement de la luminosité et du contraste, traitement chromatique, lissage, accentuation des détails, effets spéciaux, etc.</w:t>
      </w:r>
    </w:p>
    <w:p w:rsidR="00A12F64" w:rsidRDefault="00702A44">
      <w:pPr>
        <w:numPr>
          <w:ilvl w:val="0"/>
          <w:numId w:val="7"/>
        </w:numPr>
        <w:tabs>
          <w:tab w:val="left" w:pos="130"/>
        </w:tabs>
        <w:spacing w:before="293" w:after="0" w:line="298" w:lineRule="exact"/>
        <w:rPr>
          <w:rFonts w:ascii="Times New Roman" w:eastAsia="Times New Roman" w:hAnsi="Times New Roman" w:cs="Times New Roman"/>
        </w:rPr>
      </w:pPr>
      <w:r>
        <w:rPr>
          <w:rFonts w:ascii="Times New Roman" w:eastAsia="Times New Roman" w:hAnsi="Times New Roman" w:cs="Times New Roman"/>
        </w:rPr>
        <w:t>La restau</w:t>
      </w:r>
      <w:r>
        <w:rPr>
          <w:rFonts w:ascii="Times New Roman" w:eastAsia="Times New Roman" w:hAnsi="Times New Roman" w:cs="Times New Roman"/>
        </w:rPr>
        <w:t>ration des images pour la correction des défauts : défauts d'illumination, bruit périodique et apériodique, distorsions géométrique, modélisation des distorsions et filtrage inverse, etc.</w:t>
      </w:r>
    </w:p>
    <w:p w:rsidR="00A12F64" w:rsidRDefault="00702A44">
      <w:pPr>
        <w:numPr>
          <w:ilvl w:val="0"/>
          <w:numId w:val="7"/>
        </w:numPr>
        <w:tabs>
          <w:tab w:val="left" w:pos="130"/>
        </w:tabs>
        <w:spacing w:before="288" w:after="0" w:line="298" w:lineRule="exact"/>
        <w:rPr>
          <w:rFonts w:ascii="Times New Roman" w:eastAsia="Times New Roman" w:hAnsi="Times New Roman" w:cs="Times New Roman"/>
        </w:rPr>
      </w:pPr>
      <w:r>
        <w:rPr>
          <w:rFonts w:ascii="Times New Roman" w:eastAsia="Times New Roman" w:hAnsi="Times New Roman" w:cs="Times New Roman"/>
        </w:rPr>
        <w:t>L'extraction des contours : méthodes dérivatives, opérateur dérivati</w:t>
      </w:r>
      <w:r>
        <w:rPr>
          <w:rFonts w:ascii="Times New Roman" w:eastAsia="Times New Roman" w:hAnsi="Times New Roman" w:cs="Times New Roman"/>
        </w:rPr>
        <w:t>fs du premier ordre et du</w:t>
      </w:r>
    </w:p>
    <w:p w:rsidR="00A12F64" w:rsidRDefault="00702A44">
      <w:pPr>
        <w:tabs>
          <w:tab w:val="left" w:leader="underscore" w:pos="9509"/>
        </w:tabs>
        <w:spacing w:after="0" w:line="298"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lastRenderedPageBreak/>
        <w:t>second</w:t>
      </w:r>
      <w:proofErr w:type="gramEnd"/>
      <w:r>
        <w:rPr>
          <w:rFonts w:ascii="Times New Roman" w:eastAsia="Times New Roman" w:hAnsi="Times New Roman" w:cs="Times New Roman"/>
          <w:u w:val="single"/>
        </w:rPr>
        <w:t xml:space="preserve"> ordre, seuillage, gradients morphologiques, etc.</w:t>
      </w:r>
      <w:r>
        <w:rPr>
          <w:rFonts w:ascii="Times New Roman" w:eastAsia="Times New Roman" w:hAnsi="Times New Roman" w:cs="Times New Roman"/>
        </w:rPr>
        <w:tab/>
      </w:r>
    </w:p>
    <w:p w:rsidR="00A12F64" w:rsidRDefault="00702A44">
      <w:pPr>
        <w:spacing w:after="0" w:line="298" w:lineRule="exact"/>
        <w:rPr>
          <w:rFonts w:ascii="Times New Roman" w:eastAsia="Times New Roman" w:hAnsi="Times New Roman" w:cs="Times New Roman"/>
        </w:rPr>
      </w:pPr>
      <w:r>
        <w:rPr>
          <w:rFonts w:ascii="Times New Roman" w:eastAsia="Times New Roman" w:hAnsi="Times New Roman" w:cs="Times New Roman"/>
        </w:rPr>
        <w:t>Bibliographie :</w:t>
      </w:r>
    </w:p>
    <w:p w:rsidR="00A12F64" w:rsidRDefault="00702A44">
      <w:pPr>
        <w:numPr>
          <w:ilvl w:val="0"/>
          <w:numId w:val="12"/>
        </w:numPr>
        <w:tabs>
          <w:tab w:val="left" w:pos="178"/>
        </w:tabs>
        <w:spacing w:after="0" w:line="298" w:lineRule="exact"/>
        <w:rPr>
          <w:rFonts w:ascii="Times New Roman" w:eastAsia="Times New Roman" w:hAnsi="Times New Roman" w:cs="Times New Roman"/>
        </w:rPr>
      </w:pPr>
      <w:r>
        <w:rPr>
          <w:rFonts w:ascii="Times New Roman" w:eastAsia="Times New Roman" w:hAnsi="Times New Roman" w:cs="Times New Roman"/>
          <w:sz w:val="20"/>
          <w:szCs w:val="20"/>
        </w:rPr>
        <w:pict w14:anchorId="2E1DC572">
          <v:group id="_x0000_s1137" style="position:absolute;left:0;text-align:left;margin-left:-2.65pt;margin-top:132pt;width:496.8pt;height:132.7pt;z-index:251713536;mso-wrap-distance-left:1.9pt;mso-wrap-distance-top:12.25pt;mso-wrap-distance-right:1.9pt;mso-position-horizontal-relative:margin" coordorigin="1128,12432" coordsize="9936,2654">
            <v:shape id="_x0000_s1138" type="#_x0000_t202" style="position:absolute;left:1128;top:12696;width:9936;height:239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4963"/>
                      <w:gridCol w:w="4973"/>
                    </w:tblGrid>
                    <w:tr w:rsidR="00A12F64">
                      <w:tblPrEx>
                        <w:tblCellMar>
                          <w:top w:w="0" w:type="dxa"/>
                          <w:bottom w:w="0" w:type="dxa"/>
                        </w:tblCellMar>
                      </w:tblPrEx>
                      <w:tc>
                        <w:tcPr>
                          <w:tcW w:w="4963" w:type="dxa"/>
                          <w:tcBorders>
                            <w:top w:val="single" w:sz="6" w:space="0" w:color="auto"/>
                          </w:tcBorders>
                        </w:tcPr>
                        <w:p w:rsidR="00A12F64" w:rsidRDefault="00702A44">
                          <w:pPr>
                            <w:pStyle w:val="Style1042"/>
                            <w:rPr>
                              <w:sz w:val="22"/>
                              <w:szCs w:val="22"/>
                            </w:rPr>
                          </w:pPr>
                          <w:r>
                            <w:rPr>
                              <w:rStyle w:val="CharStyle173"/>
                            </w:rPr>
                            <w:t>Volume des enseignements :</w:t>
                          </w:r>
                        </w:p>
                      </w:tc>
                      <w:tc>
                        <w:tcPr>
                          <w:tcW w:w="4973" w:type="dxa"/>
                          <w:tcBorders>
                            <w:top w:val="single" w:sz="6" w:space="0" w:color="auto"/>
                            <w:bottom w:val="single" w:sz="6" w:space="0" w:color="auto"/>
                          </w:tcBorders>
                        </w:tcPr>
                        <w:p w:rsidR="00A12F64" w:rsidRDefault="00702A44">
                          <w:pPr>
                            <w:pStyle w:val="Style300"/>
                          </w:pPr>
                        </w:p>
                      </w:tc>
                    </w:tr>
                    <w:tr w:rsidR="00A12F64">
                      <w:tblPrEx>
                        <w:tblCellMar>
                          <w:top w:w="0" w:type="dxa"/>
                          <w:bottom w:w="0" w:type="dxa"/>
                        </w:tblCellMar>
                      </w:tblPrEx>
                      <w:tc>
                        <w:tcPr>
                          <w:tcW w:w="4963" w:type="dxa"/>
                          <w:tcBorders>
                            <w:bottom w:val="single" w:sz="6" w:space="0" w:color="auto"/>
                            <w:right w:val="single" w:sz="6" w:space="0" w:color="auto"/>
                          </w:tcBorders>
                        </w:tcPr>
                        <w:p w:rsidR="00A12F64" w:rsidRDefault="00702A44">
                          <w:pPr>
                            <w:pStyle w:val="Style300"/>
                          </w:pP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Nombre d'heures en présentiel</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Cours Magistraux (CM)</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24.00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Travaux Dirigés (TD)</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24.00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Travaux Pratiques (TP)</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Cours Intégrés (CI)</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Travaux Dirigés sur machine (TDM)</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Accompagnement</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0.00</w:t>
                          </w:r>
                        </w:p>
                      </w:tc>
                    </w:tr>
                  </w:tbl>
                  <w:p w:rsidR="00000000" w:rsidRDefault="00702A44"/>
                </w:txbxContent>
              </v:textbox>
            </v:shape>
            <v:shape id="_x0000_s1139" type="#_x0000_t202" style="position:absolute;left:1210;top:12432;width:8596;height:254" filled="f" strokecolor="white" strokeweight="0">
              <v:textbox inset="0,0,0,0">
                <w:txbxContent>
                  <w:p w:rsidR="00A12F64" w:rsidRDefault="00702A44">
                    <w:pPr>
                      <w:pStyle w:val="Style886"/>
                      <w:spacing w:line="240" w:lineRule="auto"/>
                      <w:jc w:val="both"/>
                      <w:rPr>
                        <w:sz w:val="22"/>
                        <w:szCs w:val="22"/>
                      </w:rPr>
                    </w:pPr>
                    <w:r>
                      <w:rPr>
                        <w:rStyle w:val="CharStyle173"/>
                        <w:u w:val="single"/>
                      </w:rPr>
                      <w:t xml:space="preserve">* J.-P. </w:t>
                    </w:r>
                    <w:proofErr w:type="spellStart"/>
                    <w:r>
                      <w:rPr>
                        <w:rStyle w:val="CharStyle173"/>
                        <w:u w:val="single"/>
                      </w:rPr>
                      <w:t>Cocquerez</w:t>
                    </w:r>
                    <w:proofErr w:type="spellEnd"/>
                    <w:r>
                      <w:rPr>
                        <w:rStyle w:val="CharStyle173"/>
                        <w:u w:val="single"/>
                      </w:rPr>
                      <w:t xml:space="preserve"> et </w:t>
                    </w:r>
                    <w:proofErr w:type="spellStart"/>
                    <w:r>
                      <w:rPr>
                        <w:rStyle w:val="CharStyle173"/>
                        <w:u w:val="single"/>
                      </w:rPr>
                      <w:t>S.Philips</w:t>
                    </w:r>
                    <w:proofErr w:type="spellEnd"/>
                    <w:r>
                      <w:rPr>
                        <w:rStyle w:val="CharStyle173"/>
                        <w:u w:val="single"/>
                      </w:rPr>
                      <w:t>, Analyse d'images : filtrage et segmentation, Masson, 1995.</w:t>
                    </w:r>
                  </w:p>
                </w:txbxContent>
              </v:textbox>
            </v:shape>
            <w10:wrap type="topAndBottom" anchorx="margin"/>
          </v:group>
        </w:pict>
      </w:r>
      <w:r w:rsidRPr="003B53DD">
        <w:rPr>
          <w:rFonts w:ascii="Times New Roman" w:eastAsia="Times New Roman" w:hAnsi="Times New Roman" w:cs="Times New Roman"/>
          <w:lang w:val="en-US"/>
        </w:rPr>
        <w:t xml:space="preserve">R.C. Gonzalez and P. Woods, Digital Image Processing, Third edition. </w:t>
      </w:r>
      <w:proofErr w:type="spellStart"/>
      <w:r>
        <w:rPr>
          <w:rFonts w:ascii="Times New Roman" w:eastAsia="Times New Roman" w:hAnsi="Times New Roman" w:cs="Times New Roman"/>
        </w:rPr>
        <w:t>Prentice</w:t>
      </w:r>
      <w:proofErr w:type="spellEnd"/>
      <w:r>
        <w:rPr>
          <w:rFonts w:ascii="Times New Roman" w:eastAsia="Times New Roman" w:hAnsi="Times New Roman" w:cs="Times New Roman"/>
        </w:rPr>
        <w:t>-Hall, 2008.</w:t>
      </w:r>
    </w:p>
    <w:p w:rsidR="00A12F64" w:rsidRDefault="00702A44">
      <w:pPr>
        <w:numPr>
          <w:ilvl w:val="0"/>
          <w:numId w:val="12"/>
        </w:numPr>
        <w:tabs>
          <w:tab w:val="left" w:pos="178"/>
        </w:tabs>
        <w:spacing w:before="322" w:after="0" w:line="240" w:lineRule="auto"/>
        <w:rPr>
          <w:rFonts w:ascii="Times New Roman" w:eastAsia="Times New Roman" w:hAnsi="Times New Roman" w:cs="Times New Roman"/>
        </w:rPr>
      </w:pPr>
      <w:r w:rsidRPr="003B53DD">
        <w:rPr>
          <w:rFonts w:ascii="Times New Roman" w:eastAsia="Times New Roman" w:hAnsi="Times New Roman" w:cs="Times New Roman"/>
          <w:lang w:val="en-US"/>
        </w:rPr>
        <w:t xml:space="preserve">J.C. Russ, The Image Processing Handbook, Fourth edition. </w:t>
      </w:r>
      <w:r>
        <w:rPr>
          <w:rFonts w:ascii="Times New Roman" w:eastAsia="Times New Roman" w:hAnsi="Times New Roman" w:cs="Times New Roman"/>
        </w:rPr>
        <w:t xml:space="preserve">CRC </w:t>
      </w:r>
      <w:proofErr w:type="spellStart"/>
      <w:r>
        <w:rPr>
          <w:rFonts w:ascii="Times New Roman" w:eastAsia="Times New Roman" w:hAnsi="Times New Roman" w:cs="Times New Roman"/>
        </w:rPr>
        <w:t>Press</w:t>
      </w:r>
      <w:proofErr w:type="spellEnd"/>
      <w:r>
        <w:rPr>
          <w:rFonts w:ascii="Times New Roman" w:eastAsia="Times New Roman" w:hAnsi="Times New Roman" w:cs="Times New Roman"/>
        </w:rPr>
        <w:t xml:space="preserve"> 2002.</w:t>
      </w:r>
    </w:p>
    <w:p w:rsidR="00A12F64" w:rsidRDefault="00702A44">
      <w:pPr>
        <w:numPr>
          <w:ilvl w:val="0"/>
          <w:numId w:val="12"/>
        </w:numPr>
        <w:tabs>
          <w:tab w:val="left" w:pos="178"/>
        </w:tabs>
        <w:spacing w:before="302" w:after="0" w:line="298" w:lineRule="exact"/>
        <w:rPr>
          <w:rFonts w:ascii="Times New Roman" w:eastAsia="Times New Roman" w:hAnsi="Times New Roman" w:cs="Times New Roman"/>
        </w:rPr>
      </w:pPr>
      <w:r>
        <w:rPr>
          <w:rFonts w:ascii="Times New Roman" w:eastAsia="Times New Roman" w:hAnsi="Times New Roman" w:cs="Times New Roman"/>
        </w:rPr>
        <w:t xml:space="preserve">P. </w:t>
      </w:r>
      <w:proofErr w:type="spellStart"/>
      <w:r>
        <w:rPr>
          <w:rFonts w:ascii="Times New Roman" w:eastAsia="Times New Roman" w:hAnsi="Times New Roman" w:cs="Times New Roman"/>
        </w:rPr>
        <w:t>Soile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Morphological</w:t>
      </w:r>
      <w:proofErr w:type="spellEnd"/>
      <w:r>
        <w:rPr>
          <w:rFonts w:ascii="Times New Roman" w:eastAsia="Times New Roman" w:hAnsi="Times New Roman" w:cs="Times New Roman"/>
        </w:rPr>
        <w:t xml:space="preserve"> Image </w:t>
      </w:r>
      <w:proofErr w:type="spellStart"/>
      <w:r>
        <w:rPr>
          <w:rFonts w:ascii="Times New Roman" w:eastAsia="Times New Roman" w:hAnsi="Times New Roman" w:cs="Times New Roman"/>
        </w:rPr>
        <w:t>Analysis</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principles</w:t>
      </w:r>
      <w:proofErr w:type="spellEnd"/>
      <w:r>
        <w:rPr>
          <w:rFonts w:ascii="Times New Roman" w:eastAsia="Times New Roman" w:hAnsi="Times New Roman" w:cs="Times New Roman"/>
        </w:rPr>
        <w:t xml:space="preserve"> and application, Second </w:t>
      </w:r>
      <w:proofErr w:type="spellStart"/>
      <w:r>
        <w:rPr>
          <w:rFonts w:ascii="Times New Roman" w:eastAsia="Times New Roman" w:hAnsi="Times New Roman" w:cs="Times New Roman"/>
        </w:rPr>
        <w:t>edition</w:t>
      </w:r>
      <w:proofErr w:type="spellEnd"/>
      <w:r>
        <w:rPr>
          <w:rFonts w:ascii="Times New Roman" w:eastAsia="Times New Roman" w:hAnsi="Times New Roman" w:cs="Times New Roman"/>
        </w:rPr>
        <w:t>, Springe</w:t>
      </w:r>
      <w:r>
        <w:rPr>
          <w:rFonts w:ascii="Times New Roman" w:eastAsia="Times New Roman" w:hAnsi="Times New Roman" w:cs="Times New Roman"/>
        </w:rPr>
        <w:t>r, 2003.</w:t>
      </w:r>
    </w:p>
    <w:p w:rsidR="00A12F64" w:rsidRDefault="00702A44">
      <w:pPr>
        <w:numPr>
          <w:ilvl w:val="0"/>
          <w:numId w:val="12"/>
        </w:numPr>
        <w:tabs>
          <w:tab w:val="left" w:pos="178"/>
        </w:tabs>
        <w:spacing w:before="331" w:after="0" w:line="240" w:lineRule="auto"/>
        <w:rPr>
          <w:rFonts w:ascii="Times New Roman" w:eastAsia="Times New Roman" w:hAnsi="Times New Roman" w:cs="Times New Roman"/>
        </w:rPr>
      </w:pPr>
      <w:r>
        <w:rPr>
          <w:rFonts w:ascii="Times New Roman" w:eastAsia="Times New Roman" w:hAnsi="Times New Roman" w:cs="Times New Roman"/>
        </w:rPr>
        <w:t xml:space="preserve">A. </w:t>
      </w:r>
      <w:proofErr w:type="spellStart"/>
      <w:r>
        <w:rPr>
          <w:rFonts w:ascii="Times New Roman" w:eastAsia="Times New Roman" w:hAnsi="Times New Roman" w:cs="Times New Roman"/>
        </w:rPr>
        <w:t>Trémeau</w:t>
      </w:r>
      <w:proofErr w:type="spellEnd"/>
      <w:r>
        <w:rPr>
          <w:rFonts w:ascii="Times New Roman" w:eastAsia="Times New Roman" w:hAnsi="Times New Roman" w:cs="Times New Roman"/>
        </w:rPr>
        <w:t>, C. Fernandez-</w:t>
      </w:r>
      <w:proofErr w:type="spellStart"/>
      <w:r>
        <w:rPr>
          <w:rFonts w:ascii="Times New Roman" w:eastAsia="Times New Roman" w:hAnsi="Times New Roman" w:cs="Times New Roman"/>
        </w:rPr>
        <w:t>Maloigne</w:t>
      </w:r>
      <w:proofErr w:type="spellEnd"/>
      <w:r>
        <w:rPr>
          <w:rFonts w:ascii="Times New Roman" w:eastAsia="Times New Roman" w:hAnsi="Times New Roman" w:cs="Times New Roman"/>
        </w:rPr>
        <w:t xml:space="preserve"> et P. </w:t>
      </w:r>
      <w:proofErr w:type="spellStart"/>
      <w:r>
        <w:rPr>
          <w:rFonts w:ascii="Times New Roman" w:eastAsia="Times New Roman" w:hAnsi="Times New Roman" w:cs="Times New Roman"/>
        </w:rPr>
        <w:t>Bonton</w:t>
      </w:r>
      <w:proofErr w:type="spellEnd"/>
      <w:r>
        <w:rPr>
          <w:rFonts w:ascii="Times New Roman" w:eastAsia="Times New Roman" w:hAnsi="Times New Roman" w:cs="Times New Roman"/>
        </w:rPr>
        <w:t xml:space="preserve">, Image numérique couleur, </w:t>
      </w:r>
      <w:proofErr w:type="spellStart"/>
      <w:r>
        <w:rPr>
          <w:rFonts w:ascii="Times New Roman" w:eastAsia="Times New Roman" w:hAnsi="Times New Roman" w:cs="Times New Roman"/>
        </w:rPr>
        <w:t>Dunod</w:t>
      </w:r>
      <w:proofErr w:type="spellEnd"/>
      <w:r>
        <w:rPr>
          <w:rFonts w:ascii="Times New Roman" w:eastAsia="Times New Roman" w:hAnsi="Times New Roman" w:cs="Times New Roman"/>
        </w:rPr>
        <w:t>, 2004.</w:t>
      </w:r>
    </w:p>
    <w:p w:rsidR="00A12F64" w:rsidRDefault="00702A44">
      <w:pPr>
        <w:spacing w:after="0" w:line="1" w:lineRule="exact"/>
        <w:rPr>
          <w:rFonts w:ascii="Times New Roman" w:eastAsia="Times New Roman" w:hAnsi="Times New Roman" w:cs="Times New Roman"/>
          <w:sz w:val="20"/>
          <w:szCs w:val="20"/>
        </w:rPr>
        <w:sectPr w:rsidR="00A12F64">
          <w:headerReference w:type="even" r:id="rId65"/>
          <w:headerReference w:type="default" r:id="rId66"/>
          <w:footerReference w:type="even" r:id="rId67"/>
          <w:footerReference w:type="default" r:id="rId68"/>
          <w:type w:val="continuous"/>
          <w:pgSz w:w="11905" w:h="16837"/>
          <w:pgMar w:top="1113" w:right="1097" w:bottom="1440" w:left="1097" w:header="720" w:footer="720" w:gutter="0"/>
          <w:cols w:space="720"/>
        </w:sectPr>
      </w:pPr>
    </w:p>
    <w:p w:rsidR="00A12F64" w:rsidRDefault="00702A44">
      <w:pPr>
        <w:spacing w:after="0" w:line="1"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w14:anchorId="472C6F52">
          <v:shape id="_x0000_s1144" type="#_x0000_t202" style="position:absolute;margin-left:0;margin-top:548.9pt;width:498.95pt;height:45.35pt;z-index:251718656;mso-wrap-distance-left:7in;mso-wrap-distance-top:9.85pt;mso-wrap-distance-right:7in;mso-wrap-distance-bottom:0;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7493"/>
                  </w:tblGrid>
                  <w:tr w:rsidR="00A12F64">
                    <w:tblPrEx>
                      <w:tblCellMar>
                        <w:top w:w="0" w:type="dxa"/>
                        <w:bottom w:w="0" w:type="dxa"/>
                      </w:tblCellMar>
                    </w:tblPrEx>
                    <w:tc>
                      <w:tcPr>
                        <w:tcW w:w="2486" w:type="dxa"/>
                        <w:tcBorders>
                          <w:top w:val="single" w:sz="6" w:space="0" w:color="auto"/>
                          <w:bottom w:val="single" w:sz="6" w:space="0" w:color="auto"/>
                        </w:tcBorders>
                      </w:tcPr>
                      <w:p w:rsidR="00A12F64" w:rsidRDefault="00702A44">
                        <w:pPr>
                          <w:pStyle w:val="Style1042"/>
                          <w:rPr>
                            <w:sz w:val="22"/>
                            <w:szCs w:val="22"/>
                          </w:rPr>
                        </w:pPr>
                        <w:proofErr w:type="spellStart"/>
                        <w:r>
                          <w:rPr>
                            <w:rStyle w:val="CharStyle173"/>
                            <w:lang w:val="en-US" w:eastAsia="en-US"/>
                          </w:rPr>
                          <w:t>Forme</w:t>
                        </w:r>
                        <w:proofErr w:type="spellEnd"/>
                        <w:r>
                          <w:rPr>
                            <w:rStyle w:val="CharStyle173"/>
                            <w:lang w:val="en-US" w:eastAsia="en-US"/>
                          </w:rPr>
                          <w:t xml:space="preserve"> </w:t>
                        </w:r>
                        <w:proofErr w:type="spellStart"/>
                        <w:r>
                          <w:rPr>
                            <w:rStyle w:val="CharStyle173"/>
                            <w:lang w:val="en-US" w:eastAsia="en-US"/>
                          </w:rPr>
                          <w:t>d'enseignement</w:t>
                        </w:r>
                        <w:proofErr w:type="spellEnd"/>
                        <w:r>
                          <w:rPr>
                            <w:rStyle w:val="CharStyle173"/>
                            <w:lang w:val="en-US" w:eastAsia="en-US"/>
                          </w:rPr>
                          <w:t xml:space="preserve"> :</w:t>
                        </w:r>
                      </w:p>
                    </w:tc>
                    <w:tc>
                      <w:tcPr>
                        <w:tcW w:w="7493" w:type="dxa"/>
                        <w:tcBorders>
                          <w:top w:val="single" w:sz="6" w:space="0" w:color="auto"/>
                          <w:bottom w:val="single" w:sz="6" w:space="0" w:color="auto"/>
                        </w:tcBorders>
                      </w:tcPr>
                      <w:p w:rsidR="00A12F64" w:rsidRDefault="00702A44">
                        <w:pPr>
                          <w:pStyle w:val="Style1042"/>
                          <w:rPr>
                            <w:sz w:val="22"/>
                            <w:szCs w:val="22"/>
                          </w:rPr>
                        </w:pPr>
                        <w:r>
                          <w:rPr>
                            <w:rStyle w:val="CharStyle173"/>
                          </w:rPr>
                          <w:t>Enseignement présentiel</w:t>
                        </w:r>
                      </w:p>
                    </w:tc>
                  </w:tr>
                  <w:tr w:rsidR="00A12F64">
                    <w:tblPrEx>
                      <w:tblCellMar>
                        <w:top w:w="0" w:type="dxa"/>
                        <w:bottom w:w="0" w:type="dxa"/>
                      </w:tblCellMar>
                    </w:tblPrEx>
                    <w:tc>
                      <w:tcPr>
                        <w:tcW w:w="2486" w:type="dxa"/>
                        <w:tcBorders>
                          <w:top w:val="single" w:sz="6" w:space="0" w:color="auto"/>
                          <w:bottom w:val="single" w:sz="6" w:space="0" w:color="auto"/>
                        </w:tcBorders>
                      </w:tcPr>
                      <w:p w:rsidR="00A12F64" w:rsidRDefault="00702A44">
                        <w:pPr>
                          <w:pStyle w:val="Style1042"/>
                          <w:rPr>
                            <w:sz w:val="22"/>
                            <w:szCs w:val="22"/>
                          </w:rPr>
                        </w:pPr>
                        <w:r>
                          <w:rPr>
                            <w:rStyle w:val="CharStyle173"/>
                            <w:lang w:val="en-US" w:eastAsia="en-US"/>
                          </w:rPr>
                          <w:t>Site de formation :</w:t>
                        </w:r>
                      </w:p>
                    </w:tc>
                    <w:tc>
                      <w:tcPr>
                        <w:tcW w:w="7493" w:type="dxa"/>
                        <w:tcBorders>
                          <w:top w:val="single" w:sz="6" w:space="0" w:color="auto"/>
                          <w:bottom w:val="single" w:sz="6" w:space="0" w:color="auto"/>
                        </w:tcBorders>
                      </w:tcPr>
                      <w:p w:rsidR="00A12F64" w:rsidRDefault="00702A44">
                        <w:pPr>
                          <w:pStyle w:val="Style1042"/>
                          <w:rPr>
                            <w:sz w:val="22"/>
                            <w:szCs w:val="22"/>
                          </w:rPr>
                        </w:pPr>
                        <w:r>
                          <w:rPr>
                            <w:rStyle w:val="CharStyle173"/>
                          </w:rPr>
                          <w:t>Université Bordeaux 1 (Talence)</w:t>
                        </w:r>
                      </w:p>
                    </w:tc>
                  </w:tr>
                  <w:tr w:rsidR="00A12F64">
                    <w:tblPrEx>
                      <w:tblCellMar>
                        <w:top w:w="0" w:type="dxa"/>
                        <w:bottom w:w="0" w:type="dxa"/>
                      </w:tblCellMar>
                    </w:tblPrEx>
                    <w:tc>
                      <w:tcPr>
                        <w:tcW w:w="2486" w:type="dxa"/>
                        <w:tcBorders>
                          <w:top w:val="single" w:sz="6" w:space="0" w:color="auto"/>
                        </w:tcBorders>
                      </w:tcPr>
                      <w:p w:rsidR="00A12F64" w:rsidRDefault="00702A44">
                        <w:pPr>
                          <w:pStyle w:val="Style1042"/>
                          <w:rPr>
                            <w:sz w:val="22"/>
                            <w:szCs w:val="22"/>
                          </w:rPr>
                        </w:pPr>
                        <w:r>
                          <w:rPr>
                            <w:rStyle w:val="CharStyle173"/>
                            <w:lang w:val="en-US" w:eastAsia="en-US"/>
                          </w:rPr>
                          <w:t xml:space="preserve">Langue </w:t>
                        </w:r>
                        <w:proofErr w:type="spellStart"/>
                        <w:r>
                          <w:rPr>
                            <w:rStyle w:val="CharStyle173"/>
                            <w:lang w:val="en-US" w:eastAsia="en-US"/>
                          </w:rPr>
                          <w:t>d'enseignement</w:t>
                        </w:r>
                        <w:proofErr w:type="spellEnd"/>
                        <w:r>
                          <w:rPr>
                            <w:rStyle w:val="CharStyle173"/>
                            <w:lang w:val="en-US" w:eastAsia="en-US"/>
                          </w:rPr>
                          <w:t xml:space="preserve"> :</w:t>
                        </w:r>
                      </w:p>
                    </w:tc>
                    <w:tc>
                      <w:tcPr>
                        <w:tcW w:w="7493" w:type="dxa"/>
                        <w:tcBorders>
                          <w:top w:val="single" w:sz="6" w:space="0" w:color="auto"/>
                        </w:tcBorders>
                      </w:tcPr>
                      <w:p w:rsidR="00A12F64" w:rsidRDefault="00702A44">
                        <w:pPr>
                          <w:pStyle w:val="Style1042"/>
                          <w:rPr>
                            <w:sz w:val="22"/>
                            <w:szCs w:val="22"/>
                          </w:rPr>
                        </w:pPr>
                        <w:r>
                          <w:rPr>
                            <w:rStyle w:val="CharStyle173"/>
                          </w:rPr>
                          <w:t>Français</w:t>
                        </w:r>
                      </w:p>
                    </w:tc>
                  </w:tr>
                </w:tbl>
                <w:p w:rsidR="00000000" w:rsidRDefault="00702A44"/>
              </w:txbxContent>
            </v:textbox>
            <w10:wrap type="topAndBottom" anchorx="margin"/>
          </v:shape>
        </w:pict>
      </w:r>
      <w:r>
        <w:rPr>
          <w:rFonts w:ascii="Times New Roman" w:eastAsia="Times New Roman" w:hAnsi="Times New Roman" w:cs="Times New Roman"/>
          <w:sz w:val="20"/>
          <w:szCs w:val="20"/>
        </w:rPr>
        <w:pict w14:anchorId="0EB76C84">
          <v:shape id="_x0000_s1141" type="#_x0000_t202" style="position:absolute;margin-left:0;margin-top:120.25pt;width:292.8pt;height:12.7pt;z-index:251715584;mso-wrap-distance-left:7in;mso-wrap-distance-top:10.55pt;mso-wrap-distance-right:7in;mso-wrap-distance-bottom:.7pt;mso-position-horizontal-relative:margin;mso-position-vertical-relative:text" filled="f" stroked="f">
            <v:textbox inset="0,0,0,0">
              <w:txbxContent>
                <w:p w:rsidR="00A12F64" w:rsidRDefault="00702A44">
                  <w:pPr>
                    <w:pStyle w:val="Style886"/>
                    <w:spacing w:line="240" w:lineRule="auto"/>
                    <w:jc w:val="both"/>
                    <w:rPr>
                      <w:sz w:val="22"/>
                      <w:szCs w:val="22"/>
                    </w:rPr>
                  </w:pPr>
                  <w:r w:rsidRPr="003B53DD">
                    <w:rPr>
                      <w:rStyle w:val="CharStyle173"/>
                      <w:lang w:eastAsia="en-US"/>
                    </w:rPr>
                    <w:t xml:space="preserve">Mode </w:t>
                  </w:r>
                  <w:r>
                    <w:rPr>
                      <w:rStyle w:val="CharStyle173"/>
                    </w:rPr>
                    <w:t xml:space="preserve">d'évaluation </w:t>
                  </w:r>
                  <w:r w:rsidRPr="003B53DD">
                    <w:rPr>
                      <w:rStyle w:val="CharStyle173"/>
                      <w:lang w:eastAsia="en-US"/>
                    </w:rPr>
                    <w:t xml:space="preserve">: </w:t>
                  </w:r>
                  <w:r>
                    <w:rPr>
                      <w:rStyle w:val="CharStyle173"/>
                    </w:rPr>
                    <w:t xml:space="preserve">Modalités </w:t>
                  </w:r>
                  <w:r w:rsidRPr="003B53DD">
                    <w:rPr>
                      <w:rStyle w:val="CharStyle173"/>
                      <w:lang w:eastAsia="en-US"/>
                    </w:rPr>
                    <w:t xml:space="preserve">de </w:t>
                  </w:r>
                  <w:r>
                    <w:rPr>
                      <w:rStyle w:val="CharStyle173"/>
                    </w:rPr>
                    <w:t xml:space="preserve">contrôle </w:t>
                  </w:r>
                  <w:r w:rsidRPr="003B53DD">
                    <w:rPr>
                      <w:rStyle w:val="CharStyle173"/>
                      <w:lang w:eastAsia="en-US"/>
                    </w:rPr>
                    <w:t>des connaissances</w:t>
                  </w:r>
                </w:p>
              </w:txbxContent>
            </v:textbox>
            <w10:wrap type="topAndBottom" anchorx="margin"/>
          </v:shape>
        </w:pict>
      </w:r>
      <w:r>
        <w:rPr>
          <w:rFonts w:ascii="Times New Roman" w:eastAsia="Times New Roman" w:hAnsi="Times New Roman" w:cs="Times New Roman"/>
          <w:sz w:val="20"/>
          <w:szCs w:val="20"/>
        </w:rPr>
        <w:pict w14:anchorId="2DCAC19F">
          <v:shape id="_x0000_s1142" type="#_x0000_t202" style="position:absolute;margin-left:0;margin-top:489.35pt;width:381.85pt;height:49.7pt;z-index:251716608;mso-wrap-distance-left:7in;mso-wrap-distance-top:0;mso-wrap-distance-right:7in;mso-wrap-distance-bottom:9.85pt;mso-position-horizontal-relative:margin;mso-position-vertical-relative:text" filled="f" stroked="f">
            <v:textbox inset="0,0,0,0">
              <w:txbxContent>
                <w:p w:rsidR="00A12F64" w:rsidRDefault="00702A44">
                  <w:pPr>
                    <w:pStyle w:val="Style886"/>
                    <w:tabs>
                      <w:tab w:val="left" w:pos="2558"/>
                    </w:tabs>
                    <w:spacing w:line="293" w:lineRule="exact"/>
                    <w:rPr>
                      <w:sz w:val="22"/>
                      <w:szCs w:val="22"/>
                    </w:rPr>
                  </w:pPr>
                  <w:r w:rsidRPr="003B53DD">
                    <w:rPr>
                      <w:rStyle w:val="CharStyle173"/>
                      <w:lang w:eastAsia="en-US"/>
                    </w:rPr>
                    <w:t>Informations</w:t>
                  </w:r>
                  <w:r w:rsidRPr="003B53DD">
                    <w:rPr>
                      <w:rStyle w:val="CharStyle173"/>
                      <w:lang w:eastAsia="en-US"/>
                    </w:rPr>
                    <w:tab/>
                    <w:t>en session 2 la note finale est :</w:t>
                  </w:r>
                </w:p>
                <w:p w:rsidR="00A12F64" w:rsidRDefault="00702A44">
                  <w:pPr>
                    <w:pStyle w:val="Style886"/>
                    <w:spacing w:before="5" w:line="293" w:lineRule="exact"/>
                    <w:jc w:val="both"/>
                    <w:rPr>
                      <w:sz w:val="22"/>
                      <w:szCs w:val="22"/>
                    </w:rPr>
                  </w:pPr>
                  <w:r>
                    <w:rPr>
                      <w:rStyle w:val="CharStyle173"/>
                    </w:rPr>
                    <w:t xml:space="preserve">complémentaires sur les   </w:t>
                  </w:r>
                  <w:r w:rsidRPr="003B53DD">
                    <w:rPr>
                      <w:rStyle w:val="CharStyle173"/>
                      <w:lang w:eastAsia="en-US"/>
                    </w:rPr>
                    <w:t>coeffEx2*noteEx2+coeffCC*</w:t>
                  </w:r>
                  <w:proofErr w:type="gramStart"/>
                  <w:r w:rsidRPr="003B53DD">
                    <w:rPr>
                      <w:rStyle w:val="CharStyle173"/>
                      <w:lang w:eastAsia="en-US"/>
                    </w:rPr>
                    <w:t>max(</w:t>
                  </w:r>
                  <w:proofErr w:type="spellStart"/>
                  <w:proofErr w:type="gramEnd"/>
                  <w:r w:rsidRPr="003B53DD">
                    <w:rPr>
                      <w:rStyle w:val="CharStyle173"/>
                      <w:lang w:eastAsia="en-US"/>
                    </w:rPr>
                    <w:t>noteCC,note</w:t>
                  </w:r>
                  <w:proofErr w:type="spellEnd"/>
                  <w:r w:rsidRPr="003B53DD">
                    <w:rPr>
                      <w:rStyle w:val="CharStyle173"/>
                      <w:lang w:eastAsia="en-US"/>
                    </w:rPr>
                    <w:t xml:space="preserve"> Ex2)</w:t>
                  </w:r>
                </w:p>
                <w:p w:rsidR="00A12F64" w:rsidRDefault="00702A44">
                  <w:pPr>
                    <w:pStyle w:val="Style886"/>
                    <w:spacing w:line="293" w:lineRule="exact"/>
                    <w:rPr>
                      <w:sz w:val="22"/>
                      <w:szCs w:val="22"/>
                    </w:rPr>
                  </w:pPr>
                  <w:proofErr w:type="gramStart"/>
                  <w:r>
                    <w:rPr>
                      <w:rStyle w:val="CharStyle173"/>
                      <w:lang w:val="en-US" w:eastAsia="en-US"/>
                    </w:rPr>
                    <w:t>MCC :</w:t>
                  </w:r>
                  <w:proofErr w:type="gramEnd"/>
                </w:p>
              </w:txbxContent>
            </v:textbox>
            <w10:wrap type="topAndBottom" anchorx="margin"/>
          </v:shape>
        </w:pict>
      </w:r>
      <w:r>
        <w:rPr>
          <w:rFonts w:ascii="Times New Roman" w:eastAsia="Times New Roman" w:hAnsi="Times New Roman" w:cs="Times New Roman"/>
          <w:sz w:val="20"/>
          <w:szCs w:val="20"/>
        </w:rPr>
        <w:pict w14:anchorId="5672B70B">
          <v:shape id="_x0000_s1143" type="#_x0000_t202" style="position:absolute;margin-left:0;margin-top:133.7pt;width:496.8pt;height:356.85pt;z-index:251717632;mso-wrap-distance-left:7in;mso-wrap-distance-top:0;mso-wrap-distance-right:7in;mso-wrap-distance-bottom:0;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A12F64">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proofErr w:type="spellStart"/>
                        <w:r>
                          <w:rPr>
                            <w:rStyle w:val="CharStyle173"/>
                            <w:lang w:val="en-US" w:eastAsia="en-US"/>
                          </w:rPr>
                          <w:t>Epreuves</w:t>
                        </w:r>
                        <w:proofErr w:type="spellEnd"/>
                        <w:r>
                          <w:rPr>
                            <w:rStyle w:val="CharStyle173"/>
                            <w:lang w:val="en-US" w:eastAsia="en-US"/>
                          </w:rPr>
                          <w:t xml:space="preserve"> </w:t>
                        </w:r>
                        <w:r>
                          <w:rPr>
                            <w:rStyle w:val="CharStyle173"/>
                          </w:rPr>
                          <w:t xml:space="preserve">1ère </w:t>
                        </w:r>
                        <w:r>
                          <w:rPr>
                            <w:rStyle w:val="CharStyle173"/>
                            <w:lang w:val="en-US" w:eastAsia="en-US"/>
                          </w:rPr>
                          <w:t>session</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 xml:space="preserve">Type </w:t>
                        </w:r>
                        <w:r>
                          <w:rPr>
                            <w:rStyle w:val="CharStyle173"/>
                          </w:rPr>
                          <w:t>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Durées</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Coefficients</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proofErr w:type="spellStart"/>
                        <w:r>
                          <w:rPr>
                            <w:rStyle w:val="CharStyle173"/>
                            <w:lang w:val="en-US" w:eastAsia="en-US"/>
                          </w:rPr>
                          <w:t>Examen</w:t>
                        </w:r>
                        <w:proofErr w:type="spellEnd"/>
                        <w:r>
                          <w:rPr>
                            <w:rStyle w:val="CharStyle173"/>
                            <w:lang w:val="en-US" w:eastAsia="en-US"/>
                          </w:rPr>
                          <w:t xml:space="preserve"> </w:t>
                        </w:r>
                        <w:r>
                          <w:rPr>
                            <w:rStyle w:val="CharStyle173"/>
                          </w:rPr>
                          <w:t xml:space="preserve">écrit </w:t>
                        </w:r>
                        <w:r>
                          <w:rPr>
                            <w:rStyle w:val="CharStyle173"/>
                            <w:lang w:val="en-US" w:eastAsia="en-US"/>
                          </w:rPr>
                          <w:t>terminal</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01h30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0.5</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 xml:space="preserve">Contrôle </w:t>
                        </w:r>
                        <w:proofErr w:type="spellStart"/>
                        <w:r>
                          <w:rPr>
                            <w:rStyle w:val="CharStyle173"/>
                            <w:lang w:val="en-US" w:eastAsia="en-US"/>
                          </w:rPr>
                          <w:t>Continu</w:t>
                        </w:r>
                        <w:proofErr w:type="spellEnd"/>
                        <w:r>
                          <w:rPr>
                            <w:rStyle w:val="CharStyle173"/>
                            <w:lang w:val="en-US" w:eastAsia="en-US"/>
                          </w:rPr>
                          <w:t xml:space="preserve">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OBLIGATOIRE</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0.5</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bottom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proofErr w:type="spellStart"/>
                        <w:r>
                          <w:rPr>
                            <w:rStyle w:val="CharStyle173"/>
                            <w:lang w:val="en-US" w:eastAsia="en-US"/>
                          </w:rPr>
                          <w:t>Epreuves</w:t>
                        </w:r>
                        <w:proofErr w:type="spellEnd"/>
                        <w:r>
                          <w:rPr>
                            <w:rStyle w:val="CharStyle173"/>
                            <w:lang w:val="en-US" w:eastAsia="en-US"/>
                          </w:rPr>
                          <w:t xml:space="preserve"> </w:t>
                        </w:r>
                        <w:r>
                          <w:rPr>
                            <w:rStyle w:val="CharStyle173"/>
                          </w:rPr>
                          <w:t xml:space="preserve">2ème </w:t>
                        </w:r>
                        <w:r>
                          <w:rPr>
                            <w:rStyle w:val="CharStyle173"/>
                            <w:lang w:val="en-US" w:eastAsia="en-US"/>
                          </w:rPr>
                          <w:t xml:space="preserve">session </w:t>
                        </w:r>
                        <w:r>
                          <w:rPr>
                            <w:rStyle w:val="CharStyle173"/>
                          </w:rPr>
                          <w:t>(éventuellement)</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 xml:space="preserve">Type </w:t>
                        </w:r>
                        <w:r>
                          <w:rPr>
                            <w:rStyle w:val="CharStyle173"/>
                          </w:rPr>
                          <w:t>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Durées</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Coefficients</w:t>
                        </w:r>
                      </w:p>
                    </w:tc>
                  </w:tr>
                  <w:tr w:rsidR="00A12F64">
                    <w:tblPrEx>
                      <w:tblCellMar>
                        <w:top w:w="0" w:type="dxa"/>
                        <w:bottom w:w="0" w:type="dxa"/>
                      </w:tblCellMar>
                    </w:tblPrEx>
                    <w:tc>
                      <w:tcPr>
                        <w:tcW w:w="2486" w:type="dxa"/>
                        <w:tcBorders>
                          <w:top w:val="single" w:sz="6" w:space="0" w:color="auto"/>
                          <w:left w:val="single" w:sz="6" w:space="0" w:color="auto"/>
                          <w:right w:val="single" w:sz="6" w:space="0" w:color="auto"/>
                        </w:tcBorders>
                      </w:tcPr>
                      <w:p w:rsidR="00A12F64" w:rsidRDefault="00702A44">
                        <w:pPr>
                          <w:pStyle w:val="Style1042"/>
                          <w:rPr>
                            <w:sz w:val="22"/>
                            <w:szCs w:val="22"/>
                          </w:rPr>
                        </w:pPr>
                        <w:proofErr w:type="spellStart"/>
                        <w:r>
                          <w:rPr>
                            <w:rStyle w:val="CharStyle173"/>
                            <w:lang w:val="en-US" w:eastAsia="en-US"/>
                          </w:rPr>
                          <w:t>Examen</w:t>
                        </w:r>
                        <w:proofErr w:type="spellEnd"/>
                        <w:r>
                          <w:rPr>
                            <w:rStyle w:val="CharStyle173"/>
                            <w:lang w:val="en-US" w:eastAsia="en-US"/>
                          </w:rPr>
                          <w:t xml:space="preserve"> </w:t>
                        </w:r>
                        <w:r>
                          <w:rPr>
                            <w:rStyle w:val="CharStyle173"/>
                          </w:rPr>
                          <w:t xml:space="preserve">écrit </w:t>
                        </w:r>
                        <w:proofErr w:type="spellStart"/>
                        <w:r>
                          <w:rPr>
                            <w:rStyle w:val="CharStyle173"/>
                            <w:lang w:val="en-US" w:eastAsia="en-US"/>
                          </w:rPr>
                          <w:t>ou</w:t>
                        </w:r>
                        <w:proofErr w:type="spellEnd"/>
                        <w:r>
                          <w:rPr>
                            <w:rStyle w:val="CharStyle173"/>
                            <w:lang w:val="en-US" w:eastAsia="en-US"/>
                          </w:rPr>
                          <w:t xml:space="preserve"> oral</w:t>
                        </w:r>
                      </w:p>
                    </w:tc>
                    <w:tc>
                      <w:tcPr>
                        <w:tcW w:w="2477" w:type="dxa"/>
                        <w:tcBorders>
                          <w:top w:val="single" w:sz="6" w:space="0" w:color="auto"/>
                          <w:left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right w:val="single" w:sz="6" w:space="0" w:color="auto"/>
                        </w:tcBorders>
                      </w:tcPr>
                      <w:p w:rsidR="00A12F64" w:rsidRDefault="00702A44">
                        <w:pPr>
                          <w:pStyle w:val="Style1042"/>
                          <w:rPr>
                            <w:sz w:val="22"/>
                            <w:szCs w:val="22"/>
                          </w:rPr>
                        </w:pPr>
                        <w:r>
                          <w:rPr>
                            <w:rStyle w:val="CharStyle173"/>
                            <w:lang w:val="en-US" w:eastAsia="en-US"/>
                          </w:rPr>
                          <w:t>01h30</w:t>
                        </w:r>
                      </w:p>
                    </w:tc>
                    <w:tc>
                      <w:tcPr>
                        <w:tcW w:w="2491" w:type="dxa"/>
                        <w:tcBorders>
                          <w:top w:val="single" w:sz="6" w:space="0" w:color="auto"/>
                          <w:left w:val="single" w:sz="6" w:space="0" w:color="auto"/>
                          <w:right w:val="single" w:sz="6" w:space="0" w:color="auto"/>
                        </w:tcBorders>
                      </w:tcPr>
                      <w:p w:rsidR="00A12F64" w:rsidRDefault="00702A44">
                        <w:pPr>
                          <w:pStyle w:val="Style1042"/>
                          <w:rPr>
                            <w:sz w:val="22"/>
                            <w:szCs w:val="22"/>
                          </w:rPr>
                        </w:pPr>
                        <w:r>
                          <w:rPr>
                            <w:rStyle w:val="CharStyle173"/>
                          </w:rPr>
                          <w:t>0.5</w:t>
                        </w:r>
                      </w:p>
                    </w:tc>
                  </w:tr>
                  <w:tr w:rsidR="00A12F64">
                    <w:tblPrEx>
                      <w:tblCellMar>
                        <w:top w:w="0" w:type="dxa"/>
                        <w:bottom w:w="0" w:type="dxa"/>
                      </w:tblCellMar>
                    </w:tblPrEx>
                    <w:tc>
                      <w:tcPr>
                        <w:tcW w:w="2486" w:type="dxa"/>
                        <w:tcBorders>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w:t>
                        </w:r>
                        <w:proofErr w:type="spellStart"/>
                        <w:r>
                          <w:rPr>
                            <w:rStyle w:val="CharStyle173"/>
                            <w:lang w:val="en-US" w:eastAsia="en-US"/>
                          </w:rPr>
                          <w:t>selon</w:t>
                        </w:r>
                        <w:proofErr w:type="spellEnd"/>
                        <w:r>
                          <w:rPr>
                            <w:rStyle w:val="CharStyle173"/>
                            <w:lang w:val="en-US" w:eastAsia="en-US"/>
                          </w:rPr>
                          <w:t xml:space="preserve"> </w:t>
                        </w:r>
                        <w:proofErr w:type="spellStart"/>
                        <w:r>
                          <w:rPr>
                            <w:rStyle w:val="CharStyle173"/>
                            <w:lang w:val="en-US" w:eastAsia="en-US"/>
                          </w:rPr>
                          <w:t>l'effectif</w:t>
                        </w:r>
                        <w:proofErr w:type="spellEnd"/>
                        <w:r>
                          <w:rPr>
                            <w:rStyle w:val="CharStyle173"/>
                            <w:lang w:val="en-US" w:eastAsia="en-US"/>
                          </w:rPr>
                          <w:t>)</w:t>
                        </w:r>
                      </w:p>
                    </w:tc>
                    <w:tc>
                      <w:tcPr>
                        <w:tcW w:w="2477" w:type="dxa"/>
                        <w:tcBorders>
                          <w:left w:val="single" w:sz="6" w:space="0" w:color="auto"/>
                          <w:bottom w:val="single" w:sz="6" w:space="0" w:color="auto"/>
                          <w:right w:val="single" w:sz="6" w:space="0" w:color="auto"/>
                        </w:tcBorders>
                      </w:tcPr>
                      <w:p w:rsidR="00A12F64" w:rsidRDefault="00702A44">
                        <w:pPr>
                          <w:pStyle w:val="Style300"/>
                        </w:pPr>
                      </w:p>
                    </w:tc>
                    <w:tc>
                      <w:tcPr>
                        <w:tcW w:w="2482" w:type="dxa"/>
                        <w:tcBorders>
                          <w:left w:val="single" w:sz="6" w:space="0" w:color="auto"/>
                          <w:bottom w:val="single" w:sz="6" w:space="0" w:color="auto"/>
                          <w:right w:val="single" w:sz="6" w:space="0" w:color="auto"/>
                        </w:tcBorders>
                      </w:tcPr>
                      <w:p w:rsidR="00A12F64" w:rsidRDefault="00702A44">
                        <w:pPr>
                          <w:pStyle w:val="Style300"/>
                        </w:pPr>
                      </w:p>
                    </w:tc>
                    <w:tc>
                      <w:tcPr>
                        <w:tcW w:w="2491" w:type="dxa"/>
                        <w:tcBorders>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 xml:space="preserve">Contrôle </w:t>
                        </w:r>
                        <w:proofErr w:type="spellStart"/>
                        <w:r>
                          <w:rPr>
                            <w:rStyle w:val="CharStyle173"/>
                            <w:lang w:val="en-US" w:eastAsia="en-US"/>
                          </w:rPr>
                          <w:t>Continu</w:t>
                        </w:r>
                        <w:proofErr w:type="spellEnd"/>
                        <w:r>
                          <w:rPr>
                            <w:rStyle w:val="CharStyle173"/>
                            <w:lang w:val="en-US" w:eastAsia="en-US"/>
                          </w:rPr>
                          <w:t xml:space="preserve">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report session 1</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0.5</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bl>
                <w:p w:rsidR="00000000" w:rsidRDefault="00702A44"/>
              </w:txbxContent>
            </v:textbox>
            <w10:wrap type="topAndBottom" anchorx="margin"/>
          </v:shape>
        </w:pict>
      </w:r>
      <w:r>
        <w:rPr>
          <w:rFonts w:ascii="Times New Roman" w:eastAsia="Times New Roman" w:hAnsi="Times New Roman" w:cs="Times New Roman"/>
          <w:sz w:val="20"/>
          <w:szCs w:val="20"/>
        </w:rPr>
        <w:pict w14:anchorId="09E50960">
          <v:shape id="_x0000_s1140" type="#_x0000_t202" style="position:absolute;margin-left:0;margin-top:0;width:496.05pt;height:104.9pt;z-index:251714560;mso-wrap-distance-left:7in;mso-wrap-distance-top:0;mso-wrap-distance-right:7in;mso-wrap-distance-bottom:15.35pt;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Semaines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5</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6</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7</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8</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9</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10</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15</w:t>
                        </w: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CI</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DS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00h00</w:t>
                        </w:r>
                      </w:p>
                    </w:tc>
                  </w:tr>
                </w:tbl>
                <w:p w:rsidR="00000000" w:rsidRDefault="00702A44"/>
              </w:txbxContent>
            </v:textbox>
            <w10:wrap type="topAndBottom" anchorx="margin"/>
          </v:shape>
        </w:pict>
      </w:r>
    </w:p>
    <w:p w:rsidR="00A12F64" w:rsidRDefault="00702A44">
      <w:pPr>
        <w:spacing w:before="5" w:after="0" w:line="293" w:lineRule="exact"/>
        <w:rPr>
          <w:rFonts w:ascii="Times New Roman" w:eastAsia="Times New Roman" w:hAnsi="Times New Roman" w:cs="Times New Roman"/>
          <w:sz w:val="20"/>
          <w:szCs w:val="20"/>
        </w:rPr>
        <w:sectPr w:rsidR="00A12F64">
          <w:pgSz w:w="11905" w:h="16837"/>
          <w:pgMar w:top="1122" w:right="963" w:bottom="1440" w:left="963" w:header="720" w:footer="720" w:gutter="0"/>
          <w:cols w:space="720"/>
        </w:sectPr>
      </w:pPr>
    </w:p>
    <w:p w:rsidR="00A12F64" w:rsidRDefault="003B53DD">
      <w:pPr>
        <w:tabs>
          <w:tab w:val="left" w:leader="underscore" w:pos="9638"/>
        </w:tabs>
        <w:spacing w:before="53"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lastRenderedPageBreak/>
        <w:br w:type="page"/>
      </w:r>
      <w:r>
        <w:rPr>
          <w:rFonts w:ascii="Times New Roman" w:eastAsia="Times New Roman" w:hAnsi="Times New Roman" w:cs="Times New Roman"/>
          <w:u w:val="single"/>
        </w:rPr>
        <w:lastRenderedPageBreak/>
        <w:t xml:space="preserve"> Libellé de </w:t>
      </w:r>
      <w:proofErr w:type="spellStart"/>
      <w:r>
        <w:rPr>
          <w:rFonts w:ascii="Times New Roman" w:eastAsia="Times New Roman" w:hAnsi="Times New Roman" w:cs="Times New Roman"/>
          <w:u w:val="single"/>
        </w:rPr>
        <w:t>l’ue</w:t>
      </w:r>
      <w:proofErr w:type="spellEnd"/>
      <w:r w:rsidR="00702A44">
        <w:rPr>
          <w:rFonts w:ascii="Times New Roman" w:eastAsia="Times New Roman" w:hAnsi="Times New Roman" w:cs="Times New Roman"/>
          <w:u w:val="single"/>
        </w:rPr>
        <w:t xml:space="preserve"> : Graphes et Recherche Opérationnelle</w:t>
      </w:r>
      <w:r w:rsidR="00702A44">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Libellé court : Graphes et Recherche </w:t>
      </w:r>
      <w:proofErr w:type="spellStart"/>
      <w:r>
        <w:rPr>
          <w:rFonts w:ascii="Times New Roman" w:eastAsia="Times New Roman" w:hAnsi="Times New Roman" w:cs="Times New Roman"/>
        </w:rPr>
        <w:t>Opé</w:t>
      </w:r>
      <w:proofErr w:type="spellEnd"/>
    </w:p>
    <w:p w:rsidR="00A12F64" w:rsidRDefault="00702A44">
      <w:pPr>
        <w:tabs>
          <w:tab w:val="left" w:leader="underscore" w:pos="9629"/>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J1IN8W15</w:t>
      </w:r>
      <w:r>
        <w:rPr>
          <w:rFonts w:ascii="Times New Roman" w:eastAsia="Times New Roman" w:hAnsi="Times New Roman" w:cs="Times New Roman"/>
        </w:rPr>
        <w:tab/>
      </w:r>
    </w:p>
    <w:p w:rsidR="00A12F64" w:rsidRDefault="00702A44">
      <w:pPr>
        <w:tabs>
          <w:tab w:val="left" w:leader="underscore" w:pos="4325"/>
          <w:tab w:val="left" w:leader="underscore" w:pos="8717"/>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Niveau : M1</w:t>
      </w:r>
      <w:r>
        <w:rPr>
          <w:rFonts w:ascii="Times New Roman" w:eastAsia="Times New Roman" w:hAnsi="Times New Roman" w:cs="Times New Roman"/>
        </w:rPr>
        <w:tab/>
      </w:r>
      <w:r>
        <w:rPr>
          <w:rFonts w:ascii="Times New Roman" w:eastAsia="Times New Roman" w:hAnsi="Times New Roman" w:cs="Times New Roman"/>
          <w:u w:val="single"/>
        </w:rPr>
        <w:t xml:space="preserve">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de printemps</w:t>
      </w:r>
      <w:r>
        <w:rPr>
          <w:rFonts w:ascii="Times New Roman" w:eastAsia="Times New Roman" w:hAnsi="Times New Roman" w:cs="Times New Roman"/>
        </w:rPr>
        <w:tab/>
      </w:r>
      <w:r>
        <w:rPr>
          <w:rFonts w:ascii="Times New Roman" w:eastAsia="Times New Roman" w:hAnsi="Times New Roman" w:cs="Times New Roman"/>
          <w:u w:val="single"/>
        </w:rPr>
        <w:t>ECTS :6</w:t>
      </w:r>
    </w:p>
    <w:p w:rsidR="00A12F64" w:rsidRDefault="00702A44">
      <w:pPr>
        <w:tabs>
          <w:tab w:val="left" w:pos="2563"/>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 xml:space="preserve">Olivier BAUDON </w:t>
      </w:r>
      <w:r w:rsidRPr="003B53DD">
        <w:rPr>
          <w:rFonts w:ascii="Times New Roman" w:eastAsia="Times New Roman" w:hAnsi="Times New Roman" w:cs="Times New Roman"/>
          <w:lang w:eastAsia="en-US"/>
        </w:rPr>
        <w:t>(</w:t>
      </w:r>
      <w:hyperlink r:id="rId69" w:history="1">
        <w:r w:rsidRPr="003B53DD">
          <w:rPr>
            <w:rFonts w:ascii="Times New Roman" w:eastAsia="Times New Roman" w:hAnsi="Times New Roman" w:cs="Times New Roman"/>
            <w:u w:val="single"/>
            <w:lang w:eastAsia="en-US"/>
          </w:rPr>
          <w:t>olivier.baudon@u-bordeaux1.fr</w:t>
        </w:r>
      </w:hyperlink>
      <w:r w:rsidRPr="003B53DD">
        <w:rPr>
          <w:rFonts w:ascii="Times New Roman" w:eastAsia="Times New Roman" w:hAnsi="Times New Roman" w:cs="Times New Roman"/>
          <w:lang w:eastAsia="en-US"/>
        </w:rPr>
        <w:t>)</w:t>
      </w:r>
    </w:p>
    <w:p w:rsidR="00A12F64" w:rsidRDefault="00702A44">
      <w:pPr>
        <w:tabs>
          <w:tab w:val="left" w:pos="2544"/>
        </w:tabs>
        <w:spacing w:before="5"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r>
        <w:rPr>
          <w:rFonts w:ascii="Times New Roman" w:eastAsia="Times New Roman" w:hAnsi="Times New Roman" w:cs="Times New Roman"/>
          <w:u w:val="single"/>
        </w:rPr>
        <w:t>UFR DE MATHEMATIQUES ET INFORMATIQUE</w:t>
      </w:r>
    </w:p>
    <w:p w:rsidR="00A12F64" w:rsidRDefault="00702A44">
      <w:pPr>
        <w:tabs>
          <w:tab w:val="left" w:leader="underscore" w:pos="2558"/>
          <w:tab w:val="left" w:leader="underscore" w:pos="9590"/>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A12F64" w:rsidRDefault="00702A44">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Formation initiale + Formation continue</w:t>
      </w:r>
    </w:p>
    <w:p w:rsidR="00A12F64" w:rsidRDefault="00702A44">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Bases de théorie de graphes, algèbre, complexité</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Objectifs pédagogiques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Montrer comment il est possible d'</w:t>
      </w:r>
      <w:r>
        <w:rPr>
          <w:rFonts w:ascii="Times New Roman" w:eastAsia="Times New Roman" w:hAnsi="Times New Roman" w:cs="Times New Roman"/>
        </w:rPr>
        <w:t>aborder d'un point de vue théorique un problème NP-difficile sur les graphes pour obtenir des résultats utilisables.</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Montrer comment il est possible en pratique d'utiliser des algorithmes probabilistes pour obtenir des solutions, éventuellement non optimal</w:t>
      </w:r>
      <w:r>
        <w:rPr>
          <w:rFonts w:ascii="Times New Roman" w:eastAsia="Times New Roman" w:hAnsi="Times New Roman" w:cs="Times New Roman"/>
        </w:rPr>
        <w:t>es, à un problème difficile. Compétences acquises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Utiliser le modèle de graphes, et ses invariants classiques, en particulier le nombre chromatique, le cardinal maximum d'une clique ou d'un stable.</w:t>
      </w:r>
    </w:p>
    <w:p w:rsidR="00A12F64" w:rsidRDefault="00702A44">
      <w:pPr>
        <w:tabs>
          <w:tab w:val="left" w:leader="underscore" w:pos="9590"/>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Résoudre un problème d'optimisation NP-difficile à l'aid</w:t>
      </w:r>
      <w:r>
        <w:rPr>
          <w:rFonts w:ascii="Times New Roman" w:eastAsia="Times New Roman" w:hAnsi="Times New Roman" w:cs="Times New Roman"/>
          <w:u w:val="single"/>
        </w:rPr>
        <w:t>e d'algorithmes stochastiques.</w:t>
      </w:r>
      <w:r>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Programme - descriptif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Classification des graphes (graphes parfaits, graphes triangulés, graphes de comparabilité, graphes d'intervalle, graphes planaires, ...), intersection de graphes, décomposition en sous-graphes : déf</w:t>
      </w:r>
      <w:r>
        <w:rPr>
          <w:rFonts w:ascii="Times New Roman" w:eastAsia="Times New Roman" w:hAnsi="Times New Roman" w:cs="Times New Roman"/>
        </w:rPr>
        <w:t>inition, caractérisation, et algorithmes de reconnaissance.</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Clique de cardinalité maximum, ensemble stable, et nombre chromatique : caractérisation combinatoire et formulation par la programmation mathématique. Introduction aux hypergraphes.</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Optimisation d</w:t>
      </w:r>
      <w:r>
        <w:rPr>
          <w:rFonts w:ascii="Times New Roman" w:eastAsia="Times New Roman" w:hAnsi="Times New Roman" w:cs="Times New Roman"/>
        </w:rPr>
        <w:t>ans un espace discret : heuristiques constructives (glouton) et heuristiques d'échange.</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Recherche d'un optimum global : Méta-Heuristiques (recuit simulé, recherche tabou, algorithmes génétiques, recherche diversifiée, recherche locale guidée, algorithmes d</w:t>
      </w:r>
      <w:r>
        <w:rPr>
          <w:rFonts w:ascii="Times New Roman" w:eastAsia="Times New Roman" w:hAnsi="Times New Roman" w:cs="Times New Roman"/>
        </w:rPr>
        <w:t>es fourmis, méthodes à mémoire associative).</w:t>
      </w:r>
    </w:p>
    <w:p w:rsidR="00A12F64" w:rsidRDefault="00702A44">
      <w:pPr>
        <w:tabs>
          <w:tab w:val="left" w:leader="underscore" w:pos="9586"/>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Applications : problèmes de tournées, problèmes de partitionnement de graphes, ...</w:t>
      </w:r>
      <w:r>
        <w:rPr>
          <w:rFonts w:ascii="Times New Roman" w:eastAsia="Times New Roman" w:hAnsi="Times New Roman" w:cs="Times New Roman"/>
        </w:rPr>
        <w:tab/>
      </w:r>
    </w:p>
    <w:p w:rsidR="00A12F64" w:rsidRPr="003B53DD" w:rsidRDefault="00702A44">
      <w:pPr>
        <w:spacing w:after="0" w:line="293" w:lineRule="exact"/>
        <w:rPr>
          <w:rFonts w:ascii="Times New Roman" w:eastAsia="Times New Roman" w:hAnsi="Times New Roman" w:cs="Times New Roman"/>
          <w:lang w:val="en-US"/>
        </w:rPr>
      </w:pPr>
      <w:proofErr w:type="spellStart"/>
      <w:proofErr w:type="gramStart"/>
      <w:r w:rsidRPr="003B53DD">
        <w:rPr>
          <w:rFonts w:ascii="Times New Roman" w:eastAsia="Times New Roman" w:hAnsi="Times New Roman" w:cs="Times New Roman"/>
          <w:lang w:val="en-US"/>
        </w:rPr>
        <w:t>Bibliographie</w:t>
      </w:r>
      <w:proofErr w:type="spellEnd"/>
      <w:r w:rsidRPr="003B53DD">
        <w:rPr>
          <w:rFonts w:ascii="Times New Roman" w:eastAsia="Times New Roman" w:hAnsi="Times New Roman" w:cs="Times New Roman"/>
          <w:lang w:val="en-US"/>
        </w:rPr>
        <w:t xml:space="preserve"> :</w:t>
      </w:r>
      <w:proofErr w:type="gramEnd"/>
    </w:p>
    <w:p w:rsidR="00A12F64" w:rsidRPr="003B53DD" w:rsidRDefault="00702A44">
      <w:pPr>
        <w:spacing w:before="5" w:after="0" w:line="293" w:lineRule="exact"/>
        <w:rPr>
          <w:rFonts w:ascii="Times New Roman" w:eastAsia="Times New Roman" w:hAnsi="Times New Roman" w:cs="Times New Roman"/>
          <w:lang w:val="en-US"/>
        </w:rPr>
      </w:pPr>
      <w:r w:rsidRPr="003B53DD">
        <w:rPr>
          <w:rFonts w:ascii="Times New Roman" w:eastAsia="Times New Roman" w:hAnsi="Times New Roman" w:cs="Times New Roman"/>
          <w:lang w:val="en-US"/>
        </w:rPr>
        <w:t xml:space="preserve">M.C. </w:t>
      </w:r>
      <w:proofErr w:type="spellStart"/>
      <w:r w:rsidRPr="003B53DD">
        <w:rPr>
          <w:rFonts w:ascii="Times New Roman" w:eastAsia="Times New Roman" w:hAnsi="Times New Roman" w:cs="Times New Roman"/>
          <w:lang w:val="en-US"/>
        </w:rPr>
        <w:t>Golumbic</w:t>
      </w:r>
      <w:proofErr w:type="spellEnd"/>
      <w:r w:rsidRPr="003B53DD">
        <w:rPr>
          <w:rFonts w:ascii="Times New Roman" w:eastAsia="Times New Roman" w:hAnsi="Times New Roman" w:cs="Times New Roman"/>
          <w:lang w:val="en-US"/>
        </w:rPr>
        <w:t xml:space="preserve">, « Algorithmic Graph </w:t>
      </w:r>
      <w:proofErr w:type="spellStart"/>
      <w:r w:rsidRPr="003B53DD">
        <w:rPr>
          <w:rFonts w:ascii="Times New Roman" w:eastAsia="Times New Roman" w:hAnsi="Times New Roman" w:cs="Times New Roman"/>
          <w:lang w:val="en-US"/>
        </w:rPr>
        <w:t>Therory</w:t>
      </w:r>
      <w:proofErr w:type="spellEnd"/>
      <w:r w:rsidRPr="003B53DD">
        <w:rPr>
          <w:rFonts w:ascii="Times New Roman" w:eastAsia="Times New Roman" w:hAnsi="Times New Roman" w:cs="Times New Roman"/>
          <w:lang w:val="en-US"/>
        </w:rPr>
        <w:t xml:space="preserve"> and Perfect Graphs, 2nd edition », </w:t>
      </w:r>
      <w:proofErr w:type="spellStart"/>
      <w:r w:rsidRPr="003B53DD">
        <w:rPr>
          <w:rFonts w:ascii="Times New Roman" w:eastAsia="Times New Roman" w:hAnsi="Times New Roman" w:cs="Times New Roman"/>
          <w:lang w:val="en-US"/>
        </w:rPr>
        <w:t>Anals</w:t>
      </w:r>
      <w:proofErr w:type="spellEnd"/>
      <w:r w:rsidRPr="003B53DD">
        <w:rPr>
          <w:rFonts w:ascii="Times New Roman" w:eastAsia="Times New Roman" w:hAnsi="Times New Roman" w:cs="Times New Roman"/>
          <w:lang w:val="en-US"/>
        </w:rPr>
        <w:t xml:space="preserve"> of </w:t>
      </w:r>
      <w:r>
        <w:rPr>
          <w:rFonts w:ascii="Times New Roman" w:eastAsia="Times New Roman" w:hAnsi="Times New Roman" w:cs="Times New Roman"/>
          <w:lang w:val="it-IT" w:eastAsia="it-IT"/>
        </w:rPr>
        <w:t xml:space="preserve">Discrete </w:t>
      </w:r>
      <w:r w:rsidRPr="003B53DD">
        <w:rPr>
          <w:rFonts w:ascii="Times New Roman" w:eastAsia="Times New Roman" w:hAnsi="Times New Roman" w:cs="Times New Roman"/>
          <w:lang w:val="en-US"/>
        </w:rPr>
        <w:t>Mathematics 57,</w:t>
      </w:r>
      <w:r w:rsidRPr="003B53DD">
        <w:rPr>
          <w:rFonts w:ascii="Times New Roman" w:eastAsia="Times New Roman" w:hAnsi="Times New Roman" w:cs="Times New Roman"/>
          <w:lang w:val="en-US"/>
        </w:rPr>
        <w:t xml:space="preserve"> Elsevier B.V., 2004</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I. Charon, A. Germa, O. </w:t>
      </w:r>
      <w:proofErr w:type="spellStart"/>
      <w:r>
        <w:rPr>
          <w:rFonts w:ascii="Times New Roman" w:eastAsia="Times New Roman" w:hAnsi="Times New Roman" w:cs="Times New Roman"/>
        </w:rPr>
        <w:t>Hudry</w:t>
      </w:r>
      <w:proofErr w:type="spellEnd"/>
      <w:r>
        <w:rPr>
          <w:rFonts w:ascii="Times New Roman" w:eastAsia="Times New Roman" w:hAnsi="Times New Roman" w:cs="Times New Roman"/>
        </w:rPr>
        <w:t xml:space="preserve"> « Méthodes d'optimisation combinatoire », Masson, collection pédagogique de télécommunication, Paris, 1996</w:t>
      </w:r>
    </w:p>
    <w:p w:rsidR="00A12F64" w:rsidRDefault="00702A44">
      <w:pPr>
        <w:spacing w:before="5" w:after="0" w:line="293" w:lineRule="exact"/>
        <w:rPr>
          <w:rFonts w:ascii="Times New Roman" w:eastAsia="Times New Roman" w:hAnsi="Times New Roman" w:cs="Times New Roman"/>
        </w:rPr>
      </w:pPr>
      <w:r>
        <w:rPr>
          <w:rFonts w:ascii="Times New Roman" w:eastAsia="Times New Roman" w:hAnsi="Times New Roman" w:cs="Times New Roman"/>
        </w:rPr>
        <w:t xml:space="preserve">J. </w:t>
      </w:r>
      <w:proofErr w:type="spellStart"/>
      <w:r>
        <w:rPr>
          <w:rFonts w:ascii="Times New Roman" w:eastAsia="Times New Roman" w:hAnsi="Times New Roman" w:cs="Times New Roman"/>
        </w:rPr>
        <w:t>Dréo</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Pétrowski</w:t>
      </w:r>
      <w:proofErr w:type="spellEnd"/>
      <w:r>
        <w:rPr>
          <w:rFonts w:ascii="Times New Roman" w:eastAsia="Times New Roman" w:hAnsi="Times New Roman" w:cs="Times New Roman"/>
        </w:rPr>
        <w:t xml:space="preserve">, P. </w:t>
      </w:r>
      <w:proofErr w:type="spellStart"/>
      <w:r>
        <w:rPr>
          <w:rFonts w:ascii="Times New Roman" w:eastAsia="Times New Roman" w:hAnsi="Times New Roman" w:cs="Times New Roman"/>
        </w:rPr>
        <w:t>Siarry</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Taillard</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Métaheuristiques</w:t>
      </w:r>
      <w:proofErr w:type="spellEnd"/>
      <w:r>
        <w:rPr>
          <w:rFonts w:ascii="Times New Roman" w:eastAsia="Times New Roman" w:hAnsi="Times New Roman" w:cs="Times New Roman"/>
        </w:rPr>
        <w:t xml:space="preserve"> pour l'optimisation difficile »,</w:t>
      </w:r>
    </w:p>
    <w:p w:rsidR="00A12F64" w:rsidRDefault="00702A44">
      <w:pPr>
        <w:spacing w:before="3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63"/>
        <w:gridCol w:w="4973"/>
      </w:tblGrid>
      <w:tr w:rsidR="00A12F64">
        <w:tblPrEx>
          <w:tblCellMar>
            <w:top w:w="0" w:type="dxa"/>
            <w:bottom w:w="0" w:type="dxa"/>
          </w:tblCellMar>
        </w:tblPrEx>
        <w:tc>
          <w:tcPr>
            <w:tcW w:w="9936" w:type="dxa"/>
            <w:gridSpan w:val="2"/>
            <w:tcBorders>
              <w:bottom w:val="single" w:sz="6" w:space="0" w:color="auto"/>
            </w:tcBorders>
          </w:tcPr>
          <w:p w:rsidR="00A12F64" w:rsidRDefault="00702A44">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Eyrolles</w:t>
            </w:r>
            <w:proofErr w:type="spellEnd"/>
            <w:r>
              <w:rPr>
                <w:rFonts w:ascii="Times New Roman" w:eastAsia="Times New Roman" w:hAnsi="Times New Roman" w:cs="Times New Roman"/>
              </w:rPr>
              <w:t>, collection algorithmes, Paris, 2003</w:t>
            </w:r>
          </w:p>
        </w:tc>
      </w:tr>
      <w:tr w:rsidR="00A12F64">
        <w:tblPrEx>
          <w:tblCellMar>
            <w:top w:w="0" w:type="dxa"/>
            <w:bottom w:w="0" w:type="dxa"/>
          </w:tblCellMar>
        </w:tblPrEx>
        <w:tc>
          <w:tcPr>
            <w:tcW w:w="4963" w:type="dxa"/>
            <w:tcBorders>
              <w:top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Volume des enseignements :</w:t>
            </w:r>
          </w:p>
        </w:tc>
        <w:tc>
          <w:tcPr>
            <w:tcW w:w="4973"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4963" w:type="dxa"/>
            <w:tcBorders>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A12F64" w:rsidRDefault="00702A44">
      <w:pPr>
        <w:spacing w:before="252" w:after="0" w:line="1" w:lineRule="exact"/>
        <w:rPr>
          <w:rFonts w:ascii="Times New Roman" w:eastAsia="Times New Roman" w:hAnsi="Times New Roman" w:cs="Times New Roman"/>
          <w:sz w:val="20"/>
          <w:szCs w:val="20"/>
        </w:rPr>
        <w:sectPr w:rsidR="00A12F64">
          <w:type w:val="continuous"/>
          <w:pgSz w:w="11905" w:h="16837"/>
          <w:pgMar w:top="1122" w:right="984" w:bottom="1440" w:left="984" w:header="720" w:footer="720" w:gutter="0"/>
          <w:cols w:space="720"/>
        </w:sectPr>
      </w:pPr>
    </w:p>
    <w:p w:rsidR="00A12F64" w:rsidRDefault="00702A44">
      <w:pPr>
        <w:spacing w:after="0" w:line="240" w:lineRule="exact"/>
        <w:rPr>
          <w:rFonts w:ascii="Times New Roman" w:eastAsia="Times New Roman" w:hAnsi="Times New Roman" w:cs="Times New Roman"/>
          <w:sz w:val="20"/>
          <w:szCs w:val="20"/>
        </w:rPr>
      </w:pPr>
    </w:p>
    <w:p w:rsidR="00A12F64" w:rsidRDefault="00702A44">
      <w:pPr>
        <w:spacing w:before="12" w:after="0" w:line="1" w:lineRule="exact"/>
        <w:rPr>
          <w:rFonts w:ascii="Times New Roman" w:eastAsia="Times New Roman" w:hAnsi="Times New Roman" w:cs="Times New Roman"/>
          <w:sz w:val="20"/>
          <w:szCs w:val="20"/>
        </w:rPr>
      </w:pPr>
    </w:p>
    <w:p w:rsidR="00A12F64" w:rsidRDefault="00702A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w14:anchorId="32A55C53">
          <v:group id="_x0000_s1145" style="position:absolute;margin-left:-.25pt;margin-top:120.5pt;width:496.8pt;height:487.45pt;z-index:251719680;mso-wrap-distance-left:1.9pt;mso-wrap-distance-top:10.8pt;mso-wrap-distance-right:1.9pt;mso-position-horizontal-relative:margin" coordorigin="1128,3533" coordsize="9936,9749">
            <v:shape id="_x0000_s1146" type="#_x0000_t202" style="position:absolute;left:1128;top:3797;width:9936;height:8947"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A12F64">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ind w:left="3792"/>
                            <w:rPr>
                              <w:sz w:val="22"/>
                              <w:szCs w:val="22"/>
                            </w:rPr>
                          </w:pPr>
                          <w:r>
                            <w:rPr>
                              <w:rStyle w:val="CharStyle173"/>
                            </w:rPr>
                            <w:t>Epreuves 1ère session</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Durées</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Coefficients</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Examen écrit terminal</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01h30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0.5</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Contrôle Continu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Projet</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0.25</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Contrôle Continu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DS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01h30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0.25</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bottom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ind w:left="2894"/>
                            <w:rPr>
                              <w:sz w:val="22"/>
                              <w:szCs w:val="22"/>
                            </w:rPr>
                          </w:pPr>
                          <w:r>
                            <w:rPr>
                              <w:rStyle w:val="CharStyle173"/>
                            </w:rPr>
                            <w:t>Epreuves 2ème session (éventuellement)</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Durées</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Coefficients</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302" w:lineRule="exact"/>
                            <w:ind w:left="5" w:hanging="5"/>
                            <w:rPr>
                              <w:sz w:val="22"/>
                              <w:szCs w:val="22"/>
                            </w:rPr>
                          </w:pPr>
                          <w:r>
                            <w:rPr>
                              <w:rStyle w:val="CharStyle173"/>
                            </w:rPr>
                            <w:t>Examen écrit ou oral (selon l'effectif)</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01h30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0.75</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Contrôle Continu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report projet</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0.25</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ind w:left="5" w:hanging="5"/>
                            <w:rPr>
                              <w:sz w:val="22"/>
                              <w:szCs w:val="22"/>
                            </w:rPr>
                          </w:pPr>
                          <w:r>
                            <w:rPr>
                              <w:rStyle w:val="CharStyle173"/>
                            </w:rPr>
                            <w:t>Examen écrit ou oral (selon l'effectif)</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bottom w:val="single" w:sz="6" w:space="0" w:color="auto"/>
                          </w:tcBorders>
                        </w:tcPr>
                        <w:p w:rsidR="00A12F64" w:rsidRDefault="00702A44">
                          <w:pPr>
                            <w:pStyle w:val="Style1660"/>
                            <w:ind w:right="4867"/>
                            <w:rPr>
                              <w:sz w:val="22"/>
                              <w:szCs w:val="22"/>
                            </w:rPr>
                          </w:pPr>
                          <w:r>
                            <w:rPr>
                              <w:rStyle w:val="CharStyle173"/>
                            </w:rPr>
                            <w:t>Informations complémentaires sur les</w:t>
                          </w:r>
                        </w:p>
                        <w:p w:rsidR="00A12F64" w:rsidRDefault="00702A44">
                          <w:pPr>
                            <w:pStyle w:val="Style1660"/>
                            <w:spacing w:line="240" w:lineRule="auto"/>
                            <w:rPr>
                              <w:sz w:val="22"/>
                              <w:szCs w:val="22"/>
                            </w:rPr>
                          </w:pPr>
                          <w:r>
                            <w:rPr>
                              <w:rStyle w:val="CharStyle173"/>
                            </w:rPr>
                            <w:t>MCC :</w:t>
                          </w:r>
                        </w:p>
                        <w:p w:rsidR="00A12F64" w:rsidRDefault="00702A44">
                          <w:pPr>
                            <w:pStyle w:val="Style1660"/>
                            <w:spacing w:line="240" w:lineRule="auto"/>
                            <w:rPr>
                              <w:sz w:val="22"/>
                              <w:szCs w:val="22"/>
                            </w:rPr>
                          </w:pPr>
                          <w:r>
                            <w:rPr>
                              <w:rStyle w:val="CharStyle173"/>
                            </w:rPr>
                            <w:t>Forme d'enseignement :   Enseignement présentiel</w:t>
                          </w:r>
                        </w:p>
                      </w:tc>
                    </w:tr>
                  </w:tbl>
                  <w:p w:rsidR="00000000" w:rsidRDefault="00702A44"/>
                </w:txbxContent>
              </v:textbox>
            </v:shape>
            <v:shape id="_x0000_s1147" type="#_x0000_t202" style="position:absolute;left:1210;top:12730;width:5678;height:278" filled="f" strokecolor="white" strokeweight="0">
              <v:textbox inset="0,0,0,0">
                <w:txbxContent>
                  <w:p w:rsidR="00A12F64" w:rsidRDefault="00702A44">
                    <w:pPr>
                      <w:pStyle w:val="Style886"/>
                      <w:tabs>
                        <w:tab w:val="left" w:leader="underscore" w:pos="2534"/>
                      </w:tabs>
                      <w:spacing w:line="240" w:lineRule="auto"/>
                      <w:jc w:val="both"/>
                      <w:rPr>
                        <w:sz w:val="22"/>
                        <w:szCs w:val="22"/>
                      </w:rPr>
                    </w:pPr>
                    <w:r>
                      <w:rPr>
                        <w:rStyle w:val="CharStyle173"/>
                        <w:u w:val="single"/>
                      </w:rPr>
                      <w:t>Site de formation :</w:t>
                    </w:r>
                    <w:r>
                      <w:rPr>
                        <w:rStyle w:val="CharStyle173"/>
                      </w:rPr>
                      <w:tab/>
                    </w:r>
                    <w:r>
                      <w:rPr>
                        <w:rStyle w:val="CharStyle173"/>
                        <w:u w:val="single"/>
                      </w:rPr>
                      <w:t>Université Bordeaux 1 (Talence)</w:t>
                    </w:r>
                  </w:p>
                </w:txbxContent>
              </v:textbox>
            </v:shape>
            <v:shape id="_x0000_s1148" type="#_x0000_t202" style="position:absolute;left:1190;top:3533;width:5856;height:254" filled="f" strokecolor="white" strokeweight="0">
              <v:textbox inset="0,0,0,0">
                <w:txbxContent>
                  <w:p w:rsidR="00A12F64" w:rsidRDefault="00702A44">
                    <w:pPr>
                      <w:pStyle w:val="Style886"/>
                      <w:spacing w:line="240" w:lineRule="auto"/>
                      <w:jc w:val="both"/>
                      <w:rPr>
                        <w:sz w:val="22"/>
                        <w:szCs w:val="22"/>
                      </w:rPr>
                    </w:pPr>
                    <w:r w:rsidRPr="003B53DD">
                      <w:rPr>
                        <w:rStyle w:val="CharStyle173"/>
                        <w:lang w:eastAsia="en-US"/>
                      </w:rPr>
                      <w:t xml:space="preserve">Mode </w:t>
                    </w:r>
                    <w:r>
                      <w:rPr>
                        <w:rStyle w:val="CharStyle173"/>
                      </w:rPr>
                      <w:t>d'évaluation : Modalités de contrôle des connaissances</w:t>
                    </w:r>
                  </w:p>
                </w:txbxContent>
              </v:textbox>
            </v:shape>
            <v:shape id="_x0000_s1149" type="#_x0000_t202" style="position:absolute;left:1190;top:13027;width:3356;height:255" filled="f" strokecolor="white" strokeweight="0">
              <v:textbox inset="0,0,0,0">
                <w:txbxContent>
                  <w:p w:rsidR="00A12F64" w:rsidRDefault="00702A44">
                    <w:pPr>
                      <w:pStyle w:val="Style886"/>
                      <w:spacing w:line="240" w:lineRule="auto"/>
                      <w:jc w:val="both"/>
                      <w:rPr>
                        <w:sz w:val="22"/>
                        <w:szCs w:val="22"/>
                      </w:rPr>
                    </w:pPr>
                    <w:r>
                      <w:rPr>
                        <w:rStyle w:val="CharStyle173"/>
                      </w:rPr>
                      <w:t>Langue d'enseignement : Français</w:t>
                    </w:r>
                  </w:p>
                </w:txbxContent>
              </v:textbox>
            </v:shape>
            <w10:wrap type="topAndBottom" anchorx="margin"/>
          </v:group>
        </w:pict>
      </w: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CI</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DS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bl>
    <w:p w:rsidR="00A12F64" w:rsidRDefault="003B53DD">
      <w:pPr>
        <w:tabs>
          <w:tab w:val="left" w:leader="underscore" w:pos="9638"/>
        </w:tabs>
        <w:spacing w:before="53"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br w:type="page"/>
      </w:r>
      <w:r>
        <w:rPr>
          <w:rFonts w:ascii="Times New Roman" w:eastAsia="Times New Roman" w:hAnsi="Times New Roman" w:cs="Times New Roman"/>
          <w:u w:val="single"/>
        </w:rPr>
        <w:lastRenderedPageBreak/>
        <w:t xml:space="preserve"> Libellé de </w:t>
      </w:r>
      <w:proofErr w:type="spellStart"/>
      <w:r>
        <w:rPr>
          <w:rFonts w:ascii="Times New Roman" w:eastAsia="Times New Roman" w:hAnsi="Times New Roman" w:cs="Times New Roman"/>
          <w:u w:val="single"/>
        </w:rPr>
        <w:t>l’ue</w:t>
      </w:r>
      <w:proofErr w:type="spellEnd"/>
      <w:r w:rsidR="00702A44">
        <w:rPr>
          <w:rFonts w:ascii="Times New Roman" w:eastAsia="Times New Roman" w:hAnsi="Times New Roman" w:cs="Times New Roman"/>
          <w:u w:val="single"/>
        </w:rPr>
        <w:t xml:space="preserve"> : Programmation multi-</w:t>
      </w:r>
      <w:proofErr w:type="spellStart"/>
      <w:r w:rsidR="00702A44">
        <w:rPr>
          <w:rFonts w:ascii="Times New Roman" w:eastAsia="Times New Roman" w:hAnsi="Times New Roman" w:cs="Times New Roman"/>
          <w:u w:val="single"/>
        </w:rPr>
        <w:t>coeur</w:t>
      </w:r>
      <w:proofErr w:type="spellEnd"/>
      <w:r w:rsidR="00702A44">
        <w:rPr>
          <w:rFonts w:ascii="Times New Roman" w:eastAsia="Times New Roman" w:hAnsi="Times New Roman" w:cs="Times New Roman"/>
          <w:u w:val="single"/>
        </w:rPr>
        <w:t xml:space="preserve"> et GPU</w:t>
      </w:r>
      <w:r w:rsidR="00702A44">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Libellé court : </w:t>
      </w:r>
      <w:proofErr w:type="spellStart"/>
      <w:r>
        <w:rPr>
          <w:rFonts w:ascii="Times New Roman" w:eastAsia="Times New Roman" w:hAnsi="Times New Roman" w:cs="Times New Roman"/>
        </w:rPr>
        <w:t>Prog.Multi-coeur</w:t>
      </w:r>
      <w:proofErr w:type="spellEnd"/>
      <w:r>
        <w:rPr>
          <w:rFonts w:ascii="Times New Roman" w:eastAsia="Times New Roman" w:hAnsi="Times New Roman" w:cs="Times New Roman"/>
        </w:rPr>
        <w:t xml:space="preserve"> et GPU</w:t>
      </w:r>
    </w:p>
    <w:p w:rsidR="00A12F64" w:rsidRDefault="00702A44">
      <w:pPr>
        <w:tabs>
          <w:tab w:val="left" w:leader="underscore" w:pos="9629"/>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J1IN8W16</w:t>
      </w:r>
      <w:r>
        <w:rPr>
          <w:rFonts w:ascii="Times New Roman" w:eastAsia="Times New Roman" w:hAnsi="Times New Roman" w:cs="Times New Roman"/>
        </w:rPr>
        <w:tab/>
      </w:r>
    </w:p>
    <w:p w:rsidR="00A12F64" w:rsidRDefault="00702A44">
      <w:pPr>
        <w:tabs>
          <w:tab w:val="left" w:pos="4392"/>
          <w:tab w:val="left" w:pos="8789"/>
        </w:tabs>
        <w:spacing w:after="0" w:line="293" w:lineRule="exact"/>
        <w:jc w:val="both"/>
        <w:rPr>
          <w:rFonts w:ascii="Times New Roman" w:eastAsia="Times New Roman" w:hAnsi="Times New Roman" w:cs="Times New Roman"/>
        </w:rPr>
      </w:pPr>
      <w:r>
        <w:rPr>
          <w:rFonts w:ascii="Times New Roman" w:eastAsia="Times New Roman" w:hAnsi="Times New Roman" w:cs="Times New Roman"/>
        </w:rPr>
        <w:t>Niveau : M1</w:t>
      </w:r>
      <w:r>
        <w:rPr>
          <w:rFonts w:ascii="Times New Roman" w:eastAsia="Times New Roman" w:hAnsi="Times New Roman" w:cs="Times New Roman"/>
        </w:rPr>
        <w:tab/>
        <w:t xml:space="preserve">Période </w:t>
      </w:r>
      <w:proofErr w:type="gramStart"/>
      <w:r>
        <w:rPr>
          <w:rFonts w:ascii="Times New Roman" w:eastAsia="Times New Roman" w:hAnsi="Times New Roman" w:cs="Times New Roman"/>
        </w:rPr>
        <w:t>:Semestre</w:t>
      </w:r>
      <w:proofErr w:type="gramEnd"/>
      <w:r>
        <w:rPr>
          <w:rFonts w:ascii="Times New Roman" w:eastAsia="Times New Roman" w:hAnsi="Times New Roman" w:cs="Times New Roman"/>
        </w:rPr>
        <w:t xml:space="preserve"> de printemps</w:t>
      </w:r>
      <w:r>
        <w:rPr>
          <w:rFonts w:ascii="Times New Roman" w:eastAsia="Times New Roman" w:hAnsi="Times New Roman" w:cs="Times New Roman"/>
        </w:rPr>
        <w:tab/>
        <w:t>ECTS :6</w:t>
      </w:r>
    </w:p>
    <w:p w:rsidR="00A12F64" w:rsidRDefault="00702A44">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 xml:space="preserve">Pierre-André WACRENIER </w:t>
      </w:r>
      <w:r w:rsidRPr="003B53DD">
        <w:rPr>
          <w:rFonts w:ascii="Times New Roman" w:eastAsia="Times New Roman" w:hAnsi="Times New Roman" w:cs="Times New Roman"/>
          <w:lang w:eastAsia="en-US"/>
        </w:rPr>
        <w:t>(</w:t>
      </w:r>
      <w:hyperlink r:id="rId70" w:history="1">
        <w:r w:rsidRPr="003B53DD">
          <w:rPr>
            <w:rFonts w:ascii="Times New Roman" w:eastAsia="Times New Roman" w:hAnsi="Times New Roman" w:cs="Times New Roman"/>
            <w:u w:val="single"/>
            <w:lang w:eastAsia="en-US"/>
          </w:rPr>
          <w:t>pierre-andre.wacrenier@u-bordeaux1.fr</w:t>
        </w:r>
      </w:hyperlink>
      <w:r w:rsidRPr="003B53DD">
        <w:rPr>
          <w:rFonts w:ascii="Times New Roman" w:eastAsia="Times New Roman" w:hAnsi="Times New Roman" w:cs="Times New Roman"/>
          <w:lang w:eastAsia="en-US"/>
        </w:rPr>
        <w:t>)</w:t>
      </w:r>
    </w:p>
    <w:p w:rsidR="00A12F64" w:rsidRDefault="00702A44">
      <w:pPr>
        <w:tabs>
          <w:tab w:val="left" w:pos="2563"/>
        </w:tabs>
        <w:spacing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t xml:space="preserve">UFR </w:t>
      </w:r>
      <w:r>
        <w:rPr>
          <w:rFonts w:ascii="Times New Roman" w:eastAsia="Times New Roman" w:hAnsi="Times New Roman" w:cs="Times New Roman"/>
          <w:u w:val="single"/>
        </w:rPr>
        <w:t>DE MATHEMATIQUES ET INFORMATIQUE</w:t>
      </w:r>
    </w:p>
    <w:p w:rsidR="00A12F64" w:rsidRDefault="00702A44">
      <w:pPr>
        <w:tabs>
          <w:tab w:val="left" w:leader="underscore" w:pos="2558"/>
          <w:tab w:val="left" w:leader="underscore" w:pos="9590"/>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A12F64" w:rsidRDefault="00702A44">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Formation initiale + Formation continue</w:t>
      </w:r>
    </w:p>
    <w:p w:rsidR="00A12F64" w:rsidRDefault="00702A44">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A12F64" w:rsidRDefault="00702A44">
      <w:pPr>
        <w:spacing w:after="0" w:line="293" w:lineRule="exact"/>
        <w:ind w:right="3226"/>
        <w:rPr>
          <w:rFonts w:ascii="Times New Roman" w:eastAsia="Times New Roman" w:hAnsi="Times New Roman" w:cs="Times New Roman"/>
        </w:rPr>
      </w:pPr>
      <w:r>
        <w:rPr>
          <w:rFonts w:ascii="Times New Roman" w:eastAsia="Times New Roman" w:hAnsi="Times New Roman" w:cs="Times New Roman"/>
        </w:rPr>
        <w:t>Programmation C, notions de base en Architecture des Ordinateurs Objectifs pédagogiques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Comment tirer </w:t>
      </w:r>
      <w:proofErr w:type="spellStart"/>
      <w:r>
        <w:rPr>
          <w:rFonts w:ascii="Times New Roman" w:eastAsia="Times New Roman" w:hAnsi="Times New Roman" w:cs="Times New Roman"/>
        </w:rPr>
        <w:t>partie</w:t>
      </w:r>
      <w:proofErr w:type="spellEnd"/>
      <w:r>
        <w:rPr>
          <w:rFonts w:ascii="Times New Roman" w:eastAsia="Times New Roman" w:hAnsi="Times New Roman" w:cs="Times New Roman"/>
        </w:rPr>
        <w:t xml:space="preserve"> de la puissance de calcul des PC et des serveurs </w:t>
      </w:r>
      <w:proofErr w:type="spellStart"/>
      <w:r>
        <w:rPr>
          <w:rFonts w:ascii="Times New Roman" w:eastAsia="Times New Roman" w:hAnsi="Times New Roman" w:cs="Times New Roman"/>
        </w:rPr>
        <w:t>contemporains</w:t>
      </w:r>
      <w:proofErr w:type="gramStart"/>
      <w:r>
        <w:rPr>
          <w:rFonts w:ascii="Times New Roman" w:eastAsia="Times New Roman" w:hAnsi="Times New Roman" w:cs="Times New Roman"/>
        </w:rPr>
        <w:t>?L'objectif</w:t>
      </w:r>
      <w:proofErr w:type="spellEnd"/>
      <w:proofErr w:type="gramEnd"/>
      <w:r>
        <w:rPr>
          <w:rFonts w:ascii="Times New Roman" w:eastAsia="Times New Roman" w:hAnsi="Times New Roman" w:cs="Times New Roman"/>
        </w:rPr>
        <w:t xml:space="preserve"> de ce cours est de faire un tour d'ensemble des techniques </w:t>
      </w:r>
      <w:proofErr w:type="spellStart"/>
      <w:r>
        <w:rPr>
          <w:rFonts w:ascii="Times New Roman" w:eastAsia="Times New Roman" w:hAnsi="Times New Roman" w:cs="Times New Roman"/>
        </w:rPr>
        <w:t>algorithmiques,logicielles</w:t>
      </w:r>
      <w:proofErr w:type="spellEnd"/>
      <w:r>
        <w:rPr>
          <w:rFonts w:ascii="Times New Roman" w:eastAsia="Times New Roman" w:hAnsi="Times New Roman" w:cs="Times New Roman"/>
        </w:rPr>
        <w:t xml:space="preserve"> et matérielles du parallélisme. On travaillera sous l'angle de l'analyse des </w:t>
      </w:r>
      <w:proofErr w:type="spellStart"/>
      <w:r>
        <w:rPr>
          <w:rFonts w:ascii="Times New Roman" w:eastAsia="Times New Roman" w:hAnsi="Times New Roman" w:cs="Times New Roman"/>
        </w:rPr>
        <w:t>performances:il</w:t>
      </w:r>
      <w:proofErr w:type="spellEnd"/>
      <w:r>
        <w:rPr>
          <w:rFonts w:ascii="Times New Roman" w:eastAsia="Times New Roman" w:hAnsi="Times New Roman" w:cs="Times New Roman"/>
        </w:rPr>
        <w:t xml:space="preserve"> s'agit de concevoir des algorithmes </w:t>
      </w:r>
      <w:proofErr w:type="spellStart"/>
      <w:r>
        <w:rPr>
          <w:rFonts w:ascii="Times New Roman" w:eastAsia="Times New Roman" w:hAnsi="Times New Roman" w:cs="Times New Roman"/>
        </w:rPr>
        <w:t>parallèles</w:t>
      </w:r>
      <w:proofErr w:type="gramStart"/>
      <w:r>
        <w:rPr>
          <w:rFonts w:ascii="Times New Roman" w:eastAsia="Times New Roman" w:hAnsi="Times New Roman" w:cs="Times New Roman"/>
        </w:rPr>
        <w:t>,de</w:t>
      </w:r>
      <w:proofErr w:type="spellEnd"/>
      <w:proofErr w:type="gramEnd"/>
      <w:r>
        <w:rPr>
          <w:rFonts w:ascii="Times New Roman" w:eastAsia="Times New Roman" w:hAnsi="Times New Roman" w:cs="Times New Roman"/>
        </w:rPr>
        <w:t xml:space="preserve"> les mettre en œ</w:t>
      </w:r>
      <w:r>
        <w:rPr>
          <w:rFonts w:ascii="Times New Roman" w:eastAsia="Times New Roman" w:hAnsi="Times New Roman" w:cs="Times New Roman"/>
        </w:rPr>
        <w:t xml:space="preserve">uvre sur des calculateurs et d'en comprendre finement les </w:t>
      </w:r>
      <w:proofErr w:type="spellStart"/>
      <w:r>
        <w:rPr>
          <w:rFonts w:ascii="Times New Roman" w:eastAsia="Times New Roman" w:hAnsi="Times New Roman" w:cs="Times New Roman"/>
        </w:rPr>
        <w:t>performan</w:t>
      </w:r>
      <w:proofErr w:type="spellEnd"/>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Compétences acquises :</w:t>
      </w:r>
    </w:p>
    <w:p w:rsidR="00A12F64" w:rsidRDefault="00702A44">
      <w:pPr>
        <w:tabs>
          <w:tab w:val="left" w:leader="underscore" w:pos="9571"/>
        </w:tabs>
        <w:spacing w:before="5" w:after="0" w:line="293" w:lineRule="exact"/>
        <w:jc w:val="both"/>
        <w:rPr>
          <w:rFonts w:ascii="Times New Roman" w:eastAsia="Times New Roman" w:hAnsi="Times New Roman" w:cs="Times New Roman"/>
        </w:rPr>
      </w:pPr>
      <w:proofErr w:type="spellStart"/>
      <w:r>
        <w:rPr>
          <w:rFonts w:ascii="Times New Roman" w:eastAsia="Times New Roman" w:hAnsi="Times New Roman" w:cs="Times New Roman"/>
          <w:u w:val="single"/>
        </w:rPr>
        <w:t>Savoir faire</w:t>
      </w:r>
      <w:proofErr w:type="spellEnd"/>
      <w:r>
        <w:rPr>
          <w:rFonts w:ascii="Times New Roman" w:eastAsia="Times New Roman" w:hAnsi="Times New Roman" w:cs="Times New Roman"/>
          <w:u w:val="single"/>
        </w:rPr>
        <w:t xml:space="preserve"> en matière de programmation parallèle et d'analyse des performances.</w:t>
      </w:r>
      <w:r>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Programme - descriptif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Les points abordés dans ce cours sont :</w:t>
      </w:r>
    </w:p>
    <w:p w:rsidR="00A12F64" w:rsidRDefault="00702A44">
      <w:pPr>
        <w:spacing w:after="0" w:line="293" w:lineRule="exact"/>
        <w:rPr>
          <w:rFonts w:ascii="Times New Roman" w:eastAsia="Times New Roman" w:hAnsi="Times New Roman" w:cs="Times New Roman"/>
        </w:rPr>
      </w:pPr>
      <w:proofErr w:type="gramStart"/>
      <w:r>
        <w:rPr>
          <w:rFonts w:ascii="Times New Roman" w:eastAsia="Times New Roman" w:hAnsi="Times New Roman" w:cs="Times New Roman"/>
        </w:rPr>
        <w:t>intérêts</w:t>
      </w:r>
      <w:proofErr w:type="gramEnd"/>
      <w:r>
        <w:rPr>
          <w:rFonts w:ascii="Times New Roman" w:eastAsia="Times New Roman" w:hAnsi="Times New Roman" w:cs="Times New Roman"/>
        </w:rPr>
        <w:t xml:space="preserve"> et limit</w:t>
      </w:r>
      <w:r>
        <w:rPr>
          <w:rFonts w:ascii="Times New Roman" w:eastAsia="Times New Roman" w:hAnsi="Times New Roman" w:cs="Times New Roman"/>
        </w:rPr>
        <w:t xml:space="preserve">es intrinsèques du parallélisme, notion de granularité et d'équilibrage de charge ; techniques algorithmiques générales de </w:t>
      </w:r>
      <w:proofErr w:type="spellStart"/>
      <w:r>
        <w:rPr>
          <w:rFonts w:ascii="Times New Roman" w:eastAsia="Times New Roman" w:hAnsi="Times New Roman" w:cs="Times New Roman"/>
        </w:rPr>
        <w:t>parallélisation</w:t>
      </w:r>
      <w:proofErr w:type="spellEnd"/>
      <w:r>
        <w:rPr>
          <w:rFonts w:ascii="Times New Roman" w:eastAsia="Times New Roman" w:hAnsi="Times New Roman" w:cs="Times New Roman"/>
        </w:rPr>
        <w:t xml:space="preserve"> ;</w:t>
      </w:r>
    </w:p>
    <w:p w:rsidR="00A12F64" w:rsidRDefault="00702A44">
      <w:pPr>
        <w:spacing w:after="0" w:line="293" w:lineRule="exact"/>
        <w:rPr>
          <w:rFonts w:ascii="Times New Roman" w:eastAsia="Times New Roman" w:hAnsi="Times New Roman" w:cs="Times New Roman"/>
        </w:rPr>
      </w:pPr>
      <w:proofErr w:type="gramStart"/>
      <w:r>
        <w:rPr>
          <w:rFonts w:ascii="Times New Roman" w:eastAsia="Times New Roman" w:hAnsi="Times New Roman" w:cs="Times New Roman"/>
        </w:rPr>
        <w:t>langages</w:t>
      </w:r>
      <w:proofErr w:type="gramEnd"/>
      <w:r>
        <w:rPr>
          <w:rFonts w:ascii="Times New Roman" w:eastAsia="Times New Roman" w:hAnsi="Times New Roman" w:cs="Times New Roman"/>
        </w:rPr>
        <w:t xml:space="preserve"> et bibliothèques incontournables de la programmation des architectures </w:t>
      </w:r>
      <w:proofErr w:type="spellStart"/>
      <w:r>
        <w:rPr>
          <w:rFonts w:ascii="Times New Roman" w:eastAsia="Times New Roman" w:hAnsi="Times New Roman" w:cs="Times New Roman"/>
        </w:rPr>
        <w:t>multicoeur</w:t>
      </w:r>
      <w:proofErr w:type="spellEnd"/>
      <w:r>
        <w:rPr>
          <w:rFonts w:ascii="Times New Roman" w:eastAsia="Times New Roman" w:hAnsi="Times New Roman" w:cs="Times New Roman"/>
        </w:rPr>
        <w:t>; impacts de l'architectu</w:t>
      </w:r>
      <w:r>
        <w:rPr>
          <w:rFonts w:ascii="Times New Roman" w:eastAsia="Times New Roman" w:hAnsi="Times New Roman" w:cs="Times New Roman"/>
        </w:rPr>
        <w:t>re et de la compilation sur la programmation : vers la portabilité des performances ;</w:t>
      </w:r>
    </w:p>
    <w:p w:rsidR="00A12F64" w:rsidRPr="003B53DD" w:rsidRDefault="00702A44">
      <w:pPr>
        <w:spacing w:after="0" w:line="293" w:lineRule="exact"/>
        <w:rPr>
          <w:rFonts w:ascii="Times New Roman" w:eastAsia="Times New Roman" w:hAnsi="Times New Roman" w:cs="Times New Roman"/>
          <w:lang w:val="en-US"/>
        </w:rPr>
      </w:pPr>
      <w:proofErr w:type="gramStart"/>
      <w:r>
        <w:rPr>
          <w:rFonts w:ascii="Times New Roman" w:eastAsia="Times New Roman" w:hAnsi="Times New Roman" w:cs="Times New Roman"/>
        </w:rPr>
        <w:t>programmation</w:t>
      </w:r>
      <w:proofErr w:type="gramEnd"/>
      <w:r>
        <w:rPr>
          <w:rFonts w:ascii="Times New Roman" w:eastAsia="Times New Roman" w:hAnsi="Times New Roman" w:cs="Times New Roman"/>
        </w:rPr>
        <w:t xml:space="preserve"> des machines hétérogènes équipées de processeurs </w:t>
      </w:r>
      <w:proofErr w:type="spellStart"/>
      <w:r>
        <w:rPr>
          <w:rFonts w:ascii="Times New Roman" w:eastAsia="Times New Roman" w:hAnsi="Times New Roman" w:cs="Times New Roman"/>
        </w:rPr>
        <w:t>specialisés</w:t>
      </w:r>
      <w:proofErr w:type="spellEnd"/>
      <w:r>
        <w:rPr>
          <w:rFonts w:ascii="Times New Roman" w:eastAsia="Times New Roman" w:hAnsi="Times New Roman" w:cs="Times New Roman"/>
        </w:rPr>
        <w:t xml:space="preserve"> </w:t>
      </w:r>
      <w:r w:rsidRPr="003B53DD">
        <w:rPr>
          <w:rFonts w:ascii="Times New Roman" w:eastAsia="Times New Roman" w:hAnsi="Times New Roman" w:cs="Times New Roman"/>
          <w:lang w:eastAsia="en-US"/>
        </w:rPr>
        <w:t>(</w:t>
      </w:r>
      <w:proofErr w:type="spellStart"/>
      <w:r w:rsidRPr="003B53DD">
        <w:rPr>
          <w:rFonts w:ascii="Times New Roman" w:eastAsia="Times New Roman" w:hAnsi="Times New Roman" w:cs="Times New Roman"/>
          <w:lang w:eastAsia="en-US"/>
        </w:rPr>
        <w:t>e.g</w:t>
      </w:r>
      <w:proofErr w:type="spellEnd"/>
      <w:r w:rsidRPr="003B53DD">
        <w:rPr>
          <w:rFonts w:ascii="Times New Roman" w:eastAsia="Times New Roman" w:hAnsi="Times New Roman" w:cs="Times New Roman"/>
          <w:lang w:eastAsia="en-US"/>
        </w:rPr>
        <w:t xml:space="preserve">. </w:t>
      </w:r>
      <w:r>
        <w:rPr>
          <w:rFonts w:ascii="Times New Roman" w:eastAsia="Times New Roman" w:hAnsi="Times New Roman" w:cs="Times New Roman"/>
        </w:rPr>
        <w:t xml:space="preserve">GPU). </w:t>
      </w:r>
      <w:proofErr w:type="spellStart"/>
      <w:proofErr w:type="gramStart"/>
      <w:r w:rsidRPr="003B53DD">
        <w:rPr>
          <w:rFonts w:ascii="Times New Roman" w:eastAsia="Times New Roman" w:hAnsi="Times New Roman" w:cs="Times New Roman"/>
          <w:lang w:val="en-US"/>
        </w:rPr>
        <w:t>Bibliographie</w:t>
      </w:r>
      <w:proofErr w:type="spellEnd"/>
      <w:r w:rsidRPr="003B53DD">
        <w:rPr>
          <w:rFonts w:ascii="Times New Roman" w:eastAsia="Times New Roman" w:hAnsi="Times New Roman" w:cs="Times New Roman"/>
          <w:lang w:val="en-US"/>
        </w:rPr>
        <w:t xml:space="preserve"> :</w:t>
      </w:r>
      <w:proofErr w:type="gramEnd"/>
    </w:p>
    <w:p w:rsidR="00A12F64" w:rsidRPr="003B53DD" w:rsidRDefault="00702A44">
      <w:pPr>
        <w:spacing w:after="0" w:line="293" w:lineRule="exact"/>
        <w:rPr>
          <w:rFonts w:ascii="Times New Roman" w:eastAsia="Times New Roman" w:hAnsi="Times New Roman" w:cs="Times New Roman"/>
          <w:lang w:val="en-US"/>
        </w:rPr>
      </w:pPr>
      <w:r>
        <w:rPr>
          <w:rFonts w:ascii="Times New Roman" w:eastAsia="Times New Roman" w:hAnsi="Times New Roman" w:cs="Times New Roman"/>
          <w:lang w:val="en-US" w:eastAsia="en-US"/>
        </w:rPr>
        <w:t xml:space="preserve">The Art of Multiprocessor Programming </w:t>
      </w:r>
      <w:r w:rsidRPr="003B53DD">
        <w:rPr>
          <w:rFonts w:ascii="Times New Roman" w:eastAsia="Times New Roman" w:hAnsi="Times New Roman" w:cs="Times New Roman"/>
          <w:lang w:val="en-US"/>
        </w:rPr>
        <w:t xml:space="preserve">- Maurice </w:t>
      </w:r>
      <w:proofErr w:type="spellStart"/>
      <w:r w:rsidRPr="003B53DD">
        <w:rPr>
          <w:rFonts w:ascii="Times New Roman" w:eastAsia="Times New Roman" w:hAnsi="Times New Roman" w:cs="Times New Roman"/>
          <w:lang w:val="en-US"/>
        </w:rPr>
        <w:t>Herlihy</w:t>
      </w:r>
      <w:proofErr w:type="spellEnd"/>
      <w:r w:rsidRPr="003B53DD">
        <w:rPr>
          <w:rFonts w:ascii="Times New Roman" w:eastAsia="Times New Roman" w:hAnsi="Times New Roman" w:cs="Times New Roman"/>
          <w:lang w:val="en-US"/>
        </w:rPr>
        <w:t xml:space="preserve"> </w:t>
      </w:r>
      <w:proofErr w:type="gramStart"/>
      <w:r w:rsidRPr="003B53DD">
        <w:rPr>
          <w:rFonts w:ascii="Times New Roman" w:eastAsia="Times New Roman" w:hAnsi="Times New Roman" w:cs="Times New Roman"/>
          <w:lang w:val="en-US"/>
        </w:rPr>
        <w:t>et</w:t>
      </w:r>
      <w:proofErr w:type="gramEnd"/>
      <w:r w:rsidRPr="003B53DD">
        <w:rPr>
          <w:rFonts w:ascii="Times New Roman" w:eastAsia="Times New Roman" w:hAnsi="Times New Roman" w:cs="Times New Roman"/>
          <w:lang w:val="en-US"/>
        </w:rPr>
        <w:t xml:space="preserve"> </w:t>
      </w:r>
      <w:proofErr w:type="spellStart"/>
      <w:r w:rsidRPr="003B53DD">
        <w:rPr>
          <w:rFonts w:ascii="Times New Roman" w:eastAsia="Times New Roman" w:hAnsi="Times New Roman" w:cs="Times New Roman"/>
          <w:lang w:val="en-US"/>
        </w:rPr>
        <w:t>Nir</w:t>
      </w:r>
      <w:proofErr w:type="spellEnd"/>
      <w:r w:rsidRPr="003B53DD">
        <w:rPr>
          <w:rFonts w:ascii="Times New Roman" w:eastAsia="Times New Roman" w:hAnsi="Times New Roman" w:cs="Times New Roman"/>
          <w:lang w:val="en-US"/>
        </w:rPr>
        <w:t xml:space="preserve"> </w:t>
      </w:r>
      <w:proofErr w:type="spellStart"/>
      <w:r w:rsidRPr="003B53DD">
        <w:rPr>
          <w:rFonts w:ascii="Times New Roman" w:eastAsia="Times New Roman" w:hAnsi="Times New Roman" w:cs="Times New Roman"/>
          <w:lang w:val="en-US"/>
        </w:rPr>
        <w:t>Shavit</w:t>
      </w:r>
      <w:proofErr w:type="spellEnd"/>
      <w:r w:rsidRPr="003B53DD">
        <w:rPr>
          <w:rFonts w:ascii="Times New Roman" w:eastAsia="Times New Roman" w:hAnsi="Times New Roman" w:cs="Times New Roman"/>
          <w:lang w:val="en-US"/>
        </w:rPr>
        <w:t xml:space="preserve"> - </w:t>
      </w:r>
      <w:proofErr w:type="spellStart"/>
      <w:r w:rsidRPr="003B53DD">
        <w:rPr>
          <w:rFonts w:ascii="Times New Roman" w:eastAsia="Times New Roman" w:hAnsi="Times New Roman" w:cs="Times New Roman"/>
          <w:lang w:val="en-US"/>
        </w:rPr>
        <w:t>Editons</w:t>
      </w:r>
      <w:proofErr w:type="spellEnd"/>
      <w:r w:rsidRPr="003B53DD">
        <w:rPr>
          <w:rFonts w:ascii="Times New Roman" w:eastAsia="Times New Roman" w:hAnsi="Times New Roman" w:cs="Times New Roman"/>
          <w:lang w:val="en-US"/>
        </w:rPr>
        <w:t xml:space="preserve"> Morgan Kaufmann - ISBN-13: 978-0123705914</w:t>
      </w:r>
    </w:p>
    <w:p w:rsidR="00A12F64" w:rsidRPr="003B53DD" w:rsidRDefault="00702A44">
      <w:pPr>
        <w:spacing w:after="0" w:line="293" w:lineRule="exact"/>
        <w:rPr>
          <w:rFonts w:ascii="Times New Roman" w:eastAsia="Times New Roman" w:hAnsi="Times New Roman" w:cs="Times New Roman"/>
          <w:lang w:val="en-US"/>
        </w:rPr>
      </w:pPr>
      <w:r w:rsidRPr="003B53DD">
        <w:rPr>
          <w:rFonts w:ascii="Times New Roman" w:eastAsia="Times New Roman" w:hAnsi="Times New Roman" w:cs="Times New Roman"/>
          <w:lang w:val="en-US"/>
        </w:rPr>
        <w:t xml:space="preserve">Computer Architecture: A Quantitative </w:t>
      </w:r>
      <w:r>
        <w:rPr>
          <w:rFonts w:ascii="Times New Roman" w:eastAsia="Times New Roman" w:hAnsi="Times New Roman" w:cs="Times New Roman"/>
          <w:lang w:val="en-US" w:eastAsia="en-US"/>
        </w:rPr>
        <w:t xml:space="preserve">Approach, Editions </w:t>
      </w:r>
      <w:r w:rsidRPr="003B53DD">
        <w:rPr>
          <w:rFonts w:ascii="Times New Roman" w:eastAsia="Times New Roman" w:hAnsi="Times New Roman" w:cs="Times New Roman"/>
          <w:lang w:val="en-US"/>
        </w:rPr>
        <w:t>Morgan Kaufmann - ISBN-13:</w:t>
      </w:r>
    </w:p>
    <w:p w:rsidR="00A12F64" w:rsidRPr="003B53DD" w:rsidRDefault="00702A44">
      <w:pPr>
        <w:spacing w:before="29" w:after="0" w:line="240" w:lineRule="auto"/>
        <w:rPr>
          <w:rFonts w:ascii="Times New Roman" w:eastAsia="Times New Roman" w:hAnsi="Times New Roman" w:cs="Times New Roman"/>
          <w:lang w:val="en-US"/>
        </w:rPr>
      </w:pPr>
      <w:r w:rsidRPr="003B53DD">
        <w:rPr>
          <w:rFonts w:ascii="Times New Roman" w:eastAsia="Times New Roman" w:hAnsi="Times New Roman" w:cs="Times New Roman"/>
          <w:lang w:val="en-US"/>
        </w:rPr>
        <w:t>978-1558605961</w:t>
      </w:r>
    </w:p>
    <w:p w:rsidR="00A12F64" w:rsidRPr="003B53DD" w:rsidRDefault="00702A44">
      <w:pPr>
        <w:spacing w:before="48" w:after="0" w:line="240" w:lineRule="auto"/>
        <w:jc w:val="both"/>
        <w:rPr>
          <w:rFonts w:ascii="Times New Roman" w:eastAsia="Times New Roman" w:hAnsi="Times New Roman" w:cs="Times New Roman"/>
          <w:lang w:val="en-US"/>
        </w:rPr>
      </w:pPr>
      <w:r>
        <w:rPr>
          <w:rFonts w:ascii="Times New Roman" w:eastAsia="Times New Roman" w:hAnsi="Times New Roman" w:cs="Times New Roman"/>
          <w:sz w:val="20"/>
          <w:szCs w:val="20"/>
        </w:rPr>
        <w:pict w14:anchorId="0CD3BBB0">
          <v:group id="_x0000_s1150" style="position:absolute;left:0;text-align:left;margin-left:0;margin-top:149.05pt;width:496.05pt;height:118.35pt;z-index:251720704;mso-wrap-distance-left:1.9pt;mso-wrap-distance-top:10.3pt;mso-wrap-distance-right:1.9pt;mso-position-horizontal-relative:margin" coordorigin="1133,13315" coordsize="9921,2367">
            <v:shape id="_x0000_s1151" type="#_x0000_t202" style="position:absolute;left:1133;top:13584;width:9921;height:2098"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Semaines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5</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6</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7</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8</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9</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10</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15</w:t>
                          </w: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TD</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TP</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CI</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TDM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r>
                  </w:tbl>
                  <w:p w:rsidR="00000000" w:rsidRDefault="00702A44"/>
                </w:txbxContent>
              </v:textbox>
            </v:shape>
            <v:shape id="_x0000_s1152" type="#_x0000_t202" style="position:absolute;left:1191;top:13315;width:3130;height:255" filled="f" strokecolor="white" strokeweight="0">
              <v:textbox inset="0,0,0,0">
                <w:txbxContent>
                  <w:p w:rsidR="00A12F64" w:rsidRDefault="00702A44">
                    <w:pPr>
                      <w:pStyle w:val="Style886"/>
                      <w:spacing w:line="240" w:lineRule="auto"/>
                      <w:jc w:val="both"/>
                      <w:rPr>
                        <w:sz w:val="22"/>
                        <w:szCs w:val="22"/>
                      </w:rPr>
                    </w:pPr>
                    <w:r>
                      <w:rPr>
                        <w:rStyle w:val="CharStyle173"/>
                      </w:rPr>
                      <w:t>Répartitions des enseignements :</w:t>
                    </w:r>
                  </w:p>
                </w:txbxContent>
              </v:textbox>
            </v:shape>
            <w10:wrap type="topAndBottom" anchorx="margin"/>
          </v:group>
        </w:pict>
      </w:r>
      <w:proofErr w:type="spellStart"/>
      <w:r w:rsidRPr="003B53DD">
        <w:rPr>
          <w:rFonts w:ascii="Times New Roman" w:eastAsia="Times New Roman" w:hAnsi="Times New Roman" w:cs="Times New Roman"/>
          <w:u w:val="single"/>
          <w:lang w:val="en-US"/>
        </w:rPr>
        <w:t>OpenMP</w:t>
      </w:r>
      <w:proofErr w:type="spellEnd"/>
      <w:r w:rsidRPr="003B53DD">
        <w:rPr>
          <w:rFonts w:ascii="Times New Roman" w:eastAsia="Times New Roman" w:hAnsi="Times New Roman" w:cs="Times New Roman"/>
          <w:u w:val="single"/>
          <w:lang w:val="en-US"/>
        </w:rPr>
        <w:t xml:space="preserve"> Application </w:t>
      </w:r>
      <w:r>
        <w:rPr>
          <w:rFonts w:ascii="Times New Roman" w:eastAsia="Times New Roman" w:hAnsi="Times New Roman" w:cs="Times New Roman"/>
          <w:u w:val="single"/>
          <w:lang w:val="en-US" w:eastAsia="en-US"/>
        </w:rPr>
        <w:t xml:space="preserve">Program </w:t>
      </w:r>
      <w:r w:rsidRPr="003B53DD">
        <w:rPr>
          <w:rFonts w:ascii="Times New Roman" w:eastAsia="Times New Roman" w:hAnsi="Times New Roman" w:cs="Times New Roman"/>
          <w:u w:val="single"/>
          <w:lang w:val="en-US"/>
        </w:rPr>
        <w:t xml:space="preserve">Interface, </w:t>
      </w:r>
      <w:hyperlink r:id="rId71" w:history="1">
        <w:r>
          <w:rPr>
            <w:rFonts w:ascii="Times New Roman" w:eastAsia="Times New Roman" w:hAnsi="Times New Roman" w:cs="Times New Roman"/>
            <w:u w:val="single"/>
            <w:lang w:val="en-US" w:eastAsia="en-US"/>
          </w:rPr>
          <w:t>http://www.openmp.org/mp-documents/spec30.pdf</w:t>
        </w:r>
      </w:hyperlink>
    </w:p>
    <w:p w:rsidR="00A12F64" w:rsidRPr="003B53DD" w:rsidRDefault="00702A44">
      <w:pPr>
        <w:spacing w:before="10" w:after="0" w:line="1" w:lineRule="exact"/>
        <w:rPr>
          <w:rFonts w:ascii="Times New Roman" w:eastAsia="Times New Roman" w:hAnsi="Times New Roman" w:cs="Times New Roman"/>
          <w:sz w:val="20"/>
          <w:szCs w:val="20"/>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4963"/>
        <w:gridCol w:w="4973"/>
      </w:tblGrid>
      <w:tr w:rsidR="00A12F64">
        <w:tblPrEx>
          <w:tblCellMar>
            <w:top w:w="0" w:type="dxa"/>
            <w:bottom w:w="0" w:type="dxa"/>
          </w:tblCellMar>
        </w:tblPrEx>
        <w:tc>
          <w:tcPr>
            <w:tcW w:w="4963" w:type="dxa"/>
            <w:tcBorders>
              <w:top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Volume des enseignements :</w:t>
            </w:r>
          </w:p>
        </w:tc>
        <w:tc>
          <w:tcPr>
            <w:tcW w:w="4973"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4963" w:type="dxa"/>
            <w:tcBorders>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4.00</w:t>
            </w:r>
          </w:p>
        </w:tc>
      </w:tr>
    </w:tbl>
    <w:p w:rsidR="00A12F64" w:rsidRDefault="00702A44">
      <w:pPr>
        <w:spacing w:after="0" w:line="1" w:lineRule="exact"/>
        <w:rPr>
          <w:rFonts w:ascii="Times New Roman" w:eastAsia="Times New Roman" w:hAnsi="Times New Roman" w:cs="Times New Roman"/>
          <w:sz w:val="20"/>
          <w:szCs w:val="20"/>
        </w:rPr>
        <w:sectPr w:rsidR="00A12F64">
          <w:type w:val="continuous"/>
          <w:pgSz w:w="11905" w:h="16837"/>
          <w:pgMar w:top="1122" w:right="994" w:bottom="1440" w:left="989" w:header="720" w:footer="720" w:gutter="0"/>
          <w:cols w:space="720"/>
        </w:sectPr>
      </w:pPr>
    </w:p>
    <w:p w:rsidR="00A12F64" w:rsidRDefault="00702A44">
      <w:pPr>
        <w:spacing w:after="0" w:line="1"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w14:anchorId="31D4191E">
          <v:group id="_x0000_s1153" style="position:absolute;margin-left:0;margin-top:0;width:496.8pt;height:473.3pt;z-index:251721728;mso-wrap-distance-left:7in;mso-wrap-distance-right:7in;mso-position-horizontal-relative:margin" coordorigin="1128,1435" coordsize="9936,9466">
            <v:shape id="_x0000_s1154" type="#_x0000_t202" style="position:absolute;left:1128;top:1718;width:9936;height:865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A12F64">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ind w:left="3792"/>
                            <w:rPr>
                              <w:sz w:val="22"/>
                              <w:szCs w:val="22"/>
                            </w:rPr>
                          </w:pPr>
                          <w:proofErr w:type="spellStart"/>
                          <w:r>
                            <w:rPr>
                              <w:rStyle w:val="CharStyle173"/>
                              <w:lang w:val="en-US" w:eastAsia="en-US"/>
                            </w:rPr>
                            <w:t>Epreuves</w:t>
                          </w:r>
                          <w:proofErr w:type="spellEnd"/>
                          <w:r>
                            <w:rPr>
                              <w:rStyle w:val="CharStyle173"/>
                              <w:lang w:val="en-US" w:eastAsia="en-US"/>
                            </w:rPr>
                            <w:t xml:space="preserve"> </w:t>
                          </w:r>
                          <w:r>
                            <w:rPr>
                              <w:rStyle w:val="CharStyle173"/>
                            </w:rPr>
                            <w:t xml:space="preserve">1ère </w:t>
                          </w:r>
                          <w:r>
                            <w:rPr>
                              <w:rStyle w:val="CharStyle173"/>
                              <w:lang w:val="en-US" w:eastAsia="en-US"/>
                            </w:rPr>
                            <w:t>session</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Durées</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Coefficients</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Examen écrit terminal</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01h30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0.75</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Contrôle Continu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0.25</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bottom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ind w:left="2894"/>
                            <w:rPr>
                              <w:sz w:val="22"/>
                              <w:szCs w:val="22"/>
                            </w:rPr>
                          </w:pPr>
                          <w:r>
                            <w:rPr>
                              <w:rStyle w:val="CharStyle173"/>
                            </w:rPr>
                            <w:t>Epreuves 2ème session (éventuellement)</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Durées</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Coefficients</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ind w:left="5" w:hanging="5"/>
                            <w:rPr>
                              <w:sz w:val="22"/>
                              <w:szCs w:val="22"/>
                            </w:rPr>
                          </w:pPr>
                          <w:r>
                            <w:rPr>
                              <w:rStyle w:val="CharStyle173"/>
                            </w:rPr>
                            <w:t>Examen écrit ou oral (selon l'effectif)</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01h30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0.75</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Contrôle Continu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report session 1</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0.25</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bottom w:val="single" w:sz="6" w:space="0" w:color="auto"/>
                          </w:tcBorders>
                        </w:tcPr>
                        <w:p w:rsidR="00A12F64" w:rsidRDefault="00702A44">
                          <w:pPr>
                            <w:pStyle w:val="Style1660"/>
                            <w:ind w:right="4867"/>
                            <w:rPr>
                              <w:sz w:val="22"/>
                              <w:szCs w:val="22"/>
                            </w:rPr>
                          </w:pPr>
                          <w:r>
                            <w:rPr>
                              <w:rStyle w:val="CharStyle173"/>
                            </w:rPr>
                            <w:t>Informations complémentaires sur les</w:t>
                          </w:r>
                        </w:p>
                        <w:p w:rsidR="00A12F64" w:rsidRDefault="00702A44">
                          <w:pPr>
                            <w:pStyle w:val="Style1660"/>
                            <w:spacing w:line="240" w:lineRule="auto"/>
                            <w:rPr>
                              <w:sz w:val="22"/>
                              <w:szCs w:val="22"/>
                            </w:rPr>
                          </w:pPr>
                          <w:r>
                            <w:rPr>
                              <w:rStyle w:val="CharStyle173"/>
                            </w:rPr>
                            <w:t>MCC :</w:t>
                          </w:r>
                        </w:p>
                        <w:p w:rsidR="00A12F64" w:rsidRDefault="00702A44">
                          <w:pPr>
                            <w:pStyle w:val="Style1660"/>
                            <w:spacing w:line="240" w:lineRule="auto"/>
                            <w:rPr>
                              <w:sz w:val="22"/>
                              <w:szCs w:val="22"/>
                            </w:rPr>
                          </w:pPr>
                          <w:r>
                            <w:rPr>
                              <w:rStyle w:val="CharStyle173"/>
                            </w:rPr>
                            <w:t>Forme d'enseignement :   Enseignement présentiel</w:t>
                          </w:r>
                        </w:p>
                      </w:tc>
                    </w:tr>
                  </w:tbl>
                  <w:p w:rsidR="00000000" w:rsidRDefault="00702A44"/>
                </w:txbxContent>
              </v:textbox>
            </v:shape>
            <v:shape id="_x0000_s1155" type="#_x0000_t202" style="position:absolute;left:1190;top:1435;width:5856;height:269" filled="f" strokecolor="white" strokeweight="0">
              <v:textbox inset="0,0,0,0">
                <w:txbxContent>
                  <w:p w:rsidR="00A12F64" w:rsidRDefault="00702A44">
                    <w:pPr>
                      <w:pStyle w:val="Style886"/>
                      <w:spacing w:line="240" w:lineRule="auto"/>
                      <w:jc w:val="both"/>
                      <w:rPr>
                        <w:sz w:val="22"/>
                        <w:szCs w:val="22"/>
                      </w:rPr>
                    </w:pPr>
                    <w:r w:rsidRPr="003B53DD">
                      <w:rPr>
                        <w:rStyle w:val="CharStyle173"/>
                        <w:lang w:eastAsia="en-US"/>
                      </w:rPr>
                      <w:t xml:space="preserve">Mode </w:t>
                    </w:r>
                    <w:r>
                      <w:rPr>
                        <w:rStyle w:val="CharStyle173"/>
                      </w:rPr>
                      <w:t xml:space="preserve">d'évaluation </w:t>
                    </w:r>
                    <w:r w:rsidRPr="003B53DD">
                      <w:rPr>
                        <w:rStyle w:val="CharStyle173"/>
                        <w:lang w:eastAsia="en-US"/>
                      </w:rPr>
                      <w:t xml:space="preserve">: </w:t>
                    </w:r>
                    <w:r>
                      <w:rPr>
                        <w:rStyle w:val="CharStyle173"/>
                      </w:rPr>
                      <w:t xml:space="preserve">Modalités </w:t>
                    </w:r>
                    <w:r w:rsidRPr="003B53DD">
                      <w:rPr>
                        <w:rStyle w:val="CharStyle173"/>
                        <w:lang w:eastAsia="en-US"/>
                      </w:rPr>
                      <w:t xml:space="preserve">de </w:t>
                    </w:r>
                    <w:r>
                      <w:rPr>
                        <w:rStyle w:val="CharStyle173"/>
                      </w:rPr>
                      <w:t xml:space="preserve">contrôle </w:t>
                    </w:r>
                    <w:r w:rsidRPr="003B53DD">
                      <w:rPr>
                        <w:rStyle w:val="CharStyle173"/>
                        <w:lang w:eastAsia="en-US"/>
                      </w:rPr>
                      <w:t>des connaissances</w:t>
                    </w:r>
                  </w:p>
                </w:txbxContent>
              </v:textbox>
            </v:shape>
            <v:shape id="_x0000_s1156" type="#_x0000_t202" style="position:absolute;left:1210;top:10353;width:5678;height:278" filled="f" strokecolor="white" strokeweight="0">
              <v:textbox inset="0,0,0,0">
                <w:txbxContent>
                  <w:p w:rsidR="00A12F64" w:rsidRDefault="00702A44">
                    <w:pPr>
                      <w:pStyle w:val="Style886"/>
                      <w:tabs>
                        <w:tab w:val="left" w:leader="underscore" w:pos="2534"/>
                      </w:tabs>
                      <w:spacing w:line="240" w:lineRule="auto"/>
                      <w:jc w:val="both"/>
                      <w:rPr>
                        <w:sz w:val="22"/>
                        <w:szCs w:val="22"/>
                      </w:rPr>
                    </w:pPr>
                    <w:r>
                      <w:rPr>
                        <w:rStyle w:val="CharStyle173"/>
                        <w:u w:val="single"/>
                      </w:rPr>
                      <w:t>Site de formation :</w:t>
                    </w:r>
                    <w:r>
                      <w:rPr>
                        <w:rStyle w:val="CharStyle173"/>
                      </w:rPr>
                      <w:tab/>
                    </w:r>
                    <w:r>
                      <w:rPr>
                        <w:rStyle w:val="CharStyle173"/>
                        <w:u w:val="single"/>
                      </w:rPr>
                      <w:t>Université Bordeaux 1 (Talence)</w:t>
                    </w:r>
                  </w:p>
                </w:txbxContent>
              </v:textbox>
            </v:shape>
            <v:shape id="_x0000_s1157" type="#_x0000_t202" style="position:absolute;left:1190;top:10632;width:3356;height:269" filled="f" strokecolor="white" strokeweight="0">
              <v:textbox inset="0,0,0,0">
                <w:txbxContent>
                  <w:p w:rsidR="00A12F64" w:rsidRDefault="00702A44">
                    <w:pPr>
                      <w:pStyle w:val="Style886"/>
                      <w:spacing w:line="240" w:lineRule="auto"/>
                      <w:jc w:val="both"/>
                      <w:rPr>
                        <w:sz w:val="22"/>
                        <w:szCs w:val="22"/>
                      </w:rPr>
                    </w:pPr>
                    <w:r>
                      <w:rPr>
                        <w:rStyle w:val="CharStyle173"/>
                      </w:rPr>
                      <w:t>Langue d'enseignement : Français</w:t>
                    </w:r>
                  </w:p>
                </w:txbxContent>
              </v:textbox>
            </v:shape>
            <w10:wrap type="topAndBottom" anchorx="margin"/>
          </v:group>
        </w:pict>
      </w:r>
    </w:p>
    <w:p w:rsidR="00A12F64" w:rsidRDefault="00702A44">
      <w:pPr>
        <w:spacing w:after="0" w:line="293" w:lineRule="exact"/>
        <w:rPr>
          <w:rFonts w:ascii="Times New Roman" w:eastAsia="Times New Roman" w:hAnsi="Times New Roman" w:cs="Times New Roman"/>
          <w:sz w:val="20"/>
          <w:szCs w:val="20"/>
        </w:rPr>
        <w:sectPr w:rsidR="00A12F64">
          <w:headerReference w:type="even" r:id="rId72"/>
          <w:headerReference w:type="default" r:id="rId73"/>
          <w:footerReference w:type="even" r:id="rId74"/>
          <w:footerReference w:type="default" r:id="rId75"/>
          <w:pgSz w:w="11905" w:h="16837"/>
          <w:pgMar w:top="1434" w:right="984" w:bottom="1440" w:left="984" w:header="720" w:footer="720" w:gutter="0"/>
          <w:cols w:space="720"/>
        </w:sectPr>
      </w:pPr>
    </w:p>
    <w:p w:rsidR="00A12F64" w:rsidRDefault="003B53DD">
      <w:pPr>
        <w:spacing w:before="53" w:after="0" w:line="293" w:lineRule="exact"/>
        <w:ind w:right="4147"/>
        <w:rPr>
          <w:rFonts w:ascii="Times New Roman" w:eastAsia="Times New Roman" w:hAnsi="Times New Roman" w:cs="Times New Roman"/>
        </w:rPr>
      </w:pPr>
      <w:r>
        <w:rPr>
          <w:rFonts w:ascii="Times New Roman" w:eastAsia="Times New Roman" w:hAnsi="Times New Roman" w:cs="Times New Roman"/>
        </w:rPr>
        <w:lastRenderedPageBreak/>
        <w:br w:type="page"/>
      </w:r>
      <w:r>
        <w:rPr>
          <w:rFonts w:ascii="Times New Roman" w:eastAsia="Times New Roman" w:hAnsi="Times New Roman" w:cs="Times New Roman"/>
        </w:rPr>
        <w:lastRenderedPageBreak/>
        <w:t xml:space="preserve"> Libellé de </w:t>
      </w:r>
      <w:proofErr w:type="spellStart"/>
      <w:r>
        <w:rPr>
          <w:rFonts w:ascii="Times New Roman" w:eastAsia="Times New Roman" w:hAnsi="Times New Roman" w:cs="Times New Roman"/>
        </w:rPr>
        <w:t>l’ue</w:t>
      </w:r>
      <w:proofErr w:type="spellEnd"/>
      <w:r w:rsidR="00702A44" w:rsidRPr="003B53DD">
        <w:rPr>
          <w:rFonts w:ascii="Times New Roman" w:eastAsia="Times New Roman" w:hAnsi="Times New Roman" w:cs="Times New Roman"/>
          <w:lang w:eastAsia="en-US"/>
        </w:rPr>
        <w:t xml:space="preserve"> : Web </w:t>
      </w:r>
      <w:r w:rsidR="00702A44">
        <w:rPr>
          <w:rFonts w:ascii="Times New Roman" w:eastAsia="Times New Roman" w:hAnsi="Times New Roman" w:cs="Times New Roman"/>
        </w:rPr>
        <w:t xml:space="preserve">sémantique, </w:t>
      </w:r>
      <w:r w:rsidR="00702A44" w:rsidRPr="003B53DD">
        <w:rPr>
          <w:rFonts w:ascii="Times New Roman" w:eastAsia="Times New Roman" w:hAnsi="Times New Roman" w:cs="Times New Roman"/>
          <w:lang w:eastAsia="en-US"/>
        </w:rPr>
        <w:t xml:space="preserve">langue et raisonnement </w:t>
      </w:r>
      <w:r w:rsidR="00702A44">
        <w:rPr>
          <w:rFonts w:ascii="Times New Roman" w:eastAsia="Times New Roman" w:hAnsi="Times New Roman" w:cs="Times New Roman"/>
        </w:rPr>
        <w:t xml:space="preserve">Libellé </w:t>
      </w:r>
      <w:r w:rsidR="00702A44" w:rsidRPr="003B53DD">
        <w:rPr>
          <w:rFonts w:ascii="Times New Roman" w:eastAsia="Times New Roman" w:hAnsi="Times New Roman" w:cs="Times New Roman"/>
          <w:lang w:eastAsia="en-US"/>
        </w:rPr>
        <w:t xml:space="preserve">court : Web </w:t>
      </w:r>
      <w:r w:rsidR="00702A44">
        <w:rPr>
          <w:rFonts w:ascii="Times New Roman" w:eastAsia="Times New Roman" w:hAnsi="Times New Roman" w:cs="Times New Roman"/>
        </w:rPr>
        <w:t xml:space="preserve">sémantique, </w:t>
      </w:r>
      <w:r w:rsidR="00702A44" w:rsidRPr="003B53DD">
        <w:rPr>
          <w:rFonts w:ascii="Times New Roman" w:eastAsia="Times New Roman" w:hAnsi="Times New Roman" w:cs="Times New Roman"/>
          <w:lang w:eastAsia="en-US"/>
        </w:rPr>
        <w:t>langue e</w:t>
      </w:r>
    </w:p>
    <w:p w:rsidR="00A12F64" w:rsidRDefault="00702A44">
      <w:pPr>
        <w:tabs>
          <w:tab w:val="left" w:leader="underscore" w:pos="9629"/>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J1IN8M13</w:t>
      </w:r>
      <w:r>
        <w:rPr>
          <w:rFonts w:ascii="Times New Roman" w:eastAsia="Times New Roman" w:hAnsi="Times New Roman" w:cs="Times New Roman"/>
        </w:rPr>
        <w:tab/>
      </w:r>
    </w:p>
    <w:p w:rsidR="00A12F64" w:rsidRDefault="00702A44">
      <w:pPr>
        <w:tabs>
          <w:tab w:val="left" w:pos="4397"/>
          <w:tab w:val="left" w:pos="8794"/>
        </w:tabs>
        <w:spacing w:after="0" w:line="293" w:lineRule="exact"/>
        <w:jc w:val="both"/>
        <w:rPr>
          <w:rFonts w:ascii="Times New Roman" w:eastAsia="Times New Roman" w:hAnsi="Times New Roman" w:cs="Times New Roman"/>
        </w:rPr>
      </w:pPr>
      <w:r>
        <w:rPr>
          <w:rFonts w:ascii="Times New Roman" w:eastAsia="Times New Roman" w:hAnsi="Times New Roman" w:cs="Times New Roman"/>
        </w:rPr>
        <w:t>Niveau : M1</w:t>
      </w:r>
      <w:r>
        <w:rPr>
          <w:rFonts w:ascii="Times New Roman" w:eastAsia="Times New Roman" w:hAnsi="Times New Roman" w:cs="Times New Roman"/>
        </w:rPr>
        <w:tab/>
        <w:t xml:space="preserve">Période </w:t>
      </w:r>
      <w:proofErr w:type="gramStart"/>
      <w:r>
        <w:rPr>
          <w:rFonts w:ascii="Times New Roman" w:eastAsia="Times New Roman" w:hAnsi="Times New Roman" w:cs="Times New Roman"/>
        </w:rPr>
        <w:t>:Semestre</w:t>
      </w:r>
      <w:proofErr w:type="gramEnd"/>
      <w:r>
        <w:rPr>
          <w:rFonts w:ascii="Times New Roman" w:eastAsia="Times New Roman" w:hAnsi="Times New Roman" w:cs="Times New Roman"/>
        </w:rPr>
        <w:t xml:space="preserve"> de printemps</w:t>
      </w:r>
      <w:r>
        <w:rPr>
          <w:rFonts w:ascii="Times New Roman" w:eastAsia="Times New Roman" w:hAnsi="Times New Roman" w:cs="Times New Roman"/>
        </w:rPr>
        <w:tab/>
        <w:t>ECTS :6</w:t>
      </w:r>
    </w:p>
    <w:p w:rsidR="00A12F64" w:rsidRDefault="00702A44">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 xml:space="preserve">Lionel </w:t>
      </w:r>
      <w:r w:rsidRPr="003B53DD">
        <w:rPr>
          <w:rFonts w:ascii="Times New Roman" w:eastAsia="Times New Roman" w:hAnsi="Times New Roman" w:cs="Times New Roman"/>
          <w:lang w:eastAsia="en-US"/>
        </w:rPr>
        <w:t>CLEMENT (</w:t>
      </w:r>
      <w:hyperlink r:id="rId76" w:history="1">
        <w:r w:rsidRPr="003B53DD">
          <w:rPr>
            <w:rFonts w:ascii="Times New Roman" w:eastAsia="Times New Roman" w:hAnsi="Times New Roman" w:cs="Times New Roman"/>
            <w:u w:val="single"/>
            <w:lang w:eastAsia="en-US"/>
          </w:rPr>
          <w:t>lionel.clement@u-bordeaux1.fr</w:t>
        </w:r>
      </w:hyperlink>
      <w:r w:rsidRPr="003B53DD">
        <w:rPr>
          <w:rFonts w:ascii="Times New Roman" w:eastAsia="Times New Roman" w:hAnsi="Times New Roman" w:cs="Times New Roman"/>
          <w:lang w:eastAsia="en-US"/>
        </w:rPr>
        <w:t>)</w:t>
      </w:r>
    </w:p>
    <w:p w:rsidR="00A12F64" w:rsidRDefault="00702A44">
      <w:pPr>
        <w:tabs>
          <w:tab w:val="left" w:pos="2544"/>
        </w:tabs>
        <w:spacing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r>
        <w:rPr>
          <w:rFonts w:ascii="Times New Roman" w:eastAsia="Times New Roman" w:hAnsi="Times New Roman" w:cs="Times New Roman"/>
          <w:u w:val="single"/>
        </w:rPr>
        <w:t>UFR DE MATHEMATIQUES ET INFORMATIQUE</w:t>
      </w:r>
    </w:p>
    <w:p w:rsidR="00A12F64" w:rsidRDefault="00702A44">
      <w:pPr>
        <w:tabs>
          <w:tab w:val="left" w:leader="underscore" w:pos="2558"/>
          <w:tab w:val="left" w:leader="underscore" w:pos="9590"/>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A12F64" w:rsidRDefault="00702A44">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w:t>
      </w:r>
      <w:r>
        <w:rPr>
          <w:rFonts w:ascii="Times New Roman" w:eastAsia="Times New Roman" w:hAnsi="Times New Roman" w:cs="Times New Roman"/>
        </w:rPr>
        <w:t>é :</w:t>
      </w:r>
      <w:r>
        <w:rPr>
          <w:rFonts w:ascii="Times New Roman" w:eastAsia="Times New Roman" w:hAnsi="Times New Roman" w:cs="Times New Roman"/>
        </w:rPr>
        <w:tab/>
        <w:t>Formation initiale + Formation continue</w:t>
      </w:r>
    </w:p>
    <w:p w:rsidR="00A12F64" w:rsidRDefault="00702A44">
      <w:pPr>
        <w:spacing w:after="0" w:line="293" w:lineRule="exact"/>
        <w:ind w:right="6451"/>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 Logique, grammaires formelles Objectifs pédagogiques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L'objectif est de maîtriser les systèmes d'information en liaison avec Internet Cela inclut des compétences sur le traitement automa</w:t>
      </w:r>
      <w:r>
        <w:rPr>
          <w:rFonts w:ascii="Times New Roman" w:eastAsia="Times New Roman" w:hAnsi="Times New Roman" w:cs="Times New Roman"/>
        </w:rPr>
        <w:t>tique du langage naturel, le raisonnement à partir des données extraites et le Web sémantique qui a été conçu pour faciliter la classification, l'extraction d'</w:t>
      </w:r>
      <w:proofErr w:type="spellStart"/>
      <w:r>
        <w:rPr>
          <w:rFonts w:ascii="Times New Roman" w:eastAsia="Times New Roman" w:hAnsi="Times New Roman" w:cs="Times New Roman"/>
        </w:rPr>
        <w:t>information</w:t>
      </w:r>
      <w:proofErr w:type="gramStart"/>
      <w:r>
        <w:rPr>
          <w:rFonts w:ascii="Times New Roman" w:eastAsia="Times New Roman" w:hAnsi="Times New Roman" w:cs="Times New Roman"/>
        </w:rPr>
        <w:t>,le</w:t>
      </w:r>
      <w:proofErr w:type="spellEnd"/>
      <w:proofErr w:type="gramEnd"/>
      <w:r>
        <w:rPr>
          <w:rFonts w:ascii="Times New Roman" w:eastAsia="Times New Roman" w:hAnsi="Times New Roman" w:cs="Times New Roman"/>
        </w:rPr>
        <w:t xml:space="preserve"> raisonnement sur ces données d'origine textuelles. Compétences acquises :</w:t>
      </w:r>
    </w:p>
    <w:p w:rsidR="00A12F64" w:rsidRDefault="00702A44">
      <w:pPr>
        <w:spacing w:before="5" w:after="0" w:line="293" w:lineRule="exact"/>
        <w:rPr>
          <w:rFonts w:ascii="Times New Roman" w:eastAsia="Times New Roman" w:hAnsi="Times New Roman" w:cs="Times New Roman"/>
        </w:rPr>
      </w:pPr>
      <w:r>
        <w:rPr>
          <w:rFonts w:ascii="Times New Roman" w:eastAsia="Times New Roman" w:hAnsi="Times New Roman" w:cs="Times New Roman"/>
        </w:rPr>
        <w:t xml:space="preserve">Maîtrise des systèmes d'information comportant des informations en langue </w:t>
      </w:r>
      <w:proofErr w:type="spellStart"/>
      <w:r>
        <w:rPr>
          <w:rFonts w:ascii="Times New Roman" w:eastAsia="Times New Roman" w:hAnsi="Times New Roman" w:cs="Times New Roman"/>
        </w:rPr>
        <w:t>naturel.Analyse</w:t>
      </w:r>
      <w:proofErr w:type="spellEnd"/>
      <w:r>
        <w:rPr>
          <w:rFonts w:ascii="Times New Roman" w:eastAsia="Times New Roman" w:hAnsi="Times New Roman" w:cs="Times New Roman"/>
        </w:rPr>
        <w:t xml:space="preserve"> automatique des textes en langue naturelle pour les applications sur Internet (Extraction d'information, Recherche d'</w:t>
      </w:r>
      <w:proofErr w:type="spellStart"/>
      <w:r>
        <w:rPr>
          <w:rFonts w:ascii="Times New Roman" w:eastAsia="Times New Roman" w:hAnsi="Times New Roman" w:cs="Times New Roman"/>
        </w:rPr>
        <w:t>information,Requêtes</w:t>
      </w:r>
      <w:proofErr w:type="spellEnd"/>
      <w:r>
        <w:rPr>
          <w:rFonts w:ascii="Times New Roman" w:eastAsia="Times New Roman" w:hAnsi="Times New Roman" w:cs="Times New Roman"/>
        </w:rPr>
        <w:t xml:space="preserve"> en langage naturel, Indexati</w:t>
      </w:r>
      <w:r>
        <w:rPr>
          <w:rFonts w:ascii="Times New Roman" w:eastAsia="Times New Roman" w:hAnsi="Times New Roman" w:cs="Times New Roman"/>
        </w:rPr>
        <w:t xml:space="preserve">on, </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 xml:space="preserve">).Notions sur les ontologie et le web </w:t>
      </w:r>
      <w:proofErr w:type="spellStart"/>
      <w:r>
        <w:rPr>
          <w:rFonts w:ascii="Times New Roman" w:eastAsia="Times New Roman" w:hAnsi="Times New Roman" w:cs="Times New Roman"/>
        </w:rPr>
        <w:t>sémantique.Méthodes</w:t>
      </w:r>
      <w:proofErr w:type="spellEnd"/>
      <w:r>
        <w:rPr>
          <w:rFonts w:ascii="Times New Roman" w:eastAsia="Times New Roman" w:hAnsi="Times New Roman" w:cs="Times New Roman"/>
        </w:rPr>
        <w:t xml:space="preserve"> et langages de programmation appliquées au raisonnement logique sur les données extraites (bases de données déductives, systèmes experts). Programme - descriptif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Linguistique informatique: </w:t>
      </w:r>
      <w:r>
        <w:rPr>
          <w:rFonts w:ascii="Times New Roman" w:eastAsia="Times New Roman" w:hAnsi="Times New Roman" w:cs="Times New Roman"/>
        </w:rPr>
        <w:t>analyse automatique des mots (morphologie) et des phrases (syntaxe). Analyse automatique du sens I: méthodes logiques.</w:t>
      </w:r>
    </w:p>
    <w:p w:rsidR="00A12F64" w:rsidRDefault="00702A44">
      <w:pPr>
        <w:spacing w:after="0" w:line="293" w:lineRule="exact"/>
        <w:ind w:right="2304"/>
        <w:rPr>
          <w:rFonts w:ascii="Times New Roman" w:eastAsia="Times New Roman" w:hAnsi="Times New Roman" w:cs="Times New Roman"/>
        </w:rPr>
      </w:pPr>
      <w:r>
        <w:rPr>
          <w:rFonts w:ascii="Times New Roman" w:eastAsia="Times New Roman" w:hAnsi="Times New Roman" w:cs="Times New Roman"/>
        </w:rPr>
        <w:t>Analyse automatique du sens II: méthodes quantitatives (vecteurs de mots). . Web sémantique, ontologies et lexique. Classification.</w:t>
      </w:r>
    </w:p>
    <w:p w:rsidR="00A12F64" w:rsidRDefault="00702A44">
      <w:pPr>
        <w:spacing w:before="5" w:after="0" w:line="293" w:lineRule="exact"/>
        <w:rPr>
          <w:rFonts w:ascii="Times New Roman" w:eastAsia="Times New Roman" w:hAnsi="Times New Roman" w:cs="Times New Roman"/>
        </w:rPr>
      </w:pPr>
      <w:r>
        <w:rPr>
          <w:rFonts w:ascii="Times New Roman" w:eastAsia="Times New Roman" w:hAnsi="Times New Roman" w:cs="Times New Roman"/>
          <w:u w:val="single"/>
        </w:rPr>
        <w:t>Bases</w:t>
      </w:r>
      <w:r>
        <w:rPr>
          <w:rFonts w:ascii="Times New Roman" w:eastAsia="Times New Roman" w:hAnsi="Times New Roman" w:cs="Times New Roman"/>
          <w:u w:val="single"/>
        </w:rPr>
        <w:t xml:space="preserve"> de données déductives, systèmes-experts, avec une initiation à la programmation logique.</w:t>
      </w:r>
      <w:r>
        <w:rPr>
          <w:rFonts w:ascii="Times New Roman" w:eastAsia="Times New Roman" w:hAnsi="Times New Roman" w:cs="Times New Roman"/>
        </w:rPr>
        <w:t xml:space="preserve"> Bibliographie :</w:t>
      </w:r>
    </w:p>
    <w:p w:rsidR="00A12F64" w:rsidRPr="003B53DD" w:rsidRDefault="00702A44">
      <w:pPr>
        <w:spacing w:after="0" w:line="293" w:lineRule="exact"/>
        <w:rPr>
          <w:rFonts w:ascii="Times New Roman" w:eastAsia="Times New Roman" w:hAnsi="Times New Roman" w:cs="Times New Roman"/>
          <w:lang w:val="en-US"/>
        </w:rPr>
      </w:pPr>
      <w:r>
        <w:rPr>
          <w:rFonts w:ascii="Times New Roman" w:eastAsia="Times New Roman" w:hAnsi="Times New Roman" w:cs="Times New Roman"/>
        </w:rPr>
        <w:t xml:space="preserve">Ivan BRATKO Programmation en PROLOG pour l'intelligence artificielle </w:t>
      </w:r>
      <w:proofErr w:type="spellStart"/>
      <w:r>
        <w:rPr>
          <w:rFonts w:ascii="Times New Roman" w:eastAsia="Times New Roman" w:hAnsi="Times New Roman" w:cs="Times New Roman"/>
        </w:rPr>
        <w:t>InterEditions</w:t>
      </w:r>
      <w:proofErr w:type="spellEnd"/>
      <w:r>
        <w:rPr>
          <w:rFonts w:ascii="Times New Roman" w:eastAsia="Times New Roman" w:hAnsi="Times New Roman" w:cs="Times New Roman"/>
        </w:rPr>
        <w:t xml:space="preserve">, 1988. </w:t>
      </w:r>
      <w:r w:rsidRPr="003B53DD">
        <w:rPr>
          <w:rFonts w:ascii="Times New Roman" w:eastAsia="Times New Roman" w:hAnsi="Times New Roman" w:cs="Times New Roman"/>
          <w:lang w:val="en-US"/>
        </w:rPr>
        <w:t xml:space="preserve">Patrick </w:t>
      </w:r>
      <w:r>
        <w:rPr>
          <w:rFonts w:ascii="Times New Roman" w:eastAsia="Times New Roman" w:hAnsi="Times New Roman" w:cs="Times New Roman"/>
          <w:lang w:val="en-US" w:eastAsia="en-US"/>
        </w:rPr>
        <w:t xml:space="preserve">BLACKBURN, </w:t>
      </w:r>
      <w:proofErr w:type="spellStart"/>
      <w:r w:rsidRPr="003B53DD">
        <w:rPr>
          <w:rFonts w:ascii="Times New Roman" w:eastAsia="Times New Roman" w:hAnsi="Times New Roman" w:cs="Times New Roman"/>
          <w:lang w:val="en-US"/>
        </w:rPr>
        <w:t>Jahan</w:t>
      </w:r>
      <w:proofErr w:type="spellEnd"/>
      <w:r w:rsidRPr="003B53DD">
        <w:rPr>
          <w:rFonts w:ascii="Times New Roman" w:eastAsia="Times New Roman" w:hAnsi="Times New Roman" w:cs="Times New Roman"/>
          <w:lang w:val="en-US"/>
        </w:rPr>
        <w:t xml:space="preserve"> </w:t>
      </w:r>
      <w:r>
        <w:rPr>
          <w:rFonts w:ascii="Times New Roman" w:eastAsia="Times New Roman" w:hAnsi="Times New Roman" w:cs="Times New Roman"/>
          <w:lang w:val="en-US" w:eastAsia="en-US"/>
        </w:rPr>
        <w:t xml:space="preserve">BOS, </w:t>
      </w:r>
      <w:r w:rsidRPr="003B53DD">
        <w:rPr>
          <w:rFonts w:ascii="Times New Roman" w:eastAsia="Times New Roman" w:hAnsi="Times New Roman" w:cs="Times New Roman"/>
          <w:lang w:val="en-US"/>
        </w:rPr>
        <w:t>Kristina STRIEGNITZ Prolog, to</w:t>
      </w:r>
      <w:r w:rsidRPr="003B53DD">
        <w:rPr>
          <w:rFonts w:ascii="Times New Roman" w:eastAsia="Times New Roman" w:hAnsi="Times New Roman" w:cs="Times New Roman"/>
          <w:lang w:val="en-US"/>
        </w:rPr>
        <w:t xml:space="preserve">ut de suite! </w:t>
      </w:r>
      <w:proofErr w:type="gramStart"/>
      <w:r>
        <w:rPr>
          <w:rFonts w:ascii="Times New Roman" w:eastAsia="Times New Roman" w:hAnsi="Times New Roman" w:cs="Times New Roman"/>
          <w:lang w:val="en-US" w:eastAsia="en-US"/>
        </w:rPr>
        <w:t>Kings College Publication 2007.</w:t>
      </w:r>
      <w:proofErr w:type="gramEnd"/>
    </w:p>
    <w:p w:rsidR="00A12F64" w:rsidRPr="003B53DD" w:rsidRDefault="00702A44">
      <w:pPr>
        <w:spacing w:before="5" w:after="0" w:line="293" w:lineRule="exact"/>
        <w:rPr>
          <w:rFonts w:ascii="Times New Roman" w:eastAsia="Times New Roman" w:hAnsi="Times New Roman" w:cs="Times New Roman"/>
          <w:lang w:val="en-US"/>
        </w:rPr>
      </w:pPr>
      <w:proofErr w:type="spellStart"/>
      <w:r>
        <w:rPr>
          <w:rFonts w:ascii="Times New Roman" w:eastAsia="Times New Roman" w:hAnsi="Times New Roman" w:cs="Times New Roman"/>
          <w:lang w:val="en-US" w:eastAsia="en-US"/>
        </w:rPr>
        <w:t>Ruslan</w:t>
      </w:r>
      <w:proofErr w:type="spellEnd"/>
      <w:r>
        <w:rPr>
          <w:rFonts w:ascii="Times New Roman" w:eastAsia="Times New Roman" w:hAnsi="Times New Roman" w:cs="Times New Roman"/>
          <w:lang w:val="en-US" w:eastAsia="en-US"/>
        </w:rPr>
        <w:t xml:space="preserve"> MITKOV (editor), The Oxford Handbook of Computational </w:t>
      </w:r>
      <w:proofErr w:type="gramStart"/>
      <w:r>
        <w:rPr>
          <w:rFonts w:ascii="Times New Roman" w:eastAsia="Times New Roman" w:hAnsi="Times New Roman" w:cs="Times New Roman"/>
          <w:lang w:val="en-US" w:eastAsia="en-US"/>
        </w:rPr>
        <w:t xml:space="preserve">Linguistics </w:t>
      </w:r>
      <w:r w:rsidRPr="003B53DD">
        <w:rPr>
          <w:rFonts w:ascii="Times New Roman" w:eastAsia="Times New Roman" w:hAnsi="Times New Roman" w:cs="Times New Roman"/>
          <w:lang w:val="en-US"/>
        </w:rPr>
        <w:t>,</w:t>
      </w:r>
      <w:proofErr w:type="gramEnd"/>
      <w:r w:rsidRPr="003B53DD">
        <w:rPr>
          <w:rFonts w:ascii="Times New Roman" w:eastAsia="Times New Roman" w:hAnsi="Times New Roman" w:cs="Times New Roman"/>
          <w:lang w:val="en-US"/>
        </w:rPr>
        <w:t xml:space="preserve"> </w:t>
      </w:r>
      <w:r>
        <w:rPr>
          <w:rFonts w:ascii="Times New Roman" w:eastAsia="Times New Roman" w:hAnsi="Times New Roman" w:cs="Times New Roman"/>
          <w:lang w:val="en-US" w:eastAsia="en-US"/>
        </w:rPr>
        <w:t>Oxford University Press 2003</w:t>
      </w:r>
    </w:p>
    <w:p w:rsidR="00A12F64" w:rsidRPr="003B53DD" w:rsidRDefault="00702A44">
      <w:pPr>
        <w:spacing w:after="0" w:line="293" w:lineRule="exact"/>
        <w:ind w:right="1382"/>
        <w:rPr>
          <w:rFonts w:ascii="Times New Roman" w:eastAsia="Times New Roman" w:hAnsi="Times New Roman" w:cs="Times New Roman"/>
          <w:lang w:val="en-US"/>
        </w:rPr>
      </w:pPr>
      <w:r>
        <w:rPr>
          <w:rFonts w:ascii="Times New Roman" w:eastAsia="Times New Roman" w:hAnsi="Times New Roman" w:cs="Times New Roman"/>
          <w:lang w:val="en-US" w:eastAsia="en-US"/>
        </w:rPr>
        <w:t xml:space="preserve">Anders </w:t>
      </w:r>
      <w:r w:rsidRPr="003B53DD">
        <w:rPr>
          <w:rFonts w:ascii="Times New Roman" w:eastAsia="Times New Roman" w:hAnsi="Times New Roman" w:cs="Times New Roman"/>
          <w:lang w:val="en-US"/>
        </w:rPr>
        <w:t xml:space="preserve">M0LLER </w:t>
      </w:r>
      <w:r>
        <w:rPr>
          <w:rFonts w:ascii="Times New Roman" w:eastAsia="Times New Roman" w:hAnsi="Times New Roman" w:cs="Times New Roman"/>
          <w:lang w:val="en-US" w:eastAsia="en-US"/>
        </w:rPr>
        <w:t xml:space="preserve">and Michael SCHWARTZBACH </w:t>
      </w:r>
      <w:proofErr w:type="gramStart"/>
      <w:r>
        <w:rPr>
          <w:rFonts w:ascii="Times New Roman" w:eastAsia="Times New Roman" w:hAnsi="Times New Roman" w:cs="Times New Roman"/>
          <w:lang w:val="en-US" w:eastAsia="en-US"/>
        </w:rPr>
        <w:t>An</w:t>
      </w:r>
      <w:proofErr w:type="gramEnd"/>
      <w:r>
        <w:rPr>
          <w:rFonts w:ascii="Times New Roman" w:eastAsia="Times New Roman" w:hAnsi="Times New Roman" w:cs="Times New Roman"/>
          <w:lang w:val="en-US" w:eastAsia="en-US"/>
        </w:rPr>
        <w:t xml:space="preserve"> Introduction to WML and Web Technologies, Pearson Education Limited, Addison Wesley, 2006.</w:t>
      </w:r>
    </w:p>
    <w:p w:rsidR="00A12F64" w:rsidRPr="003B53DD" w:rsidRDefault="00702A44">
      <w:pPr>
        <w:spacing w:after="0" w:line="293" w:lineRule="exact"/>
        <w:rPr>
          <w:rFonts w:ascii="Times New Roman" w:eastAsia="Times New Roman" w:hAnsi="Times New Roman" w:cs="Times New Roman"/>
          <w:lang w:val="en-US"/>
        </w:rPr>
      </w:pPr>
      <w:r>
        <w:rPr>
          <w:rFonts w:ascii="Times New Roman" w:eastAsia="Times New Roman" w:hAnsi="Times New Roman" w:cs="Times New Roman"/>
          <w:lang w:val="en-US" w:eastAsia="en-US"/>
        </w:rPr>
        <w:t xml:space="preserve">Fernando PEREIRA </w:t>
      </w:r>
      <w:proofErr w:type="gramStart"/>
      <w:r w:rsidRPr="003B53DD">
        <w:rPr>
          <w:rFonts w:ascii="Times New Roman" w:eastAsia="Times New Roman" w:hAnsi="Times New Roman" w:cs="Times New Roman"/>
          <w:lang w:val="en-US"/>
        </w:rPr>
        <w:t>et</w:t>
      </w:r>
      <w:proofErr w:type="gramEnd"/>
      <w:r w:rsidRPr="003B53DD">
        <w:rPr>
          <w:rFonts w:ascii="Times New Roman" w:eastAsia="Times New Roman" w:hAnsi="Times New Roman" w:cs="Times New Roman"/>
          <w:lang w:val="en-US"/>
        </w:rPr>
        <w:t xml:space="preserve"> </w:t>
      </w:r>
      <w:r>
        <w:rPr>
          <w:rFonts w:ascii="Times New Roman" w:eastAsia="Times New Roman" w:hAnsi="Times New Roman" w:cs="Times New Roman"/>
          <w:lang w:val="en-US" w:eastAsia="en-US"/>
        </w:rPr>
        <w:t>Stuart SHIEBER, Prolog and Natural Language Analysis, CSLI, Chicago University Press, 1987.</w:t>
      </w:r>
    </w:p>
    <w:p w:rsidR="00A12F64" w:rsidRPr="003B53DD" w:rsidRDefault="00702A44">
      <w:pPr>
        <w:spacing w:before="5" w:after="0" w:line="293" w:lineRule="exact"/>
        <w:ind w:right="4608"/>
        <w:rPr>
          <w:rFonts w:ascii="Times New Roman" w:eastAsia="Times New Roman" w:hAnsi="Times New Roman" w:cs="Times New Roman"/>
          <w:lang w:val="en-US"/>
        </w:rPr>
      </w:pPr>
      <w:r>
        <w:rPr>
          <w:rFonts w:ascii="Times New Roman" w:eastAsia="Times New Roman" w:hAnsi="Times New Roman" w:cs="Times New Roman"/>
          <w:lang w:val="en-US" w:eastAsia="en-US"/>
        </w:rPr>
        <w:t xml:space="preserve">RDF Schema: </w:t>
      </w:r>
      <w:hyperlink r:id="rId77" w:history="1">
        <w:r>
          <w:rPr>
            <w:rFonts w:ascii="Times New Roman" w:eastAsia="Times New Roman" w:hAnsi="Times New Roman" w:cs="Times New Roman"/>
            <w:u w:val="single"/>
            <w:lang w:val="en-US" w:eastAsia="en-US"/>
          </w:rPr>
          <w:t>http://www.w3.org/TR/rdf-schema/</w:t>
        </w:r>
      </w:hyperlink>
      <w:r>
        <w:rPr>
          <w:rFonts w:ascii="Times New Roman" w:eastAsia="Times New Roman" w:hAnsi="Times New Roman" w:cs="Times New Roman"/>
          <w:lang w:val="en-US" w:eastAsia="en-US"/>
        </w:rPr>
        <w:t xml:space="preserve"> OWL: </w:t>
      </w:r>
      <w:hyperlink r:id="rId78" w:history="1">
        <w:r>
          <w:rPr>
            <w:rFonts w:ascii="Times New Roman" w:eastAsia="Times New Roman" w:hAnsi="Times New Roman" w:cs="Times New Roman"/>
            <w:u w:val="single"/>
            <w:lang w:val="en-US" w:eastAsia="en-US"/>
          </w:rPr>
          <w:t>http://www.w3.org/TR/owl-features/</w:t>
        </w:r>
      </w:hyperlink>
    </w:p>
    <w:p w:rsidR="00A12F64" w:rsidRPr="003B53DD" w:rsidRDefault="00702A44">
      <w:pPr>
        <w:tabs>
          <w:tab w:val="left" w:leader="underscore" w:pos="9590"/>
        </w:tabs>
        <w:spacing w:after="0" w:line="293" w:lineRule="exact"/>
        <w:jc w:val="both"/>
        <w:rPr>
          <w:rFonts w:ascii="Times New Roman" w:eastAsia="Times New Roman" w:hAnsi="Times New Roman" w:cs="Times New Roman"/>
          <w:lang w:val="en-US"/>
        </w:rPr>
      </w:pPr>
      <w:r>
        <w:rPr>
          <w:rFonts w:ascii="Times New Roman" w:eastAsia="Times New Roman" w:hAnsi="Times New Roman" w:cs="Times New Roman"/>
          <w:u w:val="single"/>
          <w:lang w:val="en-US" w:eastAsia="en-US"/>
        </w:rPr>
        <w:t xml:space="preserve">W3C Semantic Web </w:t>
      </w:r>
      <w:proofErr w:type="gramStart"/>
      <w:r>
        <w:rPr>
          <w:rFonts w:ascii="Times New Roman" w:eastAsia="Times New Roman" w:hAnsi="Times New Roman" w:cs="Times New Roman"/>
          <w:u w:val="single"/>
          <w:lang w:val="en-US" w:eastAsia="en-US"/>
        </w:rPr>
        <w:t xml:space="preserve">Activity </w:t>
      </w:r>
      <w:r w:rsidRPr="003B53DD">
        <w:rPr>
          <w:rFonts w:ascii="Times New Roman" w:eastAsia="Times New Roman" w:hAnsi="Times New Roman" w:cs="Times New Roman"/>
          <w:u w:val="single"/>
          <w:lang w:val="en-US"/>
        </w:rPr>
        <w:t>:</w:t>
      </w:r>
      <w:proofErr w:type="gramEnd"/>
      <w:r w:rsidRPr="003B53DD">
        <w:rPr>
          <w:rFonts w:ascii="Times New Roman" w:eastAsia="Times New Roman" w:hAnsi="Times New Roman" w:cs="Times New Roman"/>
          <w:u w:val="single"/>
          <w:lang w:val="en-US"/>
        </w:rPr>
        <w:t xml:space="preserve"> </w:t>
      </w:r>
      <w:hyperlink r:id="rId79" w:history="1">
        <w:r>
          <w:rPr>
            <w:rFonts w:ascii="Times New Roman" w:eastAsia="Times New Roman" w:hAnsi="Times New Roman" w:cs="Times New Roman"/>
            <w:u w:val="single"/>
            <w:lang w:val="en-US" w:eastAsia="en-US"/>
          </w:rPr>
          <w:t>http://www.w3.org/2001/sw</w:t>
        </w:r>
        <w:r>
          <w:rPr>
            <w:rFonts w:ascii="Times New Roman" w:eastAsia="Times New Roman" w:hAnsi="Times New Roman" w:cs="Times New Roman"/>
            <w:u w:val="single"/>
            <w:lang w:val="en-US" w:eastAsia="en-US"/>
          </w:rPr>
          <w:t>/</w:t>
        </w:r>
      </w:hyperlink>
      <w:r>
        <w:rPr>
          <w:rFonts w:ascii="Times New Roman" w:eastAsia="Times New Roman" w:hAnsi="Times New Roman" w:cs="Times New Roman"/>
          <w:lang w:val="en-US" w:eastAsia="en-US"/>
        </w:rPr>
        <w:tab/>
      </w:r>
    </w:p>
    <w:tbl>
      <w:tblPr>
        <w:tblW w:w="0" w:type="auto"/>
        <w:tblInd w:w="40" w:type="dxa"/>
        <w:tblLayout w:type="fixed"/>
        <w:tblCellMar>
          <w:left w:w="40" w:type="dxa"/>
          <w:right w:w="40" w:type="dxa"/>
        </w:tblCellMar>
        <w:tblLook w:val="0000" w:firstRow="0" w:lastRow="0" w:firstColumn="0" w:lastColumn="0" w:noHBand="0" w:noVBand="0"/>
      </w:tblPr>
      <w:tblGrid>
        <w:gridCol w:w="4963"/>
        <w:gridCol w:w="4973"/>
      </w:tblGrid>
      <w:tr w:rsidR="00A12F64">
        <w:tblPrEx>
          <w:tblCellMar>
            <w:top w:w="0" w:type="dxa"/>
            <w:bottom w:w="0" w:type="dxa"/>
          </w:tblCellMar>
        </w:tblPrEx>
        <w:tc>
          <w:tcPr>
            <w:tcW w:w="4963" w:type="dxa"/>
            <w:tcBorders>
              <w:top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Volume des enseignements :</w:t>
            </w:r>
          </w:p>
        </w:tc>
        <w:tc>
          <w:tcPr>
            <w:tcW w:w="4973"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4963" w:type="dxa"/>
            <w:tcBorders>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A12F64" w:rsidRDefault="00702A44">
      <w:pPr>
        <w:spacing w:after="0" w:line="1" w:lineRule="exact"/>
        <w:rPr>
          <w:rFonts w:ascii="Times New Roman" w:eastAsia="Times New Roman" w:hAnsi="Times New Roman" w:cs="Times New Roman"/>
          <w:sz w:val="20"/>
          <w:szCs w:val="20"/>
        </w:rPr>
        <w:sectPr w:rsidR="00A12F64">
          <w:type w:val="continuous"/>
          <w:pgSz w:w="11905" w:h="16837"/>
          <w:pgMar w:top="1117" w:right="984" w:bottom="1440" w:left="984" w:header="720" w:footer="720" w:gutter="0"/>
          <w:cols w:space="720"/>
        </w:sectPr>
      </w:pPr>
    </w:p>
    <w:p w:rsidR="00A12F64" w:rsidRDefault="00702A44">
      <w:pPr>
        <w:spacing w:after="0" w:line="1"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w14:anchorId="30D466FF">
          <v:group id="_x0000_s1161" style="position:absolute;margin-left:0;margin-top:133.45pt;width:496.8pt;height:472.8pt;z-index:251723776;mso-wrap-distance-left:7in;mso-wrap-distance-top:10.55pt;mso-wrap-distance-right:7in;mso-position-horizontal-relative:margin" coordorigin="1128,3826" coordsize="9936,9456">
            <v:shape id="_x0000_s1162" type="#_x0000_t202" style="position:absolute;left:1128;top:4090;width:9936;height:8654"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A12F64">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ind w:left="3792"/>
                            <w:rPr>
                              <w:sz w:val="22"/>
                              <w:szCs w:val="22"/>
                            </w:rPr>
                          </w:pPr>
                          <w:r>
                            <w:rPr>
                              <w:rStyle w:val="CharStyle173"/>
                            </w:rPr>
                            <w:t>Epreuves 1ère session</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Durées</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Coefficients</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Examen écrit terminal</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03h00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0.5</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Soutenance</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0.5</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bottom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ind w:left="2894"/>
                            <w:rPr>
                              <w:sz w:val="22"/>
                              <w:szCs w:val="22"/>
                            </w:rPr>
                          </w:pPr>
                          <w:r>
                            <w:rPr>
                              <w:rStyle w:val="CharStyle173"/>
                            </w:rPr>
                            <w:t>Epreuves 2ème session (éventuellement)</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Type d'</w:t>
                          </w:r>
                          <w:r>
                            <w:rPr>
                              <w:rStyle w:val="CharStyle173"/>
                            </w:rPr>
                            <w:t>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Durées</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Coefficients</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ind w:left="10" w:hanging="10"/>
                            <w:rPr>
                              <w:sz w:val="22"/>
                              <w:szCs w:val="22"/>
                            </w:rPr>
                          </w:pPr>
                          <w:r>
                            <w:rPr>
                              <w:rStyle w:val="CharStyle173"/>
                            </w:rPr>
                            <w:t>Examen écrit ou oral (selon l'effectif)</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03h00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0.5</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Soutenance</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report session 1</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0.5</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bottom w:val="single" w:sz="6" w:space="0" w:color="auto"/>
                          </w:tcBorders>
                        </w:tcPr>
                        <w:p w:rsidR="00A12F64" w:rsidRDefault="00702A44">
                          <w:pPr>
                            <w:pStyle w:val="Style1660"/>
                            <w:ind w:left="5" w:right="4867" w:hanging="5"/>
                            <w:rPr>
                              <w:sz w:val="22"/>
                              <w:szCs w:val="22"/>
                            </w:rPr>
                          </w:pPr>
                          <w:r>
                            <w:rPr>
                              <w:rStyle w:val="CharStyle173"/>
                            </w:rPr>
                            <w:t>Informations complémentaires sur les</w:t>
                          </w:r>
                        </w:p>
                        <w:p w:rsidR="00A12F64" w:rsidRDefault="00702A44">
                          <w:pPr>
                            <w:pStyle w:val="Style1660"/>
                            <w:spacing w:line="240" w:lineRule="auto"/>
                            <w:rPr>
                              <w:sz w:val="22"/>
                              <w:szCs w:val="22"/>
                            </w:rPr>
                          </w:pPr>
                          <w:r>
                            <w:rPr>
                              <w:rStyle w:val="CharStyle173"/>
                            </w:rPr>
                            <w:t>MCC :</w:t>
                          </w:r>
                        </w:p>
                        <w:p w:rsidR="00A12F64" w:rsidRDefault="00702A44">
                          <w:pPr>
                            <w:pStyle w:val="Style1660"/>
                            <w:spacing w:line="240" w:lineRule="auto"/>
                            <w:rPr>
                              <w:sz w:val="22"/>
                              <w:szCs w:val="22"/>
                            </w:rPr>
                          </w:pPr>
                          <w:r>
                            <w:rPr>
                              <w:rStyle w:val="CharStyle173"/>
                            </w:rPr>
                            <w:t>Forme d'enseignement :   Enseignement présentiel</w:t>
                          </w:r>
                        </w:p>
                      </w:tc>
                    </w:tr>
                  </w:tbl>
                  <w:p w:rsidR="00000000" w:rsidRDefault="00702A44"/>
                </w:txbxContent>
              </v:textbox>
            </v:shape>
            <v:shape id="_x0000_s1163" type="#_x0000_t202" style="position:absolute;left:1210;top:12730;width:5678;height:278" filled="f" strokecolor="white" strokeweight="0">
              <v:textbox inset="0,0,0,0">
                <w:txbxContent>
                  <w:p w:rsidR="00A12F64" w:rsidRDefault="00702A44">
                    <w:pPr>
                      <w:pStyle w:val="Style886"/>
                      <w:tabs>
                        <w:tab w:val="left" w:leader="underscore" w:pos="2534"/>
                      </w:tabs>
                      <w:spacing w:line="240" w:lineRule="auto"/>
                      <w:jc w:val="both"/>
                      <w:rPr>
                        <w:sz w:val="22"/>
                        <w:szCs w:val="22"/>
                      </w:rPr>
                    </w:pPr>
                    <w:r>
                      <w:rPr>
                        <w:rStyle w:val="CharStyle173"/>
                        <w:u w:val="single"/>
                      </w:rPr>
                      <w:t>Site de formation :</w:t>
                    </w:r>
                    <w:r>
                      <w:rPr>
                        <w:rStyle w:val="CharStyle173"/>
                      </w:rPr>
                      <w:tab/>
                    </w:r>
                    <w:r>
                      <w:rPr>
                        <w:rStyle w:val="CharStyle173"/>
                        <w:u w:val="single"/>
                      </w:rPr>
                      <w:t>Université Bordeaux 1 (Talence)</w:t>
                    </w:r>
                  </w:p>
                </w:txbxContent>
              </v:textbox>
            </v:shape>
            <v:shape id="_x0000_s1164" type="#_x0000_t202" style="position:absolute;left:1190;top:3826;width:5856;height:254" filled="f" strokecolor="white" strokeweight="0">
              <v:textbox inset="0,0,0,0">
                <w:txbxContent>
                  <w:p w:rsidR="00A12F64" w:rsidRDefault="00702A44">
                    <w:pPr>
                      <w:pStyle w:val="Style886"/>
                      <w:spacing w:line="240" w:lineRule="auto"/>
                      <w:jc w:val="both"/>
                      <w:rPr>
                        <w:sz w:val="22"/>
                        <w:szCs w:val="22"/>
                      </w:rPr>
                    </w:pPr>
                    <w:r>
                      <w:rPr>
                        <w:rStyle w:val="CharStyle173"/>
                      </w:rPr>
                      <w:t>Mode d'évaluation : Modalités de contrôle des connaissances</w:t>
                    </w:r>
                  </w:p>
                </w:txbxContent>
              </v:textbox>
            </v:shape>
            <v:shape id="_x0000_s1165" type="#_x0000_t202" style="position:absolute;left:1190;top:13028;width:3356;height:255" filled="f" strokecolor="white" strokeweight="0">
              <v:textbox inset="0,0,0,0">
                <w:txbxContent>
                  <w:p w:rsidR="00A12F64" w:rsidRDefault="00702A44">
                    <w:pPr>
                      <w:pStyle w:val="Style886"/>
                      <w:spacing w:line="240" w:lineRule="auto"/>
                      <w:jc w:val="both"/>
                      <w:rPr>
                        <w:sz w:val="22"/>
                        <w:szCs w:val="22"/>
                      </w:rPr>
                    </w:pPr>
                    <w:r>
                      <w:rPr>
                        <w:rStyle w:val="CharStyle173"/>
                      </w:rPr>
                      <w:t>Langue d'enseignement : Français</w:t>
                    </w:r>
                  </w:p>
                </w:txbxContent>
              </v:textbox>
            </v:shape>
            <w10:wrap type="topAndBottom" anchorx="margin"/>
          </v:group>
        </w:pict>
      </w:r>
      <w:r>
        <w:rPr>
          <w:rFonts w:ascii="Times New Roman" w:eastAsia="Times New Roman" w:hAnsi="Times New Roman" w:cs="Times New Roman"/>
          <w:sz w:val="20"/>
          <w:szCs w:val="20"/>
        </w:rPr>
        <w:pict w14:anchorId="5F8008F8">
          <v:group id="_x0000_s1158" style="position:absolute;margin-left:0;margin-top:0;width:496.05pt;height:118.05pt;z-index:251722752;mso-wrap-distance-left:7in;mso-wrap-distance-right:7in;mso-wrap-distance-bottom:15.35pt;mso-position-horizontal-relative:margin" coordorigin="1133,1157" coordsize="9921,2361">
            <v:shape id="_x0000_s1159" type="#_x0000_t202" style="position:absolute;left:1133;top:1421;width:9921;height:2097"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Semaines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5</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6</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7</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8</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9</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10</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11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12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13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14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15</w:t>
                          </w: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Durée</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CM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TD</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lang w:val="en-US" w:eastAsia="en-US"/>
                            </w:rPr>
                            <w:t>TP</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CI</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TDM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DS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r>
                  </w:tbl>
                  <w:p w:rsidR="00000000" w:rsidRDefault="00702A44"/>
                </w:txbxContent>
              </v:textbox>
            </v:shape>
            <v:shape id="_x0000_s1160" type="#_x0000_t202" style="position:absolute;left:1191;top:1157;width:3130;height:254" filled="f" strokecolor="white" strokeweight="0">
              <v:textbox inset="0,0,0,0">
                <w:txbxContent>
                  <w:p w:rsidR="00A12F64" w:rsidRDefault="00702A44">
                    <w:pPr>
                      <w:pStyle w:val="Style886"/>
                      <w:spacing w:line="240" w:lineRule="auto"/>
                      <w:jc w:val="both"/>
                      <w:rPr>
                        <w:sz w:val="22"/>
                        <w:szCs w:val="22"/>
                      </w:rPr>
                    </w:pPr>
                    <w:r>
                      <w:rPr>
                        <w:rStyle w:val="CharStyle173"/>
                        <w:u w:val="single"/>
                      </w:rPr>
                      <w:t>Répartitions des enseignements :</w:t>
                    </w:r>
                  </w:p>
                </w:txbxContent>
              </v:textbox>
            </v:shape>
            <w10:wrap type="topAndBottom" anchorx="margin"/>
          </v:group>
        </w:pict>
      </w:r>
    </w:p>
    <w:p w:rsidR="00A12F64" w:rsidRDefault="00702A44">
      <w:pPr>
        <w:spacing w:before="312" w:after="0" w:line="240" w:lineRule="auto"/>
        <w:rPr>
          <w:rFonts w:ascii="Times New Roman" w:eastAsia="Times New Roman" w:hAnsi="Times New Roman" w:cs="Times New Roman"/>
          <w:sz w:val="20"/>
          <w:szCs w:val="20"/>
        </w:rPr>
        <w:sectPr w:rsidR="00A12F64">
          <w:pgSz w:w="11905" w:h="16837"/>
          <w:pgMar w:top="1156" w:right="984" w:bottom="1440" w:left="984" w:header="720" w:footer="720" w:gutter="0"/>
          <w:cols w:space="720"/>
        </w:sectPr>
      </w:pPr>
    </w:p>
    <w:p w:rsidR="00A12F64" w:rsidRDefault="003B53DD">
      <w:pPr>
        <w:spacing w:before="53" w:after="0" w:line="298" w:lineRule="exact"/>
        <w:jc w:val="both"/>
        <w:rPr>
          <w:rFonts w:ascii="Times New Roman" w:eastAsia="Times New Roman" w:hAnsi="Times New Roman" w:cs="Times New Roman"/>
        </w:rPr>
      </w:pPr>
      <w:r>
        <w:rPr>
          <w:rFonts w:ascii="Times New Roman" w:eastAsia="Times New Roman" w:hAnsi="Times New Roman" w:cs="Times New Roman"/>
          <w:u w:val="single"/>
        </w:rPr>
        <w:lastRenderedPageBreak/>
        <w:br w:type="page"/>
      </w:r>
      <w:r>
        <w:rPr>
          <w:rFonts w:ascii="Times New Roman" w:eastAsia="Times New Roman" w:hAnsi="Times New Roman" w:cs="Times New Roman"/>
          <w:u w:val="single"/>
        </w:rPr>
        <w:lastRenderedPageBreak/>
        <w:t xml:space="preserve"> Libellé de </w:t>
      </w:r>
      <w:proofErr w:type="spellStart"/>
      <w:r>
        <w:rPr>
          <w:rFonts w:ascii="Times New Roman" w:eastAsia="Times New Roman" w:hAnsi="Times New Roman" w:cs="Times New Roman"/>
          <w:u w:val="single"/>
        </w:rPr>
        <w:t>l’ue</w:t>
      </w:r>
      <w:proofErr w:type="spellEnd"/>
      <w:r w:rsidR="00702A44">
        <w:rPr>
          <w:rFonts w:ascii="Times New Roman" w:eastAsia="Times New Roman" w:hAnsi="Times New Roman" w:cs="Times New Roman"/>
          <w:u w:val="single"/>
        </w:rPr>
        <w:t xml:space="preserve"> : Stage optionnel long</w:t>
      </w:r>
    </w:p>
    <w:p w:rsidR="00A12F64" w:rsidRPr="003B53DD" w:rsidRDefault="00702A44">
      <w:pPr>
        <w:spacing w:after="0" w:line="298" w:lineRule="exact"/>
        <w:rPr>
          <w:rFonts w:ascii="Times New Roman" w:eastAsia="Times New Roman" w:hAnsi="Times New Roman" w:cs="Times New Roman"/>
          <w:lang w:val="en-US"/>
        </w:rPr>
      </w:pPr>
      <w:proofErr w:type="spellStart"/>
      <w:r w:rsidRPr="003B53DD">
        <w:rPr>
          <w:rFonts w:ascii="Times New Roman" w:eastAsia="Times New Roman" w:hAnsi="Times New Roman" w:cs="Times New Roman"/>
          <w:lang w:val="en-US"/>
        </w:rPr>
        <w:t>Libellé</w:t>
      </w:r>
      <w:proofErr w:type="spellEnd"/>
      <w:r w:rsidRPr="003B53DD">
        <w:rPr>
          <w:rFonts w:ascii="Times New Roman" w:eastAsia="Times New Roman" w:hAnsi="Times New Roman" w:cs="Times New Roman"/>
          <w:lang w:val="en-US"/>
        </w:rPr>
        <w:t xml:space="preserve"> </w:t>
      </w:r>
      <w:proofErr w:type="gramStart"/>
      <w:r w:rsidRPr="003B53DD">
        <w:rPr>
          <w:rFonts w:ascii="Times New Roman" w:eastAsia="Times New Roman" w:hAnsi="Times New Roman" w:cs="Times New Roman"/>
          <w:lang w:val="en-US"/>
        </w:rPr>
        <w:t>court :</w:t>
      </w:r>
      <w:proofErr w:type="gramEnd"/>
      <w:r w:rsidRPr="003B53DD">
        <w:rPr>
          <w:rFonts w:ascii="Times New Roman" w:eastAsia="Times New Roman" w:hAnsi="Times New Roman" w:cs="Times New Roman"/>
          <w:lang w:val="en-US"/>
        </w:rPr>
        <w:t xml:space="preserve"> Stage Long</w:t>
      </w:r>
    </w:p>
    <w:p w:rsidR="00A12F64" w:rsidRPr="003B53DD" w:rsidRDefault="00702A44">
      <w:pPr>
        <w:tabs>
          <w:tab w:val="left" w:leader="underscore" w:pos="3552"/>
        </w:tabs>
        <w:spacing w:after="0" w:line="298" w:lineRule="exact"/>
        <w:jc w:val="both"/>
        <w:rPr>
          <w:rFonts w:ascii="Times New Roman" w:eastAsia="Times New Roman" w:hAnsi="Times New Roman" w:cs="Times New Roman"/>
          <w:lang w:val="en-US"/>
        </w:rPr>
      </w:pPr>
      <w:r w:rsidRPr="003B53DD">
        <w:rPr>
          <w:rFonts w:ascii="Times New Roman" w:eastAsia="Times New Roman" w:hAnsi="Times New Roman" w:cs="Times New Roman"/>
          <w:u w:val="single"/>
          <w:lang w:val="en-US"/>
        </w:rPr>
        <w:t xml:space="preserve">Code </w:t>
      </w:r>
      <w:proofErr w:type="spellStart"/>
      <w:r w:rsidRPr="003B53DD">
        <w:rPr>
          <w:rFonts w:ascii="Times New Roman" w:eastAsia="Times New Roman" w:hAnsi="Times New Roman" w:cs="Times New Roman"/>
          <w:u w:val="single"/>
          <w:lang w:val="en-US"/>
        </w:rPr>
        <w:t>ue</w:t>
      </w:r>
      <w:proofErr w:type="spellEnd"/>
      <w:r w:rsidRPr="003B53DD">
        <w:rPr>
          <w:rFonts w:ascii="Times New Roman" w:eastAsia="Times New Roman" w:hAnsi="Times New Roman" w:cs="Times New Roman"/>
          <w:u w:val="single"/>
          <w:lang w:val="en-US"/>
        </w:rPr>
        <w:t xml:space="preserve"> </w:t>
      </w:r>
      <w:proofErr w:type="spellStart"/>
      <w:r w:rsidRPr="003B53DD">
        <w:rPr>
          <w:rFonts w:ascii="Times New Roman" w:eastAsia="Times New Roman" w:hAnsi="Times New Roman" w:cs="Times New Roman"/>
          <w:u w:val="single"/>
          <w:lang w:val="en-US"/>
        </w:rPr>
        <w:t>Apogée</w:t>
      </w:r>
      <w:proofErr w:type="spellEnd"/>
      <w:r w:rsidRPr="003B53DD">
        <w:rPr>
          <w:rFonts w:ascii="Times New Roman" w:eastAsia="Times New Roman" w:hAnsi="Times New Roman" w:cs="Times New Roman"/>
          <w:u w:val="single"/>
          <w:lang w:val="en-US"/>
        </w:rPr>
        <w:t>: J0IN8M01</w:t>
      </w:r>
      <w:r w:rsidRPr="003B53DD">
        <w:rPr>
          <w:rFonts w:ascii="Times New Roman" w:eastAsia="Times New Roman" w:hAnsi="Times New Roman" w:cs="Times New Roman"/>
          <w:lang w:val="en-US"/>
        </w:rPr>
        <w:tab/>
      </w:r>
    </w:p>
    <w:p w:rsidR="00A12F64" w:rsidRDefault="00702A44">
      <w:pPr>
        <w:tabs>
          <w:tab w:val="left" w:leader="underscore" w:pos="4334"/>
          <w:tab w:val="left" w:leader="underscore" w:pos="8726"/>
        </w:tabs>
        <w:spacing w:before="19" w:after="0" w:line="240" w:lineRule="auto"/>
        <w:jc w:val="both"/>
        <w:rPr>
          <w:rFonts w:ascii="Times New Roman" w:eastAsia="Times New Roman" w:hAnsi="Times New Roman" w:cs="Times New Roman"/>
        </w:rPr>
      </w:pPr>
      <w:r>
        <w:rPr>
          <w:rFonts w:ascii="Times New Roman" w:eastAsia="Times New Roman" w:hAnsi="Times New Roman" w:cs="Times New Roman"/>
          <w:u w:val="single"/>
        </w:rPr>
        <w:t>Niveau : M1</w:t>
      </w:r>
      <w:r>
        <w:rPr>
          <w:rFonts w:ascii="Times New Roman" w:eastAsia="Times New Roman" w:hAnsi="Times New Roman" w:cs="Times New Roman"/>
        </w:rPr>
        <w:tab/>
      </w:r>
      <w:r>
        <w:rPr>
          <w:rFonts w:ascii="Times New Roman" w:eastAsia="Times New Roman" w:hAnsi="Times New Roman" w:cs="Times New Roman"/>
          <w:u w:val="single"/>
        </w:rPr>
        <w:t xml:space="preserve">| 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de printemps</w:t>
      </w:r>
      <w:r>
        <w:rPr>
          <w:rFonts w:ascii="Times New Roman" w:eastAsia="Times New Roman" w:hAnsi="Times New Roman" w:cs="Times New Roman"/>
        </w:rPr>
        <w:tab/>
      </w:r>
      <w:r>
        <w:rPr>
          <w:rFonts w:ascii="Times New Roman" w:eastAsia="Times New Roman" w:hAnsi="Times New Roman" w:cs="Times New Roman"/>
          <w:u w:val="single"/>
        </w:rPr>
        <w:t>|ECTS :12</w:t>
      </w:r>
    </w:p>
    <w:tbl>
      <w:tblPr>
        <w:tblW w:w="0" w:type="auto"/>
        <w:tblInd w:w="40" w:type="dxa"/>
        <w:tblLayout w:type="fixed"/>
        <w:tblCellMar>
          <w:left w:w="40" w:type="dxa"/>
          <w:right w:w="40" w:type="dxa"/>
        </w:tblCellMar>
        <w:tblLook w:val="0000" w:firstRow="0" w:lastRow="0" w:firstColumn="0" w:lastColumn="0" w:noHBand="0" w:noVBand="0"/>
      </w:tblPr>
      <w:tblGrid>
        <w:gridCol w:w="2549"/>
        <w:gridCol w:w="7162"/>
      </w:tblGrid>
      <w:tr w:rsidR="00A12F64">
        <w:tblPrEx>
          <w:tblCellMar>
            <w:top w:w="0" w:type="dxa"/>
            <w:bottom w:w="0" w:type="dxa"/>
          </w:tblCellMar>
        </w:tblPrEx>
        <w:tc>
          <w:tcPr>
            <w:tcW w:w="2549"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Responsable :</w:t>
            </w:r>
          </w:p>
        </w:tc>
        <w:tc>
          <w:tcPr>
            <w:tcW w:w="7162"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Anne DICKY </w:t>
            </w:r>
            <w:r w:rsidRPr="003B53DD">
              <w:rPr>
                <w:rFonts w:ascii="Times New Roman" w:eastAsia="Times New Roman" w:hAnsi="Times New Roman" w:cs="Times New Roman"/>
                <w:lang w:eastAsia="en-US"/>
              </w:rPr>
              <w:t>(</w:t>
            </w:r>
            <w:hyperlink r:id="rId80" w:history="1">
              <w:r w:rsidRPr="003B53DD">
                <w:rPr>
                  <w:rFonts w:ascii="Times New Roman" w:eastAsia="Times New Roman" w:hAnsi="Times New Roman" w:cs="Times New Roman"/>
                  <w:u w:val="single"/>
                  <w:lang w:eastAsia="en-US"/>
                </w:rPr>
                <w:t>anne.dicky@u-bordeaux1.fr</w:t>
              </w:r>
            </w:hyperlink>
            <w:r w:rsidRPr="003B53DD">
              <w:rPr>
                <w:rFonts w:ascii="Times New Roman" w:eastAsia="Times New Roman" w:hAnsi="Times New Roman" w:cs="Times New Roman"/>
                <w:lang w:eastAsia="en-US"/>
              </w:rPr>
              <w:t>)</w:t>
            </w:r>
          </w:p>
        </w:tc>
      </w:tr>
      <w:tr w:rsidR="00A12F64">
        <w:tblPrEx>
          <w:tblCellMar>
            <w:top w:w="0" w:type="dxa"/>
            <w:bottom w:w="0" w:type="dxa"/>
          </w:tblCellMar>
        </w:tblPrEx>
        <w:tc>
          <w:tcPr>
            <w:tcW w:w="2549"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Composante :</w:t>
            </w:r>
          </w:p>
        </w:tc>
        <w:tc>
          <w:tcPr>
            <w:tcW w:w="7162"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UFR DE MATHEMATIQUES ET INFORMATIQUE</w:t>
            </w:r>
          </w:p>
        </w:tc>
      </w:tr>
      <w:tr w:rsidR="00A12F64">
        <w:tblPrEx>
          <w:tblCellMar>
            <w:top w:w="0" w:type="dxa"/>
            <w:bottom w:w="0" w:type="dxa"/>
          </w:tblCellMar>
        </w:tblPrEx>
        <w:tc>
          <w:tcPr>
            <w:tcW w:w="2549"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Discipline :</w:t>
            </w:r>
          </w:p>
        </w:tc>
        <w:tc>
          <w:tcPr>
            <w:tcW w:w="7162"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Informatique</w:t>
            </w:r>
          </w:p>
        </w:tc>
      </w:tr>
      <w:tr w:rsidR="00A12F64">
        <w:tblPrEx>
          <w:tblCellMar>
            <w:top w:w="0" w:type="dxa"/>
            <w:bottom w:w="0" w:type="dxa"/>
          </w:tblCellMar>
        </w:tblPrEx>
        <w:tc>
          <w:tcPr>
            <w:tcW w:w="2549"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Public concerné :</w:t>
            </w:r>
          </w:p>
        </w:tc>
        <w:tc>
          <w:tcPr>
            <w:tcW w:w="7162"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Formation initiale + Formation continue</w:t>
            </w:r>
          </w:p>
        </w:tc>
      </w:tr>
      <w:tr w:rsidR="00A12F64">
        <w:tblPrEx>
          <w:tblCellMar>
            <w:top w:w="0" w:type="dxa"/>
            <w:bottom w:w="0" w:type="dxa"/>
          </w:tblCellMar>
        </w:tblPrEx>
        <w:tc>
          <w:tcPr>
            <w:tcW w:w="2549" w:type="dxa"/>
            <w:tcBorders>
              <w:top w:val="single" w:sz="6" w:space="0" w:color="auto"/>
            </w:tcBorders>
          </w:tcPr>
          <w:p w:rsidR="00A12F64" w:rsidRDefault="00702A44">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w:t>
            </w:r>
          </w:p>
        </w:tc>
        <w:tc>
          <w:tcPr>
            <w:tcW w:w="7162" w:type="dxa"/>
            <w:tcBorders>
              <w:top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549" w:type="dxa"/>
            <w:tcBorders>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aucun</w:t>
            </w:r>
          </w:p>
        </w:tc>
        <w:tc>
          <w:tcPr>
            <w:tcW w:w="7162" w:type="dxa"/>
            <w:tcBorders>
              <w:bottom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bl>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Objectifs pédagogiques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Validation de l'</w:t>
      </w:r>
      <w:r>
        <w:rPr>
          <w:rFonts w:ascii="Times New Roman" w:eastAsia="Times New Roman" w:hAnsi="Times New Roman" w:cs="Times New Roman"/>
        </w:rPr>
        <w:t>orientation professionnelle par un stage de longue durée. Inscription réservée à des étudiants en situation particulière: étudiants en contrat de professionnalisation ou en apprentissage (le stage remplace alors le Projet de Programmation), redoublants aya</w:t>
      </w:r>
      <w:r>
        <w:rPr>
          <w:rFonts w:ascii="Times New Roman" w:eastAsia="Times New Roman" w:hAnsi="Times New Roman" w:cs="Times New Roman"/>
        </w:rPr>
        <w:t>nt déjà validé le semestre de printemps (dans ce dernier cas, l'évaluation n'entre pas dans le cadre du master). Compétences acquises :</w:t>
      </w:r>
    </w:p>
    <w:p w:rsidR="00A12F64" w:rsidRDefault="00702A44">
      <w:pPr>
        <w:tabs>
          <w:tab w:val="left" w:leader="underscore" w:pos="9538"/>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Expérience professionnelle dans le domaine visé.</w:t>
      </w:r>
      <w:r>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Programme - descriptif :</w:t>
      </w:r>
    </w:p>
    <w:p w:rsidR="00A12F64" w:rsidRDefault="00702A44">
      <w:pPr>
        <w:tabs>
          <w:tab w:val="left" w:leader="underscore" w:pos="9533"/>
        </w:tabs>
        <w:spacing w:before="5" w:after="0" w:line="293" w:lineRule="exact"/>
        <w:rPr>
          <w:rFonts w:ascii="Times New Roman" w:eastAsia="Times New Roman" w:hAnsi="Times New Roman" w:cs="Times New Roman"/>
        </w:rPr>
      </w:pPr>
      <w:r>
        <w:rPr>
          <w:rFonts w:ascii="Times New Roman" w:eastAsia="Times New Roman" w:hAnsi="Times New Roman" w:cs="Times New Roman"/>
        </w:rPr>
        <w:t>Stage à temps plein au deuxième semestre de m</w:t>
      </w:r>
      <w:r>
        <w:rPr>
          <w:rFonts w:ascii="Times New Roman" w:eastAsia="Times New Roman" w:hAnsi="Times New Roman" w:cs="Times New Roman"/>
        </w:rPr>
        <w:t>aster, en entreprise ou en laboratoire. Le sujet doit</w:t>
      </w:r>
      <w:r>
        <w:rPr>
          <w:rFonts w:ascii="Times New Roman" w:eastAsia="Times New Roman" w:hAnsi="Times New Roman" w:cs="Times New Roman"/>
        </w:rPr>
        <w:br/>
        <w:t>avoir été validé par l'équipe pédagogique, qui désigne un encadrant pour suivre personnellement</w:t>
      </w:r>
      <w:r>
        <w:rPr>
          <w:rFonts w:ascii="Times New Roman" w:eastAsia="Times New Roman" w:hAnsi="Times New Roman" w:cs="Times New Roman"/>
        </w:rPr>
        <w:br/>
      </w:r>
      <w:r>
        <w:rPr>
          <w:rFonts w:ascii="Times New Roman" w:eastAsia="Times New Roman" w:hAnsi="Times New Roman" w:cs="Times New Roman"/>
          <w:u w:val="single"/>
        </w:rPr>
        <w:t>l'étudiant stagiaire. Le stage donne lieu à un rapport et une soutenance publique.</w:t>
      </w:r>
      <w:r>
        <w:rPr>
          <w:rFonts w:ascii="Times New Roman" w:eastAsia="Times New Roman" w:hAnsi="Times New Roman" w:cs="Times New Roman"/>
        </w:rPr>
        <w:tab/>
      </w:r>
    </w:p>
    <w:tbl>
      <w:tblPr>
        <w:tblW w:w="0" w:type="auto"/>
        <w:tblInd w:w="40" w:type="dxa"/>
        <w:tblLayout w:type="fixed"/>
        <w:tblCellMar>
          <w:left w:w="40" w:type="dxa"/>
          <w:right w:w="40" w:type="dxa"/>
        </w:tblCellMar>
        <w:tblLook w:val="0000" w:firstRow="0" w:lastRow="0" w:firstColumn="0" w:lastColumn="0" w:noHBand="0" w:noVBand="0"/>
      </w:tblPr>
      <w:tblGrid>
        <w:gridCol w:w="4963"/>
        <w:gridCol w:w="4973"/>
      </w:tblGrid>
      <w:tr w:rsidR="00A12F64">
        <w:tblPrEx>
          <w:tblCellMar>
            <w:top w:w="0" w:type="dxa"/>
            <w:bottom w:w="0" w:type="dxa"/>
          </w:tblCellMar>
        </w:tblPrEx>
        <w:tc>
          <w:tcPr>
            <w:tcW w:w="9936" w:type="dxa"/>
            <w:gridSpan w:val="2"/>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Bibliographie :</w:t>
            </w:r>
          </w:p>
        </w:tc>
      </w:tr>
      <w:tr w:rsidR="00A12F64">
        <w:tblPrEx>
          <w:tblCellMar>
            <w:top w:w="0" w:type="dxa"/>
            <w:bottom w:w="0" w:type="dxa"/>
          </w:tblCellMar>
        </w:tblPrEx>
        <w:tc>
          <w:tcPr>
            <w:tcW w:w="4963" w:type="dxa"/>
            <w:tcBorders>
              <w:top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Volum</w:t>
            </w:r>
            <w:r>
              <w:rPr>
                <w:rFonts w:ascii="Times New Roman" w:eastAsia="Times New Roman" w:hAnsi="Times New Roman" w:cs="Times New Roman"/>
              </w:rPr>
              <w:t>e des enseignements :</w:t>
            </w:r>
          </w:p>
        </w:tc>
        <w:tc>
          <w:tcPr>
            <w:tcW w:w="4973"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4963" w:type="dxa"/>
            <w:tcBorders>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Travaux Pratiques </w:t>
            </w:r>
            <w:r>
              <w:rPr>
                <w:rFonts w:ascii="Times New Roman" w:eastAsia="Times New Roman" w:hAnsi="Times New Roman" w:cs="Times New Roman"/>
                <w:lang w:val="de-DE" w:eastAsia="de-DE"/>
              </w:rPr>
              <w:t>(TP)</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8.00</w:t>
            </w:r>
          </w:p>
        </w:tc>
      </w:tr>
    </w:tbl>
    <w:p w:rsidR="00A12F64" w:rsidRDefault="00702A44">
      <w:pPr>
        <w:spacing w:after="0" w:line="240" w:lineRule="exact"/>
        <w:jc w:val="both"/>
        <w:rPr>
          <w:rFonts w:ascii="Times New Roman" w:eastAsia="Times New Roman" w:hAnsi="Times New Roman" w:cs="Times New Roman"/>
          <w:sz w:val="20"/>
          <w:szCs w:val="20"/>
        </w:rPr>
      </w:pPr>
    </w:p>
    <w:p w:rsidR="00A12F64" w:rsidRDefault="00702A44">
      <w:pPr>
        <w:spacing w:before="72"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4DE5051C">
          <v:group id="_x0000_s1166" style="position:absolute;left:0;text-align:left;margin-left:0;margin-top:147.6pt;width:496.05pt;height:73.4pt;z-index:251724800;mso-wrap-distance-left:1.9pt;mso-wrap-distance-top:10.8pt;mso-wrap-distance-right:1.9pt;mso-position-horizontal-relative:margin" coordorigin="1133,13618" coordsize="9921,1468">
            <v:shape id="_x0000_s1167" type="#_x0000_t202" style="position:absolute;left:1133;top:13882;width:9921;height:1204"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A12F64">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042"/>
                            <w:ind w:left="3787"/>
                            <w:rPr>
                              <w:sz w:val="22"/>
                              <w:szCs w:val="22"/>
                            </w:rPr>
                          </w:pPr>
                          <w:r>
                            <w:rPr>
                              <w:rStyle w:val="CharStyle173"/>
                            </w:rPr>
                            <w:t>Epreuves 1ère session</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Coefficients</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Rapport</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Evalué par un relecteur</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0.4</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Soutenance</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Evaluée par un jury</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01h00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0.4</w:t>
                          </w:r>
                        </w:p>
                      </w:tc>
                    </w:tr>
                  </w:tbl>
                  <w:p w:rsidR="00000000" w:rsidRDefault="00702A44"/>
                </w:txbxContent>
              </v:textbox>
            </v:shape>
            <v:shape id="_x0000_s1168" type="#_x0000_t202" style="position:absolute;left:1191;top:13618;width:5856;height:254" filled="f" strokecolor="white" strokeweight="0">
              <v:textbox inset="0,0,0,0">
                <w:txbxContent>
                  <w:p w:rsidR="00A12F64" w:rsidRDefault="00702A44">
                    <w:pPr>
                      <w:pStyle w:val="Style886"/>
                      <w:spacing w:line="240" w:lineRule="auto"/>
                      <w:jc w:val="both"/>
                      <w:rPr>
                        <w:sz w:val="22"/>
                        <w:szCs w:val="22"/>
                      </w:rPr>
                    </w:pPr>
                    <w:r>
                      <w:rPr>
                        <w:rStyle w:val="CharStyle173"/>
                      </w:rPr>
                      <w:t>Mode d'évaluation : Modalités de contrôle des connaissances</w:t>
                    </w:r>
                  </w:p>
                </w:txbxContent>
              </v:textbox>
            </v:shape>
            <w10:wrap type="topAndBottom" anchorx="margin"/>
          </v:group>
        </w:pict>
      </w:r>
      <w:r>
        <w:rPr>
          <w:rFonts w:ascii="Times New Roman" w:eastAsia="Times New Roman" w:hAnsi="Times New Roman" w:cs="Times New Roman"/>
          <w:u w:val="single"/>
        </w:rPr>
        <w:t>Répartitions des enseignements :</w:t>
      </w:r>
    </w:p>
    <w:p w:rsidR="00A12F64" w:rsidRDefault="00702A44">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273"/>
        <w:gridCol w:w="265"/>
        <w:gridCol w:w="533"/>
        <w:gridCol w:w="538"/>
        <w:gridCol w:w="538"/>
        <w:gridCol w:w="538"/>
        <w:gridCol w:w="65"/>
        <w:gridCol w:w="473"/>
        <w:gridCol w:w="533"/>
        <w:gridCol w:w="538"/>
        <w:gridCol w:w="538"/>
        <w:gridCol w:w="400"/>
        <w:gridCol w:w="138"/>
        <w:gridCol w:w="538"/>
        <w:gridCol w:w="533"/>
        <w:gridCol w:w="538"/>
        <w:gridCol w:w="739"/>
      </w:tblGrid>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TD</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CI</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TDM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2482" w:type="dxa"/>
            <w:gridSpan w:val="4"/>
            <w:tcBorders>
              <w:top w:val="single" w:sz="6" w:space="0" w:color="auto"/>
              <w:left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lang w:val="en-US" w:eastAsia="en-US"/>
              </w:rPr>
              <w:t>Encadrement</w:t>
            </w:r>
            <w:proofErr w:type="spellEnd"/>
            <w:r>
              <w:rPr>
                <w:rFonts w:ascii="Times New Roman" w:eastAsia="Times New Roman" w:hAnsi="Times New Roman" w:cs="Times New Roman"/>
                <w:lang w:val="en-US" w:eastAsia="en-US"/>
              </w:rPr>
              <w:t xml:space="preserve"> et</w:t>
            </w:r>
          </w:p>
        </w:tc>
        <w:tc>
          <w:tcPr>
            <w:tcW w:w="2477" w:type="dxa"/>
            <w:gridSpan w:val="6"/>
            <w:tcBorders>
              <w:top w:val="single" w:sz="6" w:space="0" w:color="auto"/>
              <w:left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c>
          <w:tcPr>
            <w:tcW w:w="2482" w:type="dxa"/>
            <w:gridSpan w:val="5"/>
            <w:tcBorders>
              <w:top w:val="single" w:sz="6" w:space="0" w:color="auto"/>
              <w:left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0.2</w:t>
            </w:r>
          </w:p>
        </w:tc>
      </w:tr>
      <w:tr w:rsidR="00A12F64">
        <w:tblPrEx>
          <w:tblCellMar>
            <w:top w:w="0" w:type="dxa"/>
            <w:bottom w:w="0" w:type="dxa"/>
          </w:tblCellMar>
        </w:tblPrEx>
        <w:tc>
          <w:tcPr>
            <w:tcW w:w="2482" w:type="dxa"/>
            <w:gridSpan w:val="4"/>
            <w:tcBorders>
              <w:left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évaluation </w:t>
            </w:r>
            <w:r>
              <w:rPr>
                <w:rFonts w:ascii="Times New Roman" w:eastAsia="Times New Roman" w:hAnsi="Times New Roman" w:cs="Times New Roman"/>
                <w:lang w:val="en-US" w:eastAsia="en-US"/>
              </w:rPr>
              <w:t xml:space="preserve">par le </w:t>
            </w:r>
            <w:r>
              <w:rPr>
                <w:rFonts w:ascii="Times New Roman" w:eastAsia="Times New Roman" w:hAnsi="Times New Roman" w:cs="Times New Roman"/>
              </w:rPr>
              <w:t>maître</w:t>
            </w:r>
          </w:p>
        </w:tc>
        <w:tc>
          <w:tcPr>
            <w:tcW w:w="2477" w:type="dxa"/>
            <w:gridSpan w:val="6"/>
            <w:tcBorders>
              <w:left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left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left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de stage</w:t>
            </w:r>
          </w:p>
        </w:tc>
        <w:tc>
          <w:tcPr>
            <w:tcW w:w="2477" w:type="dxa"/>
            <w:gridSpan w:val="6"/>
            <w:tcBorders>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bl>
    <w:p w:rsidR="00A12F64" w:rsidRDefault="00702A44">
      <w:pPr>
        <w:spacing w:after="0" w:line="240" w:lineRule="exact"/>
        <w:rPr>
          <w:rFonts w:ascii="Times New Roman" w:eastAsia="Times New Roman" w:hAnsi="Times New Roman" w:cs="Times New Roman"/>
          <w:sz w:val="20"/>
          <w:szCs w:val="20"/>
        </w:rPr>
      </w:pPr>
    </w:p>
    <w:p w:rsidR="00A12F64" w:rsidRDefault="00702A44">
      <w:pPr>
        <w:spacing w:before="3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A12F64">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ind w:left="2890"/>
              <w:rPr>
                <w:rFonts w:ascii="Times New Roman" w:eastAsia="Times New Roman" w:hAnsi="Times New Roman" w:cs="Times New Roman"/>
              </w:rPr>
            </w:pPr>
            <w:r>
              <w:rPr>
                <w:rFonts w:ascii="Times New Roman" w:eastAsia="Times New Roman" w:hAnsi="Times New Roman" w:cs="Times New Roman"/>
              </w:rPr>
              <w:t>Epreuves 2ème session (éventuellement)</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Durées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Coefficients</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bl>
    <w:p w:rsidR="00A12F64" w:rsidRDefault="00702A44">
      <w:pPr>
        <w:spacing w:after="0" w:line="298" w:lineRule="exact"/>
        <w:ind w:right="7507"/>
        <w:rPr>
          <w:rFonts w:ascii="Times New Roman" w:eastAsia="Times New Roman" w:hAnsi="Times New Roman" w:cs="Times New Roman"/>
        </w:rPr>
      </w:pPr>
      <w:r>
        <w:rPr>
          <w:rFonts w:ascii="Times New Roman" w:eastAsia="Times New Roman" w:hAnsi="Times New Roman" w:cs="Times New Roman"/>
        </w:rPr>
        <w:t>Informations complémentaires sur les</w:t>
      </w:r>
    </w:p>
    <w:p w:rsidR="00A12F64" w:rsidRDefault="00702A44">
      <w:pPr>
        <w:spacing w:before="34" w:after="0" w:line="240" w:lineRule="auto"/>
        <w:rPr>
          <w:rFonts w:ascii="Times New Roman" w:eastAsia="Times New Roman" w:hAnsi="Times New Roman" w:cs="Times New Roman"/>
        </w:rPr>
      </w:pPr>
      <w:r>
        <w:rPr>
          <w:rFonts w:ascii="Times New Roman" w:eastAsia="Times New Roman" w:hAnsi="Times New Roman" w:cs="Times New Roman"/>
        </w:rPr>
        <w:t>MCC :</w:t>
      </w:r>
    </w:p>
    <w:p w:rsidR="00A12F64" w:rsidRDefault="00702A44">
      <w:pPr>
        <w:spacing w:after="0" w:line="240" w:lineRule="exact"/>
        <w:ind w:right="4944"/>
        <w:jc w:val="both"/>
        <w:rPr>
          <w:rFonts w:ascii="Times New Roman" w:eastAsia="Times New Roman" w:hAnsi="Times New Roman" w:cs="Times New Roman"/>
          <w:sz w:val="20"/>
          <w:szCs w:val="20"/>
        </w:rPr>
      </w:pPr>
    </w:p>
    <w:p w:rsidR="00A12F64" w:rsidRDefault="00702A44">
      <w:pPr>
        <w:tabs>
          <w:tab w:val="left" w:pos="2539"/>
        </w:tabs>
        <w:spacing w:before="67" w:after="0" w:line="293" w:lineRule="exact"/>
        <w:ind w:right="4944"/>
        <w:jc w:val="both"/>
        <w:rPr>
          <w:rFonts w:ascii="Times New Roman" w:eastAsia="Times New Roman" w:hAnsi="Times New Roman" w:cs="Times New Roman"/>
        </w:rPr>
      </w:pPr>
      <w:r>
        <w:rPr>
          <w:rFonts w:ascii="Times New Roman" w:eastAsia="Times New Roman" w:hAnsi="Times New Roman" w:cs="Times New Roman"/>
        </w:rPr>
        <w:t>Forme d'enseignement : Enseignement à distance</w:t>
      </w:r>
      <w:r>
        <w:rPr>
          <w:rFonts w:ascii="Times New Roman" w:eastAsia="Times New Roman" w:hAnsi="Times New Roman" w:cs="Times New Roman"/>
        </w:rPr>
        <w:br/>
        <w:t>Site de formation :</w:t>
      </w:r>
      <w:r>
        <w:rPr>
          <w:rFonts w:ascii="Times New Roman" w:eastAsia="Times New Roman" w:hAnsi="Times New Roman" w:cs="Times New Roman"/>
        </w:rPr>
        <w:tab/>
        <w:t>Autres</w:t>
      </w:r>
    </w:p>
    <w:p w:rsidR="00A12F64" w:rsidRDefault="00702A44">
      <w:pPr>
        <w:spacing w:before="38" w:after="0" w:line="240" w:lineRule="auto"/>
        <w:jc w:val="both"/>
        <w:rPr>
          <w:rFonts w:ascii="Times New Roman" w:eastAsia="Times New Roman" w:hAnsi="Times New Roman" w:cs="Times New Roman"/>
        </w:rPr>
      </w:pPr>
      <w:r>
        <w:rPr>
          <w:rFonts w:ascii="Times New Roman" w:eastAsia="Times New Roman" w:hAnsi="Times New Roman" w:cs="Times New Roman"/>
        </w:rPr>
        <w:t>Langue d'enseignement : Français + Anglais</w:t>
      </w:r>
    </w:p>
    <w:p w:rsidR="00A12F64" w:rsidRDefault="003B53DD">
      <w:pPr>
        <w:tabs>
          <w:tab w:val="left" w:leader="underscore" w:pos="9638"/>
        </w:tabs>
        <w:spacing w:before="53"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br w:type="page"/>
      </w:r>
      <w:r>
        <w:rPr>
          <w:rFonts w:ascii="Times New Roman" w:eastAsia="Times New Roman" w:hAnsi="Times New Roman" w:cs="Times New Roman"/>
          <w:u w:val="single"/>
        </w:rPr>
        <w:lastRenderedPageBreak/>
        <w:t xml:space="preserve"> Libellé de </w:t>
      </w:r>
      <w:proofErr w:type="spellStart"/>
      <w:r>
        <w:rPr>
          <w:rFonts w:ascii="Times New Roman" w:eastAsia="Times New Roman" w:hAnsi="Times New Roman" w:cs="Times New Roman"/>
          <w:u w:val="single"/>
        </w:rPr>
        <w:t>l’ue</w:t>
      </w:r>
      <w:proofErr w:type="spellEnd"/>
      <w:r w:rsidR="00702A44">
        <w:rPr>
          <w:rFonts w:ascii="Times New Roman" w:eastAsia="Times New Roman" w:hAnsi="Times New Roman" w:cs="Times New Roman"/>
          <w:u w:val="single"/>
        </w:rPr>
        <w:t xml:space="preserve"> : Stage optionnel court</w:t>
      </w:r>
      <w:r w:rsidR="00702A44">
        <w:rPr>
          <w:rFonts w:ascii="Times New Roman" w:eastAsia="Times New Roman" w:hAnsi="Times New Roman" w:cs="Times New Roman"/>
        </w:rPr>
        <w:tab/>
      </w:r>
    </w:p>
    <w:p w:rsidR="00A12F64" w:rsidRPr="003B53DD" w:rsidRDefault="00702A44">
      <w:pPr>
        <w:spacing w:after="0" w:line="293" w:lineRule="exact"/>
        <w:rPr>
          <w:rFonts w:ascii="Times New Roman" w:eastAsia="Times New Roman" w:hAnsi="Times New Roman" w:cs="Times New Roman"/>
          <w:lang w:val="en-US"/>
        </w:rPr>
      </w:pPr>
      <w:proofErr w:type="spellStart"/>
      <w:r w:rsidRPr="003B53DD">
        <w:rPr>
          <w:rFonts w:ascii="Times New Roman" w:eastAsia="Times New Roman" w:hAnsi="Times New Roman" w:cs="Times New Roman"/>
          <w:lang w:val="en-US"/>
        </w:rPr>
        <w:t>Libellé</w:t>
      </w:r>
      <w:proofErr w:type="spellEnd"/>
      <w:r w:rsidRPr="003B53DD">
        <w:rPr>
          <w:rFonts w:ascii="Times New Roman" w:eastAsia="Times New Roman" w:hAnsi="Times New Roman" w:cs="Times New Roman"/>
          <w:lang w:val="en-US"/>
        </w:rPr>
        <w:t xml:space="preserve"> </w:t>
      </w:r>
      <w:proofErr w:type="gramStart"/>
      <w:r w:rsidRPr="003B53DD">
        <w:rPr>
          <w:rFonts w:ascii="Times New Roman" w:eastAsia="Times New Roman" w:hAnsi="Times New Roman" w:cs="Times New Roman"/>
          <w:lang w:val="en-US"/>
        </w:rPr>
        <w:t>court :</w:t>
      </w:r>
      <w:proofErr w:type="gramEnd"/>
      <w:r w:rsidRPr="003B53DD">
        <w:rPr>
          <w:rFonts w:ascii="Times New Roman" w:eastAsia="Times New Roman" w:hAnsi="Times New Roman" w:cs="Times New Roman"/>
          <w:lang w:val="en-US"/>
        </w:rPr>
        <w:t xml:space="preserve"> Stage Court</w:t>
      </w:r>
    </w:p>
    <w:p w:rsidR="00A12F64" w:rsidRPr="003B53DD" w:rsidRDefault="00702A44">
      <w:pPr>
        <w:tabs>
          <w:tab w:val="left" w:leader="underscore" w:pos="9629"/>
        </w:tabs>
        <w:spacing w:after="0" w:line="293" w:lineRule="exact"/>
        <w:jc w:val="both"/>
        <w:rPr>
          <w:rFonts w:ascii="Times New Roman" w:eastAsia="Times New Roman" w:hAnsi="Times New Roman" w:cs="Times New Roman"/>
          <w:lang w:val="en-US"/>
        </w:rPr>
      </w:pPr>
      <w:r w:rsidRPr="003B53DD">
        <w:rPr>
          <w:rFonts w:ascii="Times New Roman" w:eastAsia="Times New Roman" w:hAnsi="Times New Roman" w:cs="Times New Roman"/>
          <w:u w:val="single"/>
          <w:lang w:val="en-US"/>
        </w:rPr>
        <w:t xml:space="preserve">Code </w:t>
      </w:r>
      <w:proofErr w:type="spellStart"/>
      <w:r w:rsidRPr="003B53DD">
        <w:rPr>
          <w:rFonts w:ascii="Times New Roman" w:eastAsia="Times New Roman" w:hAnsi="Times New Roman" w:cs="Times New Roman"/>
          <w:u w:val="single"/>
          <w:lang w:val="en-US"/>
        </w:rPr>
        <w:t>ue</w:t>
      </w:r>
      <w:proofErr w:type="spellEnd"/>
      <w:r w:rsidRPr="003B53DD">
        <w:rPr>
          <w:rFonts w:ascii="Times New Roman" w:eastAsia="Times New Roman" w:hAnsi="Times New Roman" w:cs="Times New Roman"/>
          <w:u w:val="single"/>
          <w:lang w:val="en-US"/>
        </w:rPr>
        <w:t xml:space="preserve"> </w:t>
      </w:r>
      <w:proofErr w:type="spellStart"/>
      <w:r w:rsidRPr="003B53DD">
        <w:rPr>
          <w:rFonts w:ascii="Times New Roman" w:eastAsia="Times New Roman" w:hAnsi="Times New Roman" w:cs="Times New Roman"/>
          <w:u w:val="single"/>
          <w:lang w:val="en-US"/>
        </w:rPr>
        <w:t>Apogée</w:t>
      </w:r>
      <w:proofErr w:type="spellEnd"/>
      <w:r w:rsidRPr="003B53DD">
        <w:rPr>
          <w:rFonts w:ascii="Times New Roman" w:eastAsia="Times New Roman" w:hAnsi="Times New Roman" w:cs="Times New Roman"/>
          <w:u w:val="single"/>
          <w:lang w:val="en-US"/>
        </w:rPr>
        <w:t>: J0IN8M02</w:t>
      </w:r>
      <w:r w:rsidRPr="003B53DD">
        <w:rPr>
          <w:rFonts w:ascii="Times New Roman" w:eastAsia="Times New Roman" w:hAnsi="Times New Roman" w:cs="Times New Roman"/>
          <w:lang w:val="en-US"/>
        </w:rPr>
        <w:tab/>
      </w:r>
    </w:p>
    <w:p w:rsidR="00A12F64" w:rsidRDefault="00702A44">
      <w:pPr>
        <w:tabs>
          <w:tab w:val="left" w:leader="underscore" w:pos="4325"/>
          <w:tab w:val="left" w:leader="underscore" w:pos="8717"/>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Niveau : M1</w:t>
      </w:r>
      <w:r>
        <w:rPr>
          <w:rFonts w:ascii="Times New Roman" w:eastAsia="Times New Roman" w:hAnsi="Times New Roman" w:cs="Times New Roman"/>
        </w:rPr>
        <w:tab/>
      </w:r>
      <w:r>
        <w:rPr>
          <w:rFonts w:ascii="Times New Roman" w:eastAsia="Times New Roman" w:hAnsi="Times New Roman" w:cs="Times New Roman"/>
          <w:u w:val="single"/>
        </w:rPr>
        <w:t xml:space="preserve">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de printemps</w:t>
      </w:r>
      <w:r>
        <w:rPr>
          <w:rFonts w:ascii="Times New Roman" w:eastAsia="Times New Roman" w:hAnsi="Times New Roman" w:cs="Times New Roman"/>
        </w:rPr>
        <w:tab/>
      </w:r>
      <w:r>
        <w:rPr>
          <w:rFonts w:ascii="Times New Roman" w:eastAsia="Times New Roman" w:hAnsi="Times New Roman" w:cs="Times New Roman"/>
          <w:u w:val="single"/>
        </w:rPr>
        <w:t>ECTS :6</w:t>
      </w:r>
    </w:p>
    <w:p w:rsidR="00A12F64" w:rsidRDefault="00702A44">
      <w:pPr>
        <w:tabs>
          <w:tab w:val="left" w:pos="2558"/>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 xml:space="preserve">Anne DICKY </w:t>
      </w:r>
      <w:r w:rsidRPr="003B53DD">
        <w:rPr>
          <w:rFonts w:ascii="Times New Roman" w:eastAsia="Times New Roman" w:hAnsi="Times New Roman" w:cs="Times New Roman"/>
          <w:lang w:eastAsia="en-US"/>
        </w:rPr>
        <w:t>(</w:t>
      </w:r>
      <w:hyperlink r:id="rId81" w:history="1">
        <w:r w:rsidRPr="003B53DD">
          <w:rPr>
            <w:rFonts w:ascii="Times New Roman" w:eastAsia="Times New Roman" w:hAnsi="Times New Roman" w:cs="Times New Roman"/>
            <w:u w:val="single"/>
            <w:lang w:eastAsia="en-US"/>
          </w:rPr>
          <w:t>anne.dicky@u-bordeaux1.fr</w:t>
        </w:r>
      </w:hyperlink>
      <w:r w:rsidRPr="003B53DD">
        <w:rPr>
          <w:rFonts w:ascii="Times New Roman" w:eastAsia="Times New Roman" w:hAnsi="Times New Roman" w:cs="Times New Roman"/>
          <w:lang w:eastAsia="en-US"/>
        </w:rPr>
        <w:t>)</w:t>
      </w:r>
    </w:p>
    <w:p w:rsidR="00A12F64" w:rsidRDefault="00702A44">
      <w:pPr>
        <w:tabs>
          <w:tab w:val="left" w:pos="2544"/>
        </w:tabs>
        <w:spacing w:before="5"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r>
        <w:rPr>
          <w:rFonts w:ascii="Times New Roman" w:eastAsia="Times New Roman" w:hAnsi="Times New Roman" w:cs="Times New Roman"/>
          <w:u w:val="single"/>
        </w:rPr>
        <w:t>UFR DE MATHEMATIQUES ET INFORMATIQUE</w:t>
      </w:r>
    </w:p>
    <w:p w:rsidR="00A12F64" w:rsidRDefault="00702A44">
      <w:pPr>
        <w:tabs>
          <w:tab w:val="left" w:leader="underscore" w:pos="2558"/>
          <w:tab w:val="left" w:leader="underscore" w:pos="9590"/>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A12F64" w:rsidRDefault="00702A44">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Formation initiale + Formation continue</w:t>
      </w:r>
    </w:p>
    <w:p w:rsidR="00A12F64" w:rsidRDefault="00702A44">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A12F64" w:rsidRDefault="00702A44">
      <w:pPr>
        <w:spacing w:after="0" w:line="293" w:lineRule="exact"/>
        <w:rPr>
          <w:rFonts w:ascii="Times New Roman" w:eastAsia="Times New Roman" w:hAnsi="Times New Roman" w:cs="Times New Roman"/>
        </w:rPr>
      </w:pPr>
      <w:proofErr w:type="gramStart"/>
      <w:r>
        <w:rPr>
          <w:rFonts w:ascii="Times New Roman" w:eastAsia="Times New Roman" w:hAnsi="Times New Roman" w:cs="Times New Roman"/>
        </w:rPr>
        <w:t>aucun</w:t>
      </w:r>
      <w:proofErr w:type="gramEnd"/>
    </w:p>
    <w:p w:rsidR="00A12F64" w:rsidRDefault="00702A44">
      <w:pPr>
        <w:spacing w:before="5" w:after="0" w:line="293" w:lineRule="exact"/>
        <w:rPr>
          <w:rFonts w:ascii="Times New Roman" w:eastAsia="Times New Roman" w:hAnsi="Times New Roman" w:cs="Times New Roman"/>
        </w:rPr>
      </w:pPr>
      <w:r>
        <w:rPr>
          <w:rFonts w:ascii="Times New Roman" w:eastAsia="Times New Roman" w:hAnsi="Times New Roman" w:cs="Times New Roman"/>
        </w:rPr>
        <w:t>Objectifs pédagogiques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u w:val="single"/>
        </w:rPr>
        <w:t>Validation de l'orientation professionnelle et pédagogique; préparation au stage de fin d'études.</w:t>
      </w:r>
      <w:r>
        <w:rPr>
          <w:rFonts w:ascii="Times New Roman" w:eastAsia="Times New Roman" w:hAnsi="Times New Roman" w:cs="Times New Roman"/>
        </w:rPr>
        <w:t xml:space="preserve"> Compétences acquises :</w:t>
      </w:r>
    </w:p>
    <w:p w:rsidR="00A12F64" w:rsidRDefault="00702A44">
      <w:pPr>
        <w:tabs>
          <w:tab w:val="left" w:leader="underscore" w:pos="9581"/>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Connaissance de l'ent</w:t>
      </w:r>
      <w:r>
        <w:rPr>
          <w:rFonts w:ascii="Times New Roman" w:eastAsia="Times New Roman" w:hAnsi="Times New Roman" w:cs="Times New Roman"/>
          <w:u w:val="single"/>
        </w:rPr>
        <w:t>reprise, première expérience professionnelle dans le domaine visé.</w:t>
      </w:r>
      <w:r>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Programme - descriptif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Stage d'ouverture à temps partiel au deuxième semestre, en entreprise ou en laboratoire. Le travail ne peut excéder l'équivalent de deux jours par semaine durant l</w:t>
      </w:r>
      <w:r>
        <w:rPr>
          <w:rFonts w:ascii="Times New Roman" w:eastAsia="Times New Roman" w:hAnsi="Times New Roman" w:cs="Times New Roman"/>
        </w:rPr>
        <w:t>e semestre. Le sujet doit avoir été validé par l'équipe pédagogique, qui désigne un encadrant pour suivre personnellement l'étudiant</w:t>
      </w:r>
    </w:p>
    <w:p w:rsidR="00A12F64" w:rsidRDefault="00702A44">
      <w:pPr>
        <w:tabs>
          <w:tab w:val="left" w:leader="underscore" w:pos="9576"/>
        </w:tabs>
        <w:spacing w:before="5"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stagiaire</w:t>
      </w:r>
      <w:proofErr w:type="gramEnd"/>
      <w:r>
        <w:rPr>
          <w:rFonts w:ascii="Times New Roman" w:eastAsia="Times New Roman" w:hAnsi="Times New Roman" w:cs="Times New Roman"/>
          <w:u w:val="single"/>
        </w:rPr>
        <w:t>. Le stage donne lieu à un rapport et une soutenance publique.</w:t>
      </w:r>
      <w:r>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Bibliographie :</w:t>
      </w:r>
    </w:p>
    <w:p w:rsidR="00A12F64" w:rsidRDefault="00702A44">
      <w:pPr>
        <w:spacing w:after="0" w:line="240" w:lineRule="exact"/>
        <w:jc w:val="both"/>
        <w:rPr>
          <w:rFonts w:ascii="Times New Roman" w:eastAsia="Times New Roman" w:hAnsi="Times New Roman" w:cs="Times New Roman"/>
          <w:sz w:val="20"/>
          <w:szCs w:val="20"/>
        </w:rPr>
      </w:pPr>
    </w:p>
    <w:p w:rsidR="00A12F64" w:rsidRDefault="00702A44">
      <w:pPr>
        <w:spacing w:before="86" w:after="0" w:line="240" w:lineRule="auto"/>
        <w:jc w:val="both"/>
        <w:rPr>
          <w:rFonts w:ascii="Times New Roman" w:eastAsia="Times New Roman" w:hAnsi="Times New Roman" w:cs="Times New Roman"/>
        </w:rPr>
      </w:pPr>
      <w:r>
        <w:rPr>
          <w:rFonts w:ascii="Times New Roman" w:eastAsia="Times New Roman" w:hAnsi="Times New Roman" w:cs="Times New Roman"/>
        </w:rPr>
        <w:t>Volume des enseignements :</w:t>
      </w:r>
    </w:p>
    <w:p w:rsidR="00A12F64" w:rsidRDefault="00702A44">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A12F64">
        <w:tblPrEx>
          <w:tblCellMar>
            <w:top w:w="0" w:type="dxa"/>
            <w:bottom w:w="0" w:type="dxa"/>
          </w:tblCellMar>
        </w:tblPrEx>
        <w:tc>
          <w:tcPr>
            <w:tcW w:w="4958" w:type="dxa"/>
            <w:tcBorders>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w:t>
            </w:r>
          </w:p>
        </w:tc>
      </w:tr>
    </w:tbl>
    <w:p w:rsidR="00A12F64" w:rsidRDefault="00702A44">
      <w:pPr>
        <w:spacing w:after="0" w:line="240" w:lineRule="exact"/>
        <w:jc w:val="both"/>
        <w:rPr>
          <w:rFonts w:ascii="Times New Roman" w:eastAsia="Times New Roman" w:hAnsi="Times New Roman" w:cs="Times New Roman"/>
          <w:sz w:val="20"/>
          <w:szCs w:val="20"/>
        </w:rPr>
      </w:pPr>
    </w:p>
    <w:p w:rsidR="00A12F64" w:rsidRDefault="00702A44">
      <w:pPr>
        <w:spacing w:before="67"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6601D60A">
          <v:group id="_x0000_s1169" style="position:absolute;left:0;text-align:left;margin-left:0;margin-top:147.35pt;width:496.05pt;height:147.85pt;z-index:251725824;mso-wrap-distance-left:1.9pt;mso-wrap-distance-top:10.55pt;mso-wrap-distance-right:1.9pt;mso-position-horizontal-relative:margin" coordorigin="1133,12725" coordsize="9921,2957">
            <v:shape id="_x0000_s1170" type="#_x0000_t202" style="position:absolute;left:1133;top:12994;width:9921;height:2688"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A12F64">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042"/>
                            <w:ind w:left="3787"/>
                            <w:rPr>
                              <w:sz w:val="22"/>
                              <w:szCs w:val="22"/>
                            </w:rPr>
                          </w:pPr>
                          <w:r>
                            <w:rPr>
                              <w:rStyle w:val="CharStyle173"/>
                            </w:rPr>
                            <w:t>Epreuves 1ère session</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Coefficients</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Rapport</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Evalué par un relecteur</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0.4</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Soutenance</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Evaluée par un jury</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00h30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0.4</w:t>
                          </w:r>
                        </w:p>
                      </w:tc>
                    </w:tr>
                    <w:tr w:rsidR="00A12F64">
                      <w:tblPrEx>
                        <w:tblCellMar>
                          <w:top w:w="0" w:type="dxa"/>
                          <w:bottom w:w="0" w:type="dxa"/>
                        </w:tblCellMar>
                      </w:tblPrEx>
                      <w:tc>
                        <w:tcPr>
                          <w:tcW w:w="2482" w:type="dxa"/>
                          <w:tcBorders>
                            <w:top w:val="single" w:sz="6" w:space="0" w:color="auto"/>
                            <w:left w:val="single" w:sz="6" w:space="0" w:color="auto"/>
                            <w:right w:val="single" w:sz="6" w:space="0" w:color="auto"/>
                          </w:tcBorders>
                        </w:tcPr>
                        <w:p w:rsidR="00A12F64" w:rsidRDefault="00702A44">
                          <w:pPr>
                            <w:pStyle w:val="Style1042"/>
                            <w:rPr>
                              <w:sz w:val="22"/>
                              <w:szCs w:val="22"/>
                            </w:rPr>
                          </w:pPr>
                          <w:r>
                            <w:rPr>
                              <w:rStyle w:val="CharStyle173"/>
                            </w:rPr>
                            <w:t>Encadrement et</w:t>
                          </w:r>
                        </w:p>
                      </w:tc>
                      <w:tc>
                        <w:tcPr>
                          <w:tcW w:w="2477" w:type="dxa"/>
                          <w:tcBorders>
                            <w:top w:val="single" w:sz="6" w:space="0" w:color="auto"/>
                            <w:left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right w:val="single" w:sz="6" w:space="0" w:color="auto"/>
                          </w:tcBorders>
                        </w:tcPr>
                        <w:p w:rsidR="00A12F64" w:rsidRDefault="00702A44">
                          <w:pPr>
                            <w:pStyle w:val="Style1042"/>
                            <w:rPr>
                              <w:sz w:val="22"/>
                              <w:szCs w:val="22"/>
                            </w:rPr>
                          </w:pPr>
                          <w:r>
                            <w:rPr>
                              <w:rStyle w:val="CharStyle173"/>
                            </w:rPr>
                            <w:t>0.2</w:t>
                          </w:r>
                        </w:p>
                      </w:tc>
                    </w:tr>
                    <w:tr w:rsidR="00A12F64">
                      <w:tblPrEx>
                        <w:tblCellMar>
                          <w:top w:w="0" w:type="dxa"/>
                          <w:bottom w:w="0" w:type="dxa"/>
                        </w:tblCellMar>
                      </w:tblPrEx>
                      <w:tc>
                        <w:tcPr>
                          <w:tcW w:w="2482" w:type="dxa"/>
                          <w:tcBorders>
                            <w:left w:val="single" w:sz="6" w:space="0" w:color="auto"/>
                            <w:right w:val="single" w:sz="6" w:space="0" w:color="auto"/>
                          </w:tcBorders>
                        </w:tcPr>
                        <w:p w:rsidR="00A12F64" w:rsidRDefault="00702A44">
                          <w:pPr>
                            <w:pStyle w:val="Style1042"/>
                            <w:rPr>
                              <w:sz w:val="22"/>
                              <w:szCs w:val="22"/>
                            </w:rPr>
                          </w:pPr>
                          <w:r>
                            <w:rPr>
                              <w:rStyle w:val="CharStyle173"/>
                            </w:rPr>
                            <w:t>évaluation par le maître</w:t>
                          </w:r>
                        </w:p>
                      </w:tc>
                      <w:tc>
                        <w:tcPr>
                          <w:tcW w:w="2477" w:type="dxa"/>
                          <w:tcBorders>
                            <w:left w:val="single" w:sz="6" w:space="0" w:color="auto"/>
                            <w:right w:val="single" w:sz="6" w:space="0" w:color="auto"/>
                          </w:tcBorders>
                        </w:tcPr>
                        <w:p w:rsidR="00A12F64" w:rsidRDefault="00702A44">
                          <w:pPr>
                            <w:pStyle w:val="Style300"/>
                          </w:pPr>
                        </w:p>
                      </w:tc>
                      <w:tc>
                        <w:tcPr>
                          <w:tcW w:w="2482" w:type="dxa"/>
                          <w:tcBorders>
                            <w:left w:val="single" w:sz="6" w:space="0" w:color="auto"/>
                            <w:right w:val="single" w:sz="6" w:space="0" w:color="auto"/>
                          </w:tcBorders>
                        </w:tcPr>
                        <w:p w:rsidR="00A12F64" w:rsidRDefault="00702A44">
                          <w:pPr>
                            <w:pStyle w:val="Style300"/>
                          </w:pPr>
                        </w:p>
                      </w:tc>
                      <w:tc>
                        <w:tcPr>
                          <w:tcW w:w="2482" w:type="dxa"/>
                          <w:tcBorders>
                            <w:left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2" w:type="dxa"/>
                          <w:tcBorders>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de stage</w:t>
                          </w:r>
                        </w:p>
                      </w:tc>
                      <w:tc>
                        <w:tcPr>
                          <w:tcW w:w="2477" w:type="dxa"/>
                          <w:tcBorders>
                            <w:left w:val="single" w:sz="6" w:space="0" w:color="auto"/>
                            <w:bottom w:val="single" w:sz="6" w:space="0" w:color="auto"/>
                            <w:right w:val="single" w:sz="6" w:space="0" w:color="auto"/>
                          </w:tcBorders>
                        </w:tcPr>
                        <w:p w:rsidR="00A12F64" w:rsidRDefault="00702A44">
                          <w:pPr>
                            <w:pStyle w:val="Style300"/>
                          </w:pPr>
                        </w:p>
                      </w:tc>
                      <w:tc>
                        <w:tcPr>
                          <w:tcW w:w="2482" w:type="dxa"/>
                          <w:tcBorders>
                            <w:left w:val="single" w:sz="6" w:space="0" w:color="auto"/>
                            <w:bottom w:val="single" w:sz="6" w:space="0" w:color="auto"/>
                            <w:right w:val="single" w:sz="6" w:space="0" w:color="auto"/>
                          </w:tcBorders>
                        </w:tcPr>
                        <w:p w:rsidR="00A12F64" w:rsidRDefault="00702A44">
                          <w:pPr>
                            <w:pStyle w:val="Style300"/>
                          </w:pPr>
                        </w:p>
                      </w:tc>
                      <w:tc>
                        <w:tcPr>
                          <w:tcW w:w="2482" w:type="dxa"/>
                          <w:tcBorders>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bl>
                  <w:p w:rsidR="00000000" w:rsidRDefault="00702A44"/>
                </w:txbxContent>
              </v:textbox>
            </v:shape>
            <v:shape id="_x0000_s1171" type="#_x0000_t202" style="position:absolute;left:1191;top:12725;width:5856;height:254" filled="f" strokecolor="white" strokeweight="0">
              <v:textbox inset="0,0,0,0">
                <w:txbxContent>
                  <w:p w:rsidR="00A12F64" w:rsidRDefault="00702A44">
                    <w:pPr>
                      <w:pStyle w:val="Style886"/>
                      <w:spacing w:line="240" w:lineRule="auto"/>
                      <w:jc w:val="both"/>
                      <w:rPr>
                        <w:sz w:val="22"/>
                        <w:szCs w:val="22"/>
                      </w:rPr>
                    </w:pPr>
                    <w:r>
                      <w:rPr>
                        <w:rStyle w:val="CharStyle173"/>
                      </w:rPr>
                      <w:t>Mode d'</w:t>
                    </w:r>
                    <w:r>
                      <w:rPr>
                        <w:rStyle w:val="CharStyle173"/>
                      </w:rPr>
                      <w:t>évaluation : Modalités de contrôle des connaissances</w:t>
                    </w:r>
                  </w:p>
                </w:txbxContent>
              </v:textbox>
            </v:shape>
            <w10:wrap type="topAndBottom" anchorx="margin"/>
          </v:group>
        </w:pict>
      </w:r>
      <w:r>
        <w:rPr>
          <w:rFonts w:ascii="Times New Roman" w:eastAsia="Times New Roman" w:hAnsi="Times New Roman" w:cs="Times New Roman"/>
        </w:rPr>
        <w:t>Répartitions des enseignements :</w:t>
      </w:r>
    </w:p>
    <w:p w:rsidR="00A12F64" w:rsidRDefault="00702A44">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273"/>
        <w:gridCol w:w="265"/>
        <w:gridCol w:w="533"/>
        <w:gridCol w:w="538"/>
        <w:gridCol w:w="538"/>
        <w:gridCol w:w="538"/>
        <w:gridCol w:w="65"/>
        <w:gridCol w:w="473"/>
        <w:gridCol w:w="533"/>
        <w:gridCol w:w="538"/>
        <w:gridCol w:w="538"/>
        <w:gridCol w:w="400"/>
        <w:gridCol w:w="138"/>
        <w:gridCol w:w="538"/>
        <w:gridCol w:w="533"/>
        <w:gridCol w:w="538"/>
        <w:gridCol w:w="739"/>
      </w:tblGrid>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TD</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TP</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CI</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TDM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bl>
    <w:p w:rsidR="00A12F64" w:rsidRDefault="00702A44">
      <w:pPr>
        <w:spacing w:after="0" w:line="240" w:lineRule="exact"/>
        <w:rPr>
          <w:rFonts w:ascii="Times New Roman" w:eastAsia="Times New Roman" w:hAnsi="Times New Roman" w:cs="Times New Roman"/>
          <w:sz w:val="20"/>
          <w:szCs w:val="20"/>
        </w:rPr>
      </w:pPr>
    </w:p>
    <w:p w:rsidR="00A12F64" w:rsidRDefault="00702A44">
      <w:pPr>
        <w:spacing w:before="38"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A12F64">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ind w:left="2890"/>
              <w:rPr>
                <w:rFonts w:ascii="Times New Roman" w:eastAsia="Times New Roman" w:hAnsi="Times New Roman" w:cs="Times New Roman"/>
              </w:rPr>
            </w:pPr>
            <w:r>
              <w:rPr>
                <w:rFonts w:ascii="Times New Roman" w:eastAsia="Times New Roman" w:hAnsi="Times New Roman" w:cs="Times New Roman"/>
              </w:rPr>
              <w:t>Epreuves 2ème session (éventuellement)</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Durées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Coefficients</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bl>
    <w:p w:rsidR="00A12F64" w:rsidRDefault="00702A44">
      <w:pPr>
        <w:spacing w:after="0" w:line="298" w:lineRule="exact"/>
        <w:ind w:right="7507"/>
        <w:rPr>
          <w:rFonts w:ascii="Times New Roman" w:eastAsia="Times New Roman" w:hAnsi="Times New Roman" w:cs="Times New Roman"/>
        </w:rPr>
      </w:pPr>
      <w:r>
        <w:rPr>
          <w:rFonts w:ascii="Times New Roman" w:eastAsia="Times New Roman" w:hAnsi="Times New Roman" w:cs="Times New Roman"/>
        </w:rPr>
        <w:t>Informations complémentaires sur les</w:t>
      </w:r>
    </w:p>
    <w:p w:rsidR="00A12F64" w:rsidRDefault="00702A44">
      <w:pPr>
        <w:spacing w:before="34" w:after="0" w:line="240" w:lineRule="auto"/>
        <w:rPr>
          <w:rFonts w:ascii="Times New Roman" w:eastAsia="Times New Roman" w:hAnsi="Times New Roman" w:cs="Times New Roman"/>
        </w:rPr>
      </w:pPr>
      <w:r>
        <w:rPr>
          <w:rFonts w:ascii="Times New Roman" w:eastAsia="Times New Roman" w:hAnsi="Times New Roman" w:cs="Times New Roman"/>
        </w:rPr>
        <w:t>MCC :</w:t>
      </w:r>
    </w:p>
    <w:p w:rsidR="00A12F64" w:rsidRDefault="00702A44">
      <w:pPr>
        <w:spacing w:after="0" w:line="240" w:lineRule="exact"/>
        <w:ind w:right="4944"/>
        <w:jc w:val="both"/>
        <w:rPr>
          <w:rFonts w:ascii="Times New Roman" w:eastAsia="Times New Roman" w:hAnsi="Times New Roman" w:cs="Times New Roman"/>
          <w:sz w:val="20"/>
          <w:szCs w:val="20"/>
        </w:rPr>
      </w:pPr>
    </w:p>
    <w:p w:rsidR="00A12F64" w:rsidRDefault="00702A44">
      <w:pPr>
        <w:tabs>
          <w:tab w:val="left" w:pos="2539"/>
        </w:tabs>
        <w:spacing w:before="67" w:after="0" w:line="293" w:lineRule="exact"/>
        <w:ind w:right="4944"/>
        <w:jc w:val="both"/>
        <w:rPr>
          <w:rFonts w:ascii="Times New Roman" w:eastAsia="Times New Roman" w:hAnsi="Times New Roman" w:cs="Times New Roman"/>
        </w:rPr>
      </w:pPr>
      <w:r>
        <w:rPr>
          <w:rFonts w:ascii="Times New Roman" w:eastAsia="Times New Roman" w:hAnsi="Times New Roman" w:cs="Times New Roman"/>
        </w:rPr>
        <w:t>Forme d'enseignement : Enseignement à distance</w:t>
      </w:r>
      <w:r>
        <w:rPr>
          <w:rFonts w:ascii="Times New Roman" w:eastAsia="Times New Roman" w:hAnsi="Times New Roman" w:cs="Times New Roman"/>
        </w:rPr>
        <w:br/>
        <w:t>Site de formation :</w:t>
      </w:r>
      <w:r>
        <w:rPr>
          <w:rFonts w:ascii="Times New Roman" w:eastAsia="Times New Roman" w:hAnsi="Times New Roman" w:cs="Times New Roman"/>
        </w:rPr>
        <w:tab/>
        <w:t>Autres</w:t>
      </w:r>
    </w:p>
    <w:p w:rsidR="00A12F64" w:rsidRDefault="00702A44">
      <w:pPr>
        <w:spacing w:before="38" w:after="0" w:line="240" w:lineRule="auto"/>
        <w:jc w:val="both"/>
        <w:rPr>
          <w:rFonts w:ascii="Times New Roman" w:eastAsia="Times New Roman" w:hAnsi="Times New Roman" w:cs="Times New Roman"/>
        </w:rPr>
      </w:pPr>
      <w:r>
        <w:rPr>
          <w:rFonts w:ascii="Times New Roman" w:eastAsia="Times New Roman" w:hAnsi="Times New Roman" w:cs="Times New Roman"/>
        </w:rPr>
        <w:t>Langue d'enseignement : Français + Anglais</w:t>
      </w:r>
    </w:p>
    <w:p w:rsidR="00A12F64" w:rsidRDefault="003B53DD">
      <w:pPr>
        <w:spacing w:before="53" w:after="0" w:line="293" w:lineRule="exact"/>
        <w:ind w:right="5530"/>
        <w:rPr>
          <w:rFonts w:ascii="Times New Roman" w:eastAsia="Times New Roman" w:hAnsi="Times New Roman" w:cs="Times New Roman"/>
        </w:rPr>
      </w:pPr>
      <w:r>
        <w:rPr>
          <w:rFonts w:ascii="Times New Roman" w:eastAsia="Times New Roman" w:hAnsi="Times New Roman" w:cs="Times New Roman"/>
        </w:rPr>
        <w:br w:type="page"/>
      </w:r>
      <w:r>
        <w:rPr>
          <w:rFonts w:ascii="Times New Roman" w:eastAsia="Times New Roman" w:hAnsi="Times New Roman" w:cs="Times New Roman"/>
        </w:rPr>
        <w:lastRenderedPageBreak/>
        <w:t xml:space="preserve"> Libellé de </w:t>
      </w:r>
      <w:proofErr w:type="spellStart"/>
      <w:r>
        <w:rPr>
          <w:rFonts w:ascii="Times New Roman" w:eastAsia="Times New Roman" w:hAnsi="Times New Roman" w:cs="Times New Roman"/>
        </w:rPr>
        <w:t>l’ue</w:t>
      </w:r>
      <w:proofErr w:type="spellEnd"/>
      <w:r w:rsidR="00702A44">
        <w:rPr>
          <w:rFonts w:ascii="Times New Roman" w:eastAsia="Times New Roman" w:hAnsi="Times New Roman" w:cs="Times New Roman"/>
        </w:rPr>
        <w:t xml:space="preserve"> : Stage optionnel d'ouverture Libellé court : Stage d'Ouverture</w:t>
      </w:r>
    </w:p>
    <w:p w:rsidR="00A12F64" w:rsidRDefault="00702A44">
      <w:pPr>
        <w:tabs>
          <w:tab w:val="left" w:leader="underscore" w:pos="9614"/>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J0IN8M03</w:t>
      </w:r>
      <w:r>
        <w:rPr>
          <w:rFonts w:ascii="Times New Roman" w:eastAsia="Times New Roman" w:hAnsi="Times New Roman" w:cs="Times New Roman"/>
        </w:rPr>
        <w:tab/>
      </w:r>
    </w:p>
    <w:p w:rsidR="00A12F64" w:rsidRDefault="00702A44">
      <w:pPr>
        <w:tabs>
          <w:tab w:val="left" w:leader="underscore" w:pos="4325"/>
          <w:tab w:val="left" w:leader="underscore" w:pos="8717"/>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Niveau : M1</w:t>
      </w:r>
      <w:r>
        <w:rPr>
          <w:rFonts w:ascii="Times New Roman" w:eastAsia="Times New Roman" w:hAnsi="Times New Roman" w:cs="Times New Roman"/>
        </w:rPr>
        <w:tab/>
      </w:r>
      <w:r>
        <w:rPr>
          <w:rFonts w:ascii="Times New Roman" w:eastAsia="Times New Roman" w:hAnsi="Times New Roman" w:cs="Times New Roman"/>
          <w:u w:val="single"/>
        </w:rPr>
        <w:t xml:space="preserve">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de printemps</w:t>
      </w:r>
      <w:r>
        <w:rPr>
          <w:rFonts w:ascii="Times New Roman" w:eastAsia="Times New Roman" w:hAnsi="Times New Roman" w:cs="Times New Roman"/>
        </w:rPr>
        <w:tab/>
      </w:r>
      <w:r>
        <w:rPr>
          <w:rFonts w:ascii="Times New Roman" w:eastAsia="Times New Roman" w:hAnsi="Times New Roman" w:cs="Times New Roman"/>
          <w:u w:val="single"/>
        </w:rPr>
        <w:t>ECTS :3</w:t>
      </w:r>
    </w:p>
    <w:p w:rsidR="00A12F64" w:rsidRDefault="00702A44">
      <w:pPr>
        <w:tabs>
          <w:tab w:val="left" w:pos="2558"/>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 xml:space="preserve">Anne DICKY </w:t>
      </w:r>
      <w:r w:rsidRPr="003B53DD">
        <w:rPr>
          <w:rFonts w:ascii="Times New Roman" w:eastAsia="Times New Roman" w:hAnsi="Times New Roman" w:cs="Times New Roman"/>
          <w:lang w:eastAsia="en-US"/>
        </w:rPr>
        <w:t>(</w:t>
      </w:r>
      <w:hyperlink r:id="rId82" w:history="1">
        <w:r w:rsidRPr="003B53DD">
          <w:rPr>
            <w:rFonts w:ascii="Times New Roman" w:eastAsia="Times New Roman" w:hAnsi="Times New Roman" w:cs="Times New Roman"/>
            <w:u w:val="single"/>
            <w:lang w:eastAsia="en-US"/>
          </w:rPr>
          <w:t>anne.dicky@u-bordeaux1.fr</w:t>
        </w:r>
      </w:hyperlink>
      <w:r w:rsidRPr="003B53DD">
        <w:rPr>
          <w:rFonts w:ascii="Times New Roman" w:eastAsia="Times New Roman" w:hAnsi="Times New Roman" w:cs="Times New Roman"/>
          <w:lang w:eastAsia="en-US"/>
        </w:rPr>
        <w:t>)</w:t>
      </w:r>
    </w:p>
    <w:p w:rsidR="00A12F64" w:rsidRDefault="00702A44">
      <w:pPr>
        <w:tabs>
          <w:tab w:val="left" w:pos="2544"/>
        </w:tabs>
        <w:spacing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r>
        <w:rPr>
          <w:rFonts w:ascii="Times New Roman" w:eastAsia="Times New Roman" w:hAnsi="Times New Roman" w:cs="Times New Roman"/>
          <w:u w:val="single"/>
        </w:rPr>
        <w:t>UFR DE MATHEMATIQUES ET INFORMATIQUE</w:t>
      </w:r>
    </w:p>
    <w:p w:rsidR="00A12F64" w:rsidRDefault="00702A44">
      <w:pPr>
        <w:tabs>
          <w:tab w:val="left" w:leader="underscore" w:pos="2558"/>
          <w:tab w:val="left" w:leader="underscore" w:pos="9590"/>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A12F64" w:rsidRDefault="00702A44">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Formation initiale + Formation continue</w:t>
      </w:r>
    </w:p>
    <w:p w:rsidR="00A12F64" w:rsidRDefault="00702A44">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A12F64" w:rsidRDefault="00702A44">
      <w:pPr>
        <w:spacing w:after="0" w:line="293" w:lineRule="exact"/>
        <w:rPr>
          <w:rFonts w:ascii="Times New Roman" w:eastAsia="Times New Roman" w:hAnsi="Times New Roman" w:cs="Times New Roman"/>
        </w:rPr>
      </w:pPr>
      <w:proofErr w:type="gramStart"/>
      <w:r>
        <w:rPr>
          <w:rFonts w:ascii="Times New Roman" w:eastAsia="Times New Roman" w:hAnsi="Times New Roman" w:cs="Times New Roman"/>
        </w:rPr>
        <w:t>aucun</w:t>
      </w:r>
      <w:proofErr w:type="gramEnd"/>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Objectifs pédagogiques :</w:t>
      </w:r>
    </w:p>
    <w:p w:rsidR="00A12F64" w:rsidRDefault="00702A44">
      <w:pPr>
        <w:tabs>
          <w:tab w:val="left" w:leader="underscore" w:pos="9586"/>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Affiner une orientation professionnelle et pédagogique.</w:t>
      </w:r>
      <w:r>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Compétences acquises :</w:t>
      </w:r>
    </w:p>
    <w:p w:rsidR="00A12F64" w:rsidRDefault="00702A44">
      <w:pPr>
        <w:tabs>
          <w:tab w:val="left" w:leader="underscore" w:pos="9581"/>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Connaissance de l'</w:t>
      </w:r>
      <w:r>
        <w:rPr>
          <w:rFonts w:ascii="Times New Roman" w:eastAsia="Times New Roman" w:hAnsi="Times New Roman" w:cs="Times New Roman"/>
          <w:u w:val="single"/>
        </w:rPr>
        <w:t>entreprise; expérience professionnelle dans le domaine visé.</w:t>
      </w:r>
      <w:r>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Programme - descriptif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Stage à temps partiel ou à temps plein durant les vacances d'été (minimum: équivalent de 4 semaines à temps plein), en entreprise ou en laboratoire. Le sujet doit avoir </w:t>
      </w:r>
      <w:r>
        <w:rPr>
          <w:rFonts w:ascii="Times New Roman" w:eastAsia="Times New Roman" w:hAnsi="Times New Roman" w:cs="Times New Roman"/>
        </w:rPr>
        <w:t>été validé par l'équipe pédagogique, qui désigne un encadrant pour suivre personnellement l'étudiant stagiaire. Le stage</w:t>
      </w:r>
    </w:p>
    <w:p w:rsidR="00A12F64" w:rsidRDefault="00702A44">
      <w:pPr>
        <w:tabs>
          <w:tab w:val="left" w:leader="underscore" w:pos="9581"/>
        </w:tabs>
        <w:spacing w:before="5"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donne</w:t>
      </w:r>
      <w:proofErr w:type="gramEnd"/>
      <w:r>
        <w:rPr>
          <w:rFonts w:ascii="Times New Roman" w:eastAsia="Times New Roman" w:hAnsi="Times New Roman" w:cs="Times New Roman"/>
          <w:u w:val="single"/>
        </w:rPr>
        <w:t xml:space="preserve"> lieu à un rapport et une soutenance publique.</w:t>
      </w:r>
      <w:r>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Bibliographie :</w:t>
      </w:r>
    </w:p>
    <w:p w:rsidR="00A12F64" w:rsidRDefault="00702A44">
      <w:pPr>
        <w:spacing w:after="0" w:line="240" w:lineRule="exact"/>
        <w:jc w:val="both"/>
        <w:rPr>
          <w:rFonts w:ascii="Times New Roman" w:eastAsia="Times New Roman" w:hAnsi="Times New Roman" w:cs="Times New Roman"/>
          <w:sz w:val="20"/>
          <w:szCs w:val="20"/>
        </w:rPr>
      </w:pPr>
    </w:p>
    <w:p w:rsidR="00A12F64" w:rsidRDefault="00702A44">
      <w:pPr>
        <w:spacing w:before="82" w:after="0" w:line="240" w:lineRule="auto"/>
        <w:jc w:val="both"/>
        <w:rPr>
          <w:rFonts w:ascii="Times New Roman" w:eastAsia="Times New Roman" w:hAnsi="Times New Roman" w:cs="Times New Roman"/>
        </w:rPr>
      </w:pPr>
      <w:r>
        <w:rPr>
          <w:rFonts w:ascii="Times New Roman" w:eastAsia="Times New Roman" w:hAnsi="Times New Roman" w:cs="Times New Roman"/>
        </w:rPr>
        <w:t>Volume des enseignements :</w:t>
      </w:r>
    </w:p>
    <w:p w:rsidR="00A12F64" w:rsidRDefault="00702A44">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A12F64">
        <w:tblPrEx>
          <w:tblCellMar>
            <w:top w:w="0" w:type="dxa"/>
            <w:bottom w:w="0" w:type="dxa"/>
          </w:tblCellMar>
        </w:tblPrEx>
        <w:tc>
          <w:tcPr>
            <w:tcW w:w="4958" w:type="dxa"/>
            <w:tcBorders>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w:t>
            </w:r>
          </w:p>
        </w:tc>
      </w:tr>
    </w:tbl>
    <w:p w:rsidR="00A12F64" w:rsidRDefault="00702A44">
      <w:pPr>
        <w:spacing w:after="0" w:line="240" w:lineRule="exact"/>
        <w:jc w:val="both"/>
        <w:rPr>
          <w:rFonts w:ascii="Times New Roman" w:eastAsia="Times New Roman" w:hAnsi="Times New Roman" w:cs="Times New Roman"/>
          <w:sz w:val="20"/>
          <w:szCs w:val="20"/>
        </w:rPr>
      </w:pPr>
    </w:p>
    <w:p w:rsidR="00A12F64" w:rsidRDefault="00702A44">
      <w:pPr>
        <w:spacing w:before="62"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6F7D39C9">
          <v:group id="_x0000_s1172" style="position:absolute;left:0;text-align:left;margin-left:0;margin-top:147.35pt;width:496.05pt;height:147.6pt;z-index:251726848;mso-wrap-distance-left:1.9pt;mso-wrap-distance-top:10.8pt;mso-wrap-distance-right:1.9pt;mso-position-horizontal-relative:margin" coordorigin="1133,12730" coordsize="9921,2952">
            <v:shape id="_x0000_s1173" type="#_x0000_t202" style="position:absolute;left:1133;top:12994;width:9921;height:2688"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A12F64">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042"/>
                            <w:ind w:left="3787"/>
                            <w:rPr>
                              <w:sz w:val="22"/>
                              <w:szCs w:val="22"/>
                            </w:rPr>
                          </w:pPr>
                          <w:r>
                            <w:rPr>
                              <w:rStyle w:val="CharStyle173"/>
                            </w:rPr>
                            <w:t>Epreuves 1ère session</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Coefficients</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Rapport</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Evalué par un relecteur</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0.4</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Soutenance</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Evaluée par un jury</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00h30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0.4</w:t>
                          </w:r>
                        </w:p>
                      </w:tc>
                    </w:tr>
                    <w:tr w:rsidR="00A12F64">
                      <w:tblPrEx>
                        <w:tblCellMar>
                          <w:top w:w="0" w:type="dxa"/>
                          <w:bottom w:w="0" w:type="dxa"/>
                        </w:tblCellMar>
                      </w:tblPrEx>
                      <w:tc>
                        <w:tcPr>
                          <w:tcW w:w="2482" w:type="dxa"/>
                          <w:tcBorders>
                            <w:top w:val="single" w:sz="6" w:space="0" w:color="auto"/>
                            <w:left w:val="single" w:sz="6" w:space="0" w:color="auto"/>
                            <w:right w:val="single" w:sz="6" w:space="0" w:color="auto"/>
                          </w:tcBorders>
                        </w:tcPr>
                        <w:p w:rsidR="00A12F64" w:rsidRDefault="00702A44">
                          <w:pPr>
                            <w:pStyle w:val="Style1042"/>
                            <w:rPr>
                              <w:sz w:val="22"/>
                              <w:szCs w:val="22"/>
                            </w:rPr>
                          </w:pPr>
                          <w:r>
                            <w:rPr>
                              <w:rStyle w:val="CharStyle173"/>
                            </w:rPr>
                            <w:t>Encadrement et</w:t>
                          </w:r>
                        </w:p>
                      </w:tc>
                      <w:tc>
                        <w:tcPr>
                          <w:tcW w:w="2477" w:type="dxa"/>
                          <w:tcBorders>
                            <w:top w:val="single" w:sz="6" w:space="0" w:color="auto"/>
                            <w:left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right w:val="single" w:sz="6" w:space="0" w:color="auto"/>
                          </w:tcBorders>
                        </w:tcPr>
                        <w:p w:rsidR="00A12F64" w:rsidRDefault="00702A44">
                          <w:pPr>
                            <w:pStyle w:val="Style1042"/>
                            <w:rPr>
                              <w:sz w:val="22"/>
                              <w:szCs w:val="22"/>
                            </w:rPr>
                          </w:pPr>
                          <w:r>
                            <w:rPr>
                              <w:rStyle w:val="CharStyle173"/>
                            </w:rPr>
                            <w:t>0.2</w:t>
                          </w:r>
                        </w:p>
                      </w:tc>
                    </w:tr>
                    <w:tr w:rsidR="00A12F64">
                      <w:tblPrEx>
                        <w:tblCellMar>
                          <w:top w:w="0" w:type="dxa"/>
                          <w:bottom w:w="0" w:type="dxa"/>
                        </w:tblCellMar>
                      </w:tblPrEx>
                      <w:tc>
                        <w:tcPr>
                          <w:tcW w:w="2482" w:type="dxa"/>
                          <w:tcBorders>
                            <w:left w:val="single" w:sz="6" w:space="0" w:color="auto"/>
                            <w:right w:val="single" w:sz="6" w:space="0" w:color="auto"/>
                          </w:tcBorders>
                        </w:tcPr>
                        <w:p w:rsidR="00A12F64" w:rsidRDefault="00702A44">
                          <w:pPr>
                            <w:pStyle w:val="Style1042"/>
                            <w:rPr>
                              <w:sz w:val="22"/>
                              <w:szCs w:val="22"/>
                            </w:rPr>
                          </w:pPr>
                          <w:r>
                            <w:rPr>
                              <w:rStyle w:val="CharStyle173"/>
                            </w:rPr>
                            <w:t>évaluation par le maître</w:t>
                          </w:r>
                        </w:p>
                      </w:tc>
                      <w:tc>
                        <w:tcPr>
                          <w:tcW w:w="2477" w:type="dxa"/>
                          <w:tcBorders>
                            <w:left w:val="single" w:sz="6" w:space="0" w:color="auto"/>
                            <w:right w:val="single" w:sz="6" w:space="0" w:color="auto"/>
                          </w:tcBorders>
                        </w:tcPr>
                        <w:p w:rsidR="00A12F64" w:rsidRDefault="00702A44">
                          <w:pPr>
                            <w:pStyle w:val="Style300"/>
                          </w:pPr>
                        </w:p>
                      </w:tc>
                      <w:tc>
                        <w:tcPr>
                          <w:tcW w:w="2482" w:type="dxa"/>
                          <w:tcBorders>
                            <w:left w:val="single" w:sz="6" w:space="0" w:color="auto"/>
                            <w:right w:val="single" w:sz="6" w:space="0" w:color="auto"/>
                          </w:tcBorders>
                        </w:tcPr>
                        <w:p w:rsidR="00A12F64" w:rsidRDefault="00702A44">
                          <w:pPr>
                            <w:pStyle w:val="Style300"/>
                          </w:pPr>
                        </w:p>
                      </w:tc>
                      <w:tc>
                        <w:tcPr>
                          <w:tcW w:w="2482" w:type="dxa"/>
                          <w:tcBorders>
                            <w:left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2" w:type="dxa"/>
                          <w:tcBorders>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de stage</w:t>
                          </w:r>
                        </w:p>
                      </w:tc>
                      <w:tc>
                        <w:tcPr>
                          <w:tcW w:w="2477" w:type="dxa"/>
                          <w:tcBorders>
                            <w:left w:val="single" w:sz="6" w:space="0" w:color="auto"/>
                            <w:bottom w:val="single" w:sz="6" w:space="0" w:color="auto"/>
                            <w:right w:val="single" w:sz="6" w:space="0" w:color="auto"/>
                          </w:tcBorders>
                        </w:tcPr>
                        <w:p w:rsidR="00A12F64" w:rsidRDefault="00702A44">
                          <w:pPr>
                            <w:pStyle w:val="Style300"/>
                          </w:pPr>
                        </w:p>
                      </w:tc>
                      <w:tc>
                        <w:tcPr>
                          <w:tcW w:w="2482" w:type="dxa"/>
                          <w:tcBorders>
                            <w:left w:val="single" w:sz="6" w:space="0" w:color="auto"/>
                            <w:bottom w:val="single" w:sz="6" w:space="0" w:color="auto"/>
                            <w:right w:val="single" w:sz="6" w:space="0" w:color="auto"/>
                          </w:tcBorders>
                        </w:tcPr>
                        <w:p w:rsidR="00A12F64" w:rsidRDefault="00702A44">
                          <w:pPr>
                            <w:pStyle w:val="Style300"/>
                          </w:pPr>
                        </w:p>
                      </w:tc>
                      <w:tc>
                        <w:tcPr>
                          <w:tcW w:w="2482" w:type="dxa"/>
                          <w:tcBorders>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bl>
                  <w:p w:rsidR="00000000" w:rsidRDefault="00702A44"/>
                </w:txbxContent>
              </v:textbox>
            </v:shape>
            <v:shape id="_x0000_s1174" type="#_x0000_t202" style="position:absolute;left:1191;top:12730;width:5856;height:254" filled="f" strokecolor="white" strokeweight="0">
              <v:textbox inset="0,0,0,0">
                <w:txbxContent>
                  <w:p w:rsidR="00A12F64" w:rsidRDefault="00702A44">
                    <w:pPr>
                      <w:pStyle w:val="Style886"/>
                      <w:spacing w:line="240" w:lineRule="auto"/>
                      <w:jc w:val="both"/>
                      <w:rPr>
                        <w:sz w:val="22"/>
                        <w:szCs w:val="22"/>
                      </w:rPr>
                    </w:pPr>
                    <w:r>
                      <w:rPr>
                        <w:rStyle w:val="CharStyle173"/>
                      </w:rPr>
                      <w:t>Mode d'évaluation : Modalités de contrôle des connaissances</w:t>
                    </w:r>
                  </w:p>
                </w:txbxContent>
              </v:textbox>
            </v:shape>
            <w10:wrap type="topAndBottom" anchorx="margin"/>
          </v:group>
        </w:pict>
      </w:r>
      <w:r>
        <w:rPr>
          <w:rFonts w:ascii="Times New Roman" w:eastAsia="Times New Roman" w:hAnsi="Times New Roman" w:cs="Times New Roman"/>
        </w:rPr>
        <w:t>Répartitions des enseignements :</w:t>
      </w:r>
    </w:p>
    <w:p w:rsidR="00A12F64" w:rsidRDefault="00702A44">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273"/>
        <w:gridCol w:w="265"/>
        <w:gridCol w:w="533"/>
        <w:gridCol w:w="538"/>
        <w:gridCol w:w="538"/>
        <w:gridCol w:w="538"/>
        <w:gridCol w:w="65"/>
        <w:gridCol w:w="473"/>
        <w:gridCol w:w="533"/>
        <w:gridCol w:w="538"/>
        <w:gridCol w:w="538"/>
        <w:gridCol w:w="400"/>
        <w:gridCol w:w="138"/>
        <w:gridCol w:w="538"/>
        <w:gridCol w:w="533"/>
        <w:gridCol w:w="538"/>
        <w:gridCol w:w="739"/>
      </w:tblGrid>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TD</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TP</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CI</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TDM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bl>
    <w:p w:rsidR="00A12F64" w:rsidRDefault="00702A44">
      <w:pPr>
        <w:spacing w:after="0" w:line="240" w:lineRule="exact"/>
        <w:rPr>
          <w:rFonts w:ascii="Times New Roman" w:eastAsia="Times New Roman" w:hAnsi="Times New Roman" w:cs="Times New Roman"/>
          <w:sz w:val="20"/>
          <w:szCs w:val="20"/>
        </w:rPr>
      </w:pPr>
    </w:p>
    <w:p w:rsidR="00A12F64" w:rsidRDefault="00702A44">
      <w:pPr>
        <w:spacing w:before="38"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A12F64">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ind w:left="2890"/>
              <w:rPr>
                <w:rFonts w:ascii="Times New Roman" w:eastAsia="Times New Roman" w:hAnsi="Times New Roman" w:cs="Times New Roman"/>
              </w:rPr>
            </w:pPr>
            <w:r>
              <w:rPr>
                <w:rFonts w:ascii="Times New Roman" w:eastAsia="Times New Roman" w:hAnsi="Times New Roman" w:cs="Times New Roman"/>
              </w:rPr>
              <w:t>Epreuves 2ème session (éventuellement)</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Durées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Coefficients</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bl>
    <w:p w:rsidR="00A12F64" w:rsidRDefault="00702A44">
      <w:pPr>
        <w:spacing w:after="0" w:line="298" w:lineRule="exact"/>
        <w:ind w:right="7507"/>
        <w:rPr>
          <w:rFonts w:ascii="Times New Roman" w:eastAsia="Times New Roman" w:hAnsi="Times New Roman" w:cs="Times New Roman"/>
        </w:rPr>
      </w:pPr>
      <w:r>
        <w:rPr>
          <w:rFonts w:ascii="Times New Roman" w:eastAsia="Times New Roman" w:hAnsi="Times New Roman" w:cs="Times New Roman"/>
        </w:rPr>
        <w:t>Informations complémentaires sur les MCC :</w:t>
      </w:r>
    </w:p>
    <w:p w:rsidR="00A12F64" w:rsidRDefault="00702A44">
      <w:pPr>
        <w:spacing w:after="0" w:line="240" w:lineRule="exact"/>
        <w:ind w:right="4944"/>
        <w:jc w:val="both"/>
        <w:rPr>
          <w:rFonts w:ascii="Times New Roman" w:eastAsia="Times New Roman" w:hAnsi="Times New Roman" w:cs="Times New Roman"/>
          <w:sz w:val="20"/>
          <w:szCs w:val="20"/>
        </w:rPr>
      </w:pPr>
    </w:p>
    <w:p w:rsidR="00A12F64" w:rsidRDefault="00702A44">
      <w:pPr>
        <w:tabs>
          <w:tab w:val="left" w:pos="2539"/>
        </w:tabs>
        <w:spacing w:before="53" w:after="0" w:line="293" w:lineRule="exact"/>
        <w:ind w:right="4944"/>
        <w:jc w:val="both"/>
        <w:rPr>
          <w:rFonts w:ascii="Times New Roman" w:eastAsia="Times New Roman" w:hAnsi="Times New Roman" w:cs="Times New Roman"/>
        </w:rPr>
      </w:pPr>
      <w:r>
        <w:rPr>
          <w:rFonts w:ascii="Times New Roman" w:eastAsia="Times New Roman" w:hAnsi="Times New Roman" w:cs="Times New Roman"/>
        </w:rPr>
        <w:t>Forme d'enseignement : Enseignement à distance</w:t>
      </w:r>
      <w:r>
        <w:rPr>
          <w:rFonts w:ascii="Times New Roman" w:eastAsia="Times New Roman" w:hAnsi="Times New Roman" w:cs="Times New Roman"/>
        </w:rPr>
        <w:br/>
        <w:t>Site de formation :</w:t>
      </w:r>
      <w:r>
        <w:rPr>
          <w:rFonts w:ascii="Times New Roman" w:eastAsia="Times New Roman" w:hAnsi="Times New Roman" w:cs="Times New Roman"/>
        </w:rPr>
        <w:tab/>
        <w:t>Autres</w:t>
      </w:r>
    </w:p>
    <w:p w:rsidR="00A12F64" w:rsidRDefault="00702A44">
      <w:pPr>
        <w:spacing w:before="38" w:after="0" w:line="240" w:lineRule="auto"/>
        <w:jc w:val="both"/>
        <w:rPr>
          <w:rFonts w:ascii="Times New Roman" w:eastAsia="Times New Roman" w:hAnsi="Times New Roman" w:cs="Times New Roman"/>
        </w:rPr>
      </w:pPr>
      <w:r>
        <w:rPr>
          <w:rFonts w:ascii="Times New Roman" w:eastAsia="Times New Roman" w:hAnsi="Times New Roman" w:cs="Times New Roman"/>
        </w:rPr>
        <w:t>Langue d'enseignement : Français + Anglais</w:t>
      </w:r>
    </w:p>
    <w:p w:rsidR="00A12F64" w:rsidRDefault="003B53DD">
      <w:pPr>
        <w:tabs>
          <w:tab w:val="left" w:leader="underscore" w:pos="9638"/>
        </w:tabs>
        <w:spacing w:before="53"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br w:type="page"/>
      </w:r>
      <w:r>
        <w:rPr>
          <w:rFonts w:ascii="Times New Roman" w:eastAsia="Times New Roman" w:hAnsi="Times New Roman" w:cs="Times New Roman"/>
          <w:u w:val="single"/>
        </w:rPr>
        <w:lastRenderedPageBreak/>
        <w:t xml:space="preserve"> Libellé de </w:t>
      </w:r>
      <w:proofErr w:type="spellStart"/>
      <w:r>
        <w:rPr>
          <w:rFonts w:ascii="Times New Roman" w:eastAsia="Times New Roman" w:hAnsi="Times New Roman" w:cs="Times New Roman"/>
          <w:u w:val="single"/>
        </w:rPr>
        <w:t>l’ue</w:t>
      </w:r>
      <w:proofErr w:type="spellEnd"/>
      <w:r w:rsidR="00702A44">
        <w:rPr>
          <w:rFonts w:ascii="Times New Roman" w:eastAsia="Times New Roman" w:hAnsi="Times New Roman" w:cs="Times New Roman"/>
          <w:u w:val="single"/>
        </w:rPr>
        <w:t xml:space="preserve"> : Graphes et Applications</w:t>
      </w:r>
      <w:r w:rsidR="00702A44">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Libellé court : Graphes et Applications</w:t>
      </w:r>
    </w:p>
    <w:p w:rsidR="00A12F64" w:rsidRDefault="00702A44">
      <w:pPr>
        <w:tabs>
          <w:tab w:val="left" w:leader="underscore" w:pos="9629"/>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J1IN9W14</w:t>
      </w:r>
      <w:r>
        <w:rPr>
          <w:rFonts w:ascii="Times New Roman" w:eastAsia="Times New Roman" w:hAnsi="Times New Roman" w:cs="Times New Roman"/>
        </w:rPr>
        <w:tab/>
      </w:r>
    </w:p>
    <w:p w:rsidR="00A12F64" w:rsidRDefault="00702A44">
      <w:pPr>
        <w:tabs>
          <w:tab w:val="left" w:leader="underscore" w:pos="4325"/>
          <w:tab w:val="left" w:leader="underscore" w:pos="8717"/>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Niveau : M2</w:t>
      </w:r>
      <w:r>
        <w:rPr>
          <w:rFonts w:ascii="Times New Roman" w:eastAsia="Times New Roman" w:hAnsi="Times New Roman" w:cs="Times New Roman"/>
        </w:rPr>
        <w:tab/>
      </w:r>
      <w:r>
        <w:rPr>
          <w:rFonts w:ascii="Times New Roman" w:eastAsia="Times New Roman" w:hAnsi="Times New Roman" w:cs="Times New Roman"/>
          <w:u w:val="single"/>
        </w:rPr>
        <w:t xml:space="preserve">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w:t>
      </w:r>
      <w:r>
        <w:rPr>
          <w:rFonts w:ascii="Times New Roman" w:eastAsia="Times New Roman" w:hAnsi="Times New Roman" w:cs="Times New Roman"/>
          <w:u w:val="single"/>
        </w:rPr>
        <w:t>d'automne</w:t>
      </w:r>
      <w:r>
        <w:rPr>
          <w:rFonts w:ascii="Times New Roman" w:eastAsia="Times New Roman" w:hAnsi="Times New Roman" w:cs="Times New Roman"/>
        </w:rPr>
        <w:tab/>
      </w:r>
      <w:r>
        <w:rPr>
          <w:rFonts w:ascii="Times New Roman" w:eastAsia="Times New Roman" w:hAnsi="Times New Roman" w:cs="Times New Roman"/>
          <w:u w:val="single"/>
        </w:rPr>
        <w:t>ECTS :6</w:t>
      </w:r>
    </w:p>
    <w:p w:rsidR="00A12F64" w:rsidRPr="003B53DD" w:rsidRDefault="00702A44">
      <w:pPr>
        <w:tabs>
          <w:tab w:val="left" w:pos="2554"/>
        </w:tabs>
        <w:spacing w:after="0" w:line="293" w:lineRule="exact"/>
        <w:rPr>
          <w:rFonts w:ascii="Times New Roman" w:eastAsia="Times New Roman" w:hAnsi="Times New Roman" w:cs="Times New Roman"/>
          <w:lang w:val="en-US"/>
        </w:rPr>
      </w:pPr>
      <w:proofErr w:type="spellStart"/>
      <w:proofErr w:type="gramStart"/>
      <w:r w:rsidRPr="003B53DD">
        <w:rPr>
          <w:rFonts w:ascii="Times New Roman" w:eastAsia="Times New Roman" w:hAnsi="Times New Roman" w:cs="Times New Roman"/>
          <w:lang w:val="en-US"/>
        </w:rPr>
        <w:t>Responsable</w:t>
      </w:r>
      <w:proofErr w:type="spellEnd"/>
      <w:r w:rsidRPr="003B53DD">
        <w:rPr>
          <w:rFonts w:ascii="Times New Roman" w:eastAsia="Times New Roman" w:hAnsi="Times New Roman" w:cs="Times New Roman"/>
          <w:lang w:val="en-US"/>
        </w:rPr>
        <w:t xml:space="preserve"> :</w:t>
      </w:r>
      <w:proofErr w:type="gramEnd"/>
      <w:r w:rsidRPr="003B53DD">
        <w:rPr>
          <w:rFonts w:ascii="Times New Roman" w:eastAsia="Times New Roman" w:hAnsi="Times New Roman" w:cs="Times New Roman"/>
          <w:lang w:val="en-US"/>
        </w:rPr>
        <w:tab/>
        <w:t xml:space="preserve">Eric SOPENA </w:t>
      </w:r>
      <w:r>
        <w:rPr>
          <w:rFonts w:ascii="Times New Roman" w:eastAsia="Times New Roman" w:hAnsi="Times New Roman" w:cs="Times New Roman"/>
          <w:lang w:val="en-US" w:eastAsia="en-US"/>
        </w:rPr>
        <w:t>(</w:t>
      </w:r>
      <w:hyperlink r:id="rId83" w:history="1">
        <w:r>
          <w:rPr>
            <w:rFonts w:ascii="Times New Roman" w:eastAsia="Times New Roman" w:hAnsi="Times New Roman" w:cs="Times New Roman"/>
            <w:u w:val="single"/>
            <w:lang w:val="en-US" w:eastAsia="en-US"/>
          </w:rPr>
          <w:t>eric.sopena@u-bordeaux1.fr</w:t>
        </w:r>
      </w:hyperlink>
      <w:r>
        <w:rPr>
          <w:rFonts w:ascii="Times New Roman" w:eastAsia="Times New Roman" w:hAnsi="Times New Roman" w:cs="Times New Roman"/>
          <w:lang w:val="en-US" w:eastAsia="en-US"/>
        </w:rPr>
        <w:t>)</w:t>
      </w:r>
    </w:p>
    <w:p w:rsidR="00A12F64" w:rsidRDefault="00702A44">
      <w:pPr>
        <w:tabs>
          <w:tab w:val="left" w:pos="2544"/>
        </w:tabs>
        <w:spacing w:before="5"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r>
        <w:rPr>
          <w:rFonts w:ascii="Times New Roman" w:eastAsia="Times New Roman" w:hAnsi="Times New Roman" w:cs="Times New Roman"/>
          <w:u w:val="single"/>
        </w:rPr>
        <w:t>UFR DE MATHEMATIQUES ET INFORMATIQUE</w:t>
      </w:r>
    </w:p>
    <w:p w:rsidR="00A12F64" w:rsidRDefault="00702A44">
      <w:pPr>
        <w:tabs>
          <w:tab w:val="left" w:leader="underscore" w:pos="2558"/>
          <w:tab w:val="left" w:leader="underscore" w:pos="9590"/>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A12F64" w:rsidRDefault="00702A44">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Formation initiale + Formation continu</w:t>
      </w:r>
      <w:r>
        <w:rPr>
          <w:rFonts w:ascii="Times New Roman" w:eastAsia="Times New Roman" w:hAnsi="Times New Roman" w:cs="Times New Roman"/>
        </w:rPr>
        <w:t>e</w:t>
      </w:r>
    </w:p>
    <w:p w:rsidR="00A12F64" w:rsidRDefault="00702A44">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UE Graphes et Recherche Opérationnelle</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Objectifs pédagogiques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Les objectifs de ce cours sont les suivants :</w:t>
      </w:r>
    </w:p>
    <w:p w:rsidR="00A12F64" w:rsidRDefault="00702A44">
      <w:pPr>
        <w:numPr>
          <w:ilvl w:val="0"/>
          <w:numId w:val="8"/>
        </w:numPr>
        <w:tabs>
          <w:tab w:val="left" w:pos="144"/>
        </w:tabs>
        <w:spacing w:after="0" w:line="293" w:lineRule="exact"/>
        <w:rPr>
          <w:rFonts w:ascii="Times New Roman" w:eastAsia="Times New Roman" w:hAnsi="Times New Roman" w:cs="Times New Roman"/>
        </w:rPr>
      </w:pPr>
      <w:r>
        <w:rPr>
          <w:rFonts w:ascii="Times New Roman" w:eastAsia="Times New Roman" w:hAnsi="Times New Roman" w:cs="Times New Roman"/>
        </w:rPr>
        <w:t>introduire des notions avancées de théorie des graphes, en prenant appui sur divers problèmes de recherche actuels du domaine,</w:t>
      </w:r>
    </w:p>
    <w:p w:rsidR="00A12F64" w:rsidRDefault="00702A44">
      <w:pPr>
        <w:numPr>
          <w:ilvl w:val="0"/>
          <w:numId w:val="8"/>
        </w:numPr>
        <w:tabs>
          <w:tab w:val="left" w:pos="144"/>
        </w:tabs>
        <w:spacing w:after="0" w:line="293" w:lineRule="exact"/>
        <w:rPr>
          <w:rFonts w:ascii="Times New Roman" w:eastAsia="Times New Roman" w:hAnsi="Times New Roman" w:cs="Times New Roman"/>
        </w:rPr>
      </w:pPr>
      <w:r>
        <w:rPr>
          <w:rFonts w:ascii="Times New Roman" w:eastAsia="Times New Roman" w:hAnsi="Times New Roman" w:cs="Times New Roman"/>
        </w:rPr>
        <w:t>familiariser l'étudiant avec les techniques de preuve classiques du domaine,</w:t>
      </w:r>
    </w:p>
    <w:p w:rsidR="00A12F64" w:rsidRDefault="00702A44">
      <w:pPr>
        <w:numPr>
          <w:ilvl w:val="0"/>
          <w:numId w:val="8"/>
        </w:numPr>
        <w:tabs>
          <w:tab w:val="left" w:pos="144"/>
        </w:tabs>
        <w:spacing w:after="0" w:line="293" w:lineRule="exact"/>
        <w:rPr>
          <w:rFonts w:ascii="Times New Roman" w:eastAsia="Times New Roman" w:hAnsi="Times New Roman" w:cs="Times New Roman"/>
        </w:rPr>
      </w:pPr>
      <w:r>
        <w:rPr>
          <w:rFonts w:ascii="Times New Roman" w:eastAsia="Times New Roman" w:hAnsi="Times New Roman" w:cs="Times New Roman"/>
        </w:rPr>
        <w:t>présenter des applications de ces techniques, en par</w:t>
      </w:r>
      <w:r>
        <w:rPr>
          <w:rFonts w:ascii="Times New Roman" w:eastAsia="Times New Roman" w:hAnsi="Times New Roman" w:cs="Times New Roman"/>
        </w:rPr>
        <w:t>ticulier à l'algorithmique des communications</w:t>
      </w:r>
    </w:p>
    <w:p w:rsidR="00A12F64" w:rsidRDefault="00702A44">
      <w:pPr>
        <w:tabs>
          <w:tab w:val="left" w:leader="underscore" w:pos="9581"/>
        </w:tabs>
        <w:spacing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dans</w:t>
      </w:r>
      <w:proofErr w:type="gramEnd"/>
      <w:r>
        <w:rPr>
          <w:rFonts w:ascii="Times New Roman" w:eastAsia="Times New Roman" w:hAnsi="Times New Roman" w:cs="Times New Roman"/>
          <w:u w:val="single"/>
        </w:rPr>
        <w:t xml:space="preserve"> les réseaux distribués.</w:t>
      </w:r>
      <w:r>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Compétences acquises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Les compétences acquises à l'issue de cet enseignement sont les suivantes :</w:t>
      </w:r>
    </w:p>
    <w:p w:rsidR="00A12F64" w:rsidRDefault="00702A44">
      <w:pPr>
        <w:numPr>
          <w:ilvl w:val="0"/>
          <w:numId w:val="9"/>
        </w:numPr>
        <w:tabs>
          <w:tab w:val="left" w:pos="144"/>
        </w:tabs>
        <w:spacing w:after="0" w:line="293" w:lineRule="exact"/>
        <w:rPr>
          <w:rFonts w:ascii="Times New Roman" w:eastAsia="Times New Roman" w:hAnsi="Times New Roman" w:cs="Times New Roman"/>
        </w:rPr>
      </w:pPr>
      <w:r>
        <w:rPr>
          <w:rFonts w:ascii="Times New Roman" w:eastAsia="Times New Roman" w:hAnsi="Times New Roman" w:cs="Times New Roman"/>
        </w:rPr>
        <w:t>connaissance de notions avancées de théorie des graphes,</w:t>
      </w:r>
    </w:p>
    <w:p w:rsidR="00A12F64" w:rsidRDefault="00702A44">
      <w:pPr>
        <w:numPr>
          <w:ilvl w:val="0"/>
          <w:numId w:val="9"/>
        </w:numPr>
        <w:tabs>
          <w:tab w:val="left" w:pos="144"/>
        </w:tabs>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maîtrise des techniques </w:t>
      </w:r>
      <w:r>
        <w:rPr>
          <w:rFonts w:ascii="Times New Roman" w:eastAsia="Times New Roman" w:hAnsi="Times New Roman" w:cs="Times New Roman"/>
        </w:rPr>
        <w:t>de preuve usuelles en théorie des graphes,</w:t>
      </w:r>
    </w:p>
    <w:p w:rsidR="00A12F64" w:rsidRDefault="00702A44">
      <w:pPr>
        <w:numPr>
          <w:ilvl w:val="0"/>
          <w:numId w:val="9"/>
        </w:numPr>
        <w:tabs>
          <w:tab w:val="left" w:pos="144"/>
        </w:tabs>
        <w:spacing w:after="0" w:line="293" w:lineRule="exact"/>
        <w:rPr>
          <w:rFonts w:ascii="Times New Roman" w:eastAsia="Times New Roman" w:hAnsi="Times New Roman" w:cs="Times New Roman"/>
        </w:rPr>
      </w:pPr>
      <w:r>
        <w:rPr>
          <w:rFonts w:ascii="Times New Roman" w:eastAsia="Times New Roman" w:hAnsi="Times New Roman" w:cs="Times New Roman"/>
        </w:rPr>
        <w:t>connaissance de différents types de coloration de graphes et de domination dans les graphes,</w:t>
      </w:r>
    </w:p>
    <w:p w:rsidR="00A12F64" w:rsidRDefault="00702A44">
      <w:pPr>
        <w:numPr>
          <w:ilvl w:val="0"/>
          <w:numId w:val="9"/>
        </w:numPr>
        <w:tabs>
          <w:tab w:val="left" w:pos="144"/>
        </w:tabs>
        <w:spacing w:after="0" w:line="293" w:lineRule="exact"/>
        <w:rPr>
          <w:rFonts w:ascii="Times New Roman" w:eastAsia="Times New Roman" w:hAnsi="Times New Roman" w:cs="Times New Roman"/>
        </w:rPr>
      </w:pPr>
      <w:r>
        <w:rPr>
          <w:rFonts w:ascii="Times New Roman" w:eastAsia="Times New Roman" w:hAnsi="Times New Roman" w:cs="Times New Roman"/>
        </w:rPr>
        <w:t>connaissance des principaux résultats du domaine,</w:t>
      </w:r>
    </w:p>
    <w:p w:rsidR="00A12F64" w:rsidRDefault="00702A44">
      <w:pPr>
        <w:numPr>
          <w:ilvl w:val="0"/>
          <w:numId w:val="9"/>
        </w:numPr>
        <w:tabs>
          <w:tab w:val="left" w:pos="144"/>
        </w:tabs>
        <w:spacing w:after="0" w:line="293" w:lineRule="exact"/>
        <w:rPr>
          <w:rFonts w:ascii="Times New Roman" w:eastAsia="Times New Roman" w:hAnsi="Times New Roman" w:cs="Times New Roman"/>
        </w:rPr>
      </w:pPr>
      <w:r>
        <w:rPr>
          <w:rFonts w:ascii="Times New Roman" w:eastAsia="Times New Roman" w:hAnsi="Times New Roman" w:cs="Times New Roman"/>
        </w:rPr>
        <w:t>connaissance des modèles de base pour modéliser les réseaux de communi</w:t>
      </w:r>
      <w:r>
        <w:rPr>
          <w:rFonts w:ascii="Times New Roman" w:eastAsia="Times New Roman" w:hAnsi="Times New Roman" w:cs="Times New Roman"/>
        </w:rPr>
        <w:t>cation</w:t>
      </w:r>
    </w:p>
    <w:p w:rsidR="00A12F64" w:rsidRDefault="00702A44">
      <w:pPr>
        <w:numPr>
          <w:ilvl w:val="0"/>
          <w:numId w:val="9"/>
        </w:numPr>
        <w:tabs>
          <w:tab w:val="left" w:pos="144"/>
        </w:tabs>
        <w:spacing w:after="0" w:line="293" w:lineRule="exact"/>
        <w:rPr>
          <w:rFonts w:ascii="Times New Roman" w:eastAsia="Times New Roman" w:hAnsi="Times New Roman" w:cs="Times New Roman"/>
        </w:rPr>
      </w:pPr>
      <w:r>
        <w:rPr>
          <w:rFonts w:ascii="Times New Roman" w:eastAsia="Times New Roman" w:hAnsi="Times New Roman" w:cs="Times New Roman"/>
        </w:rPr>
        <w:t>connaissance des problèmes de base pour la communication dans les réseaux</w:t>
      </w:r>
    </w:p>
    <w:p w:rsidR="00A12F64" w:rsidRDefault="00702A44">
      <w:pPr>
        <w:numPr>
          <w:ilvl w:val="0"/>
          <w:numId w:val="9"/>
        </w:numPr>
        <w:tabs>
          <w:tab w:val="left" w:pos="144"/>
        </w:tabs>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connaissance des </w:t>
      </w:r>
      <w:proofErr w:type="spellStart"/>
      <w:r>
        <w:rPr>
          <w:rFonts w:ascii="Times New Roman" w:eastAsia="Times New Roman" w:hAnsi="Times New Roman" w:cs="Times New Roman"/>
        </w:rPr>
        <w:t>reseaux</w:t>
      </w:r>
      <w:proofErr w:type="spellEnd"/>
      <w:r>
        <w:rPr>
          <w:rFonts w:ascii="Times New Roman" w:eastAsia="Times New Roman" w:hAnsi="Times New Roman" w:cs="Times New Roman"/>
        </w:rPr>
        <w:t xml:space="preserve"> de communication standards et de leurs propriétés</w:t>
      </w:r>
    </w:p>
    <w:p w:rsidR="00A12F64" w:rsidRDefault="00702A44">
      <w:pPr>
        <w:numPr>
          <w:ilvl w:val="0"/>
          <w:numId w:val="9"/>
        </w:numPr>
        <w:tabs>
          <w:tab w:val="left" w:pos="144"/>
        </w:tabs>
        <w:spacing w:after="0" w:line="293" w:lineRule="exact"/>
        <w:rPr>
          <w:rFonts w:ascii="Times New Roman" w:eastAsia="Times New Roman" w:hAnsi="Times New Roman" w:cs="Times New Roman"/>
        </w:rPr>
      </w:pPr>
      <w:r>
        <w:rPr>
          <w:rFonts w:ascii="Times New Roman" w:eastAsia="Times New Roman" w:hAnsi="Times New Roman" w:cs="Times New Roman"/>
        </w:rPr>
        <w:t>connaissance des algorithmes de base pour la communication dans les réseaux</w:t>
      </w:r>
    </w:p>
    <w:p w:rsidR="00A12F64" w:rsidRDefault="00702A44">
      <w:pPr>
        <w:numPr>
          <w:ilvl w:val="0"/>
          <w:numId w:val="9"/>
        </w:numPr>
        <w:tabs>
          <w:tab w:val="left" w:pos="144"/>
        </w:tabs>
        <w:spacing w:before="5" w:after="0" w:line="293" w:lineRule="exact"/>
        <w:rPr>
          <w:rFonts w:ascii="Times New Roman" w:eastAsia="Times New Roman" w:hAnsi="Times New Roman" w:cs="Times New Roman"/>
          <w:u w:val="single"/>
        </w:rPr>
      </w:pPr>
      <w:r>
        <w:rPr>
          <w:rFonts w:ascii="Times New Roman" w:eastAsia="Times New Roman" w:hAnsi="Times New Roman" w:cs="Times New Roman"/>
          <w:u w:val="single"/>
        </w:rPr>
        <w:t>connaissance des techniq</w:t>
      </w:r>
      <w:r>
        <w:rPr>
          <w:rFonts w:ascii="Times New Roman" w:eastAsia="Times New Roman" w:hAnsi="Times New Roman" w:cs="Times New Roman"/>
          <w:u w:val="single"/>
        </w:rPr>
        <w:t>ues de preuve usuelles pour l'analyse des réseaux de communication</w:t>
      </w:r>
      <w:r>
        <w:rPr>
          <w:rFonts w:ascii="Times New Roman" w:eastAsia="Times New Roman" w:hAnsi="Times New Roman" w:cs="Times New Roman"/>
        </w:rPr>
        <w:t xml:space="preserve"> Programme - descriptif :</w:t>
      </w:r>
    </w:p>
    <w:p w:rsidR="00A12F64" w:rsidRDefault="00702A44">
      <w:pPr>
        <w:tabs>
          <w:tab w:val="left" w:pos="235"/>
        </w:tabs>
        <w:spacing w:after="0" w:line="293" w:lineRule="exact"/>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Notions avancées de théorie des graphes</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Cette partie du cours présente des notions avancées de théorie des graphes et familiarise l'étudiant avec certaines techn</w:t>
      </w:r>
      <w:r>
        <w:rPr>
          <w:rFonts w:ascii="Times New Roman" w:eastAsia="Times New Roman" w:hAnsi="Times New Roman" w:cs="Times New Roman"/>
        </w:rPr>
        <w:t>iques de preuve classiques de graphes, tels que la coloration et la domination. Quelques problèmes et conjectures classiques sont abordés ainsi que les techniques de preuves fréquentes dans le domaine.</w:t>
      </w:r>
    </w:p>
    <w:p w:rsidR="00A12F64" w:rsidRDefault="00702A44">
      <w:pPr>
        <w:spacing w:after="0" w:line="240" w:lineRule="exact"/>
        <w:rPr>
          <w:rFonts w:ascii="Times New Roman" w:eastAsia="Times New Roman" w:hAnsi="Times New Roman" w:cs="Times New Roman"/>
          <w:sz w:val="20"/>
          <w:szCs w:val="20"/>
        </w:rPr>
      </w:pPr>
    </w:p>
    <w:p w:rsidR="00A12F64" w:rsidRDefault="00702A44">
      <w:pPr>
        <w:tabs>
          <w:tab w:val="left" w:pos="235"/>
        </w:tabs>
        <w:spacing w:before="53" w:after="0" w:line="298" w:lineRule="exact"/>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Algorithmes et communications dans les réseaux</w:t>
      </w:r>
    </w:p>
    <w:p w:rsidR="00A12F64" w:rsidRDefault="00702A44">
      <w:pPr>
        <w:spacing w:after="0" w:line="298" w:lineRule="exact"/>
        <w:rPr>
          <w:rFonts w:ascii="Times New Roman" w:eastAsia="Times New Roman" w:hAnsi="Times New Roman" w:cs="Times New Roman"/>
        </w:rPr>
      </w:pPr>
      <w:r>
        <w:rPr>
          <w:rFonts w:ascii="Times New Roman" w:eastAsia="Times New Roman" w:hAnsi="Times New Roman" w:cs="Times New Roman"/>
        </w:rPr>
        <w:t xml:space="preserve">Ce </w:t>
      </w:r>
      <w:r>
        <w:rPr>
          <w:rFonts w:ascii="Times New Roman" w:eastAsia="Times New Roman" w:hAnsi="Times New Roman" w:cs="Times New Roman"/>
        </w:rPr>
        <w:t>cours présente l'algorithmique des communications dans les réseaux distribués, incluant le routage point-à-point et la dissémination d'informations. Ces résultats sont ensuite appliqués à la</w:t>
      </w:r>
    </w:p>
    <w:p w:rsidR="00A12F64" w:rsidRDefault="00702A44">
      <w:pPr>
        <w:tabs>
          <w:tab w:val="left" w:leader="underscore" w:pos="9581"/>
        </w:tabs>
        <w:spacing w:after="0" w:line="298"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conception</w:t>
      </w:r>
      <w:proofErr w:type="gramEnd"/>
      <w:r>
        <w:rPr>
          <w:rFonts w:ascii="Times New Roman" w:eastAsia="Times New Roman" w:hAnsi="Times New Roman" w:cs="Times New Roman"/>
          <w:u w:val="single"/>
        </w:rPr>
        <w:t xml:space="preserve"> de réseaux de télécommunication tolérants aux pannes.</w:t>
      </w:r>
      <w:r>
        <w:rPr>
          <w:rFonts w:ascii="Times New Roman" w:eastAsia="Times New Roman" w:hAnsi="Times New Roman" w:cs="Times New Roman"/>
        </w:rPr>
        <w:tab/>
      </w:r>
    </w:p>
    <w:p w:rsidR="00A12F64" w:rsidRDefault="00702A44">
      <w:pPr>
        <w:spacing w:after="0" w:line="298" w:lineRule="exact"/>
        <w:rPr>
          <w:rFonts w:ascii="Times New Roman" w:eastAsia="Times New Roman" w:hAnsi="Times New Roman" w:cs="Times New Roman"/>
        </w:rPr>
      </w:pPr>
      <w:r>
        <w:rPr>
          <w:rFonts w:ascii="Times New Roman" w:eastAsia="Times New Roman" w:hAnsi="Times New Roman" w:cs="Times New Roman"/>
        </w:rPr>
        <w:t>Bibliographie :</w:t>
      </w:r>
    </w:p>
    <w:p w:rsidR="00A12F64" w:rsidRPr="003B53DD" w:rsidRDefault="00702A44">
      <w:pPr>
        <w:numPr>
          <w:ilvl w:val="0"/>
          <w:numId w:val="10"/>
        </w:numPr>
        <w:tabs>
          <w:tab w:val="left" w:pos="139"/>
        </w:tabs>
        <w:spacing w:before="53" w:after="0" w:line="293" w:lineRule="exact"/>
        <w:rPr>
          <w:rFonts w:ascii="Times New Roman" w:eastAsia="Times New Roman" w:hAnsi="Times New Roman" w:cs="Times New Roman"/>
          <w:lang w:val="en-US"/>
        </w:rPr>
      </w:pPr>
      <w:proofErr w:type="spellStart"/>
      <w:r w:rsidRPr="003B53DD">
        <w:rPr>
          <w:rFonts w:ascii="Times New Roman" w:eastAsia="Times New Roman" w:hAnsi="Times New Roman" w:cs="Times New Roman"/>
          <w:lang w:val="en-US"/>
        </w:rPr>
        <w:t>Bela</w:t>
      </w:r>
      <w:proofErr w:type="spellEnd"/>
      <w:r w:rsidRPr="003B53DD">
        <w:rPr>
          <w:rFonts w:ascii="Times New Roman" w:eastAsia="Times New Roman" w:hAnsi="Times New Roman" w:cs="Times New Roman"/>
          <w:lang w:val="en-US"/>
        </w:rPr>
        <w:t xml:space="preserve"> </w:t>
      </w:r>
      <w:proofErr w:type="spellStart"/>
      <w:r w:rsidRPr="003B53DD">
        <w:rPr>
          <w:rFonts w:ascii="Times New Roman" w:eastAsia="Times New Roman" w:hAnsi="Times New Roman" w:cs="Times New Roman"/>
          <w:lang w:val="en-US"/>
        </w:rPr>
        <w:t>Bollobas</w:t>
      </w:r>
      <w:proofErr w:type="spellEnd"/>
      <w:r w:rsidRPr="003B53DD">
        <w:rPr>
          <w:rFonts w:ascii="Times New Roman" w:eastAsia="Times New Roman" w:hAnsi="Times New Roman" w:cs="Times New Roman"/>
          <w:lang w:val="en-US"/>
        </w:rPr>
        <w:t xml:space="preserve">, </w:t>
      </w:r>
      <w:r>
        <w:rPr>
          <w:rFonts w:ascii="Times New Roman" w:eastAsia="Times New Roman" w:hAnsi="Times New Roman" w:cs="Times New Roman"/>
          <w:lang w:val="de-DE" w:eastAsia="de-DE"/>
        </w:rPr>
        <w:t xml:space="preserve">Modern </w:t>
      </w:r>
      <w:r>
        <w:rPr>
          <w:rFonts w:ascii="Times New Roman" w:eastAsia="Times New Roman" w:hAnsi="Times New Roman" w:cs="Times New Roman"/>
          <w:lang w:val="en-US" w:eastAsia="en-US"/>
        </w:rPr>
        <w:t xml:space="preserve">Graph Theory, </w:t>
      </w:r>
      <w:r>
        <w:rPr>
          <w:rFonts w:ascii="Times New Roman" w:eastAsia="Times New Roman" w:hAnsi="Times New Roman" w:cs="Times New Roman"/>
          <w:lang w:val="de-DE" w:eastAsia="de-DE"/>
        </w:rPr>
        <w:t xml:space="preserve">Springer-Verlag, </w:t>
      </w:r>
      <w:r>
        <w:rPr>
          <w:rFonts w:ascii="Times New Roman" w:eastAsia="Times New Roman" w:hAnsi="Times New Roman" w:cs="Times New Roman"/>
          <w:lang w:val="en-US" w:eastAsia="en-US"/>
        </w:rPr>
        <w:t xml:space="preserve">Graduate Texts in Mathematics, Volume </w:t>
      </w:r>
      <w:r w:rsidRPr="003B53DD">
        <w:rPr>
          <w:rFonts w:ascii="Times New Roman" w:eastAsia="Times New Roman" w:hAnsi="Times New Roman" w:cs="Times New Roman"/>
          <w:lang w:val="en-US"/>
        </w:rPr>
        <w:t>184, 1998.</w:t>
      </w:r>
    </w:p>
    <w:p w:rsidR="00A12F64" w:rsidRPr="003B53DD" w:rsidRDefault="00702A44">
      <w:pPr>
        <w:numPr>
          <w:ilvl w:val="0"/>
          <w:numId w:val="10"/>
        </w:numPr>
        <w:tabs>
          <w:tab w:val="left" w:pos="139"/>
        </w:tabs>
        <w:spacing w:before="5" w:after="0" w:line="293" w:lineRule="exact"/>
        <w:rPr>
          <w:rFonts w:ascii="Times New Roman" w:eastAsia="Times New Roman" w:hAnsi="Times New Roman" w:cs="Times New Roman"/>
          <w:lang w:val="en-US"/>
        </w:rPr>
      </w:pPr>
      <w:r>
        <w:rPr>
          <w:rFonts w:ascii="Times New Roman" w:eastAsia="Times New Roman" w:hAnsi="Times New Roman" w:cs="Times New Roman"/>
          <w:lang w:val="en-US" w:eastAsia="en-US"/>
        </w:rPr>
        <w:t xml:space="preserve">J.A. </w:t>
      </w:r>
      <w:proofErr w:type="spellStart"/>
      <w:r>
        <w:rPr>
          <w:rFonts w:ascii="Times New Roman" w:eastAsia="Times New Roman" w:hAnsi="Times New Roman" w:cs="Times New Roman"/>
          <w:lang w:val="en-US" w:eastAsia="en-US"/>
        </w:rPr>
        <w:t>Bondy</w:t>
      </w:r>
      <w:proofErr w:type="spellEnd"/>
      <w:r>
        <w:rPr>
          <w:rFonts w:ascii="Times New Roman" w:eastAsia="Times New Roman" w:hAnsi="Times New Roman" w:cs="Times New Roman"/>
          <w:lang w:val="en-US" w:eastAsia="en-US"/>
        </w:rPr>
        <w:t xml:space="preserve">, U.S.R. </w:t>
      </w:r>
      <w:proofErr w:type="spellStart"/>
      <w:r>
        <w:rPr>
          <w:rFonts w:ascii="Times New Roman" w:eastAsia="Times New Roman" w:hAnsi="Times New Roman" w:cs="Times New Roman"/>
          <w:lang w:val="en-US" w:eastAsia="en-US"/>
        </w:rPr>
        <w:t>Murty</w:t>
      </w:r>
      <w:proofErr w:type="spellEnd"/>
      <w:r>
        <w:rPr>
          <w:rFonts w:ascii="Times New Roman" w:eastAsia="Times New Roman" w:hAnsi="Times New Roman" w:cs="Times New Roman"/>
          <w:lang w:val="en-US" w:eastAsia="en-US"/>
        </w:rPr>
        <w:t xml:space="preserve">, Graph Theory, Graduate Texts in Mathematics, Volume </w:t>
      </w:r>
      <w:r w:rsidRPr="003B53DD">
        <w:rPr>
          <w:rFonts w:ascii="Times New Roman" w:eastAsia="Times New Roman" w:hAnsi="Times New Roman" w:cs="Times New Roman"/>
          <w:lang w:val="en-US"/>
        </w:rPr>
        <w:t xml:space="preserve">244, </w:t>
      </w:r>
      <w:r>
        <w:rPr>
          <w:rFonts w:ascii="Times New Roman" w:eastAsia="Times New Roman" w:hAnsi="Times New Roman" w:cs="Times New Roman"/>
          <w:lang w:val="en-US" w:eastAsia="en-US"/>
        </w:rPr>
        <w:t xml:space="preserve">Springer, </w:t>
      </w:r>
      <w:r w:rsidRPr="003B53DD">
        <w:rPr>
          <w:rFonts w:ascii="Times New Roman" w:eastAsia="Times New Roman" w:hAnsi="Times New Roman" w:cs="Times New Roman"/>
          <w:lang w:val="en-US"/>
        </w:rPr>
        <w:t>2008.</w:t>
      </w:r>
    </w:p>
    <w:p w:rsidR="00A12F64" w:rsidRPr="003B53DD" w:rsidRDefault="00702A44">
      <w:pPr>
        <w:numPr>
          <w:ilvl w:val="0"/>
          <w:numId w:val="10"/>
        </w:numPr>
        <w:tabs>
          <w:tab w:val="left" w:pos="139"/>
        </w:tabs>
        <w:spacing w:after="0" w:line="293" w:lineRule="exact"/>
        <w:jc w:val="both"/>
        <w:rPr>
          <w:rFonts w:ascii="Times New Roman" w:eastAsia="Times New Roman" w:hAnsi="Times New Roman" w:cs="Times New Roman"/>
          <w:lang w:val="en-US"/>
        </w:rPr>
      </w:pPr>
      <w:r>
        <w:rPr>
          <w:rFonts w:ascii="Times New Roman" w:eastAsia="Times New Roman" w:hAnsi="Times New Roman" w:cs="Times New Roman"/>
          <w:lang w:val="de-DE" w:eastAsia="de-DE"/>
        </w:rPr>
        <w:t xml:space="preserve">Reinhard </w:t>
      </w:r>
      <w:proofErr w:type="spellStart"/>
      <w:r>
        <w:rPr>
          <w:rFonts w:ascii="Times New Roman" w:eastAsia="Times New Roman" w:hAnsi="Times New Roman" w:cs="Times New Roman"/>
          <w:lang w:val="en-US" w:eastAsia="en-US"/>
        </w:rPr>
        <w:t>Diestel</w:t>
      </w:r>
      <w:proofErr w:type="spellEnd"/>
      <w:r>
        <w:rPr>
          <w:rFonts w:ascii="Times New Roman" w:eastAsia="Times New Roman" w:hAnsi="Times New Roman" w:cs="Times New Roman"/>
          <w:lang w:val="en-US" w:eastAsia="en-US"/>
        </w:rPr>
        <w:t xml:space="preserve">, Graph Theory, </w:t>
      </w:r>
      <w:r>
        <w:rPr>
          <w:rFonts w:ascii="Times New Roman" w:eastAsia="Times New Roman" w:hAnsi="Times New Roman" w:cs="Times New Roman"/>
          <w:lang w:val="de-DE" w:eastAsia="de-DE"/>
        </w:rPr>
        <w:t>Spring</w:t>
      </w:r>
      <w:r>
        <w:rPr>
          <w:rFonts w:ascii="Times New Roman" w:eastAsia="Times New Roman" w:hAnsi="Times New Roman" w:cs="Times New Roman"/>
          <w:lang w:val="de-DE" w:eastAsia="de-DE"/>
        </w:rPr>
        <w:t xml:space="preserve">er-Verlag, </w:t>
      </w:r>
      <w:r>
        <w:rPr>
          <w:rFonts w:ascii="Times New Roman" w:eastAsia="Times New Roman" w:hAnsi="Times New Roman" w:cs="Times New Roman"/>
          <w:lang w:val="en-US" w:eastAsia="en-US"/>
        </w:rPr>
        <w:t xml:space="preserve">Graduate Texts in Mathematics, Volume </w:t>
      </w:r>
      <w:r w:rsidRPr="003B53DD">
        <w:rPr>
          <w:rFonts w:ascii="Times New Roman" w:eastAsia="Times New Roman" w:hAnsi="Times New Roman" w:cs="Times New Roman"/>
          <w:lang w:val="en-US"/>
        </w:rPr>
        <w:t>173, 2005.</w:t>
      </w:r>
    </w:p>
    <w:p w:rsidR="00A12F64" w:rsidRDefault="00702A44">
      <w:pPr>
        <w:numPr>
          <w:ilvl w:val="0"/>
          <w:numId w:val="10"/>
        </w:numPr>
        <w:tabs>
          <w:tab w:val="left" w:pos="139"/>
        </w:tabs>
        <w:spacing w:before="5" w:after="0" w:line="293" w:lineRule="exact"/>
        <w:rPr>
          <w:rFonts w:ascii="Times New Roman" w:eastAsia="Times New Roman" w:hAnsi="Times New Roman" w:cs="Times New Roman"/>
        </w:rPr>
      </w:pPr>
      <w:proofErr w:type="spellStart"/>
      <w:r>
        <w:rPr>
          <w:rFonts w:ascii="Times New Roman" w:eastAsia="Times New Roman" w:hAnsi="Times New Roman" w:cs="Times New Roman"/>
          <w:lang w:val="en-US" w:eastAsia="en-US"/>
        </w:rPr>
        <w:t>Juraj</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Hromkovic</w:t>
      </w:r>
      <w:proofErr w:type="spellEnd"/>
      <w:r>
        <w:rPr>
          <w:rFonts w:ascii="Times New Roman" w:eastAsia="Times New Roman" w:hAnsi="Times New Roman" w:cs="Times New Roman"/>
          <w:lang w:val="en-US" w:eastAsia="en-US"/>
        </w:rPr>
        <w:t xml:space="preserve">, </w:t>
      </w:r>
      <w:r>
        <w:rPr>
          <w:rFonts w:ascii="Times New Roman" w:eastAsia="Times New Roman" w:hAnsi="Times New Roman" w:cs="Times New Roman"/>
          <w:lang w:val="de-DE" w:eastAsia="de-DE"/>
        </w:rPr>
        <w:t xml:space="preserve">Ralf </w:t>
      </w:r>
      <w:proofErr w:type="spellStart"/>
      <w:r>
        <w:rPr>
          <w:rFonts w:ascii="Times New Roman" w:eastAsia="Times New Roman" w:hAnsi="Times New Roman" w:cs="Times New Roman"/>
          <w:lang w:val="en-US" w:eastAsia="en-US"/>
        </w:rPr>
        <w:t>Klasing</w:t>
      </w:r>
      <w:proofErr w:type="spellEnd"/>
      <w:r>
        <w:rPr>
          <w:rFonts w:ascii="Times New Roman" w:eastAsia="Times New Roman" w:hAnsi="Times New Roman" w:cs="Times New Roman"/>
          <w:lang w:val="en-US" w:eastAsia="en-US"/>
        </w:rPr>
        <w:t xml:space="preserve">, Andrzej </w:t>
      </w:r>
      <w:proofErr w:type="spellStart"/>
      <w:r>
        <w:rPr>
          <w:rFonts w:ascii="Times New Roman" w:eastAsia="Times New Roman" w:hAnsi="Times New Roman" w:cs="Times New Roman"/>
          <w:lang w:val="en-US" w:eastAsia="en-US"/>
        </w:rPr>
        <w:t>Pelc</w:t>
      </w:r>
      <w:proofErr w:type="spellEnd"/>
      <w:r>
        <w:rPr>
          <w:rFonts w:ascii="Times New Roman" w:eastAsia="Times New Roman" w:hAnsi="Times New Roman" w:cs="Times New Roman"/>
          <w:lang w:val="en-US" w:eastAsia="en-US"/>
        </w:rPr>
        <w:t xml:space="preserve">, Peter </w:t>
      </w:r>
      <w:proofErr w:type="spellStart"/>
      <w:r>
        <w:rPr>
          <w:rFonts w:ascii="Times New Roman" w:eastAsia="Times New Roman" w:hAnsi="Times New Roman" w:cs="Times New Roman"/>
          <w:lang w:val="en-US" w:eastAsia="en-US"/>
        </w:rPr>
        <w:t>Ruzicka</w:t>
      </w:r>
      <w:proofErr w:type="spellEnd"/>
      <w:r>
        <w:rPr>
          <w:rFonts w:ascii="Times New Roman" w:eastAsia="Times New Roman" w:hAnsi="Times New Roman" w:cs="Times New Roman"/>
          <w:lang w:val="en-US" w:eastAsia="en-US"/>
        </w:rPr>
        <w:t>, and Walter Unger. Dissemination of Information in Communication Networks: Broadcasting, Gossiping, Leader Election, and Fault-Tolerance.</w:t>
      </w:r>
      <w:r>
        <w:rPr>
          <w:rFonts w:ascii="Times New Roman" w:eastAsia="Times New Roman" w:hAnsi="Times New Roman" w:cs="Times New Roman"/>
          <w:lang w:val="en-US" w:eastAsia="en-US"/>
        </w:rPr>
        <w:t xml:space="preserve"> Springer Monograph, </w:t>
      </w:r>
      <w:r>
        <w:rPr>
          <w:rFonts w:ascii="Times New Roman" w:eastAsia="Times New Roman" w:hAnsi="Times New Roman" w:cs="Times New Roman"/>
          <w:lang w:val="de-DE" w:eastAsia="de-DE"/>
        </w:rPr>
        <w:t xml:space="preserve">Springer-Verlag, </w:t>
      </w:r>
      <w:r>
        <w:rPr>
          <w:rFonts w:ascii="Times New Roman" w:eastAsia="Times New Roman" w:hAnsi="Times New Roman" w:cs="Times New Roman"/>
        </w:rPr>
        <w:t>2005.</w:t>
      </w:r>
    </w:p>
    <w:p w:rsidR="00A12F64" w:rsidRDefault="00702A44">
      <w:pPr>
        <w:numPr>
          <w:ilvl w:val="0"/>
          <w:numId w:val="10"/>
        </w:numPr>
        <w:tabs>
          <w:tab w:val="left" w:pos="139"/>
        </w:tabs>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Jean de Rumeur, </w:t>
      </w:r>
      <w:r w:rsidRPr="003B53DD">
        <w:rPr>
          <w:rFonts w:ascii="Times New Roman" w:eastAsia="Times New Roman" w:hAnsi="Times New Roman" w:cs="Times New Roman"/>
          <w:lang w:eastAsia="en-US"/>
        </w:rPr>
        <w:t xml:space="preserve">Communications </w:t>
      </w:r>
      <w:r>
        <w:rPr>
          <w:rFonts w:ascii="Times New Roman" w:eastAsia="Times New Roman" w:hAnsi="Times New Roman" w:cs="Times New Roman"/>
        </w:rPr>
        <w:t>dans les réseaux de processeurs, Collection Études et Recherches en Informatique, Masson, Paris, 1994.</w:t>
      </w:r>
    </w:p>
    <w:p w:rsidR="00A12F64" w:rsidRPr="003B53DD" w:rsidRDefault="00702A44">
      <w:pPr>
        <w:numPr>
          <w:ilvl w:val="0"/>
          <w:numId w:val="10"/>
        </w:numPr>
        <w:tabs>
          <w:tab w:val="left" w:pos="139"/>
        </w:tabs>
        <w:spacing w:after="0" w:line="293" w:lineRule="exact"/>
        <w:rPr>
          <w:rFonts w:ascii="Times New Roman" w:eastAsia="Times New Roman" w:hAnsi="Times New Roman" w:cs="Times New Roman"/>
          <w:lang w:val="en-US"/>
        </w:rPr>
      </w:pPr>
      <w:r w:rsidRPr="003B53DD">
        <w:rPr>
          <w:rFonts w:ascii="Times New Roman" w:eastAsia="Times New Roman" w:hAnsi="Times New Roman" w:cs="Times New Roman"/>
          <w:lang w:val="en-US"/>
        </w:rPr>
        <w:t>Gerard Tel, Introduction to Distributed Algorithms, Cambridge University Press, 2000.</w:t>
      </w:r>
    </w:p>
    <w:p w:rsidR="00A12F64" w:rsidRPr="003B53DD" w:rsidRDefault="00702A44">
      <w:pPr>
        <w:numPr>
          <w:ilvl w:val="0"/>
          <w:numId w:val="10"/>
        </w:numPr>
        <w:tabs>
          <w:tab w:val="left" w:pos="139"/>
          <w:tab w:val="left" w:leader="underscore" w:pos="9475"/>
        </w:tabs>
        <w:spacing w:after="0" w:line="293" w:lineRule="exact"/>
        <w:jc w:val="both"/>
        <w:rPr>
          <w:rFonts w:ascii="Times New Roman" w:eastAsia="Times New Roman" w:hAnsi="Times New Roman" w:cs="Times New Roman"/>
          <w:u w:val="single"/>
          <w:lang w:val="en-US"/>
        </w:rPr>
      </w:pPr>
      <w:r w:rsidRPr="003B53DD">
        <w:rPr>
          <w:rFonts w:ascii="Times New Roman" w:eastAsia="Times New Roman" w:hAnsi="Times New Roman" w:cs="Times New Roman"/>
          <w:u w:val="single"/>
          <w:lang w:val="en-US"/>
        </w:rPr>
        <w:lastRenderedPageBreak/>
        <w:t xml:space="preserve">Douglas West, Introduction </w:t>
      </w:r>
      <w:r>
        <w:rPr>
          <w:rFonts w:ascii="Times New Roman" w:eastAsia="Times New Roman" w:hAnsi="Times New Roman" w:cs="Times New Roman"/>
          <w:u w:val="single"/>
          <w:lang w:val="en-US" w:eastAsia="en-US"/>
        </w:rPr>
        <w:t xml:space="preserve">to Graph Theory, </w:t>
      </w:r>
      <w:r w:rsidRPr="003B53DD">
        <w:rPr>
          <w:rFonts w:ascii="Times New Roman" w:eastAsia="Times New Roman" w:hAnsi="Times New Roman" w:cs="Times New Roman"/>
          <w:u w:val="single"/>
          <w:lang w:val="en-US"/>
        </w:rPr>
        <w:t xml:space="preserve">2nd Edition, </w:t>
      </w:r>
      <w:r>
        <w:rPr>
          <w:rFonts w:ascii="Times New Roman" w:eastAsia="Times New Roman" w:hAnsi="Times New Roman" w:cs="Times New Roman"/>
          <w:u w:val="single"/>
          <w:lang w:val="en-US" w:eastAsia="en-US"/>
        </w:rPr>
        <w:t xml:space="preserve">Prentice-Hall, </w:t>
      </w:r>
      <w:r w:rsidRPr="003B53DD">
        <w:rPr>
          <w:rFonts w:ascii="Times New Roman" w:eastAsia="Times New Roman" w:hAnsi="Times New Roman" w:cs="Times New Roman"/>
          <w:u w:val="single"/>
          <w:lang w:val="en-US"/>
        </w:rPr>
        <w:t>2000.</w:t>
      </w:r>
      <w:r w:rsidRPr="003B53DD">
        <w:rPr>
          <w:rFonts w:ascii="Times New Roman" w:eastAsia="Times New Roman" w:hAnsi="Times New Roman" w:cs="Times New Roman"/>
          <w:lang w:val="en-US"/>
        </w:rPr>
        <w:tab/>
      </w:r>
    </w:p>
    <w:tbl>
      <w:tblPr>
        <w:tblW w:w="0" w:type="auto"/>
        <w:tblInd w:w="40" w:type="dxa"/>
        <w:tblLayout w:type="fixed"/>
        <w:tblCellMar>
          <w:left w:w="40" w:type="dxa"/>
          <w:right w:w="40" w:type="dxa"/>
        </w:tblCellMar>
        <w:tblLook w:val="0000" w:firstRow="0" w:lastRow="0" w:firstColumn="0" w:lastColumn="0" w:noHBand="0" w:noVBand="0"/>
      </w:tblPr>
      <w:tblGrid>
        <w:gridCol w:w="4963"/>
        <w:gridCol w:w="4973"/>
      </w:tblGrid>
      <w:tr w:rsidR="00A12F64">
        <w:tblPrEx>
          <w:tblCellMar>
            <w:top w:w="0" w:type="dxa"/>
            <w:bottom w:w="0" w:type="dxa"/>
          </w:tblCellMar>
        </w:tblPrEx>
        <w:tc>
          <w:tcPr>
            <w:tcW w:w="4963" w:type="dxa"/>
            <w:tcBorders>
              <w:top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Volume des enseignements :</w:t>
            </w:r>
          </w:p>
        </w:tc>
        <w:tc>
          <w:tcPr>
            <w:tcW w:w="4973"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4963" w:type="dxa"/>
            <w:tcBorders>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A12F64" w:rsidRDefault="00702A44">
      <w:pPr>
        <w:spacing w:after="0" w:line="240" w:lineRule="exact"/>
        <w:jc w:val="both"/>
        <w:rPr>
          <w:rFonts w:ascii="Times New Roman" w:eastAsia="Times New Roman" w:hAnsi="Times New Roman" w:cs="Times New Roman"/>
          <w:sz w:val="20"/>
          <w:szCs w:val="20"/>
        </w:rPr>
      </w:pPr>
    </w:p>
    <w:p w:rsidR="00A12F64" w:rsidRDefault="00702A44">
      <w:pPr>
        <w:spacing w:before="67"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321ED366">
          <v:group id="_x0000_s1175" style="position:absolute;left:0;text-align:left;margin-left:0;margin-top:147.1pt;width:481.9pt;height:266.65pt;z-index:251727872;mso-wrap-distance-left:1.9pt;mso-wrap-distance-top:10.3pt;mso-wrap-distance-right:1.9pt;mso-position-horizontal-relative:margin" coordorigin="1133,10349" coordsize="9638,5333">
            <v:shape id="_x0000_s1176" type="#_x0000_t202" style="position:absolute;left:1133;top:10618;width:9638;height:5064"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10"/>
                      <w:gridCol w:w="2410"/>
                      <w:gridCol w:w="2410"/>
                      <w:gridCol w:w="2410"/>
                    </w:tblGrid>
                    <w:tr w:rsidR="00A12F64">
                      <w:tblPrEx>
                        <w:tblCellMar>
                          <w:top w:w="0" w:type="dxa"/>
                          <w:bottom w:w="0" w:type="dxa"/>
                        </w:tblCellMar>
                      </w:tblPrEx>
                      <w:tc>
                        <w:tcPr>
                          <w:tcW w:w="9640"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ind w:left="3643"/>
                            <w:rPr>
                              <w:sz w:val="22"/>
                              <w:szCs w:val="22"/>
                            </w:rPr>
                          </w:pPr>
                          <w:r>
                            <w:rPr>
                              <w:rStyle w:val="CharStyle173"/>
                            </w:rPr>
                            <w:t>Epreuves 1ère session</w:t>
                          </w:r>
                        </w:p>
                      </w:tc>
                    </w:tr>
                    <w:tr w:rsidR="00A12F64">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Type d'évaluation</w:t>
                          </w: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Détails éventuels</w:t>
                          </w: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Durées</w:t>
                          </w: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Coefficients</w:t>
                          </w:r>
                        </w:p>
                      </w:tc>
                    </w:tr>
                    <w:tr w:rsidR="00A12F64">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Examen écrit terminal</w:t>
                          </w: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Théorie des graphes</w:t>
                          </w: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01h30</w:t>
                          </w: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0.25</w:t>
                          </w:r>
                        </w:p>
                      </w:tc>
                    </w:tr>
                    <w:tr w:rsidR="00A12F64">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Contrôle Continu (CC)</w:t>
                          </w: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OBLIGATOIRE -</w:t>
                          </w:r>
                        </w:p>
                        <w:p w:rsidR="00A12F64" w:rsidRDefault="00702A44">
                          <w:pPr>
                            <w:pStyle w:val="Style1660"/>
                            <w:spacing w:line="240" w:lineRule="auto"/>
                            <w:rPr>
                              <w:sz w:val="22"/>
                              <w:szCs w:val="22"/>
                            </w:rPr>
                          </w:pPr>
                          <w:r>
                            <w:rPr>
                              <w:rStyle w:val="CharStyle173"/>
                            </w:rPr>
                            <w:t>Théorie des graphes</w:t>
                          </w: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0.25</w:t>
                          </w:r>
                        </w:p>
                      </w:tc>
                    </w:tr>
                    <w:tr w:rsidR="00A12F64">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Examen écrit terminal</w:t>
                          </w: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1660"/>
                            <w:rPr>
                              <w:sz w:val="22"/>
                              <w:szCs w:val="22"/>
                            </w:rPr>
                          </w:pPr>
                          <w:r>
                            <w:rPr>
                              <w:rStyle w:val="CharStyle173"/>
                            </w:rPr>
                            <w:t>Algorithmes et communication dans les réseaux</w:t>
                          </w: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01h30</w:t>
                          </w: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0.25</w:t>
                          </w:r>
                        </w:p>
                      </w:tc>
                    </w:tr>
                    <w:tr w:rsidR="00A12F64">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Contrôle Continu (CC)</w:t>
                          </w: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OBLIGATOIRE -</w:t>
                          </w:r>
                        </w:p>
                        <w:p w:rsidR="00A12F64" w:rsidRDefault="00702A44">
                          <w:pPr>
                            <w:pStyle w:val="Style1660"/>
                            <w:rPr>
                              <w:sz w:val="22"/>
                              <w:szCs w:val="22"/>
                            </w:rPr>
                          </w:pPr>
                          <w:r>
                            <w:rPr>
                              <w:rStyle w:val="CharStyle173"/>
                            </w:rPr>
                            <w:t>Algorithmes et communication dans les réseaux</w:t>
                          </w: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0.25</w:t>
                          </w:r>
                        </w:p>
                      </w:tc>
                    </w:tr>
                    <w:tr w:rsidR="00A12F64">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bl>
                  <w:p w:rsidR="00000000" w:rsidRDefault="00702A44"/>
                </w:txbxContent>
              </v:textbox>
            </v:shape>
            <v:shape id="_x0000_s1177" type="#_x0000_t202" style="position:absolute;left:1191;top:10349;width:5856;height:254" filled="f" strokecolor="white" strokeweight="0">
              <v:textbox inset="0,0,0,0">
                <w:txbxContent>
                  <w:p w:rsidR="00A12F64" w:rsidRDefault="00702A44">
                    <w:pPr>
                      <w:pStyle w:val="Style886"/>
                      <w:spacing w:line="240" w:lineRule="auto"/>
                      <w:jc w:val="both"/>
                      <w:rPr>
                        <w:sz w:val="22"/>
                        <w:szCs w:val="22"/>
                      </w:rPr>
                    </w:pPr>
                    <w:r>
                      <w:rPr>
                        <w:rStyle w:val="CharStyle173"/>
                      </w:rPr>
                      <w:t>Mode d'évaluation : Modalités de contrôle des connaissances</w:t>
                    </w:r>
                  </w:p>
                </w:txbxContent>
              </v:textbox>
            </v:shape>
            <w10:wrap type="topAndBottom" anchorx="margin"/>
          </v:group>
        </w:pict>
      </w:r>
      <w:r>
        <w:rPr>
          <w:rFonts w:ascii="Times New Roman" w:eastAsia="Times New Roman" w:hAnsi="Times New Roman" w:cs="Times New Roman"/>
        </w:rPr>
        <w:t>Répartitions des enseignements :</w:t>
      </w:r>
    </w:p>
    <w:p w:rsidR="00A12F64" w:rsidRDefault="00702A44">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TD</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TP</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CI</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TDM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bl>
    <w:p w:rsidR="00A12F64" w:rsidRDefault="00702A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63A0C1CD">
          <v:group id="_x0000_s1178" style="position:absolute;margin-left:0;margin-top:0;width:481.9pt;height:325.65pt;z-index:251728896;mso-wrap-distance-left:1.9pt;mso-wrap-distance-right:1.9pt;mso-wrap-distance-bottom:15.6pt;mso-position-horizontal-relative:margin;mso-position-vertical-relative:text" coordorigin="1133,1421" coordsize="9638,6513">
            <v:shape id="_x0000_s1179" type="#_x0000_t202" style="position:absolute;left:1133;top:1421;width:9638;height:5654"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10"/>
                      <w:gridCol w:w="2410"/>
                      <w:gridCol w:w="2410"/>
                      <w:gridCol w:w="2410"/>
                    </w:tblGrid>
                    <w:tr w:rsidR="00A12F64">
                      <w:tblPrEx>
                        <w:tblCellMar>
                          <w:top w:w="0" w:type="dxa"/>
                          <w:bottom w:w="0" w:type="dxa"/>
                        </w:tblCellMar>
                      </w:tblPrEx>
                      <w:tc>
                        <w:tcPr>
                          <w:tcW w:w="9640"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ind w:left="2750"/>
                            <w:rPr>
                              <w:sz w:val="22"/>
                              <w:szCs w:val="22"/>
                            </w:rPr>
                          </w:pPr>
                          <w:r>
                            <w:rPr>
                              <w:rStyle w:val="CharStyle173"/>
                            </w:rPr>
                            <w:t>Epreuves 2ème session (éventuellement)</w:t>
                          </w:r>
                        </w:p>
                      </w:tc>
                    </w:tr>
                    <w:tr w:rsidR="00A12F64">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Type d'évaluation</w:t>
                          </w: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Détails éventuels</w:t>
                          </w: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Durées</w:t>
                          </w: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Coefficients</w:t>
                          </w:r>
                        </w:p>
                      </w:tc>
                    </w:tr>
                    <w:tr w:rsidR="00A12F64">
                      <w:tblPrEx>
                        <w:tblCellMar>
                          <w:top w:w="0" w:type="dxa"/>
                          <w:bottom w:w="0" w:type="dxa"/>
                        </w:tblCellMar>
                      </w:tblPrEx>
                      <w:tc>
                        <w:tcPr>
                          <w:tcW w:w="2410" w:type="dxa"/>
                          <w:tcBorders>
                            <w:top w:val="single" w:sz="6" w:space="0" w:color="auto"/>
                            <w:left w:val="single" w:sz="6" w:space="0" w:color="auto"/>
                            <w:right w:val="single" w:sz="6" w:space="0" w:color="auto"/>
                          </w:tcBorders>
                        </w:tcPr>
                        <w:p w:rsidR="00A12F64" w:rsidRDefault="00702A44">
                          <w:pPr>
                            <w:pStyle w:val="Style1660"/>
                            <w:spacing w:line="240" w:lineRule="auto"/>
                            <w:rPr>
                              <w:sz w:val="22"/>
                              <w:szCs w:val="22"/>
                            </w:rPr>
                          </w:pPr>
                          <w:r>
                            <w:rPr>
                              <w:rStyle w:val="CharStyle173"/>
                            </w:rPr>
                            <w:t>Examen écrit ou oral</w:t>
                          </w:r>
                        </w:p>
                      </w:tc>
                      <w:tc>
                        <w:tcPr>
                          <w:tcW w:w="2410" w:type="dxa"/>
                          <w:tcBorders>
                            <w:top w:val="single" w:sz="6" w:space="0" w:color="auto"/>
                            <w:left w:val="single" w:sz="6" w:space="0" w:color="auto"/>
                            <w:right w:val="single" w:sz="6" w:space="0" w:color="auto"/>
                          </w:tcBorders>
                        </w:tcPr>
                        <w:p w:rsidR="00A12F64" w:rsidRDefault="00702A44">
                          <w:pPr>
                            <w:pStyle w:val="Style1660"/>
                            <w:spacing w:line="240" w:lineRule="auto"/>
                            <w:rPr>
                              <w:sz w:val="22"/>
                              <w:szCs w:val="22"/>
                            </w:rPr>
                          </w:pPr>
                          <w:r>
                            <w:rPr>
                              <w:rStyle w:val="CharStyle173"/>
                            </w:rPr>
                            <w:t xml:space="preserve">selon le </w:t>
                          </w:r>
                          <w:proofErr w:type="spellStart"/>
                          <w:r>
                            <w:rPr>
                              <w:rStyle w:val="CharStyle173"/>
                            </w:rPr>
                            <w:t>nbre</w:t>
                          </w:r>
                          <w:proofErr w:type="spellEnd"/>
                          <w:r>
                            <w:rPr>
                              <w:rStyle w:val="CharStyle173"/>
                            </w:rPr>
                            <w:t xml:space="preserve"> d'inscrits -</w:t>
                          </w:r>
                        </w:p>
                      </w:tc>
                      <w:tc>
                        <w:tcPr>
                          <w:tcW w:w="2410" w:type="dxa"/>
                          <w:tcBorders>
                            <w:top w:val="single" w:sz="6" w:space="0" w:color="auto"/>
                            <w:left w:val="single" w:sz="6" w:space="0" w:color="auto"/>
                            <w:right w:val="single" w:sz="6" w:space="0" w:color="auto"/>
                          </w:tcBorders>
                        </w:tcPr>
                        <w:p w:rsidR="00A12F64" w:rsidRDefault="00702A44">
                          <w:pPr>
                            <w:pStyle w:val="Style1660"/>
                            <w:spacing w:line="240" w:lineRule="auto"/>
                            <w:rPr>
                              <w:sz w:val="22"/>
                              <w:szCs w:val="22"/>
                            </w:rPr>
                          </w:pPr>
                          <w:r>
                            <w:rPr>
                              <w:rStyle w:val="CharStyle173"/>
                            </w:rPr>
                            <w:t>01h30</w:t>
                          </w:r>
                        </w:p>
                      </w:tc>
                      <w:tc>
                        <w:tcPr>
                          <w:tcW w:w="2410" w:type="dxa"/>
                          <w:tcBorders>
                            <w:top w:val="single" w:sz="6" w:space="0" w:color="auto"/>
                            <w:left w:val="single" w:sz="6" w:space="0" w:color="auto"/>
                            <w:right w:val="single" w:sz="6" w:space="0" w:color="auto"/>
                          </w:tcBorders>
                        </w:tcPr>
                        <w:p w:rsidR="00A12F64" w:rsidRDefault="00702A44">
                          <w:pPr>
                            <w:pStyle w:val="Style1660"/>
                            <w:spacing w:line="240" w:lineRule="auto"/>
                            <w:rPr>
                              <w:sz w:val="22"/>
                              <w:szCs w:val="22"/>
                            </w:rPr>
                          </w:pPr>
                          <w:r>
                            <w:rPr>
                              <w:rStyle w:val="CharStyle173"/>
                            </w:rPr>
                            <w:t>0.25</w:t>
                          </w:r>
                        </w:p>
                      </w:tc>
                    </w:tr>
                    <w:tr w:rsidR="00A12F64">
                      <w:tblPrEx>
                        <w:tblCellMar>
                          <w:top w:w="0" w:type="dxa"/>
                          <w:bottom w:w="0" w:type="dxa"/>
                        </w:tblCellMar>
                      </w:tblPrEx>
                      <w:tc>
                        <w:tcPr>
                          <w:tcW w:w="2410" w:type="dxa"/>
                          <w:tcBorders>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(selon l'effectif)</w:t>
                          </w:r>
                        </w:p>
                      </w:tc>
                      <w:tc>
                        <w:tcPr>
                          <w:tcW w:w="2410" w:type="dxa"/>
                          <w:tcBorders>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Théorie des graphes</w:t>
                          </w:r>
                        </w:p>
                      </w:tc>
                      <w:tc>
                        <w:tcPr>
                          <w:tcW w:w="2410" w:type="dxa"/>
                          <w:tcBorders>
                            <w:left w:val="single" w:sz="6" w:space="0" w:color="auto"/>
                            <w:bottom w:val="single" w:sz="6" w:space="0" w:color="auto"/>
                            <w:right w:val="single" w:sz="6" w:space="0" w:color="auto"/>
                          </w:tcBorders>
                        </w:tcPr>
                        <w:p w:rsidR="00A12F64" w:rsidRDefault="00702A44">
                          <w:pPr>
                            <w:pStyle w:val="Style300"/>
                          </w:pPr>
                        </w:p>
                      </w:tc>
                      <w:tc>
                        <w:tcPr>
                          <w:tcW w:w="2410" w:type="dxa"/>
                          <w:tcBorders>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Contrôle Continu (CC)</w:t>
                          </w: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1660"/>
                            <w:ind w:left="5" w:hanging="5"/>
                            <w:rPr>
                              <w:sz w:val="22"/>
                              <w:szCs w:val="22"/>
                            </w:rPr>
                          </w:pPr>
                          <w:r>
                            <w:rPr>
                              <w:rStyle w:val="CharStyle173"/>
                            </w:rPr>
                            <w:t>report session 1 -Théorie des graphes</w:t>
                          </w: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0.25</w:t>
                          </w:r>
                        </w:p>
                      </w:tc>
                    </w:tr>
                    <w:tr w:rsidR="00A12F64">
                      <w:tblPrEx>
                        <w:tblCellMar>
                          <w:top w:w="0" w:type="dxa"/>
                          <w:bottom w:w="0" w:type="dxa"/>
                        </w:tblCellMar>
                      </w:tblPrEx>
                      <w:tc>
                        <w:tcPr>
                          <w:tcW w:w="2410" w:type="dxa"/>
                          <w:tcBorders>
                            <w:top w:val="single" w:sz="6" w:space="0" w:color="auto"/>
                            <w:left w:val="single" w:sz="6" w:space="0" w:color="auto"/>
                            <w:right w:val="single" w:sz="6" w:space="0" w:color="auto"/>
                          </w:tcBorders>
                        </w:tcPr>
                        <w:p w:rsidR="00A12F64" w:rsidRDefault="00702A44">
                          <w:pPr>
                            <w:pStyle w:val="Style1660"/>
                            <w:spacing w:line="240" w:lineRule="auto"/>
                            <w:rPr>
                              <w:sz w:val="22"/>
                              <w:szCs w:val="22"/>
                            </w:rPr>
                          </w:pPr>
                          <w:r>
                            <w:rPr>
                              <w:rStyle w:val="CharStyle173"/>
                            </w:rPr>
                            <w:t>Examen écrit ou oral</w:t>
                          </w:r>
                        </w:p>
                      </w:tc>
                      <w:tc>
                        <w:tcPr>
                          <w:tcW w:w="2410" w:type="dxa"/>
                          <w:tcBorders>
                            <w:top w:val="single" w:sz="6" w:space="0" w:color="auto"/>
                            <w:left w:val="single" w:sz="6" w:space="0" w:color="auto"/>
                            <w:right w:val="single" w:sz="6" w:space="0" w:color="auto"/>
                          </w:tcBorders>
                        </w:tcPr>
                        <w:p w:rsidR="00A12F64" w:rsidRDefault="00702A44">
                          <w:pPr>
                            <w:pStyle w:val="Style1660"/>
                            <w:spacing w:line="240" w:lineRule="auto"/>
                            <w:rPr>
                              <w:sz w:val="22"/>
                              <w:szCs w:val="22"/>
                            </w:rPr>
                          </w:pPr>
                          <w:r>
                            <w:rPr>
                              <w:rStyle w:val="CharStyle173"/>
                            </w:rPr>
                            <w:t xml:space="preserve">selon le </w:t>
                          </w:r>
                          <w:proofErr w:type="spellStart"/>
                          <w:r>
                            <w:rPr>
                              <w:rStyle w:val="CharStyle173"/>
                            </w:rPr>
                            <w:t>nbre</w:t>
                          </w:r>
                          <w:proofErr w:type="spellEnd"/>
                          <w:r>
                            <w:rPr>
                              <w:rStyle w:val="CharStyle173"/>
                            </w:rPr>
                            <w:t xml:space="preserve"> d'inscrits -</w:t>
                          </w:r>
                        </w:p>
                      </w:tc>
                      <w:tc>
                        <w:tcPr>
                          <w:tcW w:w="2410" w:type="dxa"/>
                          <w:tcBorders>
                            <w:top w:val="single" w:sz="6" w:space="0" w:color="auto"/>
                            <w:left w:val="single" w:sz="6" w:space="0" w:color="auto"/>
                            <w:right w:val="single" w:sz="6" w:space="0" w:color="auto"/>
                          </w:tcBorders>
                        </w:tcPr>
                        <w:p w:rsidR="00A12F64" w:rsidRDefault="00702A44">
                          <w:pPr>
                            <w:pStyle w:val="Style1660"/>
                            <w:spacing w:line="240" w:lineRule="auto"/>
                            <w:rPr>
                              <w:sz w:val="22"/>
                              <w:szCs w:val="22"/>
                            </w:rPr>
                          </w:pPr>
                          <w:r>
                            <w:rPr>
                              <w:rStyle w:val="CharStyle173"/>
                            </w:rPr>
                            <w:t>01h30</w:t>
                          </w:r>
                        </w:p>
                      </w:tc>
                      <w:tc>
                        <w:tcPr>
                          <w:tcW w:w="2410" w:type="dxa"/>
                          <w:tcBorders>
                            <w:top w:val="single" w:sz="6" w:space="0" w:color="auto"/>
                            <w:left w:val="single" w:sz="6" w:space="0" w:color="auto"/>
                            <w:right w:val="single" w:sz="6" w:space="0" w:color="auto"/>
                          </w:tcBorders>
                        </w:tcPr>
                        <w:p w:rsidR="00A12F64" w:rsidRDefault="00702A44">
                          <w:pPr>
                            <w:pStyle w:val="Style1660"/>
                            <w:spacing w:line="240" w:lineRule="auto"/>
                            <w:rPr>
                              <w:sz w:val="22"/>
                              <w:szCs w:val="22"/>
                            </w:rPr>
                          </w:pPr>
                          <w:r>
                            <w:rPr>
                              <w:rStyle w:val="CharStyle173"/>
                            </w:rPr>
                            <w:t>0.25</w:t>
                          </w:r>
                        </w:p>
                      </w:tc>
                    </w:tr>
                    <w:tr w:rsidR="00A12F64">
                      <w:tblPrEx>
                        <w:tblCellMar>
                          <w:top w:w="0" w:type="dxa"/>
                          <w:bottom w:w="0" w:type="dxa"/>
                        </w:tblCellMar>
                      </w:tblPrEx>
                      <w:tc>
                        <w:tcPr>
                          <w:tcW w:w="2410" w:type="dxa"/>
                          <w:tcBorders>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(selon l'effectif)</w:t>
                          </w:r>
                        </w:p>
                      </w:tc>
                      <w:tc>
                        <w:tcPr>
                          <w:tcW w:w="2410" w:type="dxa"/>
                          <w:tcBorders>
                            <w:left w:val="single" w:sz="6" w:space="0" w:color="auto"/>
                            <w:bottom w:val="single" w:sz="6" w:space="0" w:color="auto"/>
                            <w:right w:val="single" w:sz="6" w:space="0" w:color="auto"/>
                          </w:tcBorders>
                        </w:tcPr>
                        <w:p w:rsidR="00A12F64" w:rsidRDefault="00702A44">
                          <w:pPr>
                            <w:pStyle w:val="Style1660"/>
                            <w:spacing w:line="293" w:lineRule="exact"/>
                            <w:ind w:left="5" w:hanging="5"/>
                            <w:rPr>
                              <w:sz w:val="22"/>
                              <w:szCs w:val="22"/>
                            </w:rPr>
                          </w:pPr>
                          <w:r>
                            <w:rPr>
                              <w:rStyle w:val="CharStyle173"/>
                            </w:rPr>
                            <w:t>Algorithmes et communication dans les réseaux</w:t>
                          </w:r>
                        </w:p>
                      </w:tc>
                      <w:tc>
                        <w:tcPr>
                          <w:tcW w:w="2410" w:type="dxa"/>
                          <w:tcBorders>
                            <w:left w:val="single" w:sz="6" w:space="0" w:color="auto"/>
                            <w:bottom w:val="single" w:sz="6" w:space="0" w:color="auto"/>
                            <w:right w:val="single" w:sz="6" w:space="0" w:color="auto"/>
                          </w:tcBorders>
                        </w:tcPr>
                        <w:p w:rsidR="00A12F64" w:rsidRDefault="00702A44">
                          <w:pPr>
                            <w:pStyle w:val="Style300"/>
                          </w:pPr>
                        </w:p>
                      </w:tc>
                      <w:tc>
                        <w:tcPr>
                          <w:tcW w:w="2410" w:type="dxa"/>
                          <w:tcBorders>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Contrôle Continu (CC)</w:t>
                          </w: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1660"/>
                            <w:ind w:left="5" w:hanging="5"/>
                            <w:rPr>
                              <w:sz w:val="22"/>
                              <w:szCs w:val="22"/>
                            </w:rPr>
                          </w:pPr>
                          <w:r>
                            <w:rPr>
                              <w:rStyle w:val="CharStyle173"/>
                            </w:rPr>
                            <w:t>report session 1 -Algorithmes et communication dans les réseaux</w:t>
                          </w: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0.25</w:t>
                          </w:r>
                        </w:p>
                      </w:tc>
                    </w:tr>
                    <w:tr w:rsidR="00A12F64">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10"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bl>
                  <w:p w:rsidR="00000000" w:rsidRDefault="00702A44"/>
                </w:txbxContent>
              </v:textbox>
            </v:shape>
            <v:shape id="_x0000_s1180" type="#_x0000_t202" style="position:absolute;left:1191;top:7047;width:2314;height:888" filled="f" strokecolor="white" strokeweight="0">
              <v:textbox inset="0,0,0,0">
                <w:txbxContent>
                  <w:p w:rsidR="00A12F64" w:rsidRDefault="00702A44">
                    <w:pPr>
                      <w:pStyle w:val="Style886"/>
                      <w:rPr>
                        <w:sz w:val="22"/>
                        <w:szCs w:val="22"/>
                      </w:rPr>
                    </w:pPr>
                    <w:r>
                      <w:rPr>
                        <w:rStyle w:val="CharStyle173"/>
                      </w:rPr>
                      <w:t>Informations complémentaires sur les</w:t>
                    </w:r>
                  </w:p>
                  <w:p w:rsidR="00A12F64" w:rsidRDefault="00702A44">
                    <w:pPr>
                      <w:pStyle w:val="Style886"/>
                      <w:spacing w:before="34" w:line="240" w:lineRule="auto"/>
                      <w:rPr>
                        <w:sz w:val="22"/>
                        <w:szCs w:val="22"/>
                      </w:rPr>
                    </w:pPr>
                    <w:r>
                      <w:rPr>
                        <w:rStyle w:val="CharStyle173"/>
                      </w:rPr>
                      <w:t>MCC :</w:t>
                    </w:r>
                  </w:p>
                </w:txbxContent>
              </v:textbox>
            </v:shape>
            <w10:wrap type="topAndBottom" anchorx="margin"/>
          </v:group>
        </w:pict>
      </w:r>
    </w:p>
    <w:p w:rsidR="00A12F64" w:rsidRDefault="00702A44">
      <w:pPr>
        <w:spacing w:after="0" w:line="240" w:lineRule="exact"/>
        <w:rPr>
          <w:rFonts w:ascii="Times New Roman" w:eastAsia="Times New Roman" w:hAnsi="Times New Roman" w:cs="Times New Roman"/>
          <w:sz w:val="20"/>
          <w:szCs w:val="20"/>
        </w:rPr>
      </w:pPr>
    </w:p>
    <w:p w:rsidR="00A12F64" w:rsidRDefault="00702A44">
      <w:pPr>
        <w:spacing w:before="72"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486"/>
        <w:gridCol w:w="7493"/>
      </w:tblGrid>
      <w:tr w:rsidR="00A12F64">
        <w:tblPrEx>
          <w:tblCellMar>
            <w:top w:w="0" w:type="dxa"/>
            <w:bottom w:w="0" w:type="dxa"/>
          </w:tblCellMar>
        </w:tblPrEx>
        <w:tc>
          <w:tcPr>
            <w:tcW w:w="2486"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Forme d'enseignement :</w:t>
            </w:r>
          </w:p>
        </w:tc>
        <w:tc>
          <w:tcPr>
            <w:tcW w:w="7493"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Enseignement présentiel</w:t>
            </w:r>
          </w:p>
        </w:tc>
      </w:tr>
      <w:tr w:rsidR="00A12F64">
        <w:tblPrEx>
          <w:tblCellMar>
            <w:top w:w="0" w:type="dxa"/>
            <w:bottom w:w="0" w:type="dxa"/>
          </w:tblCellMar>
        </w:tblPrEx>
        <w:tc>
          <w:tcPr>
            <w:tcW w:w="2486"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Site de formation :</w:t>
            </w:r>
          </w:p>
        </w:tc>
        <w:tc>
          <w:tcPr>
            <w:tcW w:w="7493"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Université Bordeaux 1 (Talence)</w:t>
            </w:r>
          </w:p>
        </w:tc>
      </w:tr>
      <w:tr w:rsidR="00A12F64">
        <w:tblPrEx>
          <w:tblCellMar>
            <w:top w:w="0" w:type="dxa"/>
            <w:bottom w:w="0" w:type="dxa"/>
          </w:tblCellMar>
        </w:tblPrEx>
        <w:tc>
          <w:tcPr>
            <w:tcW w:w="2486" w:type="dxa"/>
            <w:tcBorders>
              <w:top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Langue d'enseignement :</w:t>
            </w:r>
          </w:p>
        </w:tc>
        <w:tc>
          <w:tcPr>
            <w:tcW w:w="7493" w:type="dxa"/>
            <w:tcBorders>
              <w:top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Français + Anglais</w:t>
            </w:r>
          </w:p>
        </w:tc>
      </w:tr>
    </w:tbl>
    <w:p w:rsidR="00A12F64" w:rsidRDefault="003B53DD">
      <w:pPr>
        <w:spacing w:before="53" w:after="0" w:line="293" w:lineRule="exact"/>
        <w:ind w:right="5990"/>
        <w:rPr>
          <w:rFonts w:ascii="Times New Roman" w:eastAsia="Times New Roman" w:hAnsi="Times New Roman" w:cs="Times New Roman"/>
        </w:rPr>
      </w:pPr>
      <w:r>
        <w:rPr>
          <w:rFonts w:ascii="Times New Roman" w:eastAsia="Times New Roman" w:hAnsi="Times New Roman" w:cs="Times New Roman"/>
        </w:rPr>
        <w:br w:type="page"/>
      </w:r>
      <w:r>
        <w:rPr>
          <w:rFonts w:ascii="Times New Roman" w:eastAsia="Times New Roman" w:hAnsi="Times New Roman" w:cs="Times New Roman"/>
        </w:rPr>
        <w:lastRenderedPageBreak/>
        <w:t xml:space="preserve"> Libellé de </w:t>
      </w:r>
      <w:proofErr w:type="spellStart"/>
      <w:r>
        <w:rPr>
          <w:rFonts w:ascii="Times New Roman" w:eastAsia="Times New Roman" w:hAnsi="Times New Roman" w:cs="Times New Roman"/>
        </w:rPr>
        <w:t>l’ue</w:t>
      </w:r>
      <w:proofErr w:type="spellEnd"/>
      <w:r w:rsidR="00702A44">
        <w:rPr>
          <w:rFonts w:ascii="Times New Roman" w:eastAsia="Times New Roman" w:hAnsi="Times New Roman" w:cs="Times New Roman"/>
        </w:rPr>
        <w:t xml:space="preserve"> : Logique et Langage Libellé court : Logique et Langage</w:t>
      </w:r>
    </w:p>
    <w:p w:rsidR="00A12F64" w:rsidRDefault="00702A44">
      <w:pPr>
        <w:tabs>
          <w:tab w:val="left" w:leader="underscore" w:pos="9629"/>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J1IN9M11</w:t>
      </w:r>
      <w:r>
        <w:rPr>
          <w:rFonts w:ascii="Times New Roman" w:eastAsia="Times New Roman" w:hAnsi="Times New Roman" w:cs="Times New Roman"/>
        </w:rPr>
        <w:tab/>
      </w:r>
    </w:p>
    <w:p w:rsidR="00A12F64" w:rsidRDefault="00702A44">
      <w:pPr>
        <w:tabs>
          <w:tab w:val="left" w:leader="underscore" w:pos="4325"/>
          <w:tab w:val="left" w:leader="underscore" w:pos="8717"/>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Niveau : M2</w:t>
      </w:r>
      <w:r>
        <w:rPr>
          <w:rFonts w:ascii="Times New Roman" w:eastAsia="Times New Roman" w:hAnsi="Times New Roman" w:cs="Times New Roman"/>
        </w:rPr>
        <w:tab/>
      </w:r>
      <w:r>
        <w:rPr>
          <w:rFonts w:ascii="Times New Roman" w:eastAsia="Times New Roman" w:hAnsi="Times New Roman" w:cs="Times New Roman"/>
          <w:u w:val="single"/>
        </w:rPr>
        <w:t xml:space="preserve">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d'automne</w:t>
      </w:r>
      <w:r>
        <w:rPr>
          <w:rFonts w:ascii="Times New Roman" w:eastAsia="Times New Roman" w:hAnsi="Times New Roman" w:cs="Times New Roman"/>
        </w:rPr>
        <w:tab/>
      </w:r>
      <w:r>
        <w:rPr>
          <w:rFonts w:ascii="Times New Roman" w:eastAsia="Times New Roman" w:hAnsi="Times New Roman" w:cs="Times New Roman"/>
          <w:u w:val="single"/>
        </w:rPr>
        <w:t>ECTS :6</w:t>
      </w:r>
    </w:p>
    <w:p w:rsidR="00A12F64" w:rsidRDefault="00702A44">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 xml:space="preserve">Marc ZEITOUN </w:t>
      </w:r>
      <w:r w:rsidRPr="003B53DD">
        <w:rPr>
          <w:rFonts w:ascii="Times New Roman" w:eastAsia="Times New Roman" w:hAnsi="Times New Roman" w:cs="Times New Roman"/>
          <w:lang w:eastAsia="en-US"/>
        </w:rPr>
        <w:t>(</w:t>
      </w:r>
      <w:hyperlink r:id="rId84" w:history="1">
        <w:r w:rsidRPr="003B53DD">
          <w:rPr>
            <w:rFonts w:ascii="Times New Roman" w:eastAsia="Times New Roman" w:hAnsi="Times New Roman" w:cs="Times New Roman"/>
            <w:u w:val="single"/>
            <w:lang w:eastAsia="en-US"/>
          </w:rPr>
          <w:t>marc.zeitoun@u-bordeaux1.fr</w:t>
        </w:r>
      </w:hyperlink>
      <w:r w:rsidRPr="003B53DD">
        <w:rPr>
          <w:rFonts w:ascii="Times New Roman" w:eastAsia="Times New Roman" w:hAnsi="Times New Roman" w:cs="Times New Roman"/>
          <w:lang w:eastAsia="en-US"/>
        </w:rPr>
        <w:t>)</w:t>
      </w:r>
    </w:p>
    <w:p w:rsidR="00A12F64" w:rsidRDefault="00702A44">
      <w:pPr>
        <w:tabs>
          <w:tab w:val="left" w:pos="2544"/>
        </w:tabs>
        <w:spacing w:before="5"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r>
        <w:rPr>
          <w:rFonts w:ascii="Times New Roman" w:eastAsia="Times New Roman" w:hAnsi="Times New Roman" w:cs="Times New Roman"/>
          <w:u w:val="single"/>
        </w:rPr>
        <w:t>UFR DE MATHEMATIQUES ET INFORMATIQUE</w:t>
      </w:r>
    </w:p>
    <w:p w:rsidR="00A12F64" w:rsidRDefault="00702A44">
      <w:pPr>
        <w:tabs>
          <w:tab w:val="left" w:leader="underscore" w:pos="2558"/>
          <w:tab w:val="left" w:leader="underscore" w:pos="9590"/>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A12F64" w:rsidRDefault="00702A44">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Formation initiale + Formation continue</w:t>
      </w:r>
    </w:p>
    <w:p w:rsidR="00A12F64" w:rsidRDefault="00702A44">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Notions de base de logique : système formel, modèle ; notions de théorie des langages :</w:t>
      </w:r>
    </w:p>
    <w:p w:rsidR="00A12F64" w:rsidRDefault="00702A44">
      <w:pPr>
        <w:tabs>
          <w:tab w:val="left" w:leader="underscore" w:pos="9586"/>
        </w:tabs>
        <w:spacing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grammaires</w:t>
      </w:r>
      <w:proofErr w:type="gramEnd"/>
      <w:r>
        <w:rPr>
          <w:rFonts w:ascii="Times New Roman" w:eastAsia="Times New Roman" w:hAnsi="Times New Roman" w:cs="Times New Roman"/>
          <w:u w:val="single"/>
        </w:rPr>
        <w:t>, automates.</w:t>
      </w:r>
      <w:r>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Objectifs pédagogiques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Approfondir les aspects de la Logiqu</w:t>
      </w:r>
      <w:r>
        <w:rPr>
          <w:rFonts w:ascii="Times New Roman" w:eastAsia="Times New Roman" w:hAnsi="Times New Roman" w:cs="Times New Roman"/>
        </w:rPr>
        <w:t>e Mathématique:</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Théorie des modèles appliquée à la spécification d'objets combinatoires.</w:t>
      </w:r>
    </w:p>
    <w:p w:rsidR="00A12F64" w:rsidRDefault="00702A44">
      <w:pPr>
        <w:spacing w:after="0" w:line="293" w:lineRule="exact"/>
        <w:jc w:val="both"/>
        <w:rPr>
          <w:rFonts w:ascii="Times New Roman" w:eastAsia="Times New Roman" w:hAnsi="Times New Roman" w:cs="Times New Roman"/>
        </w:rPr>
      </w:pPr>
      <w:r>
        <w:rPr>
          <w:rFonts w:ascii="Times New Roman" w:eastAsia="Times New Roman" w:hAnsi="Times New Roman" w:cs="Times New Roman"/>
        </w:rPr>
        <w:t xml:space="preserve">Systèmes formels fournissant des méthodes de génération, de </w:t>
      </w:r>
      <w:proofErr w:type="spellStart"/>
      <w:r>
        <w:rPr>
          <w:rFonts w:ascii="Times New Roman" w:eastAsia="Times New Roman" w:hAnsi="Times New Roman" w:cs="Times New Roman"/>
        </w:rPr>
        <w:t>typage</w:t>
      </w:r>
      <w:proofErr w:type="gramStart"/>
      <w:r>
        <w:rPr>
          <w:rFonts w:ascii="Times New Roman" w:eastAsia="Times New Roman" w:hAnsi="Times New Roman" w:cs="Times New Roman"/>
        </w:rPr>
        <w:t>,de</w:t>
      </w:r>
      <w:proofErr w:type="spellEnd"/>
      <w:proofErr w:type="gramEnd"/>
      <w:r>
        <w:rPr>
          <w:rFonts w:ascii="Times New Roman" w:eastAsia="Times New Roman" w:hAnsi="Times New Roman" w:cs="Times New Roman"/>
        </w:rPr>
        <w:t xml:space="preserve"> preuves de propriétés. Ces notions sont fondamentales pour aborder la recherche soit dans le cadr</w:t>
      </w:r>
      <w:r>
        <w:rPr>
          <w:rFonts w:ascii="Times New Roman" w:eastAsia="Times New Roman" w:hAnsi="Times New Roman" w:cs="Times New Roman"/>
        </w:rPr>
        <w:t>e d'une thèse, soit en milieu</w:t>
      </w:r>
    </w:p>
    <w:p w:rsidR="00A12F64" w:rsidRDefault="00702A44">
      <w:pPr>
        <w:tabs>
          <w:tab w:val="left" w:leader="underscore" w:pos="9586"/>
        </w:tabs>
        <w:spacing w:before="5"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industriel</w:t>
      </w:r>
      <w:proofErr w:type="gramEnd"/>
      <w:r>
        <w:rPr>
          <w:rFonts w:ascii="Times New Roman" w:eastAsia="Times New Roman" w:hAnsi="Times New Roman" w:cs="Times New Roman"/>
          <w:u w:val="single"/>
        </w:rPr>
        <w:t xml:space="preserve">, notamment dans la vérification et le traitement des </w:t>
      </w:r>
      <w:proofErr w:type="spellStart"/>
      <w:r>
        <w:rPr>
          <w:rFonts w:ascii="Times New Roman" w:eastAsia="Times New Roman" w:hAnsi="Times New Roman" w:cs="Times New Roman"/>
          <w:u w:val="single"/>
        </w:rPr>
        <w:t>langu</w:t>
      </w:r>
      <w:proofErr w:type="spellEnd"/>
      <w:r>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Compétences acquises :</w:t>
      </w:r>
    </w:p>
    <w:p w:rsidR="00A12F64" w:rsidRDefault="00702A44">
      <w:pPr>
        <w:numPr>
          <w:ilvl w:val="0"/>
          <w:numId w:val="13"/>
        </w:numPr>
        <w:tabs>
          <w:tab w:val="left" w:pos="139"/>
        </w:tabs>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Compréhension des matières enseignées, complétées par des lectures et l'assistance aux séminaires du </w:t>
      </w:r>
      <w:proofErr w:type="spellStart"/>
      <w:r>
        <w:rPr>
          <w:rFonts w:ascii="Times New Roman" w:eastAsia="Times New Roman" w:hAnsi="Times New Roman" w:cs="Times New Roman"/>
        </w:rPr>
        <w:t>LaBRI</w:t>
      </w:r>
      <w:proofErr w:type="spellEnd"/>
      <w:r>
        <w:rPr>
          <w:rFonts w:ascii="Times New Roman" w:eastAsia="Times New Roman" w:hAnsi="Times New Roman" w:cs="Times New Roman"/>
        </w:rPr>
        <w:t>.</w:t>
      </w:r>
    </w:p>
    <w:p w:rsidR="00A12F64" w:rsidRDefault="00702A44">
      <w:pPr>
        <w:numPr>
          <w:ilvl w:val="0"/>
          <w:numId w:val="13"/>
        </w:numPr>
        <w:tabs>
          <w:tab w:val="left" w:pos="139"/>
        </w:tabs>
        <w:spacing w:after="0" w:line="293" w:lineRule="exact"/>
        <w:rPr>
          <w:rFonts w:ascii="Times New Roman" w:eastAsia="Times New Roman" w:hAnsi="Times New Roman" w:cs="Times New Roman"/>
        </w:rPr>
      </w:pPr>
      <w:r>
        <w:rPr>
          <w:rFonts w:ascii="Times New Roman" w:eastAsia="Times New Roman" w:hAnsi="Times New Roman" w:cs="Times New Roman"/>
        </w:rPr>
        <w:t>Doit permettre de situer</w:t>
      </w:r>
      <w:r>
        <w:rPr>
          <w:rFonts w:ascii="Times New Roman" w:eastAsia="Times New Roman" w:hAnsi="Times New Roman" w:cs="Times New Roman"/>
        </w:rPr>
        <w:t xml:space="preserve"> un article ou une documentation technique par rapport aux notions</w:t>
      </w:r>
    </w:p>
    <w:p w:rsidR="00A12F64" w:rsidRDefault="00702A44">
      <w:pPr>
        <w:tabs>
          <w:tab w:val="left" w:leader="underscore" w:pos="9581"/>
        </w:tabs>
        <w:spacing w:before="5"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enseignées</w:t>
      </w:r>
      <w:proofErr w:type="gramEnd"/>
      <w:r>
        <w:rPr>
          <w:rFonts w:ascii="Times New Roman" w:eastAsia="Times New Roman" w:hAnsi="Times New Roman" w:cs="Times New Roman"/>
          <w:u w:val="single"/>
        </w:rPr>
        <w:t>.</w:t>
      </w:r>
      <w:r>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Programme - descriptif :</w:t>
      </w:r>
    </w:p>
    <w:p w:rsidR="00A12F64" w:rsidRDefault="00702A44">
      <w:pPr>
        <w:spacing w:after="0" w:line="298" w:lineRule="exact"/>
        <w:rPr>
          <w:rFonts w:ascii="Times New Roman" w:eastAsia="Times New Roman" w:hAnsi="Times New Roman" w:cs="Times New Roman"/>
        </w:rPr>
      </w:pPr>
      <w:proofErr w:type="gramStart"/>
      <w:r>
        <w:rPr>
          <w:rFonts w:ascii="Times New Roman" w:eastAsia="Times New Roman" w:hAnsi="Times New Roman" w:cs="Times New Roman"/>
        </w:rPr>
        <w:t>1)Automates</w:t>
      </w:r>
      <w:proofErr w:type="gramEnd"/>
      <w:r>
        <w:rPr>
          <w:rFonts w:ascii="Times New Roman" w:eastAsia="Times New Roman" w:hAnsi="Times New Roman" w:cs="Times New Roman"/>
        </w:rPr>
        <w:t>, grammaires et systèmes formels, en vue de la théorie des langages formels au sens large (spécifications d'</w:t>
      </w:r>
      <w:r>
        <w:rPr>
          <w:rFonts w:ascii="Times New Roman" w:eastAsia="Times New Roman" w:hAnsi="Times New Roman" w:cs="Times New Roman"/>
        </w:rPr>
        <w:t>objets combinatoires) et le traitement automatique des langues naturelles.</w:t>
      </w:r>
    </w:p>
    <w:p w:rsidR="00A12F64" w:rsidRDefault="00702A44">
      <w:pPr>
        <w:spacing w:after="0" w:line="240" w:lineRule="exact"/>
        <w:rPr>
          <w:rFonts w:ascii="Times New Roman" w:eastAsia="Times New Roman" w:hAnsi="Times New Roman" w:cs="Times New Roman"/>
          <w:sz w:val="20"/>
          <w:szCs w:val="20"/>
        </w:rPr>
      </w:pPr>
    </w:p>
    <w:p w:rsidR="00A12F64" w:rsidRDefault="00702A44">
      <w:pPr>
        <w:spacing w:before="53" w:after="0" w:line="293" w:lineRule="exact"/>
        <w:rPr>
          <w:rFonts w:ascii="Times New Roman" w:eastAsia="Times New Roman" w:hAnsi="Times New Roman" w:cs="Times New Roman"/>
        </w:rPr>
      </w:pPr>
      <w:proofErr w:type="gramStart"/>
      <w:r>
        <w:rPr>
          <w:rFonts w:ascii="Times New Roman" w:eastAsia="Times New Roman" w:hAnsi="Times New Roman" w:cs="Times New Roman"/>
        </w:rPr>
        <w:t>2)Spécifications</w:t>
      </w:r>
      <w:proofErr w:type="gramEnd"/>
      <w:r>
        <w:rPr>
          <w:rFonts w:ascii="Times New Roman" w:eastAsia="Times New Roman" w:hAnsi="Times New Roman" w:cs="Times New Roman"/>
        </w:rPr>
        <w:t xml:space="preserve"> d'objets combinatoires en logique, Théorie des types : aspects syntaxiques et sémantiques.</w:t>
      </w:r>
    </w:p>
    <w:p w:rsidR="00A12F64" w:rsidRDefault="00702A44">
      <w:pPr>
        <w:spacing w:after="0" w:line="240" w:lineRule="exact"/>
        <w:rPr>
          <w:rFonts w:ascii="Times New Roman" w:eastAsia="Times New Roman" w:hAnsi="Times New Roman" w:cs="Times New Roman"/>
          <w:sz w:val="20"/>
          <w:szCs w:val="20"/>
        </w:rPr>
      </w:pPr>
    </w:p>
    <w:p w:rsidR="00A12F64" w:rsidRDefault="00702A44">
      <w:pPr>
        <w:spacing w:before="62" w:after="0" w:line="293" w:lineRule="exact"/>
        <w:rPr>
          <w:rFonts w:ascii="Times New Roman" w:eastAsia="Times New Roman" w:hAnsi="Times New Roman" w:cs="Times New Roman"/>
        </w:rPr>
      </w:pPr>
      <w:proofErr w:type="gramStart"/>
      <w:r>
        <w:rPr>
          <w:rFonts w:ascii="Times New Roman" w:eastAsia="Times New Roman" w:hAnsi="Times New Roman" w:cs="Times New Roman"/>
        </w:rPr>
        <w:t>3)Passages</w:t>
      </w:r>
      <w:proofErr w:type="gramEnd"/>
      <w:r>
        <w:rPr>
          <w:rFonts w:ascii="Times New Roman" w:eastAsia="Times New Roman" w:hAnsi="Times New Roman" w:cs="Times New Roman"/>
        </w:rPr>
        <w:t xml:space="preserve"> d'un mode de description à un </w:t>
      </w:r>
      <w:proofErr w:type="spellStart"/>
      <w:r>
        <w:rPr>
          <w:rFonts w:ascii="Times New Roman" w:eastAsia="Times New Roman" w:hAnsi="Times New Roman" w:cs="Times New Roman"/>
        </w:rPr>
        <w:t>autre.Synthèses</w:t>
      </w:r>
      <w:proofErr w:type="spellEnd"/>
      <w:r>
        <w:rPr>
          <w:rFonts w:ascii="Times New Roman" w:eastAsia="Times New Roman" w:hAnsi="Times New Roman" w:cs="Times New Roman"/>
        </w:rPr>
        <w:t xml:space="preserve"> d'algorithmes </w:t>
      </w:r>
      <w:r>
        <w:rPr>
          <w:rFonts w:ascii="Times New Roman" w:eastAsia="Times New Roman" w:hAnsi="Times New Roman" w:cs="Times New Roman"/>
        </w:rPr>
        <w:t>et de programmes à partir de spécifications formelles. Bibliographie :</w:t>
      </w:r>
    </w:p>
    <w:p w:rsidR="00A12F64" w:rsidRDefault="00702A44">
      <w:pPr>
        <w:spacing w:after="0" w:line="240" w:lineRule="exact"/>
        <w:jc w:val="both"/>
        <w:rPr>
          <w:rFonts w:ascii="Times New Roman" w:eastAsia="Times New Roman" w:hAnsi="Times New Roman" w:cs="Times New Roman"/>
          <w:sz w:val="20"/>
          <w:szCs w:val="20"/>
        </w:rPr>
      </w:pPr>
    </w:p>
    <w:p w:rsidR="00A12F64" w:rsidRDefault="00702A44">
      <w:pPr>
        <w:spacing w:before="96"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2937B5D5">
          <v:group id="_x0000_s1181" style="position:absolute;left:0;text-align:left;margin-left:0;margin-top:148.55pt;width:496.05pt;height:103.45pt;z-index:251729920;mso-wrap-distance-left:1.9pt;mso-wrap-distance-top:10.55pt;mso-wrap-distance-right:1.9pt;mso-position-horizontal-relative:margin" coordorigin="1133,13613" coordsize="9921,2069">
            <v:shape id="_x0000_s1182" type="#_x0000_t202" style="position:absolute;left:1133;top:13882;width:9921;height:180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Semaines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5</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6</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7</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8</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9</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10</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15</w:t>
                          </w: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TD</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TP</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CI</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TDM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r>
                  </w:tbl>
                  <w:p w:rsidR="00000000" w:rsidRDefault="00702A44"/>
                </w:txbxContent>
              </v:textbox>
            </v:shape>
            <v:shape id="_x0000_s1183" type="#_x0000_t202" style="position:absolute;left:1191;top:13613;width:3130;height:254" filled="f" strokecolor="white" strokeweight="0">
              <v:textbox inset="0,0,0,0">
                <w:txbxContent>
                  <w:p w:rsidR="00A12F64" w:rsidRDefault="00702A44">
                    <w:pPr>
                      <w:pStyle w:val="Style1141"/>
                      <w:spacing w:line="240" w:lineRule="auto"/>
                      <w:rPr>
                        <w:sz w:val="22"/>
                        <w:szCs w:val="22"/>
                      </w:rPr>
                    </w:pPr>
                    <w:r>
                      <w:rPr>
                        <w:rStyle w:val="CharStyle173"/>
                      </w:rPr>
                      <w:t>Répartitions des enseignements :</w:t>
                    </w:r>
                  </w:p>
                </w:txbxContent>
              </v:textbox>
            </v:shape>
            <w10:wrap type="topAndBottom" anchorx="margin"/>
          </v:group>
        </w:pict>
      </w:r>
      <w:r>
        <w:rPr>
          <w:rFonts w:ascii="Times New Roman" w:eastAsia="Times New Roman" w:hAnsi="Times New Roman" w:cs="Times New Roman"/>
        </w:rPr>
        <w:t>Volume des enseignements :</w:t>
      </w:r>
    </w:p>
    <w:p w:rsidR="00A12F64" w:rsidRDefault="00702A44">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A12F64">
        <w:tblPrEx>
          <w:tblCellMar>
            <w:top w:w="0" w:type="dxa"/>
            <w:bottom w:w="0" w:type="dxa"/>
          </w:tblCellMar>
        </w:tblPrEx>
        <w:tc>
          <w:tcPr>
            <w:tcW w:w="4958" w:type="dxa"/>
            <w:tcBorders>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A12F64" w:rsidRDefault="00702A44">
      <w:pPr>
        <w:spacing w:after="0" w:line="240" w:lineRule="auto"/>
        <w:rPr>
          <w:rFonts w:ascii="Times New Roman" w:eastAsia="Times New Roman" w:hAnsi="Times New Roman" w:cs="Times New Roman"/>
          <w:sz w:val="20"/>
          <w:szCs w:val="20"/>
        </w:rPr>
        <w:sectPr w:rsidR="00A12F64">
          <w:type w:val="continuous"/>
          <w:pgSz w:w="11905" w:h="16837"/>
          <w:pgMar w:top="1117" w:right="970" w:bottom="1440" w:left="970" w:header="720" w:footer="720" w:gutter="0"/>
          <w:cols w:space="720"/>
        </w:sectPr>
      </w:pPr>
    </w:p>
    <w:p w:rsidR="00A12F64" w:rsidRDefault="00702A44">
      <w:pPr>
        <w:spacing w:before="5"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DS</w:t>
      </w:r>
    </w:p>
    <w:p w:rsidR="00A12F64" w:rsidRDefault="00702A44">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br w:type="column"/>
      </w:r>
      <w:r>
        <w:rPr>
          <w:rFonts w:ascii="Times New Roman" w:eastAsia="Times New Roman" w:hAnsi="Times New Roman" w:cs="Times New Roman"/>
          <w:u w:val="single"/>
        </w:rPr>
        <w:lastRenderedPageBreak/>
        <w:t>00h00</w:t>
      </w:r>
    </w:p>
    <w:p w:rsidR="00A12F64" w:rsidRDefault="00702A44">
      <w:pPr>
        <w:spacing w:after="0" w:line="240" w:lineRule="auto"/>
        <w:rPr>
          <w:rFonts w:ascii="Times New Roman" w:eastAsia="Times New Roman" w:hAnsi="Times New Roman" w:cs="Times New Roman"/>
          <w:sz w:val="20"/>
          <w:szCs w:val="20"/>
        </w:rPr>
        <w:sectPr w:rsidR="00A12F64">
          <w:type w:val="continuous"/>
          <w:pgSz w:w="11905" w:h="16837"/>
          <w:pgMar w:top="1151" w:right="953" w:bottom="1440" w:left="1039" w:header="720" w:footer="720" w:gutter="0"/>
          <w:cols w:num="2" w:space="720" w:equalWidth="0">
            <w:col w:w="720" w:space="8472"/>
            <w:col w:w="720"/>
          </w:cols>
        </w:sectPr>
      </w:pPr>
    </w:p>
    <w:p w:rsidR="00A12F64" w:rsidRDefault="00702A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w14:anchorId="5947767B">
          <v:group id="_x0000_s1184" style="position:absolute;margin-left:0;margin-top:17.05pt;width:496.8pt;height:413.05pt;z-index:251730944;mso-wrap-distance-left:1.9pt;mso-wrap-distance-top:7.45pt;mso-wrap-distance-right:1.9pt;mso-wrap-distance-bottom:15.35pt;mso-position-horizontal-relative:margin" coordorigin="1128,1752" coordsize="9936,8261">
            <v:shape id="_x0000_s1185" type="#_x0000_t202" style="position:absolute;left:1128;top:2016;width:9936;height:7138"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A12F64">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Epreuves 1ère session</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Durées</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Coefficients</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Examen écrit terminal</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03h00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0.5</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Contrôle Continu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0.5</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bottom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Epreuves 2ème session (éventuellement)</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Durées</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Coefficients</w:t>
                          </w:r>
                        </w:p>
                      </w:tc>
                    </w:tr>
                    <w:tr w:rsidR="00A12F64">
                      <w:tblPrEx>
                        <w:tblCellMar>
                          <w:top w:w="0" w:type="dxa"/>
                          <w:bottom w:w="0" w:type="dxa"/>
                        </w:tblCellMar>
                      </w:tblPrEx>
                      <w:tc>
                        <w:tcPr>
                          <w:tcW w:w="2486" w:type="dxa"/>
                          <w:tcBorders>
                            <w:top w:val="single" w:sz="6" w:space="0" w:color="auto"/>
                            <w:left w:val="single" w:sz="6" w:space="0" w:color="auto"/>
                            <w:right w:val="single" w:sz="6" w:space="0" w:color="auto"/>
                          </w:tcBorders>
                        </w:tcPr>
                        <w:p w:rsidR="00A12F64" w:rsidRDefault="00702A44">
                          <w:pPr>
                            <w:pStyle w:val="Style1042"/>
                            <w:rPr>
                              <w:sz w:val="22"/>
                              <w:szCs w:val="22"/>
                            </w:rPr>
                          </w:pPr>
                          <w:r>
                            <w:rPr>
                              <w:rStyle w:val="CharStyle173"/>
                            </w:rPr>
                            <w:t>Examen écrit ou oral</w:t>
                          </w:r>
                        </w:p>
                      </w:tc>
                      <w:tc>
                        <w:tcPr>
                          <w:tcW w:w="2477" w:type="dxa"/>
                          <w:tcBorders>
                            <w:top w:val="single" w:sz="6" w:space="0" w:color="auto"/>
                            <w:left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right w:val="single" w:sz="6" w:space="0" w:color="auto"/>
                          </w:tcBorders>
                        </w:tcPr>
                        <w:p w:rsidR="00A12F64" w:rsidRDefault="00702A44">
                          <w:pPr>
                            <w:pStyle w:val="Style1042"/>
                            <w:rPr>
                              <w:sz w:val="22"/>
                              <w:szCs w:val="22"/>
                            </w:rPr>
                          </w:pPr>
                          <w:r>
                            <w:rPr>
                              <w:rStyle w:val="CharStyle173"/>
                            </w:rPr>
                            <w:t>03h00</w:t>
                          </w:r>
                        </w:p>
                      </w:tc>
                      <w:tc>
                        <w:tcPr>
                          <w:tcW w:w="2491" w:type="dxa"/>
                          <w:tcBorders>
                            <w:top w:val="single" w:sz="6" w:space="0" w:color="auto"/>
                            <w:left w:val="single" w:sz="6" w:space="0" w:color="auto"/>
                            <w:right w:val="single" w:sz="6" w:space="0" w:color="auto"/>
                          </w:tcBorders>
                        </w:tcPr>
                        <w:p w:rsidR="00A12F64" w:rsidRDefault="00702A44">
                          <w:pPr>
                            <w:pStyle w:val="Style1042"/>
                            <w:rPr>
                              <w:sz w:val="22"/>
                              <w:szCs w:val="22"/>
                            </w:rPr>
                          </w:pPr>
                          <w:r>
                            <w:rPr>
                              <w:rStyle w:val="CharStyle173"/>
                            </w:rPr>
                            <w:t>0.5</w:t>
                          </w:r>
                        </w:p>
                      </w:tc>
                    </w:tr>
                    <w:tr w:rsidR="00A12F64">
                      <w:tblPrEx>
                        <w:tblCellMar>
                          <w:top w:w="0" w:type="dxa"/>
                          <w:bottom w:w="0" w:type="dxa"/>
                        </w:tblCellMar>
                      </w:tblPrEx>
                      <w:tc>
                        <w:tcPr>
                          <w:tcW w:w="2486" w:type="dxa"/>
                          <w:tcBorders>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(selon l'effectif)</w:t>
                          </w:r>
                        </w:p>
                      </w:tc>
                      <w:tc>
                        <w:tcPr>
                          <w:tcW w:w="2477" w:type="dxa"/>
                          <w:tcBorders>
                            <w:left w:val="single" w:sz="6" w:space="0" w:color="auto"/>
                            <w:bottom w:val="single" w:sz="6" w:space="0" w:color="auto"/>
                            <w:right w:val="single" w:sz="6" w:space="0" w:color="auto"/>
                          </w:tcBorders>
                        </w:tcPr>
                        <w:p w:rsidR="00A12F64" w:rsidRDefault="00702A44">
                          <w:pPr>
                            <w:pStyle w:val="Style300"/>
                          </w:pPr>
                        </w:p>
                      </w:tc>
                      <w:tc>
                        <w:tcPr>
                          <w:tcW w:w="2482" w:type="dxa"/>
                          <w:tcBorders>
                            <w:left w:val="single" w:sz="6" w:space="0" w:color="auto"/>
                            <w:bottom w:val="single" w:sz="6" w:space="0" w:color="auto"/>
                            <w:right w:val="single" w:sz="6" w:space="0" w:color="auto"/>
                          </w:tcBorders>
                        </w:tcPr>
                        <w:p w:rsidR="00A12F64" w:rsidRDefault="00702A44">
                          <w:pPr>
                            <w:pStyle w:val="Style300"/>
                          </w:pPr>
                        </w:p>
                      </w:tc>
                      <w:tc>
                        <w:tcPr>
                          <w:tcW w:w="2491" w:type="dxa"/>
                          <w:tcBorders>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Contrôle Continu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report session 1</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0.5</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bl>
                  <w:p w:rsidR="00000000" w:rsidRDefault="00702A44"/>
                </w:txbxContent>
              </v:textbox>
            </v:shape>
            <v:shape id="_x0000_s1186" type="#_x0000_t202" style="position:absolute;left:1190;top:9125;width:2314;height:888" filled="f" strokecolor="white" strokeweight="0">
              <v:textbox inset="0,0,0,0">
                <w:txbxContent>
                  <w:p w:rsidR="00A12F64" w:rsidRDefault="00702A44">
                    <w:pPr>
                      <w:pStyle w:val="Style886"/>
                      <w:rPr>
                        <w:sz w:val="22"/>
                        <w:szCs w:val="22"/>
                      </w:rPr>
                    </w:pPr>
                    <w:r>
                      <w:rPr>
                        <w:rStyle w:val="CharStyle173"/>
                      </w:rPr>
                      <w:t>Informations complémentaires sur les</w:t>
                    </w:r>
                  </w:p>
                  <w:p w:rsidR="00A12F64" w:rsidRDefault="00702A44">
                    <w:pPr>
                      <w:pStyle w:val="Style886"/>
                      <w:spacing w:before="34" w:line="240" w:lineRule="auto"/>
                      <w:rPr>
                        <w:sz w:val="22"/>
                        <w:szCs w:val="22"/>
                      </w:rPr>
                    </w:pPr>
                    <w:r>
                      <w:rPr>
                        <w:rStyle w:val="CharStyle173"/>
                      </w:rPr>
                      <w:t>MCC :</w:t>
                    </w:r>
                  </w:p>
                </w:txbxContent>
              </v:textbox>
            </v:shape>
            <v:shape id="_x0000_s1187" type="#_x0000_t202" style="position:absolute;left:1190;top:1752;width:5856;height:254" filled="f" strokecolor="white" strokeweight="0">
              <v:textbox inset="0,0,0,0">
                <w:txbxContent>
                  <w:p w:rsidR="00A12F64" w:rsidRDefault="00702A44">
                    <w:pPr>
                      <w:pStyle w:val="Style886"/>
                      <w:spacing w:line="240" w:lineRule="auto"/>
                      <w:jc w:val="both"/>
                      <w:rPr>
                        <w:sz w:val="22"/>
                        <w:szCs w:val="22"/>
                      </w:rPr>
                    </w:pPr>
                    <w:r>
                      <w:rPr>
                        <w:rStyle w:val="CharStyle173"/>
                      </w:rPr>
                      <w:t>Mode d'évaluation : Modalités de contrôle des connaissances</w:t>
                    </w:r>
                  </w:p>
                </w:txbxContent>
              </v:textbox>
            </v:shape>
            <w10:wrap type="topAndBottom" anchorx="margin"/>
          </v:group>
        </w:pict>
      </w:r>
    </w:p>
    <w:p w:rsidR="00A12F64" w:rsidRDefault="00702A44">
      <w:pPr>
        <w:spacing w:after="0" w:line="240" w:lineRule="exact"/>
        <w:rPr>
          <w:rFonts w:ascii="Times New Roman" w:eastAsia="Times New Roman" w:hAnsi="Times New Roman" w:cs="Times New Roman"/>
          <w:sz w:val="20"/>
          <w:szCs w:val="20"/>
        </w:rPr>
      </w:pPr>
    </w:p>
    <w:p w:rsidR="00A12F64" w:rsidRDefault="00702A44">
      <w:pPr>
        <w:spacing w:before="67"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486"/>
        <w:gridCol w:w="7493"/>
      </w:tblGrid>
      <w:tr w:rsidR="00A12F64">
        <w:tblPrEx>
          <w:tblCellMar>
            <w:top w:w="0" w:type="dxa"/>
            <w:bottom w:w="0" w:type="dxa"/>
          </w:tblCellMar>
        </w:tblPrEx>
        <w:tc>
          <w:tcPr>
            <w:tcW w:w="2486"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Forme d'enseignement :</w:t>
            </w:r>
          </w:p>
        </w:tc>
        <w:tc>
          <w:tcPr>
            <w:tcW w:w="7493"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Enseignement présentiel</w:t>
            </w:r>
          </w:p>
        </w:tc>
      </w:tr>
      <w:tr w:rsidR="00A12F64">
        <w:tblPrEx>
          <w:tblCellMar>
            <w:top w:w="0" w:type="dxa"/>
            <w:bottom w:w="0" w:type="dxa"/>
          </w:tblCellMar>
        </w:tblPrEx>
        <w:tc>
          <w:tcPr>
            <w:tcW w:w="2486"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Site de formation :</w:t>
            </w:r>
          </w:p>
        </w:tc>
        <w:tc>
          <w:tcPr>
            <w:tcW w:w="7493"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Université Bordeaux 1 (Talence)</w:t>
            </w:r>
          </w:p>
        </w:tc>
      </w:tr>
      <w:tr w:rsidR="00A12F64">
        <w:tblPrEx>
          <w:tblCellMar>
            <w:top w:w="0" w:type="dxa"/>
            <w:bottom w:w="0" w:type="dxa"/>
          </w:tblCellMar>
        </w:tblPrEx>
        <w:tc>
          <w:tcPr>
            <w:tcW w:w="2486" w:type="dxa"/>
            <w:tcBorders>
              <w:top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Langue d'enseignement :</w:t>
            </w:r>
          </w:p>
        </w:tc>
        <w:tc>
          <w:tcPr>
            <w:tcW w:w="7493" w:type="dxa"/>
            <w:tcBorders>
              <w:top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Français</w:t>
            </w:r>
          </w:p>
        </w:tc>
      </w:tr>
    </w:tbl>
    <w:p w:rsidR="00A12F64" w:rsidRDefault="00702A44">
      <w:pPr>
        <w:spacing w:after="0" w:line="1" w:lineRule="exact"/>
        <w:rPr>
          <w:rFonts w:ascii="Times New Roman" w:eastAsia="Times New Roman" w:hAnsi="Times New Roman" w:cs="Times New Roman"/>
          <w:sz w:val="20"/>
          <w:szCs w:val="20"/>
        </w:rPr>
        <w:sectPr w:rsidR="00A12F64">
          <w:type w:val="continuous"/>
          <w:pgSz w:w="11905" w:h="16837"/>
          <w:pgMar w:top="1151" w:right="972" w:bottom="1440" w:left="953" w:header="720" w:footer="720" w:gutter="0"/>
          <w:cols w:space="720"/>
        </w:sectPr>
      </w:pPr>
    </w:p>
    <w:p w:rsidR="00A12F64" w:rsidRDefault="00702A44">
      <w:pPr>
        <w:spacing w:after="0" w:line="1"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w14:anchorId="25993F2D">
          <v:group id="_x0000_s1194" style="position:absolute;margin-left:0;margin-top:684.25pt;width:496.05pt;height:43.95pt;z-index:251738112;mso-wrap-distance-left:7in;mso-wrap-distance-top:10.55pt;mso-wrap-distance-right:7in;mso-position-horizontal-relative:margin" coordorigin="1133,14803" coordsize="9921,879">
            <v:shape id="_x0000_s1195" type="#_x0000_t202" style="position:absolute;left:1133;top:15067;width:9921;height:615"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Semaines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5</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6</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7</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8</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9</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10</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15</w:t>
                          </w: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02h00</w:t>
                          </w:r>
                        </w:p>
                      </w:tc>
                    </w:tr>
                  </w:tbl>
                  <w:p w:rsidR="00000000" w:rsidRDefault="00702A44"/>
                </w:txbxContent>
              </v:textbox>
            </v:shape>
            <v:shape id="_x0000_s1196" type="#_x0000_t202" style="position:absolute;left:1191;top:14803;width:3130;height:255" filled="f" strokecolor="white" strokeweight="0">
              <v:textbox inset="0,0,0,0">
                <w:txbxContent>
                  <w:p w:rsidR="00A12F64" w:rsidRDefault="00702A44">
                    <w:pPr>
                      <w:pStyle w:val="Style1141"/>
                      <w:spacing w:line="240" w:lineRule="auto"/>
                      <w:rPr>
                        <w:sz w:val="22"/>
                        <w:szCs w:val="22"/>
                      </w:rPr>
                    </w:pPr>
                    <w:r>
                      <w:rPr>
                        <w:rStyle w:val="CharStyle173"/>
                      </w:rPr>
                      <w:t>Répartitions des enseignements :</w:t>
                    </w:r>
                  </w:p>
                </w:txbxContent>
              </v:textbox>
            </v:shape>
            <w10:wrap type="topAndBottom" anchorx="margin"/>
          </v:group>
        </w:pict>
      </w:r>
      <w:r>
        <w:rPr>
          <w:rFonts w:ascii="Times New Roman" w:eastAsia="Times New Roman" w:hAnsi="Times New Roman" w:cs="Times New Roman"/>
          <w:sz w:val="20"/>
          <w:szCs w:val="20"/>
        </w:rPr>
        <w:pict w14:anchorId="031969CF">
          <v:shape id="_x0000_s1193" type="#_x0000_t202" style="position:absolute;margin-left:0;margin-top:519.6pt;width:496.8pt;height:149.3pt;z-index:251737088;mso-wrap-distance-left:7in;mso-wrap-distance-top:0;mso-wrap-distance-right:7in;mso-wrap-distance-bottom:15.35pt;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4963"/>
                    <w:gridCol w:w="4973"/>
                  </w:tblGrid>
                  <w:tr w:rsidR="00A12F64">
                    <w:tblPrEx>
                      <w:tblCellMar>
                        <w:top w:w="0" w:type="dxa"/>
                        <w:bottom w:w="0" w:type="dxa"/>
                      </w:tblCellMar>
                    </w:tblPrEx>
                    <w:tc>
                      <w:tcPr>
                        <w:tcW w:w="9936" w:type="dxa"/>
                        <w:gridSpan w:val="2"/>
                        <w:tcBorders>
                          <w:top w:val="single" w:sz="6" w:space="0" w:color="auto"/>
                          <w:bottom w:val="single" w:sz="6" w:space="0" w:color="auto"/>
                        </w:tcBorders>
                      </w:tcPr>
                      <w:p w:rsidR="00A12F64" w:rsidRDefault="00702A44">
                        <w:pPr>
                          <w:pStyle w:val="Style1042"/>
                          <w:rPr>
                            <w:sz w:val="22"/>
                            <w:szCs w:val="22"/>
                          </w:rPr>
                        </w:pPr>
                        <w:r>
                          <w:rPr>
                            <w:rStyle w:val="CharStyle173"/>
                          </w:rPr>
                          <w:t>Bibliographie :</w:t>
                        </w:r>
                      </w:p>
                    </w:tc>
                  </w:tr>
                  <w:tr w:rsidR="00A12F64">
                    <w:tblPrEx>
                      <w:tblCellMar>
                        <w:top w:w="0" w:type="dxa"/>
                        <w:bottom w:w="0" w:type="dxa"/>
                      </w:tblCellMar>
                    </w:tblPrEx>
                    <w:tc>
                      <w:tcPr>
                        <w:tcW w:w="4963" w:type="dxa"/>
                        <w:tcBorders>
                          <w:top w:val="single" w:sz="6" w:space="0" w:color="auto"/>
                        </w:tcBorders>
                      </w:tcPr>
                      <w:p w:rsidR="00A12F64" w:rsidRDefault="00702A44">
                        <w:pPr>
                          <w:pStyle w:val="Style1042"/>
                          <w:rPr>
                            <w:sz w:val="22"/>
                            <w:szCs w:val="22"/>
                          </w:rPr>
                        </w:pPr>
                        <w:r>
                          <w:rPr>
                            <w:rStyle w:val="CharStyle173"/>
                          </w:rPr>
                          <w:t>Volume des enseignements :</w:t>
                        </w:r>
                      </w:p>
                    </w:tc>
                    <w:tc>
                      <w:tcPr>
                        <w:tcW w:w="4973" w:type="dxa"/>
                        <w:tcBorders>
                          <w:top w:val="single" w:sz="6" w:space="0" w:color="auto"/>
                          <w:bottom w:val="single" w:sz="6" w:space="0" w:color="auto"/>
                        </w:tcBorders>
                      </w:tcPr>
                      <w:p w:rsidR="00A12F64" w:rsidRDefault="00702A44">
                        <w:pPr>
                          <w:pStyle w:val="Style300"/>
                        </w:pPr>
                      </w:p>
                    </w:tc>
                  </w:tr>
                  <w:tr w:rsidR="00A12F64">
                    <w:tblPrEx>
                      <w:tblCellMar>
                        <w:top w:w="0" w:type="dxa"/>
                        <w:bottom w:w="0" w:type="dxa"/>
                      </w:tblCellMar>
                    </w:tblPrEx>
                    <w:tc>
                      <w:tcPr>
                        <w:tcW w:w="4963" w:type="dxa"/>
                        <w:tcBorders>
                          <w:bottom w:val="single" w:sz="6" w:space="0" w:color="auto"/>
                          <w:right w:val="single" w:sz="6" w:space="0" w:color="auto"/>
                        </w:tcBorders>
                      </w:tcPr>
                      <w:p w:rsidR="00A12F64" w:rsidRDefault="00702A44">
                        <w:pPr>
                          <w:pStyle w:val="Style300"/>
                        </w:pP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Nombre d'heures en présentiel</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Cours Magistraux (CM)</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24.00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 xml:space="preserve">Travaux Dirigés </w:t>
                        </w:r>
                        <w:r>
                          <w:rPr>
                            <w:rStyle w:val="CharStyle173"/>
                            <w:lang w:val="de-DE" w:eastAsia="de-DE"/>
                          </w:rPr>
                          <w:t>(TD)</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24.00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 xml:space="preserve">Travaux Pratiques </w:t>
                        </w:r>
                        <w:r>
                          <w:rPr>
                            <w:rStyle w:val="CharStyle173"/>
                            <w:lang w:val="de-DE" w:eastAsia="de-DE"/>
                          </w:rPr>
                          <w:t>(TP)</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Cours Intégrés (CI)</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Travaux Dirigés sur machine (TDM)</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Accompagnement</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0.00</w:t>
                        </w:r>
                      </w:p>
                    </w:tc>
                  </w:tr>
                </w:tbl>
                <w:p w:rsidR="00000000" w:rsidRDefault="00702A44"/>
              </w:txbxContent>
            </v:textbox>
            <w10:wrap type="topAndBottom" anchorx="margin"/>
          </v:shape>
        </w:pict>
      </w:r>
      <w:r>
        <w:rPr>
          <w:rFonts w:ascii="Times New Roman" w:eastAsia="Times New Roman" w:hAnsi="Times New Roman" w:cs="Times New Roman"/>
          <w:sz w:val="20"/>
          <w:szCs w:val="20"/>
        </w:rPr>
        <w:pict w14:anchorId="00FCD01E">
          <v:shape id="_x0000_s1192" type="#_x0000_t202" style="position:absolute;margin-left:0;margin-top:222.5pt;width:475.95pt;height:297.85pt;z-index:251736064;mso-wrap-distance-left:7in;mso-wrap-distance-top:0;mso-wrap-distance-right:7in;mso-wrap-distance-bottom:0;mso-position-horizontal-relative:margin;mso-position-vertical-relative:text" filled="f" stroked="f">
            <v:textbox inset="0,0,0,0">
              <w:txbxContent>
                <w:p w:rsidR="00A12F64" w:rsidRDefault="00702A44">
                  <w:pPr>
                    <w:pStyle w:val="Style1141"/>
                    <w:jc w:val="left"/>
                    <w:rPr>
                      <w:sz w:val="22"/>
                      <w:szCs w:val="22"/>
                    </w:rPr>
                  </w:pPr>
                  <w:r>
                    <w:rPr>
                      <w:rStyle w:val="CharStyle173"/>
                    </w:rPr>
                    <w:t>Compétences acquises :</w:t>
                  </w:r>
                </w:p>
                <w:p w:rsidR="00A12F64" w:rsidRDefault="00702A44">
                  <w:pPr>
                    <w:pStyle w:val="Style886"/>
                    <w:spacing w:before="5" w:line="293" w:lineRule="exact"/>
                    <w:rPr>
                      <w:sz w:val="22"/>
                      <w:szCs w:val="22"/>
                    </w:rPr>
                  </w:pPr>
                  <w:r>
                    <w:rPr>
                      <w:rStyle w:val="CharStyle173"/>
                    </w:rPr>
                    <w:t>Modéliser un problème bio-informatique en termes de structures de données (mots, arbres, graphes).</w:t>
                  </w:r>
                </w:p>
                <w:p w:rsidR="00A12F64" w:rsidRDefault="00702A44">
                  <w:pPr>
                    <w:pStyle w:val="Style886"/>
                    <w:spacing w:line="293" w:lineRule="exact"/>
                    <w:rPr>
                      <w:sz w:val="22"/>
                      <w:szCs w:val="22"/>
                    </w:rPr>
                  </w:pPr>
                  <w:r>
                    <w:rPr>
                      <w:rStyle w:val="CharStyle173"/>
                    </w:rPr>
                    <w:t>Utilisation des principaux algorithmes, méthodes et heuristiques développées en bio-informatique ou dans des domaines de l'</w:t>
                  </w:r>
                  <w:r>
                    <w:rPr>
                      <w:rStyle w:val="CharStyle173"/>
                    </w:rPr>
                    <w:t xml:space="preserve">informatique fondamentale et </w:t>
                  </w:r>
                  <w:proofErr w:type="gramStart"/>
                  <w:r>
                    <w:rPr>
                      <w:rStyle w:val="CharStyle173"/>
                    </w:rPr>
                    <w:t>pertinent</w:t>
                  </w:r>
                  <w:proofErr w:type="gramEnd"/>
                  <w:r>
                    <w:rPr>
                      <w:rStyle w:val="CharStyle173"/>
                    </w:rPr>
                    <w:t xml:space="preserve"> pour la bio-informatique. Mesurer le potentiel applicatif des méthodes et outils développés en bio-informatique pour d'autres champs applicatifs tels les sciences sociales. Avoir une vue sur l'ensemble des outils et</w:t>
                  </w:r>
                </w:p>
                <w:p w:rsidR="00A12F64" w:rsidRDefault="00702A44">
                  <w:pPr>
                    <w:pStyle w:val="Style1141"/>
                    <w:tabs>
                      <w:tab w:val="left" w:leader="underscore" w:pos="9514"/>
                    </w:tabs>
                    <w:spacing w:before="5"/>
                    <w:rPr>
                      <w:sz w:val="22"/>
                      <w:szCs w:val="22"/>
                    </w:rPr>
                  </w:pPr>
                  <w:proofErr w:type="gramStart"/>
                  <w:r>
                    <w:rPr>
                      <w:rStyle w:val="CharStyle173"/>
                      <w:u w:val="single"/>
                    </w:rPr>
                    <w:t>i</w:t>
                  </w:r>
                  <w:r>
                    <w:rPr>
                      <w:rStyle w:val="CharStyle173"/>
                      <w:u w:val="single"/>
                    </w:rPr>
                    <w:t>mplémentations</w:t>
                  </w:r>
                  <w:proofErr w:type="gramEnd"/>
                  <w:r>
                    <w:rPr>
                      <w:rStyle w:val="CharStyle173"/>
                      <w:u w:val="single"/>
                    </w:rPr>
                    <w:t xml:space="preserve"> mis à disposition par la communauté de recherche.</w:t>
                  </w:r>
                  <w:r>
                    <w:rPr>
                      <w:rStyle w:val="CharStyle173"/>
                    </w:rPr>
                    <w:tab/>
                  </w:r>
                </w:p>
                <w:p w:rsidR="00A12F64" w:rsidRDefault="00702A44">
                  <w:pPr>
                    <w:pStyle w:val="Style1141"/>
                    <w:jc w:val="left"/>
                    <w:rPr>
                      <w:sz w:val="22"/>
                      <w:szCs w:val="22"/>
                    </w:rPr>
                  </w:pPr>
                  <w:r>
                    <w:rPr>
                      <w:rStyle w:val="CharStyle173"/>
                    </w:rPr>
                    <w:t>Programme - descriptif :</w:t>
                  </w:r>
                </w:p>
                <w:p w:rsidR="00A12F64" w:rsidRDefault="00702A44">
                  <w:pPr>
                    <w:pStyle w:val="Style886"/>
                    <w:spacing w:line="293" w:lineRule="exact"/>
                    <w:rPr>
                      <w:sz w:val="22"/>
                      <w:szCs w:val="22"/>
                    </w:rPr>
                  </w:pPr>
                  <w:r>
                    <w:rPr>
                      <w:rStyle w:val="CharStyle173"/>
                    </w:rPr>
                    <w:t>Traitement automatique et analyse d'objets biologiques arborescents (structures secondaires d'</w:t>
                  </w:r>
                  <w:proofErr w:type="spellStart"/>
                  <w:r>
                    <w:rPr>
                      <w:rStyle w:val="CharStyle173"/>
                    </w:rPr>
                    <w:t>ARNs</w:t>
                  </w:r>
                  <w:proofErr w:type="spellEnd"/>
                  <w:r>
                    <w:rPr>
                      <w:rStyle w:val="CharStyle173"/>
                    </w:rPr>
                    <w:t>, architecture de plantes, etc.): comparaison d'arborescences, dist</w:t>
                  </w:r>
                  <w:r>
                    <w:rPr>
                      <w:rStyle w:val="CharStyle173"/>
                    </w:rPr>
                    <w:t>ance d'édition (opérations structurelles élémentaires, opérations d'édition). Formulation en termes de problème d'optimisation, algorithmes efficaces en temps et en espace, solutions incrémentales, programmation dynamique.</w:t>
                  </w:r>
                </w:p>
                <w:p w:rsidR="00A12F64" w:rsidRDefault="00702A44">
                  <w:pPr>
                    <w:pStyle w:val="Style886"/>
                    <w:spacing w:line="293" w:lineRule="exact"/>
                    <w:rPr>
                      <w:sz w:val="22"/>
                      <w:szCs w:val="22"/>
                    </w:rPr>
                  </w:pPr>
                  <w:r>
                    <w:rPr>
                      <w:rStyle w:val="CharStyle173"/>
                    </w:rPr>
                    <w:t>Réseaux d'interactions et métabol</w:t>
                  </w:r>
                  <w:r>
                    <w:rPr>
                      <w:rStyle w:val="CharStyle173"/>
                    </w:rPr>
                    <w:t>iques, voies métaboliques. Exploration des relations du type "</w:t>
                  </w:r>
                  <w:proofErr w:type="spellStart"/>
                  <w:r>
                    <w:rPr>
                      <w:rStyle w:val="CharStyle173"/>
                    </w:rPr>
                    <w:t>guilt</w:t>
                  </w:r>
                  <w:proofErr w:type="spellEnd"/>
                  <w:r>
                    <w:rPr>
                      <w:rStyle w:val="CharStyle173"/>
                    </w:rPr>
                    <w:t xml:space="preserve"> by association", recherche de chemins et sous-graphes indiquant des voies de signalisation, recherche de modes élémentaires.</w:t>
                  </w:r>
                </w:p>
                <w:p w:rsidR="00A12F64" w:rsidRDefault="00702A44">
                  <w:pPr>
                    <w:pStyle w:val="Style886"/>
                    <w:tabs>
                      <w:tab w:val="left" w:leader="underscore" w:pos="9514"/>
                    </w:tabs>
                    <w:spacing w:before="5" w:line="293" w:lineRule="exact"/>
                    <w:rPr>
                      <w:sz w:val="22"/>
                      <w:szCs w:val="22"/>
                    </w:rPr>
                  </w:pPr>
                  <w:r>
                    <w:rPr>
                      <w:rStyle w:val="CharStyle173"/>
                    </w:rPr>
                    <w:t>Visualisation de graphes, visualisation d'informations. Algorit</w:t>
                  </w:r>
                  <w:r>
                    <w:rPr>
                      <w:rStyle w:val="CharStyle173"/>
                    </w:rPr>
                    <w:t>hmes de dessin, interaction avec les</w:t>
                  </w:r>
                  <w:r>
                    <w:rPr>
                      <w:rStyle w:val="CharStyle173"/>
                    </w:rPr>
                    <w:br/>
                    <w:t>représentations visuelles des graphes. Construction et classification de paramètres pertinents</w:t>
                  </w:r>
                  <w:proofErr w:type="gramStart"/>
                  <w:r>
                    <w:rPr>
                      <w:rStyle w:val="CharStyle173"/>
                    </w:rPr>
                    <w:t>,</w:t>
                  </w:r>
                  <w:proofErr w:type="gramEnd"/>
                  <w:r>
                    <w:rPr>
                      <w:rStyle w:val="CharStyle173"/>
                    </w:rPr>
                    <w:br/>
                  </w:r>
                  <w:r>
                    <w:rPr>
                      <w:rStyle w:val="CharStyle173"/>
                      <w:u w:val="single"/>
                    </w:rPr>
                    <w:t>dessins de grands graphes, fragmentation (</w:t>
                  </w:r>
                  <w:proofErr w:type="spellStart"/>
                  <w:r>
                    <w:rPr>
                      <w:rStyle w:val="CharStyle173"/>
                      <w:u w:val="single"/>
                    </w:rPr>
                    <w:t>clustering</w:t>
                  </w:r>
                  <w:proofErr w:type="spellEnd"/>
                  <w:r>
                    <w:rPr>
                      <w:rStyle w:val="CharStyle173"/>
                      <w:u w:val="single"/>
                    </w:rPr>
                    <w:t>) de graphes.</w:t>
                  </w:r>
                  <w:r>
                    <w:rPr>
                      <w:rStyle w:val="CharStyle173"/>
                    </w:rPr>
                    <w:tab/>
                  </w:r>
                </w:p>
              </w:txbxContent>
            </v:textbox>
            <w10:wrap type="topAndBottom" anchorx="margin"/>
          </v:shape>
        </w:pict>
      </w:r>
      <w:r>
        <w:rPr>
          <w:rFonts w:ascii="Times New Roman" w:eastAsia="Times New Roman" w:hAnsi="Times New Roman" w:cs="Times New Roman"/>
          <w:sz w:val="20"/>
          <w:szCs w:val="20"/>
        </w:rPr>
        <w:pict w14:anchorId="7DC8BEED">
          <v:shape id="_x0000_s1189" type="#_x0000_t202" style="position:absolute;margin-left:0;margin-top:46.55pt;width:485.5pt;height:12.7pt;z-index:251732992;mso-wrap-distance-left:7in;mso-wrap-distance-top:0;mso-wrap-distance-right:7in;mso-wrap-distance-bottom:.25pt;mso-position-horizontal-relative:margin;mso-position-vertical-relative:text" filled="f" stroked="f">
            <v:textbox inset="0,0,0,0">
              <w:txbxContent>
                <w:p w:rsidR="00A12F64" w:rsidRDefault="00702A44">
                  <w:pPr>
                    <w:pStyle w:val="Style1141"/>
                    <w:tabs>
                      <w:tab w:val="left" w:pos="4397"/>
                      <w:tab w:val="left" w:pos="8794"/>
                    </w:tabs>
                    <w:spacing w:line="240" w:lineRule="auto"/>
                    <w:rPr>
                      <w:sz w:val="22"/>
                      <w:szCs w:val="22"/>
                    </w:rPr>
                  </w:pPr>
                  <w:r>
                    <w:rPr>
                      <w:rStyle w:val="CharStyle173"/>
                    </w:rPr>
                    <w:t>Niveau : M2</w:t>
                  </w:r>
                  <w:r>
                    <w:rPr>
                      <w:rStyle w:val="CharStyle173"/>
                    </w:rPr>
                    <w:tab/>
                    <w:t xml:space="preserve">Période </w:t>
                  </w:r>
                  <w:proofErr w:type="gramStart"/>
                  <w:r>
                    <w:rPr>
                      <w:rStyle w:val="CharStyle173"/>
                    </w:rPr>
                    <w:t>:Semestre</w:t>
                  </w:r>
                  <w:proofErr w:type="gramEnd"/>
                  <w:r>
                    <w:rPr>
                      <w:rStyle w:val="CharStyle173"/>
                    </w:rPr>
                    <w:t xml:space="preserve"> d'automne</w:t>
                  </w:r>
                  <w:r>
                    <w:rPr>
                      <w:rStyle w:val="CharStyle173"/>
                    </w:rPr>
                    <w:tab/>
                    <w:t>ECTS :6</w:t>
                  </w:r>
                </w:p>
              </w:txbxContent>
            </v:textbox>
            <w10:wrap type="topAndBottom" anchorx="margin"/>
          </v:shape>
        </w:pict>
      </w:r>
      <w:r>
        <w:rPr>
          <w:rFonts w:ascii="Times New Roman" w:eastAsia="Times New Roman" w:hAnsi="Times New Roman" w:cs="Times New Roman"/>
          <w:sz w:val="20"/>
          <w:szCs w:val="20"/>
        </w:rPr>
        <w:pict w14:anchorId="19518B7F">
          <v:shape id="_x0000_s1190" type="#_x0000_t202" style="position:absolute;margin-left:0;margin-top:148.55pt;width:468.25pt;height:74.15pt;z-index:251734016;mso-wrap-distance-left:7in;mso-wrap-distance-top:0;mso-wrap-distance-right:7in;mso-wrap-distance-bottom:0;mso-position-horizontal-relative:margin;mso-position-vertical-relative:text" filled="f" stroked="f">
            <v:textbox inset="0,0,0,0">
              <w:txbxContent>
                <w:p w:rsidR="00A12F64" w:rsidRDefault="00702A44">
                  <w:pPr>
                    <w:pStyle w:val="Style1141"/>
                    <w:jc w:val="left"/>
                    <w:rPr>
                      <w:sz w:val="22"/>
                      <w:szCs w:val="22"/>
                    </w:rPr>
                  </w:pPr>
                  <w:r>
                    <w:rPr>
                      <w:rStyle w:val="CharStyle173"/>
                    </w:rPr>
                    <w:t>Ob</w:t>
                  </w:r>
                  <w:r>
                    <w:rPr>
                      <w:rStyle w:val="CharStyle173"/>
                    </w:rPr>
                    <w:t>jectifs pédagogiques :</w:t>
                  </w:r>
                </w:p>
                <w:p w:rsidR="00A12F64" w:rsidRDefault="00702A44">
                  <w:pPr>
                    <w:pStyle w:val="Style886"/>
                    <w:spacing w:line="293" w:lineRule="exact"/>
                    <w:rPr>
                      <w:sz w:val="22"/>
                      <w:szCs w:val="22"/>
                    </w:rPr>
                  </w:pPr>
                  <w:r>
                    <w:rPr>
                      <w:rStyle w:val="CharStyle173"/>
                    </w:rPr>
                    <w:t xml:space="preserve">Présenter les méthodes informatiques d'exploitation de grandes masses de données, dont la </w:t>
                  </w:r>
                  <w:proofErr w:type="spellStart"/>
                  <w:r>
                    <w:rPr>
                      <w:rStyle w:val="CharStyle173"/>
                    </w:rPr>
                    <w:t>bioinformatique</w:t>
                  </w:r>
                  <w:proofErr w:type="spellEnd"/>
                  <w:r>
                    <w:rPr>
                      <w:rStyle w:val="CharStyle173"/>
                    </w:rPr>
                    <w:t xml:space="preserve"> est l'un des domaines d'application. On présentera en particulier les algorithmes sur les mots et sur les arbres pour traiter d</w:t>
                  </w:r>
                  <w:r>
                    <w:rPr>
                      <w:rStyle w:val="CharStyle173"/>
                    </w:rPr>
                    <w:t>es données biologiques, et on étudiera les techniques de visualisation de grands ensembles d'informations, notamment de grands graphes.</w:t>
                  </w:r>
                </w:p>
              </w:txbxContent>
            </v:textbox>
            <w10:wrap type="topAndBottom" anchorx="margin"/>
          </v:shape>
        </w:pict>
      </w:r>
      <w:r>
        <w:rPr>
          <w:rFonts w:ascii="Times New Roman" w:eastAsia="Times New Roman" w:hAnsi="Times New Roman" w:cs="Times New Roman"/>
          <w:sz w:val="20"/>
          <w:szCs w:val="20"/>
        </w:rPr>
        <w:pict w14:anchorId="6861421A">
          <v:shape id="_x0000_s1191" type="#_x0000_t202" style="position:absolute;margin-left:0;margin-top:59.5pt;width:485.55pt;height:90pt;z-index:251735040;mso-wrap-distance-left:7in;mso-wrap-distance-top:0;mso-wrap-distance-right:7in;mso-wrap-distance-bottom:0;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549"/>
                    <w:gridCol w:w="7162"/>
                  </w:tblGrid>
                  <w:tr w:rsidR="00A12F64">
                    <w:tblPrEx>
                      <w:tblCellMar>
                        <w:top w:w="0" w:type="dxa"/>
                        <w:bottom w:w="0" w:type="dxa"/>
                      </w:tblCellMar>
                    </w:tblPrEx>
                    <w:tc>
                      <w:tcPr>
                        <w:tcW w:w="2549" w:type="dxa"/>
                        <w:tcBorders>
                          <w:top w:val="single" w:sz="6" w:space="0" w:color="auto"/>
                          <w:bottom w:val="single" w:sz="6" w:space="0" w:color="auto"/>
                        </w:tcBorders>
                      </w:tcPr>
                      <w:p w:rsidR="00A12F64" w:rsidRDefault="00702A44">
                        <w:pPr>
                          <w:pStyle w:val="Style1042"/>
                          <w:rPr>
                            <w:sz w:val="22"/>
                            <w:szCs w:val="22"/>
                          </w:rPr>
                        </w:pPr>
                        <w:r>
                          <w:rPr>
                            <w:rStyle w:val="CharStyle173"/>
                          </w:rPr>
                          <w:t>Responsable :</w:t>
                        </w:r>
                      </w:p>
                    </w:tc>
                    <w:tc>
                      <w:tcPr>
                        <w:tcW w:w="7162" w:type="dxa"/>
                        <w:tcBorders>
                          <w:top w:val="single" w:sz="6" w:space="0" w:color="auto"/>
                          <w:bottom w:val="single" w:sz="6" w:space="0" w:color="auto"/>
                        </w:tcBorders>
                      </w:tcPr>
                      <w:p w:rsidR="00A12F64" w:rsidRDefault="00702A44">
                        <w:pPr>
                          <w:pStyle w:val="Style1042"/>
                          <w:rPr>
                            <w:sz w:val="22"/>
                            <w:szCs w:val="22"/>
                          </w:rPr>
                        </w:pPr>
                        <w:r>
                          <w:rPr>
                            <w:rStyle w:val="CharStyle173"/>
                          </w:rPr>
                          <w:t xml:space="preserve">Guy MELANCON </w:t>
                        </w:r>
                        <w:r>
                          <w:rPr>
                            <w:rStyle w:val="CharStyle173"/>
                            <w:lang w:val="en-US" w:eastAsia="en-US"/>
                          </w:rPr>
                          <w:t>(</w:t>
                        </w:r>
                        <w:hyperlink r:id="rId85" w:history="1">
                          <w:r>
                            <w:rPr>
                              <w:rStyle w:val="CharStyle173"/>
                              <w:u w:val="single"/>
                              <w:lang w:val="en-US" w:eastAsia="en-US"/>
                            </w:rPr>
                            <w:t>guy.melancon@u-bordeaux1.fr</w:t>
                          </w:r>
                        </w:hyperlink>
                        <w:r>
                          <w:rPr>
                            <w:rStyle w:val="CharStyle173"/>
                            <w:lang w:val="en-US" w:eastAsia="en-US"/>
                          </w:rPr>
                          <w:t>)</w:t>
                        </w:r>
                      </w:p>
                    </w:tc>
                  </w:tr>
                  <w:tr w:rsidR="00A12F64">
                    <w:tblPrEx>
                      <w:tblCellMar>
                        <w:top w:w="0" w:type="dxa"/>
                        <w:bottom w:w="0" w:type="dxa"/>
                      </w:tblCellMar>
                    </w:tblPrEx>
                    <w:tc>
                      <w:tcPr>
                        <w:tcW w:w="2549" w:type="dxa"/>
                        <w:tcBorders>
                          <w:top w:val="single" w:sz="6" w:space="0" w:color="auto"/>
                          <w:bottom w:val="single" w:sz="6" w:space="0" w:color="auto"/>
                        </w:tcBorders>
                      </w:tcPr>
                      <w:p w:rsidR="00A12F64" w:rsidRDefault="00702A44">
                        <w:pPr>
                          <w:pStyle w:val="Style1042"/>
                          <w:rPr>
                            <w:sz w:val="22"/>
                            <w:szCs w:val="22"/>
                          </w:rPr>
                        </w:pPr>
                        <w:r>
                          <w:rPr>
                            <w:rStyle w:val="CharStyle173"/>
                          </w:rPr>
                          <w:t>Composante :</w:t>
                        </w:r>
                      </w:p>
                    </w:tc>
                    <w:tc>
                      <w:tcPr>
                        <w:tcW w:w="7162" w:type="dxa"/>
                        <w:tcBorders>
                          <w:top w:val="single" w:sz="6" w:space="0" w:color="auto"/>
                          <w:bottom w:val="single" w:sz="6" w:space="0" w:color="auto"/>
                        </w:tcBorders>
                      </w:tcPr>
                      <w:p w:rsidR="00A12F64" w:rsidRDefault="00702A44">
                        <w:pPr>
                          <w:pStyle w:val="Style1042"/>
                          <w:rPr>
                            <w:sz w:val="22"/>
                            <w:szCs w:val="22"/>
                          </w:rPr>
                        </w:pPr>
                        <w:r>
                          <w:rPr>
                            <w:rStyle w:val="CharStyle173"/>
                          </w:rPr>
                          <w:t>UFR DE MATHEMATIQUES ET INFORMATIQUE</w:t>
                        </w:r>
                      </w:p>
                    </w:tc>
                  </w:tr>
                  <w:tr w:rsidR="00A12F64">
                    <w:tblPrEx>
                      <w:tblCellMar>
                        <w:top w:w="0" w:type="dxa"/>
                        <w:bottom w:w="0" w:type="dxa"/>
                      </w:tblCellMar>
                    </w:tblPrEx>
                    <w:tc>
                      <w:tcPr>
                        <w:tcW w:w="2549" w:type="dxa"/>
                        <w:tcBorders>
                          <w:top w:val="single" w:sz="6" w:space="0" w:color="auto"/>
                          <w:bottom w:val="single" w:sz="6" w:space="0" w:color="auto"/>
                        </w:tcBorders>
                      </w:tcPr>
                      <w:p w:rsidR="00A12F64" w:rsidRDefault="00702A44">
                        <w:pPr>
                          <w:pStyle w:val="Style1042"/>
                          <w:rPr>
                            <w:sz w:val="22"/>
                            <w:szCs w:val="22"/>
                          </w:rPr>
                        </w:pPr>
                        <w:r>
                          <w:rPr>
                            <w:rStyle w:val="CharStyle173"/>
                          </w:rPr>
                          <w:t>Discipline :</w:t>
                        </w:r>
                      </w:p>
                    </w:tc>
                    <w:tc>
                      <w:tcPr>
                        <w:tcW w:w="7162" w:type="dxa"/>
                        <w:tcBorders>
                          <w:top w:val="single" w:sz="6" w:space="0" w:color="auto"/>
                          <w:bottom w:val="single" w:sz="6" w:space="0" w:color="auto"/>
                        </w:tcBorders>
                      </w:tcPr>
                      <w:p w:rsidR="00A12F64" w:rsidRDefault="00702A44">
                        <w:pPr>
                          <w:pStyle w:val="Style1042"/>
                          <w:rPr>
                            <w:sz w:val="22"/>
                            <w:szCs w:val="22"/>
                          </w:rPr>
                        </w:pPr>
                        <w:r>
                          <w:rPr>
                            <w:rStyle w:val="CharStyle173"/>
                          </w:rPr>
                          <w:t>Informatique</w:t>
                        </w:r>
                      </w:p>
                    </w:tc>
                  </w:tr>
                  <w:tr w:rsidR="00A12F64">
                    <w:tblPrEx>
                      <w:tblCellMar>
                        <w:top w:w="0" w:type="dxa"/>
                        <w:bottom w:w="0" w:type="dxa"/>
                      </w:tblCellMar>
                    </w:tblPrEx>
                    <w:tc>
                      <w:tcPr>
                        <w:tcW w:w="2549" w:type="dxa"/>
                        <w:tcBorders>
                          <w:top w:val="single" w:sz="6" w:space="0" w:color="auto"/>
                          <w:bottom w:val="single" w:sz="6" w:space="0" w:color="auto"/>
                        </w:tcBorders>
                      </w:tcPr>
                      <w:p w:rsidR="00A12F64" w:rsidRDefault="00702A44">
                        <w:pPr>
                          <w:pStyle w:val="Style1042"/>
                          <w:rPr>
                            <w:sz w:val="22"/>
                            <w:szCs w:val="22"/>
                          </w:rPr>
                        </w:pPr>
                        <w:r>
                          <w:rPr>
                            <w:rStyle w:val="CharStyle173"/>
                          </w:rPr>
                          <w:t>Public concerné :</w:t>
                        </w:r>
                      </w:p>
                    </w:tc>
                    <w:tc>
                      <w:tcPr>
                        <w:tcW w:w="7162" w:type="dxa"/>
                        <w:tcBorders>
                          <w:top w:val="single" w:sz="6" w:space="0" w:color="auto"/>
                          <w:bottom w:val="single" w:sz="6" w:space="0" w:color="auto"/>
                        </w:tcBorders>
                      </w:tcPr>
                      <w:p w:rsidR="00A12F64" w:rsidRDefault="00702A44">
                        <w:pPr>
                          <w:pStyle w:val="Style1042"/>
                          <w:rPr>
                            <w:sz w:val="22"/>
                            <w:szCs w:val="22"/>
                          </w:rPr>
                        </w:pPr>
                        <w:r>
                          <w:rPr>
                            <w:rStyle w:val="CharStyle173"/>
                          </w:rPr>
                          <w:t>Formation initiale + Formation continue</w:t>
                        </w:r>
                      </w:p>
                    </w:tc>
                  </w:tr>
                  <w:tr w:rsidR="00A12F64">
                    <w:tblPrEx>
                      <w:tblCellMar>
                        <w:top w:w="0" w:type="dxa"/>
                        <w:bottom w:w="0" w:type="dxa"/>
                      </w:tblCellMar>
                    </w:tblPrEx>
                    <w:tc>
                      <w:tcPr>
                        <w:tcW w:w="9711" w:type="dxa"/>
                        <w:gridSpan w:val="2"/>
                        <w:tcBorders>
                          <w:top w:val="single" w:sz="6" w:space="0" w:color="auto"/>
                          <w:bottom w:val="single" w:sz="6" w:space="0" w:color="auto"/>
                        </w:tcBorders>
                      </w:tcPr>
                      <w:p w:rsidR="00A12F64" w:rsidRDefault="00702A44">
                        <w:pPr>
                          <w:pStyle w:val="Style1042"/>
                          <w:rPr>
                            <w:sz w:val="22"/>
                            <w:szCs w:val="22"/>
                          </w:rPr>
                        </w:pPr>
                        <w:proofErr w:type="spellStart"/>
                        <w:r>
                          <w:rPr>
                            <w:rStyle w:val="CharStyle173"/>
                          </w:rPr>
                          <w:t>Pré-requis</w:t>
                        </w:r>
                        <w:proofErr w:type="spellEnd"/>
                        <w:r>
                          <w:rPr>
                            <w:rStyle w:val="CharStyle173"/>
                          </w:rPr>
                          <w:t xml:space="preserve"> recommandés :</w:t>
                        </w:r>
                      </w:p>
                    </w:tc>
                  </w:tr>
                </w:tbl>
                <w:p w:rsidR="00000000" w:rsidRDefault="00702A44"/>
              </w:txbxContent>
            </v:textbox>
            <w10:wrap type="topAndBottom" anchorx="margin"/>
          </v:shape>
        </w:pict>
      </w:r>
      <w:r>
        <w:rPr>
          <w:rFonts w:ascii="Times New Roman" w:eastAsia="Times New Roman" w:hAnsi="Times New Roman" w:cs="Times New Roman"/>
          <w:sz w:val="20"/>
          <w:szCs w:val="20"/>
        </w:rPr>
        <w:pict w14:anchorId="7631DDC5">
          <v:shape id="_x0000_s1188" type="#_x0000_t202" style="position:absolute;margin-left:0;margin-top:0;width:349.7pt;height:45.85pt;z-index:251731968;mso-wrap-distance-left:7in;mso-wrap-distance-top:0;mso-wrap-distance-right:7in;mso-wrap-distance-bottom:.7pt;mso-position-horizontal-relative:margin;mso-position-vertical-relative:text" filled="f" stroked="f">
            <v:textbox inset="0,0,0,0">
              <w:txbxContent>
                <w:p w:rsidR="00A12F64" w:rsidRDefault="003B53DD">
                  <w:pPr>
                    <w:pStyle w:val="Style1141"/>
                    <w:spacing w:line="298" w:lineRule="exact"/>
                    <w:rPr>
                      <w:sz w:val="22"/>
                      <w:szCs w:val="22"/>
                    </w:rPr>
                  </w:pPr>
                  <w:r>
                    <w:rPr>
                      <w:rStyle w:val="CharStyle173"/>
                      <w:u w:val="single"/>
                    </w:rPr>
                    <w:br w:type="page"/>
                    <w:t xml:space="preserve"> Libellé de </w:t>
                  </w:r>
                  <w:proofErr w:type="spellStart"/>
                  <w:r>
                    <w:rPr>
                      <w:rStyle w:val="CharStyle173"/>
                      <w:u w:val="single"/>
                    </w:rPr>
                    <w:t>l’ue</w:t>
                  </w:r>
                  <w:proofErr w:type="spellEnd"/>
                  <w:r w:rsidR="00702A44">
                    <w:rPr>
                      <w:rStyle w:val="CharStyle173"/>
                      <w:u w:val="single"/>
                    </w:rPr>
                    <w:t xml:space="preserve"> : Algorithmes pour la bio-informatique et la visualisation</w:t>
                  </w:r>
                  <w:r w:rsidR="00702A44">
                    <w:rPr>
                      <w:rStyle w:val="CharStyle173"/>
                    </w:rPr>
                    <w:t xml:space="preserve"> Libellé court :</w:t>
                  </w:r>
                  <w:r w:rsidR="00702A44">
                    <w:rPr>
                      <w:rStyle w:val="CharStyle173"/>
                    </w:rPr>
                    <w:t xml:space="preserve"> Bio-Info et visualisation</w:t>
                  </w:r>
                </w:p>
                <w:p w:rsidR="00A12F64" w:rsidRDefault="00702A44">
                  <w:pPr>
                    <w:pStyle w:val="Style1141"/>
                    <w:tabs>
                      <w:tab w:val="left" w:leader="underscore" w:pos="6984"/>
                    </w:tabs>
                    <w:spacing w:line="298" w:lineRule="exact"/>
                    <w:rPr>
                      <w:sz w:val="22"/>
                      <w:szCs w:val="22"/>
                    </w:rPr>
                  </w:pPr>
                  <w:r>
                    <w:rPr>
                      <w:rStyle w:val="CharStyle173"/>
                      <w:u w:val="single"/>
                    </w:rPr>
                    <w:t xml:space="preserve">Code </w:t>
                  </w:r>
                  <w:proofErr w:type="spellStart"/>
                  <w:r>
                    <w:rPr>
                      <w:rStyle w:val="CharStyle173"/>
                      <w:u w:val="single"/>
                    </w:rPr>
                    <w:t>ue</w:t>
                  </w:r>
                  <w:proofErr w:type="spellEnd"/>
                  <w:r>
                    <w:rPr>
                      <w:rStyle w:val="CharStyle173"/>
                      <w:u w:val="single"/>
                    </w:rPr>
                    <w:t xml:space="preserve"> Apogée: J1IN9M12</w:t>
                  </w:r>
                  <w:r>
                    <w:rPr>
                      <w:rStyle w:val="CharStyle173"/>
                    </w:rPr>
                    <w:tab/>
                  </w:r>
                </w:p>
              </w:txbxContent>
            </v:textbox>
            <w10:wrap type="topAndBottom" anchorx="margin"/>
          </v:shape>
        </w:pict>
      </w:r>
    </w:p>
    <w:p w:rsidR="00A12F64" w:rsidRDefault="00702A44">
      <w:pPr>
        <w:spacing w:after="0" w:line="240" w:lineRule="auto"/>
        <w:rPr>
          <w:rFonts w:ascii="Times New Roman" w:eastAsia="Times New Roman" w:hAnsi="Times New Roman" w:cs="Times New Roman"/>
          <w:sz w:val="20"/>
          <w:szCs w:val="20"/>
        </w:rPr>
        <w:sectPr w:rsidR="00A12F64">
          <w:pgSz w:w="11905" w:h="16837"/>
          <w:pgMar w:top="1117" w:right="970" w:bottom="1156" w:left="970" w:header="720" w:footer="720" w:gutter="0"/>
          <w:cols w:space="720"/>
        </w:sectPr>
      </w:pPr>
    </w:p>
    <w:p w:rsidR="00A12F64" w:rsidRDefault="00702A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w14:anchorId="7215D835">
          <v:group id="_x0000_s1197" style="position:absolute;margin-left:-.25pt;margin-top:90.7pt;width:496.8pt;height:457.65pt;z-index:251739136;mso-wrap-distance-left:1.9pt;mso-wrap-distance-top:10.8pt;mso-wrap-distance-right:1.9pt;mso-position-horizontal-relative:margin" coordorigin="1128,2938" coordsize="9936,9153">
            <v:shape id="_x0000_s1198" type="#_x0000_t202" style="position:absolute;left:1128;top:3202;width:9936;height:8356"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A12F64">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ind w:left="3792"/>
                            <w:rPr>
                              <w:sz w:val="22"/>
                              <w:szCs w:val="22"/>
                            </w:rPr>
                          </w:pPr>
                          <w:r>
                            <w:rPr>
                              <w:rStyle w:val="CharStyle173"/>
                            </w:rPr>
                            <w:t>Epreuves 1ère session</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Durées</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Coefficients</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Projet</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2/3</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Contrôle Continu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1/3</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bottom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ind w:left="2894"/>
                            <w:rPr>
                              <w:sz w:val="22"/>
                              <w:szCs w:val="22"/>
                            </w:rPr>
                          </w:pPr>
                          <w:r>
                            <w:rPr>
                              <w:rStyle w:val="CharStyle173"/>
                            </w:rPr>
                            <w:t>Epreuves 2ème session (éventuellement)</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Durées</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Coefficients</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Projet</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report session 1</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2/3</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Contrôle Continu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report session 1</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1/3</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bottom w:val="single" w:sz="6" w:space="0" w:color="auto"/>
                          </w:tcBorders>
                        </w:tcPr>
                        <w:p w:rsidR="00A12F64" w:rsidRDefault="00702A44">
                          <w:pPr>
                            <w:pStyle w:val="Style1660"/>
                            <w:spacing w:line="293" w:lineRule="exact"/>
                            <w:ind w:right="4867"/>
                            <w:rPr>
                              <w:sz w:val="22"/>
                              <w:szCs w:val="22"/>
                            </w:rPr>
                          </w:pPr>
                          <w:r>
                            <w:rPr>
                              <w:rStyle w:val="CharStyle173"/>
                            </w:rPr>
                            <w:t>Informations                Pas de session 2. complémentaires sur les</w:t>
                          </w:r>
                        </w:p>
                        <w:p w:rsidR="00A12F64" w:rsidRDefault="00702A44">
                          <w:pPr>
                            <w:pStyle w:val="Style1660"/>
                            <w:spacing w:line="240" w:lineRule="auto"/>
                            <w:rPr>
                              <w:sz w:val="22"/>
                              <w:szCs w:val="22"/>
                            </w:rPr>
                          </w:pPr>
                          <w:r>
                            <w:rPr>
                              <w:rStyle w:val="CharStyle173"/>
                            </w:rPr>
                            <w:t>MCC :</w:t>
                          </w:r>
                        </w:p>
                        <w:p w:rsidR="00A12F64" w:rsidRDefault="00702A44">
                          <w:pPr>
                            <w:pStyle w:val="Style1660"/>
                            <w:spacing w:line="240" w:lineRule="auto"/>
                            <w:rPr>
                              <w:sz w:val="22"/>
                              <w:szCs w:val="22"/>
                            </w:rPr>
                          </w:pPr>
                          <w:r>
                            <w:rPr>
                              <w:rStyle w:val="CharStyle173"/>
                            </w:rPr>
                            <w:t>Forme d'enseignement :   Enseignement présentiel</w:t>
                          </w:r>
                        </w:p>
                      </w:tc>
                    </w:tr>
                  </w:tbl>
                  <w:p w:rsidR="00000000" w:rsidRDefault="00702A44"/>
                </w:txbxContent>
              </v:textbox>
            </v:shape>
            <v:shape id="_x0000_s1199" type="#_x0000_t202" style="position:absolute;left:1210;top:11540;width:5678;height:255" filled="f" strokecolor="white" strokeweight="0">
              <v:textbox inset="0,0,0,0">
                <w:txbxContent>
                  <w:p w:rsidR="00A12F64" w:rsidRDefault="00702A44">
                    <w:pPr>
                      <w:pStyle w:val="Style886"/>
                      <w:tabs>
                        <w:tab w:val="left" w:pos="2534"/>
                      </w:tabs>
                      <w:spacing w:line="240" w:lineRule="auto"/>
                      <w:jc w:val="both"/>
                      <w:rPr>
                        <w:sz w:val="22"/>
                        <w:szCs w:val="22"/>
                      </w:rPr>
                    </w:pPr>
                    <w:r>
                      <w:rPr>
                        <w:rStyle w:val="CharStyle173"/>
                      </w:rPr>
                      <w:t>Site de formation :</w:t>
                    </w:r>
                    <w:r>
                      <w:rPr>
                        <w:rStyle w:val="CharStyle173"/>
                      </w:rPr>
                      <w:tab/>
                      <w:t>Université Bordeaux 1 (Talence)</w:t>
                    </w:r>
                  </w:p>
                </w:txbxContent>
              </v:textbox>
            </v:shape>
            <v:shape id="_x0000_s1200" type="#_x0000_t202" style="position:absolute;left:1190;top:2938;width:5856;height:254" filled="f" strokecolor="white" strokeweight="0">
              <v:textbox inset="0,0,0,0">
                <w:txbxContent>
                  <w:p w:rsidR="00A12F64" w:rsidRDefault="00702A44">
                    <w:pPr>
                      <w:pStyle w:val="Style886"/>
                      <w:spacing w:line="240" w:lineRule="auto"/>
                      <w:jc w:val="both"/>
                      <w:rPr>
                        <w:sz w:val="22"/>
                        <w:szCs w:val="22"/>
                      </w:rPr>
                    </w:pPr>
                    <w:r>
                      <w:rPr>
                        <w:rStyle w:val="CharStyle173"/>
                      </w:rPr>
                      <w:t>Mode d'</w:t>
                    </w:r>
                    <w:r>
                      <w:rPr>
                        <w:rStyle w:val="CharStyle173"/>
                      </w:rPr>
                      <w:t>évaluation : Modalités de contrôle des connaissances</w:t>
                    </w:r>
                  </w:p>
                </w:txbxContent>
              </v:textbox>
            </v:shape>
            <v:shape id="_x0000_s1201" type="#_x0000_t202" style="position:absolute;left:1190;top:11837;width:3356;height:254" filled="f" strokecolor="white" strokeweight="0">
              <v:textbox inset="0,0,0,0">
                <w:txbxContent>
                  <w:p w:rsidR="00A12F64" w:rsidRDefault="00702A44">
                    <w:pPr>
                      <w:pStyle w:val="Style886"/>
                      <w:spacing w:line="240" w:lineRule="auto"/>
                      <w:jc w:val="both"/>
                      <w:rPr>
                        <w:sz w:val="22"/>
                        <w:szCs w:val="22"/>
                      </w:rPr>
                    </w:pPr>
                    <w:r>
                      <w:rPr>
                        <w:rStyle w:val="CharStyle173"/>
                      </w:rPr>
                      <w:t>Langue d'enseignement : Français</w:t>
                    </w:r>
                  </w:p>
                </w:txbxContent>
              </v:textbox>
            </v:shape>
            <w10:wrap type="topAndBottom" anchorx="margin"/>
          </v:group>
        </w:pict>
      </w: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CI</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DS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bl>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4B145D05">
          <v:group id="_x0000_s1202" style="position:absolute;margin-left:-3.1pt;margin-top:0;width:485.3pt;height:133.2pt;z-index:251740160;mso-wrap-distance-left:1.9pt;mso-wrap-distance-right:1.9pt;mso-wrap-distance-bottom:15.1pt;mso-position-horizontal-relative:margin;mso-position-vertical-relative:text" coordorigin="1128,1123" coordsize="9706,2664">
            <v:shape id="_x0000_s1203" type="#_x0000_t202" style="position:absolute;left:1128;top:1123;width:9706;height:2395"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598"/>
                      <w:gridCol w:w="6754"/>
                      <w:gridCol w:w="1354"/>
                    </w:tblGrid>
                    <w:tr w:rsidR="00A12F64">
                      <w:tblPrEx>
                        <w:tblCellMar>
                          <w:top w:w="0" w:type="dxa"/>
                          <w:bottom w:w="0" w:type="dxa"/>
                        </w:tblCellMar>
                      </w:tblPrEx>
                      <w:tc>
                        <w:tcPr>
                          <w:tcW w:w="1598" w:type="dxa"/>
                          <w:tcBorders>
                            <w:top w:val="single" w:sz="6" w:space="0" w:color="auto"/>
                            <w:left w:val="single" w:sz="6" w:space="0" w:color="auto"/>
                            <w:bottom w:val="single" w:sz="6" w:space="0" w:color="auto"/>
                          </w:tcBorders>
                        </w:tcPr>
                        <w:p w:rsidR="00A12F64" w:rsidRDefault="003B53DD">
                          <w:pPr>
                            <w:pStyle w:val="Style1042"/>
                            <w:rPr>
                              <w:sz w:val="22"/>
                              <w:szCs w:val="22"/>
                            </w:rPr>
                          </w:pPr>
                          <w:r>
                            <w:rPr>
                              <w:rStyle w:val="CharStyle173"/>
                            </w:rPr>
                            <w:br w:type="page"/>
                            <w:t xml:space="preserve"> Libellé de </w:t>
                          </w:r>
                          <w:proofErr w:type="spellStart"/>
                          <w:r>
                            <w:rPr>
                              <w:rStyle w:val="CharStyle173"/>
                            </w:rPr>
                            <w:t>l’ue</w:t>
                          </w:r>
                          <w:proofErr w:type="spellEnd"/>
                          <w:r w:rsidR="00702A44">
                            <w:rPr>
                              <w:rStyle w:val="CharStyle173"/>
                            </w:rPr>
                            <w:t xml:space="preserve"> :</w:t>
                          </w:r>
                        </w:p>
                      </w:tc>
                      <w:tc>
                        <w:tcPr>
                          <w:tcW w:w="6754" w:type="dxa"/>
                          <w:tcBorders>
                            <w:top w:val="single" w:sz="6" w:space="0" w:color="auto"/>
                            <w:bottom w:val="single" w:sz="6" w:space="0" w:color="auto"/>
                          </w:tcBorders>
                        </w:tcPr>
                        <w:p w:rsidR="00A12F64" w:rsidRDefault="00702A44">
                          <w:pPr>
                            <w:pStyle w:val="Style1042"/>
                            <w:rPr>
                              <w:sz w:val="22"/>
                              <w:szCs w:val="22"/>
                            </w:rPr>
                          </w:pPr>
                          <w:r>
                            <w:rPr>
                              <w:rStyle w:val="CharStyle173"/>
                            </w:rPr>
                            <w:t>Gestion des Projets Informatiques</w:t>
                          </w:r>
                        </w:p>
                      </w:tc>
                      <w:tc>
                        <w:tcPr>
                          <w:tcW w:w="1354" w:type="dxa"/>
                          <w:tcBorders>
                            <w:top w:val="single" w:sz="6" w:space="0" w:color="auto"/>
                            <w:bottom w:val="single" w:sz="6" w:space="0" w:color="auto"/>
                          </w:tcBorders>
                        </w:tcPr>
                        <w:p w:rsidR="00A12F64" w:rsidRDefault="00702A44">
                          <w:pPr>
                            <w:pStyle w:val="Style300"/>
                          </w:pPr>
                        </w:p>
                      </w:tc>
                    </w:tr>
                    <w:tr w:rsidR="00A12F64">
                      <w:tblPrEx>
                        <w:tblCellMar>
                          <w:top w:w="0" w:type="dxa"/>
                          <w:bottom w:w="0" w:type="dxa"/>
                        </w:tblCellMar>
                      </w:tblPrEx>
                      <w:tc>
                        <w:tcPr>
                          <w:tcW w:w="9706" w:type="dxa"/>
                          <w:gridSpan w:val="3"/>
                          <w:tcBorders>
                            <w:top w:val="single" w:sz="6" w:space="0" w:color="auto"/>
                            <w:left w:val="single" w:sz="6" w:space="0" w:color="auto"/>
                          </w:tcBorders>
                        </w:tcPr>
                        <w:p w:rsidR="00A12F64" w:rsidRDefault="00702A44">
                          <w:pPr>
                            <w:pStyle w:val="Style1042"/>
                            <w:rPr>
                              <w:sz w:val="22"/>
                              <w:szCs w:val="22"/>
                            </w:rPr>
                          </w:pPr>
                          <w:r>
                            <w:rPr>
                              <w:rStyle w:val="CharStyle173"/>
                            </w:rPr>
                            <w:t>Libellé court : Gestion des Projets</w:t>
                          </w:r>
                        </w:p>
                      </w:tc>
                    </w:tr>
                    <w:tr w:rsidR="00A12F64">
                      <w:tblPrEx>
                        <w:tblCellMar>
                          <w:top w:w="0" w:type="dxa"/>
                          <w:bottom w:w="0" w:type="dxa"/>
                        </w:tblCellMar>
                      </w:tblPrEx>
                      <w:tc>
                        <w:tcPr>
                          <w:tcW w:w="9706" w:type="dxa"/>
                          <w:gridSpan w:val="3"/>
                          <w:tcBorders>
                            <w:left w:val="single" w:sz="6" w:space="0" w:color="auto"/>
                            <w:bottom w:val="single" w:sz="6" w:space="0" w:color="auto"/>
                          </w:tcBorders>
                        </w:tcPr>
                        <w:p w:rsidR="00A12F64" w:rsidRDefault="00702A44">
                          <w:pPr>
                            <w:pStyle w:val="Style1042"/>
                            <w:rPr>
                              <w:sz w:val="22"/>
                              <w:szCs w:val="22"/>
                            </w:rPr>
                          </w:pPr>
                          <w:r>
                            <w:rPr>
                              <w:rStyle w:val="CharStyle173"/>
                            </w:rPr>
                            <w:t xml:space="preserve">Code </w:t>
                          </w:r>
                          <w:proofErr w:type="spellStart"/>
                          <w:r>
                            <w:rPr>
                              <w:rStyle w:val="CharStyle173"/>
                            </w:rPr>
                            <w:t>ue</w:t>
                          </w:r>
                          <w:proofErr w:type="spellEnd"/>
                          <w:r>
                            <w:rPr>
                              <w:rStyle w:val="CharStyle173"/>
                            </w:rPr>
                            <w:t xml:space="preserve"> Apogée: J1IN0W12</w:t>
                          </w:r>
                        </w:p>
                      </w:tc>
                    </w:tr>
                    <w:tr w:rsidR="00A12F64">
                      <w:tblPrEx>
                        <w:tblCellMar>
                          <w:top w:w="0" w:type="dxa"/>
                          <w:bottom w:w="0" w:type="dxa"/>
                        </w:tblCellMar>
                      </w:tblPrEx>
                      <w:tc>
                        <w:tcPr>
                          <w:tcW w:w="1598" w:type="dxa"/>
                          <w:tcBorders>
                            <w:top w:val="single" w:sz="6" w:space="0" w:color="auto"/>
                            <w:left w:val="single" w:sz="6" w:space="0" w:color="auto"/>
                            <w:bottom w:val="single" w:sz="6" w:space="0" w:color="auto"/>
                          </w:tcBorders>
                        </w:tcPr>
                        <w:p w:rsidR="00A12F64" w:rsidRDefault="00702A44">
                          <w:pPr>
                            <w:pStyle w:val="Style1042"/>
                            <w:rPr>
                              <w:sz w:val="22"/>
                              <w:szCs w:val="22"/>
                            </w:rPr>
                          </w:pPr>
                          <w:r>
                            <w:rPr>
                              <w:rStyle w:val="CharStyle173"/>
                            </w:rPr>
                            <w:t>Niveau : M2</w:t>
                          </w:r>
                        </w:p>
                      </w:tc>
                      <w:tc>
                        <w:tcPr>
                          <w:tcW w:w="6754" w:type="dxa"/>
                          <w:tcBorders>
                            <w:top w:val="single" w:sz="6" w:space="0" w:color="auto"/>
                            <w:bottom w:val="single" w:sz="6" w:space="0" w:color="auto"/>
                          </w:tcBorders>
                        </w:tcPr>
                        <w:p w:rsidR="00A12F64" w:rsidRDefault="00702A44">
                          <w:pPr>
                            <w:pStyle w:val="Style1042"/>
                            <w:ind w:left="2741"/>
                            <w:rPr>
                              <w:sz w:val="22"/>
                              <w:szCs w:val="22"/>
                            </w:rPr>
                          </w:pPr>
                          <w:r>
                            <w:rPr>
                              <w:rStyle w:val="CharStyle173"/>
                            </w:rPr>
                            <w:t xml:space="preserve">Période </w:t>
                          </w:r>
                          <w:proofErr w:type="gramStart"/>
                          <w:r>
                            <w:rPr>
                              <w:rStyle w:val="CharStyle173"/>
                            </w:rPr>
                            <w:t>:Semestre</w:t>
                          </w:r>
                          <w:proofErr w:type="gramEnd"/>
                          <w:r>
                            <w:rPr>
                              <w:rStyle w:val="CharStyle173"/>
                            </w:rPr>
                            <w:t xml:space="preserve"> de printemps</w:t>
                          </w:r>
                        </w:p>
                      </w:tc>
                      <w:tc>
                        <w:tcPr>
                          <w:tcW w:w="1354" w:type="dxa"/>
                          <w:tcBorders>
                            <w:top w:val="single" w:sz="6" w:space="0" w:color="auto"/>
                            <w:bottom w:val="single" w:sz="6" w:space="0" w:color="auto"/>
                          </w:tcBorders>
                        </w:tcPr>
                        <w:p w:rsidR="00A12F64" w:rsidRDefault="00702A44">
                          <w:pPr>
                            <w:pStyle w:val="Style1042"/>
                            <w:ind w:left="384"/>
                            <w:rPr>
                              <w:sz w:val="22"/>
                              <w:szCs w:val="22"/>
                            </w:rPr>
                          </w:pPr>
                          <w:r>
                            <w:rPr>
                              <w:rStyle w:val="CharStyle173"/>
                            </w:rPr>
                            <w:t xml:space="preserve">ECTS </w:t>
                          </w:r>
                          <w:proofErr w:type="gramStart"/>
                          <w:r>
                            <w:rPr>
                              <w:rStyle w:val="CharStyle173"/>
                            </w:rPr>
                            <w:t>:3</w:t>
                          </w:r>
                          <w:proofErr w:type="gramEnd"/>
                        </w:p>
                      </w:tc>
                    </w:tr>
                    <w:tr w:rsidR="00A12F64">
                      <w:tblPrEx>
                        <w:tblCellMar>
                          <w:top w:w="0" w:type="dxa"/>
                          <w:bottom w:w="0" w:type="dxa"/>
                        </w:tblCellMar>
                      </w:tblPrEx>
                      <w:tc>
                        <w:tcPr>
                          <w:tcW w:w="1598" w:type="dxa"/>
                          <w:tcBorders>
                            <w:top w:val="single" w:sz="6" w:space="0" w:color="auto"/>
                            <w:bottom w:val="single" w:sz="6" w:space="0" w:color="auto"/>
                          </w:tcBorders>
                        </w:tcPr>
                        <w:p w:rsidR="00A12F64" w:rsidRDefault="00702A44">
                          <w:pPr>
                            <w:pStyle w:val="Style1042"/>
                            <w:rPr>
                              <w:sz w:val="22"/>
                              <w:szCs w:val="22"/>
                            </w:rPr>
                          </w:pPr>
                          <w:r>
                            <w:rPr>
                              <w:rStyle w:val="CharStyle173"/>
                            </w:rPr>
                            <w:t>Responsable :</w:t>
                          </w:r>
                        </w:p>
                      </w:tc>
                      <w:tc>
                        <w:tcPr>
                          <w:tcW w:w="6754" w:type="dxa"/>
                          <w:tcBorders>
                            <w:top w:val="single" w:sz="6" w:space="0" w:color="auto"/>
                            <w:bottom w:val="single" w:sz="6" w:space="0" w:color="auto"/>
                          </w:tcBorders>
                        </w:tcPr>
                        <w:p w:rsidR="00A12F64" w:rsidRDefault="00702A44">
                          <w:pPr>
                            <w:pStyle w:val="Style1042"/>
                            <w:ind w:left="902"/>
                            <w:rPr>
                              <w:sz w:val="22"/>
                              <w:szCs w:val="22"/>
                            </w:rPr>
                          </w:pPr>
                          <w:r>
                            <w:rPr>
                              <w:rStyle w:val="CharStyle173"/>
                            </w:rPr>
                            <w:t xml:space="preserve">Philippe </w:t>
                          </w:r>
                          <w:proofErr w:type="spellStart"/>
                          <w:r>
                            <w:rPr>
                              <w:rStyle w:val="CharStyle173"/>
                            </w:rPr>
                            <w:t>Duchon</w:t>
                          </w:r>
                          <w:proofErr w:type="spellEnd"/>
                          <w:r>
                            <w:rPr>
                              <w:rStyle w:val="CharStyle173"/>
                            </w:rPr>
                            <w:t xml:space="preserve"> </w:t>
                          </w:r>
                          <w:r w:rsidRPr="003B53DD">
                            <w:rPr>
                              <w:rStyle w:val="CharStyle173"/>
                              <w:lang w:eastAsia="en-US"/>
                            </w:rPr>
                            <w:t>(</w:t>
                          </w:r>
                          <w:hyperlink r:id="rId86" w:history="1">
                            <w:r w:rsidRPr="003B53DD">
                              <w:rPr>
                                <w:rStyle w:val="CharStyle173"/>
                                <w:u w:val="single"/>
                                <w:lang w:eastAsia="en-US"/>
                              </w:rPr>
                              <w:t>duchon@labri.fr</w:t>
                            </w:r>
                          </w:hyperlink>
                          <w:r w:rsidRPr="003B53DD">
                            <w:rPr>
                              <w:rStyle w:val="CharStyle173"/>
                              <w:lang w:eastAsia="en-US"/>
                            </w:rPr>
                            <w:t>)</w:t>
                          </w:r>
                        </w:p>
                      </w:tc>
                      <w:tc>
                        <w:tcPr>
                          <w:tcW w:w="1354" w:type="dxa"/>
                          <w:tcBorders>
                            <w:top w:val="single" w:sz="6" w:space="0" w:color="auto"/>
                            <w:bottom w:val="single" w:sz="6" w:space="0" w:color="auto"/>
                          </w:tcBorders>
                        </w:tcPr>
                        <w:p w:rsidR="00A12F64" w:rsidRDefault="00702A44">
                          <w:pPr>
                            <w:pStyle w:val="Style300"/>
                          </w:pPr>
                        </w:p>
                      </w:tc>
                    </w:tr>
                    <w:tr w:rsidR="00A12F64">
                      <w:tblPrEx>
                        <w:tblCellMar>
                          <w:top w:w="0" w:type="dxa"/>
                          <w:bottom w:w="0" w:type="dxa"/>
                        </w:tblCellMar>
                      </w:tblPrEx>
                      <w:tc>
                        <w:tcPr>
                          <w:tcW w:w="1598" w:type="dxa"/>
                          <w:tcBorders>
                            <w:top w:val="single" w:sz="6" w:space="0" w:color="auto"/>
                            <w:bottom w:val="single" w:sz="6" w:space="0" w:color="auto"/>
                          </w:tcBorders>
                        </w:tcPr>
                        <w:p w:rsidR="00A12F64" w:rsidRDefault="00702A44">
                          <w:pPr>
                            <w:pStyle w:val="Style1042"/>
                            <w:rPr>
                              <w:sz w:val="22"/>
                              <w:szCs w:val="22"/>
                            </w:rPr>
                          </w:pPr>
                          <w:r>
                            <w:rPr>
                              <w:rStyle w:val="CharStyle173"/>
                            </w:rPr>
                            <w:t>Composante :</w:t>
                          </w:r>
                        </w:p>
                      </w:tc>
                      <w:tc>
                        <w:tcPr>
                          <w:tcW w:w="6754" w:type="dxa"/>
                          <w:tcBorders>
                            <w:top w:val="single" w:sz="6" w:space="0" w:color="auto"/>
                            <w:bottom w:val="single" w:sz="6" w:space="0" w:color="auto"/>
                          </w:tcBorders>
                        </w:tcPr>
                        <w:p w:rsidR="00A12F64" w:rsidRDefault="00702A44">
                          <w:pPr>
                            <w:pStyle w:val="Style1042"/>
                            <w:ind w:left="902"/>
                            <w:rPr>
                              <w:sz w:val="22"/>
                              <w:szCs w:val="22"/>
                            </w:rPr>
                          </w:pPr>
                          <w:r>
                            <w:rPr>
                              <w:rStyle w:val="CharStyle173"/>
                            </w:rPr>
                            <w:t>UFR DE MATHEMATIQUES ET INFORMATIQUE</w:t>
                          </w:r>
                        </w:p>
                      </w:tc>
                      <w:tc>
                        <w:tcPr>
                          <w:tcW w:w="1354" w:type="dxa"/>
                          <w:tcBorders>
                            <w:top w:val="single" w:sz="6" w:space="0" w:color="auto"/>
                            <w:bottom w:val="single" w:sz="6" w:space="0" w:color="auto"/>
                          </w:tcBorders>
                        </w:tcPr>
                        <w:p w:rsidR="00A12F64" w:rsidRDefault="00702A44">
                          <w:pPr>
                            <w:pStyle w:val="Style300"/>
                          </w:pPr>
                        </w:p>
                      </w:tc>
                    </w:tr>
                    <w:tr w:rsidR="00A12F64">
                      <w:tblPrEx>
                        <w:tblCellMar>
                          <w:top w:w="0" w:type="dxa"/>
                          <w:bottom w:w="0" w:type="dxa"/>
                        </w:tblCellMar>
                      </w:tblPrEx>
                      <w:tc>
                        <w:tcPr>
                          <w:tcW w:w="1598" w:type="dxa"/>
                          <w:tcBorders>
                            <w:top w:val="single" w:sz="6" w:space="0" w:color="auto"/>
                            <w:bottom w:val="single" w:sz="6" w:space="0" w:color="auto"/>
                          </w:tcBorders>
                        </w:tcPr>
                        <w:p w:rsidR="00A12F64" w:rsidRDefault="00702A44">
                          <w:pPr>
                            <w:pStyle w:val="Style1042"/>
                            <w:rPr>
                              <w:sz w:val="22"/>
                              <w:szCs w:val="22"/>
                            </w:rPr>
                          </w:pPr>
                          <w:r>
                            <w:rPr>
                              <w:rStyle w:val="CharStyle173"/>
                            </w:rPr>
                            <w:t>Discipline :</w:t>
                          </w:r>
                        </w:p>
                      </w:tc>
                      <w:tc>
                        <w:tcPr>
                          <w:tcW w:w="6754" w:type="dxa"/>
                          <w:tcBorders>
                            <w:top w:val="single" w:sz="6" w:space="0" w:color="auto"/>
                            <w:bottom w:val="single" w:sz="6" w:space="0" w:color="auto"/>
                          </w:tcBorders>
                        </w:tcPr>
                        <w:p w:rsidR="00A12F64" w:rsidRDefault="00702A44">
                          <w:pPr>
                            <w:pStyle w:val="Style1042"/>
                            <w:ind w:left="907"/>
                            <w:rPr>
                              <w:sz w:val="22"/>
                              <w:szCs w:val="22"/>
                            </w:rPr>
                          </w:pPr>
                          <w:r>
                            <w:rPr>
                              <w:rStyle w:val="CharStyle173"/>
                            </w:rPr>
                            <w:t>Informatique</w:t>
                          </w:r>
                        </w:p>
                      </w:tc>
                      <w:tc>
                        <w:tcPr>
                          <w:tcW w:w="1354" w:type="dxa"/>
                          <w:tcBorders>
                            <w:top w:val="single" w:sz="6" w:space="0" w:color="auto"/>
                            <w:bottom w:val="single" w:sz="6" w:space="0" w:color="auto"/>
                          </w:tcBorders>
                        </w:tcPr>
                        <w:p w:rsidR="00A12F64" w:rsidRDefault="00702A44">
                          <w:pPr>
                            <w:pStyle w:val="Style300"/>
                          </w:pPr>
                        </w:p>
                      </w:tc>
                    </w:tr>
                    <w:tr w:rsidR="00A12F64">
                      <w:tblPrEx>
                        <w:tblCellMar>
                          <w:top w:w="0" w:type="dxa"/>
                          <w:bottom w:w="0" w:type="dxa"/>
                        </w:tblCellMar>
                      </w:tblPrEx>
                      <w:tc>
                        <w:tcPr>
                          <w:tcW w:w="1598" w:type="dxa"/>
                          <w:tcBorders>
                            <w:top w:val="single" w:sz="6" w:space="0" w:color="auto"/>
                            <w:bottom w:val="single" w:sz="6" w:space="0" w:color="auto"/>
                          </w:tcBorders>
                        </w:tcPr>
                        <w:p w:rsidR="00A12F64" w:rsidRDefault="00702A44">
                          <w:pPr>
                            <w:pStyle w:val="Style1042"/>
                            <w:rPr>
                              <w:sz w:val="22"/>
                              <w:szCs w:val="22"/>
                            </w:rPr>
                          </w:pPr>
                          <w:r>
                            <w:rPr>
                              <w:rStyle w:val="CharStyle173"/>
                            </w:rPr>
                            <w:t>Public concerné</w:t>
                          </w:r>
                        </w:p>
                      </w:tc>
                      <w:tc>
                        <w:tcPr>
                          <w:tcW w:w="6754" w:type="dxa"/>
                          <w:tcBorders>
                            <w:top w:val="single" w:sz="6" w:space="0" w:color="auto"/>
                            <w:bottom w:val="single" w:sz="6" w:space="0" w:color="auto"/>
                          </w:tcBorders>
                        </w:tcPr>
                        <w:p w:rsidR="00A12F64" w:rsidRDefault="00702A44">
                          <w:pPr>
                            <w:pStyle w:val="Style1042"/>
                            <w:rPr>
                              <w:sz w:val="22"/>
                              <w:szCs w:val="22"/>
                            </w:rPr>
                          </w:pPr>
                          <w:r>
                            <w:rPr>
                              <w:rStyle w:val="CharStyle173"/>
                            </w:rPr>
                            <w:t>:           Formation initiale + Formation continue</w:t>
                          </w:r>
                        </w:p>
                      </w:tc>
                      <w:tc>
                        <w:tcPr>
                          <w:tcW w:w="1354" w:type="dxa"/>
                          <w:tcBorders>
                            <w:top w:val="single" w:sz="6" w:space="0" w:color="auto"/>
                            <w:bottom w:val="single" w:sz="6" w:space="0" w:color="auto"/>
                          </w:tcBorders>
                        </w:tcPr>
                        <w:p w:rsidR="00A12F64" w:rsidRDefault="00702A44">
                          <w:pPr>
                            <w:pStyle w:val="Style300"/>
                          </w:pPr>
                        </w:p>
                      </w:tc>
                    </w:tr>
                  </w:tbl>
                  <w:p w:rsidR="00000000" w:rsidRDefault="00702A44"/>
                </w:txbxContent>
              </v:textbox>
            </v:shape>
            <v:shape id="_x0000_s1204" type="#_x0000_t202" style="position:absolute;left:1190;top:3533;width:2482;height:254" filled="f" strokecolor="white" strokeweight="0">
              <v:textbox inset="0,0,0,0">
                <w:txbxContent>
                  <w:p w:rsidR="00A12F64" w:rsidRDefault="00702A44">
                    <w:pPr>
                      <w:pStyle w:val="Style886"/>
                      <w:spacing w:line="240" w:lineRule="auto"/>
                      <w:jc w:val="both"/>
                      <w:rPr>
                        <w:sz w:val="22"/>
                        <w:szCs w:val="22"/>
                      </w:rPr>
                    </w:pPr>
                    <w:proofErr w:type="spellStart"/>
                    <w:r>
                      <w:rPr>
                        <w:rStyle w:val="CharStyle173"/>
                      </w:rPr>
                      <w:t>Pré-requis</w:t>
                    </w:r>
                    <w:proofErr w:type="spellEnd"/>
                    <w:r>
                      <w:rPr>
                        <w:rStyle w:val="CharStyle173"/>
                      </w:rPr>
                      <w:t xml:space="preserve"> recommandés :</w:t>
                    </w:r>
                  </w:p>
                </w:txbxContent>
              </v:textbox>
            </v:shape>
            <w10:wrap type="topAndBottom" anchorx="margin"/>
          </v:group>
        </w:pict>
      </w:r>
      <w:r>
        <w:rPr>
          <w:rFonts w:ascii="Times New Roman" w:eastAsia="Times New Roman" w:hAnsi="Times New Roman" w:cs="Times New Roman"/>
        </w:rPr>
        <w:t>Objectifs pédagogiques :</w:t>
      </w:r>
    </w:p>
    <w:p w:rsidR="00A12F64" w:rsidRDefault="00702A44">
      <w:pPr>
        <w:spacing w:after="0" w:line="293" w:lineRule="exact"/>
        <w:rPr>
          <w:rFonts w:ascii="Times New Roman" w:eastAsia="Times New Roman" w:hAnsi="Times New Roman" w:cs="Times New Roman"/>
        </w:rPr>
      </w:pPr>
      <w:proofErr w:type="gramStart"/>
      <w:r>
        <w:rPr>
          <w:rFonts w:ascii="Times New Roman" w:eastAsia="Times New Roman" w:hAnsi="Times New Roman" w:cs="Times New Roman"/>
        </w:rPr>
        <w:t>cette</w:t>
      </w:r>
      <w:proofErr w:type="gramEnd"/>
      <w:r>
        <w:rPr>
          <w:rFonts w:ascii="Times New Roman" w:eastAsia="Times New Roman" w:hAnsi="Times New Roman" w:cs="Times New Roman"/>
        </w:rPr>
        <w:t xml:space="preserve"> </w:t>
      </w:r>
      <w:r>
        <w:rPr>
          <w:rFonts w:ascii="Times New Roman" w:eastAsia="Times New Roman" w:hAnsi="Times New Roman" w:cs="Times New Roman"/>
          <w:lang w:val="it-IT" w:eastAsia="it-IT"/>
        </w:rPr>
        <w:t xml:space="preserve">UE </w:t>
      </w:r>
      <w:r>
        <w:rPr>
          <w:rFonts w:ascii="Times New Roman" w:eastAsia="Times New Roman" w:hAnsi="Times New Roman" w:cs="Times New Roman"/>
        </w:rPr>
        <w:t>est une introduction au mode « gestion de projets » en entreprise, avec une orientation pratique vers les projets multimédia et les projets informatiques industriels. Une attention</w:t>
      </w:r>
    </w:p>
    <w:p w:rsidR="00A12F64" w:rsidRDefault="00702A44">
      <w:pPr>
        <w:tabs>
          <w:tab w:val="left" w:leader="underscore" w:pos="9504"/>
        </w:tabs>
        <w:spacing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particulière</w:t>
      </w:r>
      <w:proofErr w:type="gramEnd"/>
      <w:r>
        <w:rPr>
          <w:rFonts w:ascii="Times New Roman" w:eastAsia="Times New Roman" w:hAnsi="Times New Roman" w:cs="Times New Roman"/>
          <w:u w:val="single"/>
        </w:rPr>
        <w:t xml:space="preserve"> est portée à l'analyse et la gestion des risques.</w:t>
      </w:r>
      <w:r>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Compétences acquises :</w:t>
      </w:r>
    </w:p>
    <w:p w:rsidR="00A12F64" w:rsidRDefault="00702A44">
      <w:pPr>
        <w:spacing w:after="0" w:line="293" w:lineRule="exact"/>
        <w:rPr>
          <w:rFonts w:ascii="Times New Roman" w:eastAsia="Times New Roman" w:hAnsi="Times New Roman" w:cs="Times New Roman"/>
        </w:rPr>
      </w:pPr>
      <w:proofErr w:type="gramStart"/>
      <w:r>
        <w:rPr>
          <w:rFonts w:ascii="Times New Roman" w:eastAsia="Times New Roman" w:hAnsi="Times New Roman" w:cs="Times New Roman"/>
        </w:rPr>
        <w:t>les</w:t>
      </w:r>
      <w:proofErr w:type="gramEnd"/>
      <w:r>
        <w:rPr>
          <w:rFonts w:ascii="Times New Roman" w:eastAsia="Times New Roman" w:hAnsi="Times New Roman" w:cs="Times New Roman"/>
        </w:rPr>
        <w:t xml:space="preserve"> étudiants doivent avoir acquis les éléments de base pour pouvoir intégrer une équipe projet et comprendre la terminologie de base et l'organisation en mode projet. </w:t>
      </w:r>
      <w:proofErr w:type="gramStart"/>
      <w:r>
        <w:rPr>
          <w:rFonts w:ascii="Times New Roman" w:eastAsia="Times New Roman" w:hAnsi="Times New Roman" w:cs="Times New Roman"/>
        </w:rPr>
        <w:t>ils</w:t>
      </w:r>
      <w:proofErr w:type="gramEnd"/>
      <w:r>
        <w:rPr>
          <w:rFonts w:ascii="Times New Roman" w:eastAsia="Times New Roman" w:hAnsi="Times New Roman" w:cs="Times New Roman"/>
        </w:rPr>
        <w:t xml:space="preserve"> sauront utiliser les techniques de base leur permettant d'org</w:t>
      </w:r>
      <w:r>
        <w:rPr>
          <w:rFonts w:ascii="Times New Roman" w:eastAsia="Times New Roman" w:hAnsi="Times New Roman" w:cs="Times New Roman"/>
        </w:rPr>
        <w:t xml:space="preserve">aniser un projet </w:t>
      </w:r>
      <w:r w:rsidRPr="003B53DD">
        <w:rPr>
          <w:rFonts w:ascii="Times New Roman" w:eastAsia="Times New Roman" w:hAnsi="Times New Roman" w:cs="Times New Roman"/>
          <w:lang w:eastAsia="en-US"/>
        </w:rPr>
        <w:t xml:space="preserve">(PERT, </w:t>
      </w:r>
      <w:r>
        <w:rPr>
          <w:rFonts w:ascii="Times New Roman" w:eastAsia="Times New Roman" w:hAnsi="Times New Roman" w:cs="Times New Roman"/>
        </w:rPr>
        <w:t>GANTT, WBS, contrôle</w:t>
      </w:r>
    </w:p>
    <w:p w:rsidR="00A12F64" w:rsidRDefault="00702A44">
      <w:pPr>
        <w:tabs>
          <w:tab w:val="left" w:leader="underscore" w:pos="9509"/>
        </w:tabs>
        <w:spacing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budgétaire</w:t>
      </w:r>
      <w:proofErr w:type="gramEnd"/>
      <w:r>
        <w:rPr>
          <w:rFonts w:ascii="Times New Roman" w:eastAsia="Times New Roman" w:hAnsi="Times New Roman" w:cs="Times New Roman"/>
          <w:u w:val="single"/>
        </w:rPr>
        <w:t>, suivi des risques)</w:t>
      </w:r>
      <w:r>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Programme - descriptif :</w:t>
      </w:r>
    </w:p>
    <w:p w:rsidR="00A12F64" w:rsidRDefault="00702A44">
      <w:pPr>
        <w:spacing w:after="0" w:line="298" w:lineRule="exact"/>
        <w:jc w:val="both"/>
        <w:rPr>
          <w:rFonts w:ascii="Times New Roman" w:eastAsia="Times New Roman" w:hAnsi="Times New Roman" w:cs="Times New Roman"/>
        </w:rPr>
      </w:pPr>
      <w:r>
        <w:rPr>
          <w:rFonts w:ascii="Times New Roman" w:eastAsia="Times New Roman" w:hAnsi="Times New Roman" w:cs="Times New Roman"/>
        </w:rPr>
        <w:t>Cette UE présente les pratiques de la gestion des projets en entreprise, multimédia ou informatique en milieu industriel.</w:t>
      </w:r>
    </w:p>
    <w:p w:rsidR="00A12F64" w:rsidRDefault="00702A44">
      <w:pPr>
        <w:spacing w:before="5" w:after="0" w:line="293" w:lineRule="exact"/>
        <w:rPr>
          <w:rFonts w:ascii="Times New Roman" w:eastAsia="Times New Roman" w:hAnsi="Times New Roman" w:cs="Times New Roman"/>
        </w:rPr>
      </w:pPr>
      <w:r>
        <w:rPr>
          <w:rFonts w:ascii="Times New Roman" w:eastAsia="Times New Roman" w:hAnsi="Times New Roman" w:cs="Times New Roman"/>
        </w:rPr>
        <w:t>Un projet pour fournir un module</w:t>
      </w:r>
      <w:r>
        <w:rPr>
          <w:rFonts w:ascii="Times New Roman" w:eastAsia="Times New Roman" w:hAnsi="Times New Roman" w:cs="Times New Roman"/>
        </w:rPr>
        <w:t xml:space="preserve"> logiciel, une nouvelle auto, un vol spatial, un jeu vidéo,... Un projet pour s'organiser pour fournir le produit, le service, ou la prestation dans le délai et dans le budget définis. Le fonctionnement en mode projet dans une entreprise : une affaire de c</w:t>
      </w:r>
      <w:r>
        <w:rPr>
          <w:rFonts w:ascii="Times New Roman" w:eastAsia="Times New Roman" w:hAnsi="Times New Roman" w:cs="Times New Roman"/>
        </w:rPr>
        <w:t>ulture : engagement sur résultats et non engagement de moyens</w:t>
      </w:r>
      <w:proofErr w:type="gramStart"/>
      <w:r>
        <w:rPr>
          <w:rFonts w:ascii="Times New Roman" w:eastAsia="Times New Roman" w:hAnsi="Times New Roman" w:cs="Times New Roman"/>
        </w:rPr>
        <w:t>..</w:t>
      </w:r>
      <w:proofErr w:type="gramEnd"/>
    </w:p>
    <w:p w:rsidR="00A12F64" w:rsidRDefault="00702A44">
      <w:pPr>
        <w:numPr>
          <w:ilvl w:val="0"/>
          <w:numId w:val="14"/>
        </w:numPr>
        <w:tabs>
          <w:tab w:val="left" w:pos="139"/>
        </w:tabs>
        <w:spacing w:before="302" w:after="0" w:line="293" w:lineRule="exact"/>
        <w:rPr>
          <w:rFonts w:ascii="Times New Roman" w:eastAsia="Times New Roman" w:hAnsi="Times New Roman" w:cs="Times New Roman"/>
        </w:rPr>
      </w:pPr>
      <w:r>
        <w:rPr>
          <w:rFonts w:ascii="Times New Roman" w:eastAsia="Times New Roman" w:hAnsi="Times New Roman" w:cs="Times New Roman"/>
        </w:rPr>
        <w:t>Gestion de projet : objectifs, délais, budgets, ressources matérielles, décomposition en taches, affectation de ressources, planning ...</w:t>
      </w:r>
    </w:p>
    <w:p w:rsidR="00A12F64" w:rsidRDefault="00702A44">
      <w:pPr>
        <w:numPr>
          <w:ilvl w:val="0"/>
          <w:numId w:val="14"/>
        </w:numPr>
        <w:tabs>
          <w:tab w:val="left" w:pos="139"/>
        </w:tabs>
        <w:spacing w:after="0" w:line="293" w:lineRule="exact"/>
        <w:rPr>
          <w:rFonts w:ascii="Times New Roman" w:eastAsia="Times New Roman" w:hAnsi="Times New Roman" w:cs="Times New Roman"/>
        </w:rPr>
      </w:pPr>
      <w:r>
        <w:rPr>
          <w:rFonts w:ascii="Times New Roman" w:eastAsia="Times New Roman" w:hAnsi="Times New Roman" w:cs="Times New Roman"/>
        </w:rPr>
        <w:t>différentes phases d'un projet</w:t>
      </w:r>
    </w:p>
    <w:p w:rsidR="00A12F64" w:rsidRDefault="00702A44">
      <w:pPr>
        <w:numPr>
          <w:ilvl w:val="0"/>
          <w:numId w:val="14"/>
        </w:numPr>
        <w:tabs>
          <w:tab w:val="left" w:pos="139"/>
        </w:tabs>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WBS, Gantt, </w:t>
      </w:r>
      <w:r>
        <w:rPr>
          <w:rFonts w:ascii="Times New Roman" w:eastAsia="Times New Roman" w:hAnsi="Times New Roman" w:cs="Times New Roman"/>
          <w:lang w:val="en-US" w:eastAsia="en-US"/>
        </w:rPr>
        <w:t xml:space="preserve">Pert, </w:t>
      </w:r>
      <w:r>
        <w:rPr>
          <w:rFonts w:ascii="Times New Roman" w:eastAsia="Times New Roman" w:hAnsi="Times New Roman" w:cs="Times New Roman"/>
        </w:rPr>
        <w:t>...</w:t>
      </w:r>
    </w:p>
    <w:p w:rsidR="00A12F64" w:rsidRDefault="00702A44">
      <w:pPr>
        <w:numPr>
          <w:ilvl w:val="0"/>
          <w:numId w:val="14"/>
        </w:numPr>
        <w:tabs>
          <w:tab w:val="left" w:pos="139"/>
        </w:tabs>
        <w:spacing w:after="0" w:line="293" w:lineRule="exact"/>
        <w:rPr>
          <w:rFonts w:ascii="Times New Roman" w:eastAsia="Times New Roman" w:hAnsi="Times New Roman" w:cs="Times New Roman"/>
          <w:lang w:val="en-US" w:eastAsia="en-US"/>
        </w:rPr>
      </w:pPr>
      <w:r>
        <w:rPr>
          <w:rFonts w:ascii="Times New Roman" w:eastAsia="Times New Roman" w:hAnsi="Times New Roman" w:cs="Times New Roman"/>
        </w:rPr>
        <w:t>él</w:t>
      </w:r>
      <w:r>
        <w:rPr>
          <w:rFonts w:ascii="Times New Roman" w:eastAsia="Times New Roman" w:hAnsi="Times New Roman" w:cs="Times New Roman"/>
        </w:rPr>
        <w:t xml:space="preserve">aboration </w:t>
      </w:r>
      <w:r>
        <w:rPr>
          <w:rFonts w:ascii="Times New Roman" w:eastAsia="Times New Roman" w:hAnsi="Times New Roman" w:cs="Times New Roman"/>
          <w:lang w:val="en-US" w:eastAsia="en-US"/>
        </w:rPr>
        <w:t>d'un budget</w:t>
      </w:r>
    </w:p>
    <w:p w:rsidR="00A12F64" w:rsidRPr="003B53DD" w:rsidRDefault="00702A44">
      <w:pPr>
        <w:numPr>
          <w:ilvl w:val="0"/>
          <w:numId w:val="14"/>
        </w:numPr>
        <w:tabs>
          <w:tab w:val="left" w:pos="139"/>
        </w:tabs>
        <w:spacing w:after="0" w:line="293" w:lineRule="exact"/>
        <w:rPr>
          <w:rFonts w:ascii="Times New Roman" w:eastAsia="Times New Roman" w:hAnsi="Times New Roman" w:cs="Times New Roman"/>
          <w:lang w:eastAsia="en-US"/>
        </w:rPr>
      </w:pPr>
      <w:r w:rsidRPr="003B53DD">
        <w:rPr>
          <w:rFonts w:ascii="Times New Roman" w:eastAsia="Times New Roman" w:hAnsi="Times New Roman" w:cs="Times New Roman"/>
          <w:lang w:eastAsia="en-US"/>
        </w:rPr>
        <w:t>Tests, processus de mise en production</w:t>
      </w:r>
    </w:p>
    <w:p w:rsidR="00A12F64" w:rsidRDefault="00702A44">
      <w:pPr>
        <w:numPr>
          <w:ilvl w:val="0"/>
          <w:numId w:val="14"/>
        </w:numPr>
        <w:tabs>
          <w:tab w:val="left" w:pos="139"/>
        </w:tabs>
        <w:spacing w:before="5" w:after="0" w:line="293" w:lineRule="exact"/>
        <w:rPr>
          <w:rFonts w:ascii="Times New Roman" w:eastAsia="Times New Roman" w:hAnsi="Times New Roman" w:cs="Times New Roman"/>
        </w:rPr>
      </w:pPr>
      <w:r>
        <w:rPr>
          <w:rFonts w:ascii="Times New Roman" w:eastAsia="Times New Roman" w:hAnsi="Times New Roman" w:cs="Times New Roman"/>
        </w:rPr>
        <w:t>Normes qualité : ISO 9001, CMMI</w:t>
      </w:r>
    </w:p>
    <w:p w:rsidR="00A12F64" w:rsidRDefault="00702A44">
      <w:pPr>
        <w:numPr>
          <w:ilvl w:val="0"/>
          <w:numId w:val="14"/>
        </w:numPr>
        <w:tabs>
          <w:tab w:val="left" w:pos="139"/>
          <w:tab w:val="left" w:leader="underscore" w:pos="9509"/>
        </w:tabs>
        <w:spacing w:after="0" w:line="293" w:lineRule="exact"/>
        <w:jc w:val="both"/>
        <w:rPr>
          <w:rFonts w:ascii="Times New Roman" w:eastAsia="Times New Roman" w:hAnsi="Times New Roman" w:cs="Times New Roman"/>
          <w:u w:val="single"/>
        </w:rPr>
      </w:pPr>
      <w:r>
        <w:rPr>
          <w:rFonts w:ascii="Times New Roman" w:eastAsia="Times New Roman" w:hAnsi="Times New Roman" w:cs="Times New Roman"/>
          <w:u w:val="single"/>
        </w:rPr>
        <w:t>Gestion des risques dans les projets informatiques</w:t>
      </w:r>
      <w:r>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Bibliographie :</w:t>
      </w:r>
    </w:p>
    <w:p w:rsidR="00A12F64" w:rsidRDefault="00702A44">
      <w:pPr>
        <w:numPr>
          <w:ilvl w:val="0"/>
          <w:numId w:val="15"/>
        </w:numPr>
        <w:tabs>
          <w:tab w:val="left" w:pos="139"/>
        </w:tabs>
        <w:spacing w:after="0" w:line="293" w:lineRule="exact"/>
        <w:rPr>
          <w:rFonts w:ascii="Times New Roman" w:eastAsia="Times New Roman" w:hAnsi="Times New Roman" w:cs="Times New Roman"/>
        </w:rPr>
      </w:pPr>
      <w:r>
        <w:rPr>
          <w:rFonts w:ascii="Times New Roman" w:eastAsia="Times New Roman" w:hAnsi="Times New Roman" w:cs="Times New Roman"/>
          <w:sz w:val="20"/>
          <w:szCs w:val="20"/>
        </w:rPr>
        <w:pict w14:anchorId="674154B7">
          <v:group id="_x0000_s1205" style="position:absolute;left:0;text-align:left;margin-left:-2.9pt;margin-top:132pt;width:496.05pt;height:58.8pt;z-index:251741184;mso-wrap-distance-left:1.9pt;mso-wrap-distance-right:1.9pt;mso-position-horizontal-relative:margin" coordorigin="1133,14506" coordsize="9921,1176">
            <v:shape id="_x0000_s1206" type="#_x0000_t202" style="position:absolute;left:1133;top:14775;width:9921;height:908"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A12F64">
                      <w:tblPrEx>
                        <w:tblCellMar>
                          <w:top w:w="0" w:type="dxa"/>
                          <w:bottom w:w="0" w:type="dxa"/>
                        </w:tblCellMar>
                      </w:tblPrEx>
                      <w:tc>
                        <w:tcPr>
                          <w:tcW w:w="4958" w:type="dxa"/>
                          <w:tcBorders>
                            <w:bottom w:val="single" w:sz="6" w:space="0" w:color="auto"/>
                            <w:right w:val="single" w:sz="6" w:space="0" w:color="auto"/>
                          </w:tcBorders>
                        </w:tcPr>
                        <w:p w:rsidR="00A12F64" w:rsidRDefault="00702A44">
                          <w:pPr>
                            <w:pStyle w:val="Style300"/>
                          </w:pP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Nombre d'heures en présentiel</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Cours Magistraux (CM)</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24.00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Travaux Dirigés (TD)</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24.00</w:t>
                          </w:r>
                        </w:p>
                      </w:tc>
                    </w:tr>
                  </w:tbl>
                  <w:p w:rsidR="00000000" w:rsidRDefault="00702A44"/>
                </w:txbxContent>
              </v:textbox>
            </v:shape>
            <v:shape id="_x0000_s1207" type="#_x0000_t202" style="position:absolute;left:1195;top:14506;width:2727;height:254" filled="f" strokecolor="white" strokeweight="0">
              <v:textbox inset="0,0,0,0">
                <w:txbxContent>
                  <w:p w:rsidR="00A12F64" w:rsidRDefault="00702A44">
                    <w:pPr>
                      <w:pStyle w:val="Style886"/>
                      <w:spacing w:line="240" w:lineRule="auto"/>
                      <w:jc w:val="both"/>
                      <w:rPr>
                        <w:sz w:val="22"/>
                        <w:szCs w:val="22"/>
                      </w:rPr>
                    </w:pPr>
                    <w:r>
                      <w:rPr>
                        <w:rStyle w:val="CharStyle173"/>
                      </w:rPr>
                      <w:t>Volume des enseignements :</w:t>
                    </w:r>
                  </w:p>
                </w:txbxContent>
              </v:textbox>
            </v:shape>
            <w10:wrap type="topAndBottom" anchorx="margin"/>
          </v:group>
        </w:pict>
      </w:r>
      <w:r>
        <w:rPr>
          <w:rFonts w:ascii="Times New Roman" w:eastAsia="Times New Roman" w:hAnsi="Times New Roman" w:cs="Times New Roman"/>
        </w:rPr>
        <w:t>Guide du corpus des connaissances en management de projet, (guide PMBOK) PMI 4ème édition.</w:t>
      </w:r>
    </w:p>
    <w:p w:rsidR="00A12F64" w:rsidRPr="003B53DD" w:rsidRDefault="00702A44">
      <w:pPr>
        <w:numPr>
          <w:ilvl w:val="0"/>
          <w:numId w:val="15"/>
        </w:numPr>
        <w:tabs>
          <w:tab w:val="left" w:pos="139"/>
        </w:tabs>
        <w:spacing w:before="5" w:after="0" w:line="293" w:lineRule="exact"/>
        <w:rPr>
          <w:rFonts w:ascii="Times New Roman" w:eastAsia="Times New Roman" w:hAnsi="Times New Roman" w:cs="Times New Roman"/>
          <w:lang w:val="en-US"/>
        </w:rPr>
      </w:pPr>
      <w:r>
        <w:rPr>
          <w:rFonts w:ascii="Times New Roman" w:eastAsia="Times New Roman" w:hAnsi="Times New Roman" w:cs="Times New Roman"/>
          <w:lang w:val="en-US" w:eastAsia="en-US"/>
        </w:rPr>
        <w:t xml:space="preserve">Human Factors in Flight, </w:t>
      </w:r>
      <w:r w:rsidRPr="003B53DD">
        <w:rPr>
          <w:rFonts w:ascii="Times New Roman" w:eastAsia="Times New Roman" w:hAnsi="Times New Roman" w:cs="Times New Roman"/>
          <w:lang w:val="en-US"/>
        </w:rPr>
        <w:t xml:space="preserve">de </w:t>
      </w:r>
      <w:r>
        <w:rPr>
          <w:rFonts w:ascii="Times New Roman" w:eastAsia="Times New Roman" w:hAnsi="Times New Roman" w:cs="Times New Roman"/>
          <w:lang w:val="en-US" w:eastAsia="en-US"/>
        </w:rPr>
        <w:t xml:space="preserve">Frank </w:t>
      </w:r>
      <w:r w:rsidRPr="003B53DD">
        <w:rPr>
          <w:rFonts w:ascii="Times New Roman" w:eastAsia="Times New Roman" w:hAnsi="Times New Roman" w:cs="Times New Roman"/>
          <w:lang w:val="en-US"/>
        </w:rPr>
        <w:t xml:space="preserve">H </w:t>
      </w:r>
      <w:r>
        <w:rPr>
          <w:rFonts w:ascii="Times New Roman" w:eastAsia="Times New Roman" w:hAnsi="Times New Roman" w:cs="Times New Roman"/>
          <w:lang w:val="en-US" w:eastAsia="en-US"/>
        </w:rPr>
        <w:t xml:space="preserve">Hawkins </w:t>
      </w:r>
      <w:r w:rsidRPr="003B53DD">
        <w:rPr>
          <w:rFonts w:ascii="Times New Roman" w:eastAsia="Times New Roman" w:hAnsi="Times New Roman" w:cs="Times New Roman"/>
          <w:lang w:val="en-US"/>
        </w:rPr>
        <w:t xml:space="preserve">chez </w:t>
      </w:r>
      <w:proofErr w:type="spellStart"/>
      <w:r>
        <w:rPr>
          <w:rFonts w:ascii="Times New Roman" w:eastAsia="Times New Roman" w:hAnsi="Times New Roman" w:cs="Times New Roman"/>
          <w:lang w:val="en-US" w:eastAsia="en-US"/>
        </w:rPr>
        <w:t>Ashgate</w:t>
      </w:r>
      <w:proofErr w:type="spellEnd"/>
    </w:p>
    <w:p w:rsidR="00A12F64" w:rsidRDefault="00702A44">
      <w:pPr>
        <w:numPr>
          <w:ilvl w:val="0"/>
          <w:numId w:val="15"/>
        </w:numPr>
        <w:tabs>
          <w:tab w:val="left" w:pos="139"/>
        </w:tabs>
        <w:spacing w:after="0" w:line="293" w:lineRule="exact"/>
        <w:rPr>
          <w:rFonts w:ascii="Times New Roman" w:eastAsia="Times New Roman" w:hAnsi="Times New Roman" w:cs="Times New Roman"/>
        </w:rPr>
      </w:pPr>
      <w:r w:rsidRPr="003B53DD">
        <w:rPr>
          <w:rFonts w:ascii="Times New Roman" w:eastAsia="Times New Roman" w:hAnsi="Times New Roman" w:cs="Times New Roman"/>
          <w:lang w:eastAsia="en-US"/>
        </w:rPr>
        <w:t xml:space="preserve">Pratiques </w:t>
      </w:r>
      <w:r>
        <w:rPr>
          <w:rFonts w:ascii="Times New Roman" w:eastAsia="Times New Roman" w:hAnsi="Times New Roman" w:cs="Times New Roman"/>
        </w:rPr>
        <w:t xml:space="preserve">de la conduite du changement de David </w:t>
      </w:r>
      <w:proofErr w:type="spellStart"/>
      <w:r>
        <w:rPr>
          <w:rFonts w:ascii="Times New Roman" w:eastAsia="Times New Roman" w:hAnsi="Times New Roman" w:cs="Times New Roman"/>
        </w:rPr>
        <w:t>Autissier</w:t>
      </w:r>
      <w:proofErr w:type="spellEnd"/>
      <w:r>
        <w:rPr>
          <w:rFonts w:ascii="Times New Roman" w:eastAsia="Times New Roman" w:hAnsi="Times New Roman" w:cs="Times New Roman"/>
        </w:rPr>
        <w:t xml:space="preserve"> chez </w:t>
      </w:r>
      <w:proofErr w:type="spellStart"/>
      <w:r>
        <w:rPr>
          <w:rFonts w:ascii="Times New Roman" w:eastAsia="Times New Roman" w:hAnsi="Times New Roman" w:cs="Times New Roman"/>
        </w:rPr>
        <w:t>Dunod</w:t>
      </w:r>
      <w:proofErr w:type="spellEnd"/>
    </w:p>
    <w:p w:rsidR="00A12F64" w:rsidRDefault="00702A44">
      <w:pPr>
        <w:numPr>
          <w:ilvl w:val="0"/>
          <w:numId w:val="15"/>
        </w:numPr>
        <w:tabs>
          <w:tab w:val="left" w:pos="139"/>
        </w:tabs>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De la Performance à l'Excellence, de </w:t>
      </w:r>
      <w:r w:rsidRPr="003B53DD">
        <w:rPr>
          <w:rFonts w:ascii="Times New Roman" w:eastAsia="Times New Roman" w:hAnsi="Times New Roman" w:cs="Times New Roman"/>
          <w:lang w:eastAsia="en-US"/>
        </w:rPr>
        <w:t xml:space="preserve">Jim Collins. </w:t>
      </w:r>
      <w:r>
        <w:rPr>
          <w:rFonts w:ascii="Times New Roman" w:eastAsia="Times New Roman" w:hAnsi="Times New Roman" w:cs="Times New Roman"/>
        </w:rPr>
        <w:t xml:space="preserve">Publié le 19/06/2009 aux éditions </w:t>
      </w:r>
      <w:r w:rsidRPr="003B53DD">
        <w:rPr>
          <w:rFonts w:ascii="Times New Roman" w:eastAsia="Times New Roman" w:hAnsi="Times New Roman" w:cs="Times New Roman"/>
          <w:lang w:eastAsia="en-US"/>
        </w:rPr>
        <w:t xml:space="preserve">Pearson </w:t>
      </w:r>
      <w:r>
        <w:rPr>
          <w:rFonts w:ascii="Times New Roman" w:eastAsia="Times New Roman" w:hAnsi="Times New Roman" w:cs="Times New Roman"/>
        </w:rPr>
        <w:t>Village Mondial.</w:t>
      </w:r>
    </w:p>
    <w:p w:rsidR="00A12F64" w:rsidRDefault="00702A44">
      <w:pPr>
        <w:numPr>
          <w:ilvl w:val="0"/>
          <w:numId w:val="15"/>
        </w:numPr>
        <w:tabs>
          <w:tab w:val="left" w:pos="139"/>
        </w:tabs>
        <w:spacing w:after="0" w:line="293" w:lineRule="exact"/>
        <w:rPr>
          <w:rFonts w:ascii="Times New Roman" w:eastAsia="Times New Roman" w:hAnsi="Times New Roman" w:cs="Times New Roman"/>
        </w:rPr>
      </w:pPr>
      <w:r w:rsidRPr="003B53DD">
        <w:rPr>
          <w:rFonts w:ascii="Times New Roman" w:eastAsia="Times New Roman" w:hAnsi="Times New Roman" w:cs="Times New Roman"/>
          <w:lang w:val="en-US"/>
        </w:rPr>
        <w:t xml:space="preserve">CMMI: Guidelines for Process Integration and Product Improvement, 2nd edition </w:t>
      </w:r>
      <w:r>
        <w:rPr>
          <w:rFonts w:ascii="Times New Roman" w:eastAsia="Times New Roman" w:hAnsi="Times New Roman" w:cs="Times New Roman"/>
          <w:lang w:val="en-US" w:eastAsia="en-US"/>
        </w:rPr>
        <w:t xml:space="preserve">(November </w:t>
      </w:r>
      <w:r w:rsidRPr="003B53DD">
        <w:rPr>
          <w:rFonts w:ascii="Times New Roman" w:eastAsia="Times New Roman" w:hAnsi="Times New Roman" w:cs="Times New Roman"/>
          <w:lang w:val="en-US"/>
        </w:rPr>
        <w:t xml:space="preserve">2006) CMMI for Development (CMMI-DEV), Version 1.2. </w:t>
      </w:r>
      <w:r>
        <w:rPr>
          <w:rFonts w:ascii="Times New Roman" w:eastAsia="Times New Roman" w:hAnsi="Times New Roman" w:cs="Times New Roman"/>
        </w:rPr>
        <w:t>Softwar</w:t>
      </w:r>
      <w:r>
        <w:rPr>
          <w:rFonts w:ascii="Times New Roman" w:eastAsia="Times New Roman" w:hAnsi="Times New Roman" w:cs="Times New Roman"/>
        </w:rPr>
        <w:t xml:space="preserve">e </w:t>
      </w:r>
      <w:proofErr w:type="spellStart"/>
      <w:r>
        <w:rPr>
          <w:rFonts w:ascii="Times New Roman" w:eastAsia="Times New Roman" w:hAnsi="Times New Roman" w:cs="Times New Roman"/>
        </w:rPr>
        <w:t>Engeneering</w:t>
      </w:r>
      <w:proofErr w:type="spellEnd"/>
      <w:r>
        <w:rPr>
          <w:rFonts w:ascii="Times New Roman" w:eastAsia="Times New Roman" w:hAnsi="Times New Roman" w:cs="Times New Roman"/>
        </w:rPr>
        <w:t xml:space="preserve"> Institute</w:t>
      </w: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ind w:left="2170"/>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ind w:left="2170"/>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ind w:left="2170"/>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Accompagnement</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ind w:left="2170"/>
              <w:rPr>
                <w:rFonts w:ascii="Times New Roman" w:eastAsia="Times New Roman" w:hAnsi="Times New Roman" w:cs="Times New Roman"/>
              </w:rPr>
            </w:pPr>
            <w:r>
              <w:rPr>
                <w:rFonts w:ascii="Times New Roman" w:eastAsia="Times New Roman" w:hAnsi="Times New Roman" w:cs="Times New Roman"/>
              </w:rPr>
              <w:t>0.00</w:t>
            </w:r>
          </w:p>
        </w:tc>
      </w:tr>
    </w:tbl>
    <w:p w:rsidR="00A12F64" w:rsidRDefault="00702A44">
      <w:pPr>
        <w:spacing w:after="0" w:line="240" w:lineRule="exact"/>
        <w:jc w:val="both"/>
        <w:rPr>
          <w:rFonts w:ascii="Times New Roman" w:eastAsia="Times New Roman" w:hAnsi="Times New Roman" w:cs="Times New Roman"/>
          <w:sz w:val="20"/>
          <w:szCs w:val="20"/>
        </w:rPr>
      </w:pPr>
    </w:p>
    <w:p w:rsidR="00A12F64" w:rsidRDefault="00702A44">
      <w:pPr>
        <w:spacing w:before="67" w:after="0" w:line="240" w:lineRule="auto"/>
        <w:jc w:val="both"/>
        <w:rPr>
          <w:rFonts w:ascii="Times New Roman" w:eastAsia="Times New Roman" w:hAnsi="Times New Roman" w:cs="Times New Roman"/>
        </w:rPr>
      </w:pPr>
      <w:r>
        <w:rPr>
          <w:rFonts w:ascii="Times New Roman" w:eastAsia="Times New Roman" w:hAnsi="Times New Roman" w:cs="Times New Roman"/>
        </w:rPr>
        <w:t>Répartitions des enseignements :</w:t>
      </w:r>
    </w:p>
    <w:p w:rsidR="00A12F64" w:rsidRDefault="00702A44">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CI</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DS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bl>
    <w:p w:rsidR="00A12F64" w:rsidRDefault="00702A44">
      <w:pPr>
        <w:spacing w:after="0" w:line="240" w:lineRule="exact"/>
        <w:jc w:val="both"/>
        <w:rPr>
          <w:rFonts w:ascii="Times New Roman" w:eastAsia="Times New Roman" w:hAnsi="Times New Roman" w:cs="Times New Roman"/>
          <w:sz w:val="20"/>
          <w:szCs w:val="20"/>
        </w:rPr>
      </w:pPr>
    </w:p>
    <w:p w:rsidR="00A12F64" w:rsidRDefault="00702A44">
      <w:pPr>
        <w:spacing w:before="67" w:after="0" w:line="240" w:lineRule="auto"/>
        <w:jc w:val="both"/>
        <w:rPr>
          <w:rFonts w:ascii="Times New Roman" w:eastAsia="Times New Roman" w:hAnsi="Times New Roman" w:cs="Times New Roman"/>
        </w:rPr>
      </w:pPr>
      <w:r w:rsidRPr="003B53DD">
        <w:rPr>
          <w:rFonts w:ascii="Times New Roman" w:eastAsia="Times New Roman" w:hAnsi="Times New Roman" w:cs="Times New Roman"/>
          <w:lang w:eastAsia="en-US"/>
        </w:rPr>
        <w:t xml:space="preserve">Mode </w:t>
      </w:r>
      <w:r>
        <w:rPr>
          <w:rFonts w:ascii="Times New Roman" w:eastAsia="Times New Roman" w:hAnsi="Times New Roman" w:cs="Times New Roman"/>
        </w:rPr>
        <w:t xml:space="preserve">d'évaluation </w:t>
      </w:r>
      <w:r w:rsidRPr="003B53DD">
        <w:rPr>
          <w:rFonts w:ascii="Times New Roman" w:eastAsia="Times New Roman" w:hAnsi="Times New Roman" w:cs="Times New Roman"/>
          <w:lang w:eastAsia="en-US"/>
        </w:rPr>
        <w:t xml:space="preserve">: </w:t>
      </w:r>
      <w:r>
        <w:rPr>
          <w:rFonts w:ascii="Times New Roman" w:eastAsia="Times New Roman" w:hAnsi="Times New Roman" w:cs="Times New Roman"/>
        </w:rPr>
        <w:t xml:space="preserve">Modalités </w:t>
      </w:r>
      <w:r w:rsidRPr="003B53DD">
        <w:rPr>
          <w:rFonts w:ascii="Times New Roman" w:eastAsia="Times New Roman" w:hAnsi="Times New Roman" w:cs="Times New Roman"/>
          <w:lang w:eastAsia="en-US"/>
        </w:rPr>
        <w:t xml:space="preserve">de </w:t>
      </w:r>
      <w:r>
        <w:rPr>
          <w:rFonts w:ascii="Times New Roman" w:eastAsia="Times New Roman" w:hAnsi="Times New Roman" w:cs="Times New Roman"/>
        </w:rPr>
        <w:t xml:space="preserve">contrôle </w:t>
      </w:r>
      <w:r w:rsidRPr="003B53DD">
        <w:rPr>
          <w:rFonts w:ascii="Times New Roman" w:eastAsia="Times New Roman" w:hAnsi="Times New Roman" w:cs="Times New Roman"/>
          <w:lang w:eastAsia="en-US"/>
        </w:rPr>
        <w:t>des connaissances</w:t>
      </w:r>
    </w:p>
    <w:p w:rsidR="00A12F64" w:rsidRDefault="00702A44">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A12F64">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ind w:left="3787"/>
              <w:rPr>
                <w:rFonts w:ascii="Times New Roman" w:eastAsia="Times New Roman" w:hAnsi="Times New Roman" w:cs="Times New Roman"/>
              </w:rPr>
            </w:pPr>
            <w:proofErr w:type="spellStart"/>
            <w:r>
              <w:rPr>
                <w:rFonts w:ascii="Times New Roman" w:eastAsia="Times New Roman" w:hAnsi="Times New Roman" w:cs="Times New Roman"/>
                <w:lang w:val="en-US" w:eastAsia="en-US"/>
              </w:rPr>
              <w:t>Epreuves</w:t>
            </w:r>
            <w:proofErr w:type="spellEnd"/>
            <w:r>
              <w:rPr>
                <w:rFonts w:ascii="Times New Roman" w:eastAsia="Times New Roman" w:hAnsi="Times New Roman" w:cs="Times New Roman"/>
                <w:lang w:val="en-US" w:eastAsia="en-US"/>
              </w:rPr>
              <w:t xml:space="preserve"> </w:t>
            </w:r>
            <w:r>
              <w:rPr>
                <w:rFonts w:ascii="Times New Roman" w:eastAsia="Times New Roman" w:hAnsi="Times New Roman" w:cs="Times New Roman"/>
              </w:rPr>
              <w:t xml:space="preserve">1ère </w:t>
            </w:r>
            <w:r>
              <w:rPr>
                <w:rFonts w:ascii="Times New Roman" w:eastAsia="Times New Roman" w:hAnsi="Times New Roman" w:cs="Times New Roman"/>
                <w:lang w:val="en-US" w:eastAsia="en-US"/>
              </w:rPr>
              <w:t>session</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 xml:space="preserve">Type </w:t>
            </w:r>
            <w:r>
              <w:rPr>
                <w:rFonts w:ascii="Times New Roman" w:eastAsia="Times New Roman" w:hAnsi="Times New Roman" w:cs="Times New Roman"/>
              </w:rPr>
              <w:t>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Durées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Coefficients</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Rapport</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bl>
    <w:p w:rsidR="00A12F64" w:rsidRDefault="00702A44">
      <w:pPr>
        <w:spacing w:after="0" w:line="240" w:lineRule="exact"/>
        <w:rPr>
          <w:rFonts w:ascii="Times New Roman" w:eastAsia="Times New Roman" w:hAnsi="Times New Roman" w:cs="Times New Roman"/>
          <w:sz w:val="20"/>
          <w:szCs w:val="20"/>
        </w:rPr>
      </w:pPr>
    </w:p>
    <w:p w:rsidR="00A12F64" w:rsidRDefault="00702A44">
      <w:pPr>
        <w:spacing w:before="38"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A12F64">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ind w:left="2890"/>
              <w:rPr>
                <w:rFonts w:ascii="Times New Roman" w:eastAsia="Times New Roman" w:hAnsi="Times New Roman" w:cs="Times New Roman"/>
              </w:rPr>
            </w:pPr>
            <w:proofErr w:type="spellStart"/>
            <w:r>
              <w:rPr>
                <w:rFonts w:ascii="Times New Roman" w:eastAsia="Times New Roman" w:hAnsi="Times New Roman" w:cs="Times New Roman"/>
                <w:lang w:val="en-US" w:eastAsia="en-US"/>
              </w:rPr>
              <w:t>Epreuves</w:t>
            </w:r>
            <w:proofErr w:type="spellEnd"/>
            <w:r>
              <w:rPr>
                <w:rFonts w:ascii="Times New Roman" w:eastAsia="Times New Roman" w:hAnsi="Times New Roman" w:cs="Times New Roman"/>
                <w:lang w:val="en-US" w:eastAsia="en-US"/>
              </w:rPr>
              <w:t xml:space="preserve"> </w:t>
            </w:r>
            <w:r>
              <w:rPr>
                <w:rFonts w:ascii="Times New Roman" w:eastAsia="Times New Roman" w:hAnsi="Times New Roman" w:cs="Times New Roman"/>
              </w:rPr>
              <w:t xml:space="preserve">2ème </w:t>
            </w:r>
            <w:r>
              <w:rPr>
                <w:rFonts w:ascii="Times New Roman" w:eastAsia="Times New Roman" w:hAnsi="Times New Roman" w:cs="Times New Roman"/>
                <w:lang w:val="en-US" w:eastAsia="en-US"/>
              </w:rPr>
              <w:t xml:space="preserve">session </w:t>
            </w:r>
            <w:r>
              <w:rPr>
                <w:rFonts w:ascii="Times New Roman" w:eastAsia="Times New Roman" w:hAnsi="Times New Roman" w:cs="Times New Roman"/>
              </w:rPr>
              <w:t>(éventuellement)</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 xml:space="preserve">Type </w:t>
            </w:r>
            <w:r>
              <w:rPr>
                <w:rFonts w:ascii="Times New Roman" w:eastAsia="Times New Roman" w:hAnsi="Times New Roman" w:cs="Times New Roman"/>
              </w:rPr>
              <w:t>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Durées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Coefficients</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bl>
    <w:p w:rsidR="00A12F64" w:rsidRDefault="00702A44">
      <w:pPr>
        <w:tabs>
          <w:tab w:val="left" w:pos="2549"/>
        </w:tabs>
        <w:spacing w:after="0" w:line="293" w:lineRule="exact"/>
        <w:jc w:val="both"/>
        <w:rPr>
          <w:rFonts w:ascii="Times New Roman" w:eastAsia="Times New Roman" w:hAnsi="Times New Roman" w:cs="Times New Roman"/>
        </w:rPr>
      </w:pPr>
      <w:r>
        <w:rPr>
          <w:rFonts w:ascii="Times New Roman" w:eastAsia="Times New Roman" w:hAnsi="Times New Roman" w:cs="Times New Roman"/>
        </w:rPr>
        <w:t>Informations</w:t>
      </w:r>
      <w:r>
        <w:rPr>
          <w:rFonts w:ascii="Times New Roman" w:eastAsia="Times New Roman" w:hAnsi="Times New Roman" w:cs="Times New Roman"/>
        </w:rPr>
        <w:tab/>
        <w:t>PAS DE SESSION 2</w:t>
      </w:r>
    </w:p>
    <w:p w:rsidR="00A12F64" w:rsidRDefault="00702A44">
      <w:pPr>
        <w:spacing w:after="0" w:line="293" w:lineRule="exact"/>
        <w:rPr>
          <w:rFonts w:ascii="Times New Roman" w:eastAsia="Times New Roman" w:hAnsi="Times New Roman" w:cs="Times New Roman"/>
        </w:rPr>
      </w:pPr>
      <w:proofErr w:type="gramStart"/>
      <w:r>
        <w:rPr>
          <w:rFonts w:ascii="Times New Roman" w:eastAsia="Times New Roman" w:hAnsi="Times New Roman" w:cs="Times New Roman"/>
        </w:rPr>
        <w:t>complémentaires</w:t>
      </w:r>
      <w:proofErr w:type="gramEnd"/>
      <w:r>
        <w:rPr>
          <w:rFonts w:ascii="Times New Roman" w:eastAsia="Times New Roman" w:hAnsi="Times New Roman" w:cs="Times New Roman"/>
        </w:rPr>
        <w:t xml:space="preserve"> sur les</w:t>
      </w:r>
    </w:p>
    <w:p w:rsidR="00A12F64" w:rsidRDefault="00702A44">
      <w:pPr>
        <w:spacing w:before="34" w:after="0" w:line="240" w:lineRule="auto"/>
        <w:rPr>
          <w:rFonts w:ascii="Times New Roman" w:eastAsia="Times New Roman" w:hAnsi="Times New Roman" w:cs="Times New Roman"/>
        </w:rPr>
      </w:pPr>
      <w:r>
        <w:rPr>
          <w:rFonts w:ascii="Times New Roman" w:eastAsia="Times New Roman" w:hAnsi="Times New Roman" w:cs="Times New Roman"/>
        </w:rPr>
        <w:t>MCC :</w:t>
      </w:r>
    </w:p>
    <w:p w:rsidR="00A12F64" w:rsidRDefault="00702A44">
      <w:pPr>
        <w:spacing w:after="0" w:line="240" w:lineRule="exact"/>
        <w:rPr>
          <w:rFonts w:ascii="Times New Roman" w:eastAsia="Times New Roman" w:hAnsi="Times New Roman" w:cs="Times New Roman"/>
          <w:sz w:val="20"/>
          <w:szCs w:val="20"/>
        </w:rPr>
      </w:pPr>
    </w:p>
    <w:p w:rsidR="00A12F64" w:rsidRDefault="00702A44">
      <w:pPr>
        <w:spacing w:before="67"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486"/>
        <w:gridCol w:w="7493"/>
      </w:tblGrid>
      <w:tr w:rsidR="00A12F64">
        <w:tblPrEx>
          <w:tblCellMar>
            <w:top w:w="0" w:type="dxa"/>
            <w:bottom w:w="0" w:type="dxa"/>
          </w:tblCellMar>
        </w:tblPrEx>
        <w:tc>
          <w:tcPr>
            <w:tcW w:w="2486"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Forme d'enseignement :</w:t>
            </w:r>
          </w:p>
        </w:tc>
        <w:tc>
          <w:tcPr>
            <w:tcW w:w="7493"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Enseignement présentiel</w:t>
            </w:r>
          </w:p>
        </w:tc>
      </w:tr>
      <w:tr w:rsidR="00A12F64">
        <w:tblPrEx>
          <w:tblCellMar>
            <w:top w:w="0" w:type="dxa"/>
            <w:bottom w:w="0" w:type="dxa"/>
          </w:tblCellMar>
        </w:tblPrEx>
        <w:tc>
          <w:tcPr>
            <w:tcW w:w="2486"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Site de formation :</w:t>
            </w:r>
          </w:p>
        </w:tc>
        <w:tc>
          <w:tcPr>
            <w:tcW w:w="7493"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Université Bordeaux 1 (Talence)</w:t>
            </w:r>
          </w:p>
        </w:tc>
      </w:tr>
      <w:tr w:rsidR="00A12F64">
        <w:tblPrEx>
          <w:tblCellMar>
            <w:top w:w="0" w:type="dxa"/>
            <w:bottom w:w="0" w:type="dxa"/>
          </w:tblCellMar>
        </w:tblPrEx>
        <w:tc>
          <w:tcPr>
            <w:tcW w:w="2486" w:type="dxa"/>
            <w:tcBorders>
              <w:top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Langue d'enseignement :</w:t>
            </w:r>
          </w:p>
        </w:tc>
        <w:tc>
          <w:tcPr>
            <w:tcW w:w="7493" w:type="dxa"/>
            <w:tcBorders>
              <w:top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Français</w:t>
            </w:r>
          </w:p>
        </w:tc>
      </w:tr>
    </w:tbl>
    <w:p w:rsidR="00A12F64" w:rsidRDefault="003B53DD">
      <w:pPr>
        <w:tabs>
          <w:tab w:val="left" w:leader="underscore" w:pos="9638"/>
        </w:tabs>
        <w:spacing w:before="53"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br w:type="page"/>
      </w:r>
      <w:r>
        <w:rPr>
          <w:rFonts w:ascii="Times New Roman" w:eastAsia="Times New Roman" w:hAnsi="Times New Roman" w:cs="Times New Roman"/>
          <w:u w:val="single"/>
        </w:rPr>
        <w:lastRenderedPageBreak/>
        <w:t xml:space="preserve"> Libellé de </w:t>
      </w:r>
      <w:proofErr w:type="spellStart"/>
      <w:r>
        <w:rPr>
          <w:rFonts w:ascii="Times New Roman" w:eastAsia="Times New Roman" w:hAnsi="Times New Roman" w:cs="Times New Roman"/>
          <w:u w:val="single"/>
        </w:rPr>
        <w:t>l’ue</w:t>
      </w:r>
      <w:proofErr w:type="spellEnd"/>
      <w:r w:rsidR="00702A44">
        <w:rPr>
          <w:rFonts w:ascii="Times New Roman" w:eastAsia="Times New Roman" w:hAnsi="Times New Roman" w:cs="Times New Roman"/>
          <w:u w:val="single"/>
        </w:rPr>
        <w:t xml:space="preserve"> : Automates avancés et applications </w:t>
      </w:r>
      <w:r w:rsidR="00702A44" w:rsidRPr="003B53DD">
        <w:rPr>
          <w:rFonts w:ascii="Times New Roman" w:eastAsia="Times New Roman" w:hAnsi="Times New Roman" w:cs="Times New Roman"/>
          <w:u w:val="single"/>
          <w:lang w:eastAsia="en-US"/>
        </w:rPr>
        <w:t xml:space="preserve">(Extended </w:t>
      </w:r>
      <w:proofErr w:type="spellStart"/>
      <w:r w:rsidR="00702A44" w:rsidRPr="003B53DD">
        <w:rPr>
          <w:rFonts w:ascii="Times New Roman" w:eastAsia="Times New Roman" w:hAnsi="Times New Roman" w:cs="Times New Roman"/>
          <w:u w:val="single"/>
          <w:lang w:eastAsia="en-US"/>
        </w:rPr>
        <w:t>automata</w:t>
      </w:r>
      <w:proofErr w:type="spellEnd"/>
      <w:r w:rsidR="00702A44" w:rsidRPr="003B53DD">
        <w:rPr>
          <w:rFonts w:ascii="Times New Roman" w:eastAsia="Times New Roman" w:hAnsi="Times New Roman" w:cs="Times New Roman"/>
          <w:u w:val="single"/>
          <w:lang w:eastAsia="en-US"/>
        </w:rPr>
        <w:t>)</w:t>
      </w:r>
      <w:r w:rsidR="00702A44" w:rsidRPr="003B53DD">
        <w:rPr>
          <w:rFonts w:ascii="Times New Roman" w:eastAsia="Times New Roman" w:hAnsi="Times New Roman" w:cs="Times New Roman"/>
          <w:lang w:eastAsia="en-US"/>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Libellé court : </w:t>
      </w:r>
      <w:r w:rsidRPr="003B53DD">
        <w:rPr>
          <w:rFonts w:ascii="Times New Roman" w:eastAsia="Times New Roman" w:hAnsi="Times New Roman" w:cs="Times New Roman"/>
          <w:lang w:eastAsia="en-US"/>
        </w:rPr>
        <w:t xml:space="preserve">Extended </w:t>
      </w:r>
      <w:proofErr w:type="spellStart"/>
      <w:r w:rsidRPr="003B53DD">
        <w:rPr>
          <w:rFonts w:ascii="Times New Roman" w:eastAsia="Times New Roman" w:hAnsi="Times New Roman" w:cs="Times New Roman"/>
          <w:lang w:eastAsia="en-US"/>
        </w:rPr>
        <w:t>automata</w:t>
      </w:r>
      <w:proofErr w:type="spellEnd"/>
    </w:p>
    <w:p w:rsidR="00A12F64" w:rsidRDefault="00702A44">
      <w:pPr>
        <w:tabs>
          <w:tab w:val="left" w:leader="underscore" w:pos="9629"/>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J1IN7121</w:t>
      </w:r>
      <w:r>
        <w:rPr>
          <w:rFonts w:ascii="Times New Roman" w:eastAsia="Times New Roman" w:hAnsi="Times New Roman" w:cs="Times New Roman"/>
        </w:rPr>
        <w:tab/>
      </w:r>
    </w:p>
    <w:p w:rsidR="00A12F64" w:rsidRDefault="00702A44">
      <w:pPr>
        <w:tabs>
          <w:tab w:val="left" w:leader="underscore" w:pos="4325"/>
          <w:tab w:val="left" w:leader="underscore" w:pos="8717"/>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Niveau : M1</w:t>
      </w:r>
      <w:r>
        <w:rPr>
          <w:rFonts w:ascii="Times New Roman" w:eastAsia="Times New Roman" w:hAnsi="Times New Roman" w:cs="Times New Roman"/>
        </w:rPr>
        <w:tab/>
      </w:r>
      <w:r>
        <w:rPr>
          <w:rFonts w:ascii="Times New Roman" w:eastAsia="Times New Roman" w:hAnsi="Times New Roman" w:cs="Times New Roman"/>
          <w:u w:val="single"/>
        </w:rPr>
        <w:t xml:space="preserve">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d'automne</w:t>
      </w:r>
      <w:r>
        <w:rPr>
          <w:rFonts w:ascii="Times New Roman" w:eastAsia="Times New Roman" w:hAnsi="Times New Roman" w:cs="Times New Roman"/>
        </w:rPr>
        <w:tab/>
      </w:r>
      <w:r>
        <w:rPr>
          <w:rFonts w:ascii="Times New Roman" w:eastAsia="Times New Roman" w:hAnsi="Times New Roman" w:cs="Times New Roman"/>
          <w:u w:val="single"/>
        </w:rPr>
        <w:t>ECTS :6</w:t>
      </w:r>
    </w:p>
    <w:p w:rsidR="00A12F64" w:rsidRDefault="00702A44">
      <w:pPr>
        <w:tabs>
          <w:tab w:val="left" w:pos="2558"/>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r>
      <w:proofErr w:type="spellStart"/>
      <w:r>
        <w:rPr>
          <w:rFonts w:ascii="Times New Roman" w:eastAsia="Times New Roman" w:hAnsi="Times New Roman" w:cs="Times New Roman"/>
        </w:rPr>
        <w:t>Anca</w:t>
      </w:r>
      <w:proofErr w:type="spellEnd"/>
      <w:r>
        <w:rPr>
          <w:rFonts w:ascii="Times New Roman" w:eastAsia="Times New Roman" w:hAnsi="Times New Roman" w:cs="Times New Roman"/>
        </w:rPr>
        <w:t xml:space="preserve"> MUSCHOLL </w:t>
      </w:r>
      <w:r w:rsidRPr="003B53DD">
        <w:rPr>
          <w:rFonts w:ascii="Times New Roman" w:eastAsia="Times New Roman" w:hAnsi="Times New Roman" w:cs="Times New Roman"/>
          <w:lang w:eastAsia="en-US"/>
        </w:rPr>
        <w:t>(</w:t>
      </w:r>
      <w:hyperlink r:id="rId87" w:history="1">
        <w:r w:rsidRPr="003B53DD">
          <w:rPr>
            <w:rFonts w:ascii="Times New Roman" w:eastAsia="Times New Roman" w:hAnsi="Times New Roman" w:cs="Times New Roman"/>
            <w:u w:val="single"/>
            <w:lang w:eastAsia="en-US"/>
          </w:rPr>
          <w:t>anca.muscholl@u-bordeaux1.fr</w:t>
        </w:r>
      </w:hyperlink>
      <w:r w:rsidRPr="003B53DD">
        <w:rPr>
          <w:rFonts w:ascii="Times New Roman" w:eastAsia="Times New Roman" w:hAnsi="Times New Roman" w:cs="Times New Roman"/>
          <w:lang w:eastAsia="en-US"/>
        </w:rPr>
        <w:t>)</w:t>
      </w:r>
    </w:p>
    <w:p w:rsidR="00A12F64" w:rsidRDefault="00702A44">
      <w:pPr>
        <w:tabs>
          <w:tab w:val="left" w:pos="2544"/>
        </w:tabs>
        <w:spacing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r>
        <w:rPr>
          <w:rFonts w:ascii="Times New Roman" w:eastAsia="Times New Roman" w:hAnsi="Times New Roman" w:cs="Times New Roman"/>
          <w:u w:val="single"/>
        </w:rPr>
        <w:t>UFR DE MATHEMATIQUES ET INFORMATIQUE</w:t>
      </w:r>
    </w:p>
    <w:p w:rsidR="00A12F64" w:rsidRDefault="00702A44">
      <w:pPr>
        <w:tabs>
          <w:tab w:val="left" w:leader="underscore" w:pos="2558"/>
          <w:tab w:val="left" w:leader="underscore" w:pos="9590"/>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A12F64" w:rsidRDefault="00702A44">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Formation initiale + Formation continue</w:t>
      </w:r>
    </w:p>
    <w:p w:rsidR="00A12F64" w:rsidRPr="003B53DD" w:rsidRDefault="00702A44">
      <w:pPr>
        <w:spacing w:after="0" w:line="293" w:lineRule="exact"/>
        <w:rPr>
          <w:rFonts w:ascii="Times New Roman" w:eastAsia="Times New Roman" w:hAnsi="Times New Roman" w:cs="Times New Roman"/>
          <w:lang w:val="en-US"/>
        </w:rPr>
      </w:pPr>
      <w:proofErr w:type="spellStart"/>
      <w:r w:rsidRPr="003B53DD">
        <w:rPr>
          <w:rFonts w:ascii="Times New Roman" w:eastAsia="Times New Roman" w:hAnsi="Times New Roman" w:cs="Times New Roman"/>
          <w:lang w:val="en-US"/>
        </w:rPr>
        <w:t>Pré-requis</w:t>
      </w:r>
      <w:proofErr w:type="spellEnd"/>
      <w:r w:rsidRPr="003B53DD">
        <w:rPr>
          <w:rFonts w:ascii="Times New Roman" w:eastAsia="Times New Roman" w:hAnsi="Times New Roman" w:cs="Times New Roman"/>
          <w:lang w:val="en-US"/>
        </w:rPr>
        <w:t xml:space="preserve"> </w:t>
      </w:r>
      <w:proofErr w:type="spellStart"/>
      <w:proofErr w:type="gramStart"/>
      <w:r w:rsidRPr="003B53DD">
        <w:rPr>
          <w:rFonts w:ascii="Times New Roman" w:eastAsia="Times New Roman" w:hAnsi="Times New Roman" w:cs="Times New Roman"/>
          <w:lang w:val="en-US"/>
        </w:rPr>
        <w:t>recommandés</w:t>
      </w:r>
      <w:proofErr w:type="spellEnd"/>
      <w:r w:rsidRPr="003B53DD">
        <w:rPr>
          <w:rFonts w:ascii="Times New Roman" w:eastAsia="Times New Roman" w:hAnsi="Times New Roman" w:cs="Times New Roman"/>
          <w:lang w:val="en-US"/>
        </w:rPr>
        <w:t xml:space="preserve"> :</w:t>
      </w:r>
      <w:proofErr w:type="gramEnd"/>
    </w:p>
    <w:p w:rsidR="00A12F64" w:rsidRPr="003B53DD" w:rsidRDefault="00702A44">
      <w:pPr>
        <w:spacing w:after="0" w:line="293" w:lineRule="exact"/>
        <w:rPr>
          <w:rFonts w:ascii="Times New Roman" w:eastAsia="Times New Roman" w:hAnsi="Times New Roman" w:cs="Times New Roman"/>
          <w:lang w:val="en-US"/>
        </w:rPr>
      </w:pPr>
      <w:proofErr w:type="gramStart"/>
      <w:r>
        <w:rPr>
          <w:rFonts w:ascii="Times New Roman" w:eastAsia="Times New Roman" w:hAnsi="Times New Roman" w:cs="Times New Roman"/>
          <w:lang w:val="en-US" w:eastAsia="en-US"/>
        </w:rPr>
        <w:t>Language theory, automata theory, computability.</w:t>
      </w:r>
      <w:proofErr w:type="gramEnd"/>
    </w:p>
    <w:p w:rsidR="00A12F64" w:rsidRPr="003B53DD" w:rsidRDefault="00702A44">
      <w:pPr>
        <w:spacing w:after="0" w:line="293" w:lineRule="exact"/>
        <w:rPr>
          <w:rFonts w:ascii="Times New Roman" w:eastAsia="Times New Roman" w:hAnsi="Times New Roman" w:cs="Times New Roman"/>
          <w:lang w:val="en-US"/>
        </w:rPr>
      </w:pPr>
      <w:proofErr w:type="spellStart"/>
      <w:r>
        <w:rPr>
          <w:rFonts w:ascii="Times New Roman" w:eastAsia="Times New Roman" w:hAnsi="Times New Roman" w:cs="Times New Roman"/>
          <w:lang w:val="en-US" w:eastAsia="en-US"/>
        </w:rPr>
        <w:t>Objectifs</w:t>
      </w:r>
      <w:proofErr w:type="spellEnd"/>
      <w:r>
        <w:rPr>
          <w:rFonts w:ascii="Times New Roman" w:eastAsia="Times New Roman" w:hAnsi="Times New Roman" w:cs="Times New Roman"/>
          <w:lang w:val="en-US" w:eastAsia="en-US"/>
        </w:rPr>
        <w:t xml:space="preserve"> </w:t>
      </w:r>
      <w:proofErr w:type="spellStart"/>
      <w:proofErr w:type="gramStart"/>
      <w:r w:rsidRPr="003B53DD">
        <w:rPr>
          <w:rFonts w:ascii="Times New Roman" w:eastAsia="Times New Roman" w:hAnsi="Times New Roman" w:cs="Times New Roman"/>
          <w:lang w:val="en-US"/>
        </w:rPr>
        <w:t>pédagogiques</w:t>
      </w:r>
      <w:proofErr w:type="spellEnd"/>
      <w:r w:rsidRPr="003B53DD">
        <w:rPr>
          <w:rFonts w:ascii="Times New Roman" w:eastAsia="Times New Roman" w:hAnsi="Times New Roman" w:cs="Times New Roman"/>
          <w:lang w:val="en-US"/>
        </w:rPr>
        <w:t xml:space="preserve"> </w:t>
      </w:r>
      <w:r>
        <w:rPr>
          <w:rFonts w:ascii="Times New Roman" w:eastAsia="Times New Roman" w:hAnsi="Times New Roman" w:cs="Times New Roman"/>
          <w:lang w:val="en-US" w:eastAsia="en-US"/>
        </w:rPr>
        <w:t>:</w:t>
      </w:r>
      <w:proofErr w:type="gramEnd"/>
    </w:p>
    <w:p w:rsidR="00A12F64" w:rsidRPr="003B53DD" w:rsidRDefault="00702A44">
      <w:pPr>
        <w:spacing w:before="5" w:after="0" w:line="293" w:lineRule="exact"/>
        <w:rPr>
          <w:rFonts w:ascii="Times New Roman" w:eastAsia="Times New Roman" w:hAnsi="Times New Roman" w:cs="Times New Roman"/>
          <w:lang w:val="en-US"/>
        </w:rPr>
      </w:pPr>
      <w:r>
        <w:rPr>
          <w:rFonts w:ascii="Times New Roman" w:eastAsia="Times New Roman" w:hAnsi="Times New Roman" w:cs="Times New Roman"/>
          <w:lang w:val="en-US" w:eastAsia="en-US"/>
        </w:rPr>
        <w:t>The course presents some fundamental results and techniques from automata theory, with</w:t>
      </w:r>
    </w:p>
    <w:p w:rsidR="00A12F64" w:rsidRPr="003B53DD" w:rsidRDefault="00702A44">
      <w:pPr>
        <w:tabs>
          <w:tab w:val="left" w:leader="underscore" w:pos="9590"/>
        </w:tabs>
        <w:spacing w:after="0" w:line="293" w:lineRule="exact"/>
        <w:jc w:val="both"/>
        <w:rPr>
          <w:rFonts w:ascii="Times New Roman" w:eastAsia="Times New Roman" w:hAnsi="Times New Roman" w:cs="Times New Roman"/>
          <w:lang w:val="en-US"/>
        </w:rPr>
      </w:pPr>
      <w:proofErr w:type="gramStart"/>
      <w:r>
        <w:rPr>
          <w:rFonts w:ascii="Times New Roman" w:eastAsia="Times New Roman" w:hAnsi="Times New Roman" w:cs="Times New Roman"/>
          <w:u w:val="single"/>
          <w:lang w:val="en-US" w:eastAsia="en-US"/>
        </w:rPr>
        <w:t>widespread</w:t>
      </w:r>
      <w:proofErr w:type="gramEnd"/>
      <w:r>
        <w:rPr>
          <w:rFonts w:ascii="Times New Roman" w:eastAsia="Times New Roman" w:hAnsi="Times New Roman" w:cs="Times New Roman"/>
          <w:u w:val="single"/>
          <w:lang w:val="en-US" w:eastAsia="en-US"/>
        </w:rPr>
        <w:t xml:space="preserve"> applications in the analysis of programs and of semi-structured data.</w:t>
      </w:r>
      <w:r>
        <w:rPr>
          <w:rFonts w:ascii="Times New Roman" w:eastAsia="Times New Roman" w:hAnsi="Times New Roman" w:cs="Times New Roman"/>
          <w:lang w:val="en-US" w:eastAsia="en-US"/>
        </w:rPr>
        <w:tab/>
      </w:r>
    </w:p>
    <w:p w:rsidR="00A12F64" w:rsidRPr="003B53DD" w:rsidRDefault="00702A44">
      <w:pPr>
        <w:spacing w:after="0" w:line="293" w:lineRule="exact"/>
        <w:rPr>
          <w:rFonts w:ascii="Times New Roman" w:eastAsia="Times New Roman" w:hAnsi="Times New Roman" w:cs="Times New Roman"/>
          <w:lang w:val="en-US"/>
        </w:rPr>
      </w:pPr>
      <w:proofErr w:type="spellStart"/>
      <w:r w:rsidRPr="003B53DD">
        <w:rPr>
          <w:rFonts w:ascii="Times New Roman" w:eastAsia="Times New Roman" w:hAnsi="Times New Roman" w:cs="Times New Roman"/>
          <w:lang w:val="en-US"/>
        </w:rPr>
        <w:t>Compétences</w:t>
      </w:r>
      <w:proofErr w:type="spellEnd"/>
      <w:r w:rsidRPr="003B53DD">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eastAsia="en-US"/>
        </w:rPr>
        <w:t>acquises</w:t>
      </w:r>
      <w:proofErr w:type="spellEnd"/>
      <w:r>
        <w:rPr>
          <w:rFonts w:ascii="Times New Roman" w:eastAsia="Times New Roman" w:hAnsi="Times New Roman" w:cs="Times New Roman"/>
          <w:lang w:val="en-US" w:eastAsia="en-US"/>
        </w:rPr>
        <w:t xml:space="preserve"> :</w:t>
      </w:r>
      <w:proofErr w:type="gramEnd"/>
    </w:p>
    <w:p w:rsidR="00A12F64" w:rsidRPr="003B53DD" w:rsidRDefault="00702A44">
      <w:pPr>
        <w:spacing w:after="0" w:line="293" w:lineRule="exact"/>
        <w:rPr>
          <w:rFonts w:ascii="Times New Roman" w:eastAsia="Times New Roman" w:hAnsi="Times New Roman" w:cs="Times New Roman"/>
          <w:lang w:val="en-US"/>
        </w:rPr>
      </w:pPr>
      <w:proofErr w:type="gramStart"/>
      <w:r>
        <w:rPr>
          <w:rFonts w:ascii="Times New Roman" w:eastAsia="Times New Roman" w:hAnsi="Times New Roman" w:cs="Times New Roman"/>
          <w:lang w:val="en-US" w:eastAsia="en-US"/>
        </w:rPr>
        <w:t xml:space="preserve">Mastery of various notions in automata </w:t>
      </w:r>
      <w:r>
        <w:rPr>
          <w:rFonts w:ascii="Times New Roman" w:eastAsia="Times New Roman" w:hAnsi="Times New Roman" w:cs="Times New Roman"/>
          <w:lang w:val="en-US" w:eastAsia="en-US"/>
        </w:rPr>
        <w:t>theory as algorithmic tools.</w:t>
      </w:r>
      <w:proofErr w:type="gramEnd"/>
    </w:p>
    <w:p w:rsidR="00A12F64" w:rsidRPr="003B53DD" w:rsidRDefault="00702A44">
      <w:pPr>
        <w:spacing w:after="0" w:line="293" w:lineRule="exact"/>
        <w:rPr>
          <w:rFonts w:ascii="Times New Roman" w:eastAsia="Times New Roman" w:hAnsi="Times New Roman" w:cs="Times New Roman"/>
          <w:lang w:val="en-US"/>
        </w:rPr>
      </w:pPr>
      <w:proofErr w:type="spellStart"/>
      <w:r>
        <w:rPr>
          <w:rFonts w:ascii="Times New Roman" w:eastAsia="Times New Roman" w:hAnsi="Times New Roman" w:cs="Times New Roman"/>
          <w:lang w:val="en-US" w:eastAsia="en-US"/>
        </w:rPr>
        <w:t>Programme</w:t>
      </w:r>
      <w:proofErr w:type="spellEnd"/>
      <w:r>
        <w:rPr>
          <w:rFonts w:ascii="Times New Roman" w:eastAsia="Times New Roman" w:hAnsi="Times New Roman" w:cs="Times New Roman"/>
          <w:lang w:val="en-US" w:eastAsia="en-US"/>
        </w:rPr>
        <w:t xml:space="preserve"> - </w:t>
      </w:r>
      <w:proofErr w:type="spellStart"/>
      <w:proofErr w:type="gramStart"/>
      <w:r>
        <w:rPr>
          <w:rFonts w:ascii="Times New Roman" w:eastAsia="Times New Roman" w:hAnsi="Times New Roman" w:cs="Times New Roman"/>
          <w:lang w:val="en-US" w:eastAsia="en-US"/>
        </w:rPr>
        <w:t>descriptif</w:t>
      </w:r>
      <w:proofErr w:type="spellEnd"/>
      <w:r>
        <w:rPr>
          <w:rFonts w:ascii="Times New Roman" w:eastAsia="Times New Roman" w:hAnsi="Times New Roman" w:cs="Times New Roman"/>
          <w:lang w:val="en-US" w:eastAsia="en-US"/>
        </w:rPr>
        <w:t xml:space="preserve"> :</w:t>
      </w:r>
      <w:proofErr w:type="gramEnd"/>
    </w:p>
    <w:p w:rsidR="00A12F64" w:rsidRPr="003B53DD" w:rsidRDefault="00702A44">
      <w:pPr>
        <w:spacing w:before="5" w:after="0" w:line="293" w:lineRule="exact"/>
        <w:rPr>
          <w:rFonts w:ascii="Times New Roman" w:eastAsia="Times New Roman" w:hAnsi="Times New Roman" w:cs="Times New Roman"/>
          <w:lang w:val="en-US"/>
        </w:rPr>
      </w:pPr>
      <w:r w:rsidRPr="003B53DD">
        <w:rPr>
          <w:rFonts w:ascii="Times New Roman" w:eastAsia="Times New Roman" w:hAnsi="Times New Roman" w:cs="Times New Roman"/>
          <w:lang w:val="en-US"/>
        </w:rPr>
        <w:t xml:space="preserve">* </w:t>
      </w:r>
      <w:proofErr w:type="gramStart"/>
      <w:r>
        <w:rPr>
          <w:rFonts w:ascii="Times New Roman" w:eastAsia="Times New Roman" w:hAnsi="Times New Roman" w:cs="Times New Roman"/>
          <w:lang w:val="en-US" w:eastAsia="en-US"/>
        </w:rPr>
        <w:t>tree</w:t>
      </w:r>
      <w:proofErr w:type="gramEnd"/>
      <w:r>
        <w:rPr>
          <w:rFonts w:ascii="Times New Roman" w:eastAsia="Times New Roman" w:hAnsi="Times New Roman" w:cs="Times New Roman"/>
          <w:lang w:val="en-US" w:eastAsia="en-US"/>
        </w:rPr>
        <w:t xml:space="preserve"> automata (ranked and unranked trees);</w:t>
      </w:r>
    </w:p>
    <w:p w:rsidR="00A12F64" w:rsidRDefault="00702A44">
      <w:pPr>
        <w:numPr>
          <w:ilvl w:val="0"/>
          <w:numId w:val="16"/>
        </w:numPr>
        <w:tabs>
          <w:tab w:val="left" w:pos="485"/>
        </w:tabs>
        <w:spacing w:after="0" w:line="293" w:lineRule="exact"/>
        <w:ind w:left="322"/>
        <w:rPr>
          <w:rFonts w:ascii="Times New Roman" w:eastAsia="Times New Roman" w:hAnsi="Times New Roman" w:cs="Times New Roman"/>
        </w:rPr>
      </w:pPr>
      <w:r>
        <w:rPr>
          <w:rFonts w:ascii="Times New Roman" w:eastAsia="Times New Roman" w:hAnsi="Times New Roman" w:cs="Times New Roman"/>
          <w:lang w:val="en-US" w:eastAsia="en-US"/>
        </w:rPr>
        <w:t>weighted and probabilistic automata;</w:t>
      </w:r>
    </w:p>
    <w:p w:rsidR="00A12F64" w:rsidRDefault="00702A44">
      <w:pPr>
        <w:numPr>
          <w:ilvl w:val="0"/>
          <w:numId w:val="16"/>
        </w:numPr>
        <w:tabs>
          <w:tab w:val="left" w:pos="485"/>
        </w:tabs>
        <w:spacing w:after="0" w:line="293" w:lineRule="exact"/>
        <w:ind w:left="322"/>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pushdown automata;</w:t>
      </w:r>
    </w:p>
    <w:p w:rsidR="00A12F64" w:rsidRDefault="00702A44">
      <w:pPr>
        <w:numPr>
          <w:ilvl w:val="0"/>
          <w:numId w:val="16"/>
        </w:numPr>
        <w:tabs>
          <w:tab w:val="left" w:pos="485"/>
        </w:tabs>
        <w:spacing w:after="0" w:line="293" w:lineRule="exact"/>
        <w:ind w:left="322"/>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data automata and logics;</w:t>
      </w:r>
    </w:p>
    <w:p w:rsidR="00A12F64" w:rsidRDefault="00702A44">
      <w:pPr>
        <w:numPr>
          <w:ilvl w:val="0"/>
          <w:numId w:val="16"/>
        </w:numPr>
        <w:tabs>
          <w:tab w:val="left" w:pos="422"/>
        </w:tabs>
        <w:spacing w:after="0" w:line="293" w:lineRule="exact"/>
        <w:ind w:right="7834" w:firstLine="259"/>
        <w:rPr>
          <w:rFonts w:ascii="Times New Roman" w:eastAsia="Times New Roman" w:hAnsi="Times New Roman" w:cs="Times New Roman"/>
        </w:rPr>
      </w:pPr>
      <w:proofErr w:type="gramStart"/>
      <w:r>
        <w:rPr>
          <w:rFonts w:ascii="Times New Roman" w:eastAsia="Times New Roman" w:hAnsi="Times New Roman" w:cs="Times New Roman"/>
          <w:lang w:val="en-US" w:eastAsia="en-US"/>
        </w:rPr>
        <w:t>decidability</w:t>
      </w:r>
      <w:proofErr w:type="gram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Bibliographie</w:t>
      </w:r>
      <w:proofErr w:type="spellEnd"/>
      <w:r>
        <w:rPr>
          <w:rFonts w:ascii="Times New Roman" w:eastAsia="Times New Roman" w:hAnsi="Times New Roman" w:cs="Times New Roman"/>
          <w:lang w:val="en-US" w:eastAsia="en-US"/>
        </w:rPr>
        <w:t xml:space="preserve"> :</w:t>
      </w:r>
    </w:p>
    <w:p w:rsidR="00A12F64" w:rsidRPr="003B53DD" w:rsidRDefault="00702A44">
      <w:pPr>
        <w:spacing w:after="0" w:line="293" w:lineRule="exact"/>
        <w:rPr>
          <w:rFonts w:ascii="Times New Roman" w:eastAsia="Times New Roman" w:hAnsi="Times New Roman" w:cs="Times New Roman"/>
          <w:lang w:val="en-US"/>
        </w:rPr>
      </w:pPr>
      <w:r>
        <w:rPr>
          <w:rFonts w:ascii="Times New Roman" w:eastAsia="Times New Roman" w:hAnsi="Times New Roman" w:cs="Times New Roman"/>
          <w:lang w:val="en-US" w:eastAsia="en-US"/>
        </w:rPr>
        <w:t>Handbook of formal language theory, Springer 1997</w:t>
      </w:r>
    </w:p>
    <w:p w:rsidR="00A12F64" w:rsidRPr="003B53DD" w:rsidRDefault="00702A44">
      <w:pPr>
        <w:spacing w:before="38" w:after="0" w:line="1" w:lineRule="exact"/>
        <w:rPr>
          <w:rFonts w:ascii="Times New Roman" w:eastAsia="Times New Roman" w:hAnsi="Times New Roman" w:cs="Times New Roman"/>
          <w:sz w:val="20"/>
          <w:szCs w:val="20"/>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4963"/>
        <w:gridCol w:w="4973"/>
      </w:tblGrid>
      <w:tr w:rsidR="00A12F64" w:rsidRPr="003B53DD">
        <w:tblPrEx>
          <w:tblCellMar>
            <w:top w:w="0" w:type="dxa"/>
            <w:bottom w:w="0" w:type="dxa"/>
          </w:tblCellMar>
        </w:tblPrEx>
        <w:tc>
          <w:tcPr>
            <w:tcW w:w="9936" w:type="dxa"/>
            <w:gridSpan w:val="2"/>
            <w:tcBorders>
              <w:bottom w:val="single" w:sz="6" w:space="0" w:color="auto"/>
            </w:tcBorders>
          </w:tcPr>
          <w:p w:rsidR="00A12F64" w:rsidRPr="003B53DD" w:rsidRDefault="00702A44">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eastAsia="en-US"/>
              </w:rPr>
              <w:t xml:space="preserve">Handbook of weighted automata, Springer </w:t>
            </w:r>
            <w:r w:rsidRPr="003B53DD">
              <w:rPr>
                <w:rFonts w:ascii="Times New Roman" w:eastAsia="Times New Roman" w:hAnsi="Times New Roman" w:cs="Times New Roman"/>
                <w:lang w:val="en-US"/>
              </w:rPr>
              <w:t>2009</w:t>
            </w:r>
          </w:p>
        </w:tc>
      </w:tr>
      <w:tr w:rsidR="00A12F64">
        <w:tblPrEx>
          <w:tblCellMar>
            <w:top w:w="0" w:type="dxa"/>
            <w:bottom w:w="0" w:type="dxa"/>
          </w:tblCellMar>
        </w:tblPrEx>
        <w:tc>
          <w:tcPr>
            <w:tcW w:w="4963" w:type="dxa"/>
            <w:tcBorders>
              <w:top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 xml:space="preserve">Volume </w:t>
            </w:r>
            <w:r>
              <w:rPr>
                <w:rFonts w:ascii="Times New Roman" w:eastAsia="Times New Roman" w:hAnsi="Times New Roman" w:cs="Times New Roman"/>
              </w:rPr>
              <w:t>des enseignements :</w:t>
            </w:r>
          </w:p>
        </w:tc>
        <w:tc>
          <w:tcPr>
            <w:tcW w:w="4973"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4963" w:type="dxa"/>
            <w:tcBorders>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A12F64" w:rsidRDefault="00702A44">
      <w:pPr>
        <w:spacing w:after="0" w:line="240" w:lineRule="exact"/>
        <w:jc w:val="both"/>
        <w:rPr>
          <w:rFonts w:ascii="Times New Roman" w:eastAsia="Times New Roman" w:hAnsi="Times New Roman" w:cs="Times New Roman"/>
          <w:sz w:val="20"/>
          <w:szCs w:val="20"/>
        </w:rPr>
      </w:pPr>
    </w:p>
    <w:p w:rsidR="00A12F64" w:rsidRDefault="00702A44">
      <w:pPr>
        <w:spacing w:before="67"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505BF0C2">
          <v:group id="_x0000_s1208" style="position:absolute;left:0;text-align:left;margin-left:0;margin-top:147.1pt;width:496.05pt;height:103.45pt;z-index:251742208;mso-wrap-distance-left:1.9pt;mso-wrap-distance-top:10.55pt;mso-wrap-distance-right:1.9pt;mso-position-horizontal-relative:margin" coordorigin="1133,13613" coordsize="9921,2069">
            <v:shape id="_x0000_s1209" type="#_x0000_t202" style="position:absolute;left:1133;top:13882;width:9921;height:180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A12F64">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042"/>
                            <w:ind w:left="3787"/>
                            <w:rPr>
                              <w:sz w:val="22"/>
                              <w:szCs w:val="22"/>
                            </w:rPr>
                          </w:pPr>
                          <w:r>
                            <w:rPr>
                              <w:rStyle w:val="CharStyle173"/>
                            </w:rPr>
                            <w:t>Epreuves 1ère session</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Coefficients</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Examen écrit terminal</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03h00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0.5</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Contrôle Continu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obligatoire</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0.5</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bl>
                  <w:p w:rsidR="00000000" w:rsidRDefault="00702A44"/>
                </w:txbxContent>
              </v:textbox>
            </v:shape>
            <v:shape id="_x0000_s1210" type="#_x0000_t202" style="position:absolute;left:1191;top:13613;width:5856;height:254" filled="f" strokecolor="white" strokeweight="0">
              <v:textbox inset="0,0,0,0">
                <w:txbxContent>
                  <w:p w:rsidR="00A12F64" w:rsidRDefault="00702A44">
                    <w:pPr>
                      <w:pStyle w:val="Style886"/>
                      <w:spacing w:line="240" w:lineRule="auto"/>
                      <w:jc w:val="both"/>
                      <w:rPr>
                        <w:sz w:val="22"/>
                        <w:szCs w:val="22"/>
                      </w:rPr>
                    </w:pPr>
                    <w:r>
                      <w:rPr>
                        <w:rStyle w:val="CharStyle173"/>
                      </w:rPr>
                      <w:t>Mode d'évaluation : Modalités de contrôle des connaissances</w:t>
                    </w:r>
                  </w:p>
                </w:txbxContent>
              </v:textbox>
            </v:shape>
            <w10:wrap type="topAndBottom" anchorx="margin"/>
          </v:group>
        </w:pict>
      </w:r>
      <w:r>
        <w:rPr>
          <w:rFonts w:ascii="Times New Roman" w:eastAsia="Times New Roman" w:hAnsi="Times New Roman" w:cs="Times New Roman"/>
        </w:rPr>
        <w:t>Répartitions des enseignements :</w:t>
      </w:r>
    </w:p>
    <w:p w:rsidR="00A12F64" w:rsidRDefault="00702A44">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TD</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TP</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CI</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TDM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bl>
    <w:p w:rsidR="00A12F64" w:rsidRDefault="00702A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w14:anchorId="72301B1D">
          <v:group id="_x0000_s1211" style="position:absolute;margin-left:-.25pt;margin-top:89.05pt;width:496.8pt;height:281.3pt;z-index:251743232;mso-wrap-distance-left:1.9pt;mso-wrap-distance-top:9.1pt;mso-wrap-distance-right:1.9pt;mso-position-horizontal-relative:margin;mso-position-vertical-relative:text" coordorigin="1128,2904" coordsize="9936,5626">
            <v:shape id="_x0000_s1212" type="#_x0000_t202" style="position:absolute;left:1128;top:2904;width:9936;height:5064"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A12F64">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ind w:left="2894"/>
                            <w:rPr>
                              <w:sz w:val="22"/>
                              <w:szCs w:val="22"/>
                            </w:rPr>
                          </w:pPr>
                          <w:r>
                            <w:rPr>
                              <w:rStyle w:val="CharStyle173"/>
                            </w:rPr>
                            <w:t>Epreuves 2ème session (éventuellement)</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Durées</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Coefficients</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93" w:lineRule="exact"/>
                            <w:ind w:left="10" w:hanging="10"/>
                            <w:rPr>
                              <w:sz w:val="22"/>
                              <w:szCs w:val="22"/>
                            </w:rPr>
                          </w:pPr>
                          <w:r>
                            <w:rPr>
                              <w:rStyle w:val="CharStyle173"/>
                            </w:rPr>
                            <w:t>Examen écrit ou oral (selon l'effectif)</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0.5</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Contrôle Continu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report session 1</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0.5</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660"/>
                            <w:spacing w:line="240" w:lineRule="auto"/>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bottom w:val="single" w:sz="6" w:space="0" w:color="auto"/>
                          </w:tcBorders>
                        </w:tcPr>
                        <w:p w:rsidR="00A12F64" w:rsidRDefault="00702A44">
                          <w:pPr>
                            <w:pStyle w:val="Style1660"/>
                            <w:ind w:left="5" w:right="7445" w:hanging="5"/>
                            <w:rPr>
                              <w:sz w:val="22"/>
                              <w:szCs w:val="22"/>
                            </w:rPr>
                          </w:pPr>
                          <w:r>
                            <w:rPr>
                              <w:rStyle w:val="CharStyle173"/>
                            </w:rPr>
                            <w:t>Informations complémentaires sur les</w:t>
                          </w:r>
                        </w:p>
                        <w:p w:rsidR="00A12F64" w:rsidRDefault="00702A44">
                          <w:pPr>
                            <w:pStyle w:val="Style1660"/>
                            <w:spacing w:line="240" w:lineRule="auto"/>
                            <w:rPr>
                              <w:sz w:val="22"/>
                              <w:szCs w:val="22"/>
                            </w:rPr>
                          </w:pPr>
                          <w:r>
                            <w:rPr>
                              <w:rStyle w:val="CharStyle173"/>
                            </w:rPr>
                            <w:t>MCC :</w:t>
                          </w:r>
                        </w:p>
                      </w:tc>
                    </w:tr>
                    <w:tr w:rsidR="00A12F64">
                      <w:tblPrEx>
                        <w:tblCellMar>
                          <w:top w:w="0" w:type="dxa"/>
                          <w:bottom w:w="0" w:type="dxa"/>
                        </w:tblCellMar>
                      </w:tblPrEx>
                      <w:tc>
                        <w:tcPr>
                          <w:tcW w:w="2486" w:type="dxa"/>
                          <w:tcBorders>
                            <w:top w:val="single" w:sz="6" w:space="0" w:color="auto"/>
                            <w:bottom w:val="single" w:sz="6" w:space="0" w:color="auto"/>
                          </w:tcBorders>
                        </w:tcPr>
                        <w:p w:rsidR="00A12F64" w:rsidRDefault="00702A44">
                          <w:pPr>
                            <w:pStyle w:val="Style1660"/>
                            <w:spacing w:line="240" w:lineRule="auto"/>
                            <w:rPr>
                              <w:sz w:val="22"/>
                              <w:szCs w:val="22"/>
                            </w:rPr>
                          </w:pPr>
                          <w:r>
                            <w:rPr>
                              <w:rStyle w:val="CharStyle173"/>
                            </w:rPr>
                            <w:t>Forme d'enseignement :</w:t>
                          </w:r>
                        </w:p>
                      </w:tc>
                      <w:tc>
                        <w:tcPr>
                          <w:tcW w:w="2477" w:type="dxa"/>
                          <w:tcBorders>
                            <w:top w:val="single" w:sz="6" w:space="0" w:color="auto"/>
                            <w:bottom w:val="single" w:sz="6" w:space="0" w:color="auto"/>
                          </w:tcBorders>
                        </w:tcPr>
                        <w:p w:rsidR="00A12F64" w:rsidRDefault="00702A44">
                          <w:pPr>
                            <w:pStyle w:val="Style1660"/>
                            <w:spacing w:line="240" w:lineRule="auto"/>
                            <w:rPr>
                              <w:sz w:val="22"/>
                              <w:szCs w:val="22"/>
                            </w:rPr>
                          </w:pPr>
                          <w:r>
                            <w:rPr>
                              <w:rStyle w:val="CharStyle173"/>
                            </w:rPr>
                            <w:t>Enseignement présentiel</w:t>
                          </w:r>
                        </w:p>
                      </w:tc>
                      <w:tc>
                        <w:tcPr>
                          <w:tcW w:w="2482" w:type="dxa"/>
                          <w:tcBorders>
                            <w:top w:val="single" w:sz="6" w:space="0" w:color="auto"/>
                            <w:bottom w:val="single" w:sz="6" w:space="0" w:color="auto"/>
                          </w:tcBorders>
                        </w:tcPr>
                        <w:p w:rsidR="00A12F64" w:rsidRDefault="00702A44">
                          <w:pPr>
                            <w:pStyle w:val="Style300"/>
                          </w:pPr>
                        </w:p>
                      </w:tc>
                      <w:tc>
                        <w:tcPr>
                          <w:tcW w:w="2491" w:type="dxa"/>
                          <w:tcBorders>
                            <w:top w:val="single" w:sz="6" w:space="0" w:color="auto"/>
                            <w:bottom w:val="single" w:sz="6" w:space="0" w:color="auto"/>
                          </w:tcBorders>
                        </w:tcPr>
                        <w:p w:rsidR="00A12F64" w:rsidRDefault="00702A44">
                          <w:pPr>
                            <w:pStyle w:val="Style300"/>
                          </w:pPr>
                        </w:p>
                      </w:tc>
                    </w:tr>
                  </w:tbl>
                  <w:p w:rsidR="00000000" w:rsidRDefault="00702A44"/>
                </w:txbxContent>
              </v:textbox>
            </v:shape>
            <v:shape id="_x0000_s1213" type="#_x0000_t202" style="position:absolute;left:1210;top:7982;width:5678;height:279" filled="f" strokecolor="white" strokeweight="0">
              <v:textbox inset="0,0,0,0">
                <w:txbxContent>
                  <w:p w:rsidR="00A12F64" w:rsidRDefault="00702A44">
                    <w:pPr>
                      <w:pStyle w:val="Style886"/>
                      <w:tabs>
                        <w:tab w:val="left" w:leader="underscore" w:pos="2534"/>
                      </w:tabs>
                      <w:spacing w:line="240" w:lineRule="auto"/>
                      <w:jc w:val="both"/>
                      <w:rPr>
                        <w:sz w:val="22"/>
                        <w:szCs w:val="22"/>
                      </w:rPr>
                    </w:pPr>
                    <w:r>
                      <w:rPr>
                        <w:rStyle w:val="CharStyle173"/>
                        <w:u w:val="single"/>
                      </w:rPr>
                      <w:t>Site de formation :</w:t>
                    </w:r>
                    <w:r>
                      <w:rPr>
                        <w:rStyle w:val="CharStyle173"/>
                      </w:rPr>
                      <w:tab/>
                    </w:r>
                    <w:r>
                      <w:rPr>
                        <w:rStyle w:val="CharStyle173"/>
                        <w:u w:val="single"/>
                      </w:rPr>
                      <w:t>Université Bordeaux 1 (Talence)</w:t>
                    </w:r>
                  </w:p>
                </w:txbxContent>
              </v:textbox>
            </v:shape>
            <v:shape id="_x0000_s1214" type="#_x0000_t202" style="position:absolute;left:1190;top:8275;width:3293;height:255" filled="f" strokecolor="white" strokeweight="0">
              <v:textbox inset="0,0,0,0">
                <w:txbxContent>
                  <w:p w:rsidR="00A12F64" w:rsidRDefault="00702A44">
                    <w:pPr>
                      <w:pStyle w:val="Style886"/>
                      <w:spacing w:line="240" w:lineRule="auto"/>
                      <w:jc w:val="both"/>
                      <w:rPr>
                        <w:sz w:val="22"/>
                        <w:szCs w:val="22"/>
                      </w:rPr>
                    </w:pPr>
                    <w:r>
                      <w:rPr>
                        <w:rStyle w:val="CharStyle173"/>
                      </w:rPr>
                      <w:t>Langue d'enseignement : Anglais</w:t>
                    </w:r>
                  </w:p>
                </w:txbxContent>
              </v:textbox>
            </v:shape>
            <w10:wrap type="topAndBottom" anchorx="margin"/>
          </v:group>
        </w:pict>
      </w:r>
    </w:p>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bl>
    <w:p w:rsidR="00A12F64" w:rsidRDefault="00702A44">
      <w:pPr>
        <w:spacing w:after="0" w:line="1" w:lineRule="exact"/>
        <w:rPr>
          <w:rFonts w:ascii="Times New Roman" w:eastAsia="Times New Roman" w:hAnsi="Times New Roman" w:cs="Times New Roman"/>
          <w:sz w:val="20"/>
          <w:szCs w:val="20"/>
        </w:rPr>
        <w:sectPr w:rsidR="00A12F64">
          <w:type w:val="continuous"/>
          <w:pgSz w:w="11905" w:h="16837"/>
          <w:pgMar w:top="1122" w:right="994" w:bottom="1440" w:left="989" w:header="720" w:footer="720" w:gutter="0"/>
          <w:cols w:space="720"/>
        </w:sectPr>
      </w:pPr>
    </w:p>
    <w:p w:rsidR="00A12F64" w:rsidRDefault="00702A44">
      <w:pPr>
        <w:spacing w:after="0" w:line="1"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w14:anchorId="3A8D232B">
          <v:group id="_x0000_s1224" style="position:absolute;margin-left:0;margin-top:669.6pt;width:496.05pt;height:58.8pt;z-index:251753472;mso-wrap-distance-left:7in;mso-wrap-distance-top:10.55pt;mso-wrap-distance-right:7in;mso-position-horizontal-relative:margin" coordorigin="1133,14506" coordsize="9921,1176">
            <v:shape id="_x0000_s1225" type="#_x0000_t202" style="position:absolute;left:1133;top:14775;width:9921;height:908"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A12F64">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042"/>
                            <w:ind w:left="3787"/>
                            <w:rPr>
                              <w:sz w:val="22"/>
                              <w:szCs w:val="22"/>
                            </w:rPr>
                          </w:pPr>
                          <w:r>
                            <w:rPr>
                              <w:rStyle w:val="CharStyle173"/>
                            </w:rPr>
                            <w:t xml:space="preserve">Epreuves 1ère </w:t>
                          </w:r>
                          <w:r>
                            <w:rPr>
                              <w:rStyle w:val="CharStyle173"/>
                              <w:lang w:val="en-US" w:eastAsia="en-US"/>
                            </w:rPr>
                            <w:t>session</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 xml:space="preserve">Type </w:t>
                          </w:r>
                          <w:r>
                            <w:rPr>
                              <w:rStyle w:val="CharStyle173"/>
                            </w:rPr>
                            <w:t>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Coefficients</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 xml:space="preserve">Examen écrit </w:t>
                          </w:r>
                          <w:r>
                            <w:rPr>
                              <w:rStyle w:val="CharStyle173"/>
                              <w:lang w:val="en-US" w:eastAsia="en-US"/>
                            </w:rPr>
                            <w:t>terminal</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03h00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0.5</w:t>
                          </w:r>
                        </w:p>
                      </w:tc>
                    </w:tr>
                  </w:tbl>
                  <w:p w:rsidR="00000000" w:rsidRDefault="00702A44"/>
                </w:txbxContent>
              </v:textbox>
            </v:shape>
            <v:shape id="_x0000_s1226" type="#_x0000_t202" style="position:absolute;left:1191;top:14506;width:5856;height:254" filled="f" strokecolor="white" strokeweight="0">
              <v:textbox inset="0,0,0,0">
                <w:txbxContent>
                  <w:p w:rsidR="00A12F64" w:rsidRDefault="00702A44">
                    <w:pPr>
                      <w:pStyle w:val="Style1141"/>
                      <w:spacing w:line="240" w:lineRule="auto"/>
                      <w:rPr>
                        <w:sz w:val="22"/>
                        <w:szCs w:val="22"/>
                      </w:rPr>
                    </w:pPr>
                    <w:r w:rsidRPr="003B53DD">
                      <w:rPr>
                        <w:rStyle w:val="CharStyle173"/>
                        <w:lang w:eastAsia="en-US"/>
                      </w:rPr>
                      <w:t xml:space="preserve">Mode </w:t>
                    </w:r>
                    <w:r>
                      <w:rPr>
                        <w:rStyle w:val="CharStyle173"/>
                      </w:rPr>
                      <w:t xml:space="preserve">d'évaluation </w:t>
                    </w:r>
                    <w:r w:rsidRPr="003B53DD">
                      <w:rPr>
                        <w:rStyle w:val="CharStyle173"/>
                        <w:lang w:eastAsia="en-US"/>
                      </w:rPr>
                      <w:t xml:space="preserve">: </w:t>
                    </w:r>
                    <w:r>
                      <w:rPr>
                        <w:rStyle w:val="CharStyle173"/>
                      </w:rPr>
                      <w:t xml:space="preserve">Modalités </w:t>
                    </w:r>
                    <w:r w:rsidRPr="003B53DD">
                      <w:rPr>
                        <w:rStyle w:val="CharStyle173"/>
                        <w:lang w:eastAsia="en-US"/>
                      </w:rPr>
                      <w:t xml:space="preserve">de </w:t>
                    </w:r>
                    <w:r>
                      <w:rPr>
                        <w:rStyle w:val="CharStyle173"/>
                      </w:rPr>
                      <w:t xml:space="preserve">contrôle </w:t>
                    </w:r>
                    <w:r w:rsidRPr="003B53DD">
                      <w:rPr>
                        <w:rStyle w:val="CharStyle173"/>
                        <w:lang w:eastAsia="en-US"/>
                      </w:rPr>
                      <w:t>des connaissances</w:t>
                    </w:r>
                  </w:p>
                </w:txbxContent>
              </v:textbox>
            </v:shape>
            <w10:wrap type="topAndBottom" anchorx="margin"/>
          </v:group>
        </w:pict>
      </w:r>
      <w:r>
        <w:rPr>
          <w:rFonts w:ascii="Times New Roman" w:eastAsia="Times New Roman" w:hAnsi="Times New Roman" w:cs="Times New Roman"/>
          <w:sz w:val="20"/>
          <w:szCs w:val="20"/>
        </w:rPr>
        <w:pict w14:anchorId="538AF738">
          <v:shape id="_x0000_s1223" type="#_x0000_t202" style="position:absolute;margin-left:0;margin-top:549.35pt;width:496.05pt;height:104.85pt;z-index:251752448;mso-wrap-distance-left:7in;mso-wrap-distance-top:0;mso-wrap-distance-right:7in;mso-wrap-distance-bottom:15.35pt;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Semaines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5</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6</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7</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8</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9</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10</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15</w:t>
                        </w: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CI</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DS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00h00</w:t>
                        </w:r>
                      </w:p>
                    </w:tc>
                  </w:tr>
                </w:tbl>
                <w:p w:rsidR="00000000" w:rsidRDefault="00702A44"/>
              </w:txbxContent>
            </v:textbox>
            <w10:wrap type="topAndBottom" anchorx="margin"/>
          </v:shape>
        </w:pict>
      </w:r>
      <w:r>
        <w:rPr>
          <w:rFonts w:ascii="Times New Roman" w:eastAsia="Times New Roman" w:hAnsi="Times New Roman" w:cs="Times New Roman"/>
          <w:sz w:val="20"/>
          <w:szCs w:val="20"/>
        </w:rPr>
        <w:pict w14:anchorId="153B0DF1">
          <v:shape id="_x0000_s1222" type="#_x0000_t202" style="position:absolute;margin-left:0;margin-top:535.9pt;width:156.5pt;height:12.7pt;z-index:251751424;mso-wrap-distance-left:7in;mso-wrap-distance-top:10.3pt;mso-wrap-distance-right:7in;mso-wrap-distance-bottom:.7pt;mso-position-horizontal-relative:margin;mso-position-vertical-relative:text" filled="f" stroked="f">
            <v:textbox inset="0,0,0,0">
              <w:txbxContent>
                <w:p w:rsidR="00A12F64" w:rsidRDefault="00702A44">
                  <w:pPr>
                    <w:pStyle w:val="Style1141"/>
                    <w:spacing w:line="240" w:lineRule="auto"/>
                    <w:rPr>
                      <w:sz w:val="22"/>
                      <w:szCs w:val="22"/>
                    </w:rPr>
                  </w:pPr>
                  <w:r>
                    <w:rPr>
                      <w:rStyle w:val="CharStyle173"/>
                    </w:rPr>
                    <w:t>Répartitions des enseignements :</w:t>
                  </w:r>
                </w:p>
              </w:txbxContent>
            </v:textbox>
            <w10:wrap type="topAndBottom" anchorx="margin"/>
          </v:shape>
        </w:pict>
      </w:r>
      <w:r>
        <w:rPr>
          <w:rFonts w:ascii="Times New Roman" w:eastAsia="Times New Roman" w:hAnsi="Times New Roman" w:cs="Times New Roman"/>
          <w:sz w:val="20"/>
          <w:szCs w:val="20"/>
        </w:rPr>
        <w:pict w14:anchorId="15928DED">
          <v:shape id="_x0000_s1221" type="#_x0000_t202" style="position:absolute;margin-left:0;margin-top:415.9pt;width:496.05pt;height:104.9pt;z-index:251750400;mso-wrap-distance-left:7in;mso-wrap-distance-top:0;mso-wrap-distance-right:7in;mso-wrap-distance-bottom:15.1pt;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A12F64">
                    <w:tblPrEx>
                      <w:tblCellMar>
                        <w:top w:w="0" w:type="dxa"/>
                        <w:bottom w:w="0" w:type="dxa"/>
                      </w:tblCellMar>
                    </w:tblPrEx>
                    <w:tc>
                      <w:tcPr>
                        <w:tcW w:w="4958" w:type="dxa"/>
                        <w:tcBorders>
                          <w:bottom w:val="single" w:sz="6" w:space="0" w:color="auto"/>
                          <w:right w:val="single" w:sz="6" w:space="0" w:color="auto"/>
                        </w:tcBorders>
                      </w:tcPr>
                      <w:p w:rsidR="00A12F64" w:rsidRDefault="00702A44">
                        <w:pPr>
                          <w:pStyle w:val="Style300"/>
                        </w:pP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Nombre d'heures en présentiel</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Cours Magistraux (CM)</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24.00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Travaux Dirigés (TD)</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12.00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Travaux Pratiques (TP)</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Cours Intégrés (CI)</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12.00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Accompagnement</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0.00</w:t>
                        </w:r>
                      </w:p>
                    </w:tc>
                  </w:tr>
                </w:tbl>
                <w:p w:rsidR="00000000" w:rsidRDefault="00702A44"/>
              </w:txbxContent>
            </v:textbox>
            <w10:wrap type="topAndBottom" anchorx="margin"/>
          </v:shape>
        </w:pict>
      </w:r>
      <w:r>
        <w:rPr>
          <w:rFonts w:ascii="Times New Roman" w:eastAsia="Times New Roman" w:hAnsi="Times New Roman" w:cs="Times New Roman"/>
          <w:sz w:val="20"/>
          <w:szCs w:val="20"/>
        </w:rPr>
        <w:pict w14:anchorId="325B797E">
          <v:shape id="_x0000_s1220" type="#_x0000_t202" style="position:absolute;margin-left:0;margin-top:402.7pt;width:136.35pt;height:12.7pt;z-index:251749376;mso-wrap-distance-left:7in;mso-wrap-distance-top:0;mso-wrap-distance-right:7in;mso-wrap-distance-bottom:.5pt;mso-position-horizontal-relative:margin;mso-position-vertical-relative:text" filled="f" stroked="f">
            <v:textbox inset="0,0,0,0">
              <w:txbxContent>
                <w:p w:rsidR="00A12F64" w:rsidRDefault="00702A44">
                  <w:pPr>
                    <w:pStyle w:val="Style1141"/>
                    <w:spacing w:line="240" w:lineRule="auto"/>
                    <w:rPr>
                      <w:sz w:val="22"/>
                      <w:szCs w:val="22"/>
                    </w:rPr>
                  </w:pPr>
                  <w:r>
                    <w:rPr>
                      <w:rStyle w:val="CharStyle173"/>
                    </w:rPr>
                    <w:t>Volume des enseignements :</w:t>
                  </w:r>
                </w:p>
              </w:txbxContent>
            </v:textbox>
            <w10:wrap type="topAndBottom" anchorx="margin"/>
          </v:shape>
        </w:pict>
      </w:r>
      <w:r>
        <w:rPr>
          <w:rFonts w:ascii="Times New Roman" w:eastAsia="Times New Roman" w:hAnsi="Times New Roman" w:cs="Times New Roman"/>
          <w:sz w:val="20"/>
          <w:szCs w:val="20"/>
        </w:rPr>
        <w:pict w14:anchorId="7A5099AE">
          <v:shape id="_x0000_s1219" type="#_x0000_t202" style="position:absolute;margin-left:0;margin-top:163.45pt;width:474pt;height:238.35pt;z-index:251748352;mso-wrap-distance-left:7in;mso-wrap-distance-top:10.55pt;mso-wrap-distance-right:7in;mso-wrap-distance-bottom:.95pt;mso-position-horizontal-relative:margin;mso-position-vertical-relative:text" filled="f" stroked="f">
            <v:textbox inset="0,0,0,0">
              <w:txbxContent>
                <w:p w:rsidR="00A12F64" w:rsidRPr="003B53DD" w:rsidRDefault="00702A44">
                  <w:pPr>
                    <w:pStyle w:val="Style1141"/>
                    <w:jc w:val="left"/>
                    <w:rPr>
                      <w:sz w:val="22"/>
                      <w:szCs w:val="22"/>
                      <w:lang w:val="en-US"/>
                    </w:rPr>
                  </w:pPr>
                  <w:proofErr w:type="spellStart"/>
                  <w:r w:rsidRPr="003B53DD">
                    <w:rPr>
                      <w:rStyle w:val="CharStyle173"/>
                      <w:lang w:val="en-US"/>
                    </w:rPr>
                    <w:t>Objectifs</w:t>
                  </w:r>
                  <w:proofErr w:type="spellEnd"/>
                  <w:r w:rsidRPr="003B53DD">
                    <w:rPr>
                      <w:rStyle w:val="CharStyle173"/>
                      <w:lang w:val="en-US"/>
                    </w:rPr>
                    <w:t xml:space="preserve"> </w:t>
                  </w:r>
                  <w:proofErr w:type="spellStart"/>
                  <w:proofErr w:type="gramStart"/>
                  <w:r w:rsidRPr="003B53DD">
                    <w:rPr>
                      <w:rStyle w:val="CharStyle173"/>
                      <w:lang w:val="en-US"/>
                    </w:rPr>
                    <w:t>pédagogiques</w:t>
                  </w:r>
                  <w:proofErr w:type="spellEnd"/>
                  <w:r w:rsidRPr="003B53DD">
                    <w:rPr>
                      <w:rStyle w:val="CharStyle173"/>
                      <w:lang w:val="en-US"/>
                    </w:rPr>
                    <w:t xml:space="preserve"> :</w:t>
                  </w:r>
                  <w:proofErr w:type="gramEnd"/>
                </w:p>
                <w:p w:rsidR="00A12F64" w:rsidRPr="003B53DD" w:rsidRDefault="00702A44">
                  <w:pPr>
                    <w:pStyle w:val="Style1141"/>
                    <w:jc w:val="left"/>
                    <w:rPr>
                      <w:sz w:val="22"/>
                      <w:szCs w:val="22"/>
                      <w:lang w:val="en-US"/>
                    </w:rPr>
                  </w:pPr>
                  <w:r w:rsidRPr="003B53DD">
                    <w:rPr>
                      <w:rStyle w:val="CharStyle173"/>
                      <w:u w:val="single"/>
                      <w:lang w:val="en-US"/>
                    </w:rPr>
                    <w:t xml:space="preserve">Foundation </w:t>
                  </w:r>
                  <w:r>
                    <w:rPr>
                      <w:rStyle w:val="CharStyle173"/>
                      <w:u w:val="single"/>
                      <w:lang w:val="en-US" w:eastAsia="en-US"/>
                    </w:rPr>
                    <w:t>of logic and its use in software specification, verification and program synthesis</w:t>
                  </w:r>
                  <w:r>
                    <w:rPr>
                      <w:rStyle w:val="CharStyle173"/>
                      <w:lang w:val="en-US" w:eastAsia="en-US"/>
                    </w:rPr>
                    <w:t xml:space="preserve"> </w:t>
                  </w:r>
                  <w:proofErr w:type="spellStart"/>
                  <w:r w:rsidRPr="003B53DD">
                    <w:rPr>
                      <w:rStyle w:val="CharStyle173"/>
                      <w:lang w:val="en-US"/>
                    </w:rPr>
                    <w:t>Compétences</w:t>
                  </w:r>
                  <w:proofErr w:type="spellEnd"/>
                  <w:r w:rsidRPr="003B53DD">
                    <w:rPr>
                      <w:rStyle w:val="CharStyle173"/>
                      <w:lang w:val="en-US"/>
                    </w:rPr>
                    <w:t xml:space="preserve"> </w:t>
                  </w:r>
                  <w:proofErr w:type="spellStart"/>
                  <w:proofErr w:type="gramStart"/>
                  <w:r>
                    <w:rPr>
                      <w:rStyle w:val="CharStyle173"/>
                      <w:lang w:val="en-US" w:eastAsia="en-US"/>
                    </w:rPr>
                    <w:t>acquises</w:t>
                  </w:r>
                  <w:proofErr w:type="spellEnd"/>
                  <w:r>
                    <w:rPr>
                      <w:rStyle w:val="CharStyle173"/>
                      <w:lang w:val="en-US" w:eastAsia="en-US"/>
                    </w:rPr>
                    <w:t xml:space="preserve"> :</w:t>
                  </w:r>
                  <w:proofErr w:type="gramEnd"/>
                </w:p>
                <w:p w:rsidR="00A12F64" w:rsidRPr="003B53DD" w:rsidRDefault="00702A44">
                  <w:pPr>
                    <w:pStyle w:val="Style1141"/>
                    <w:jc w:val="left"/>
                    <w:rPr>
                      <w:sz w:val="22"/>
                      <w:szCs w:val="22"/>
                      <w:lang w:val="en-US"/>
                    </w:rPr>
                  </w:pPr>
                  <w:proofErr w:type="gramStart"/>
                  <w:r>
                    <w:rPr>
                      <w:rStyle w:val="CharStyle173"/>
                      <w:lang w:val="en-US" w:eastAsia="en-US"/>
                    </w:rPr>
                    <w:t>Formal specification of a program with logic formulae.</w:t>
                  </w:r>
                  <w:proofErr w:type="gramEnd"/>
                  <w:r>
                    <w:rPr>
                      <w:rStyle w:val="CharStyle173"/>
                      <w:lang w:val="en-US" w:eastAsia="en-US"/>
                    </w:rPr>
                    <w:t xml:space="preserve"> </w:t>
                  </w:r>
                  <w:proofErr w:type="gramStart"/>
                  <w:r>
                    <w:rPr>
                      <w:rStyle w:val="CharStyle173"/>
                      <w:lang w:val="en-US" w:eastAsia="en-US"/>
                    </w:rPr>
                    <w:t>Writing a correct formal proof.</w:t>
                  </w:r>
                  <w:proofErr w:type="gramEnd"/>
                  <w:r>
                    <w:rPr>
                      <w:rStyle w:val="CharStyle173"/>
                      <w:lang w:val="en-US" w:eastAsia="en-US"/>
                    </w:rPr>
                    <w:t xml:space="preserve"> </w:t>
                  </w:r>
                  <w:proofErr w:type="spellStart"/>
                  <w:r>
                    <w:rPr>
                      <w:rStyle w:val="CharStyle173"/>
                      <w:lang w:val="en-US" w:eastAsia="en-US"/>
                    </w:rPr>
                    <w:t>Programme</w:t>
                  </w:r>
                  <w:proofErr w:type="spellEnd"/>
                  <w:r>
                    <w:rPr>
                      <w:rStyle w:val="CharStyle173"/>
                      <w:lang w:val="en-US" w:eastAsia="en-US"/>
                    </w:rPr>
                    <w:t xml:space="preserve"> - </w:t>
                  </w:r>
                  <w:proofErr w:type="spellStart"/>
                  <w:proofErr w:type="gramStart"/>
                  <w:r>
                    <w:rPr>
                      <w:rStyle w:val="CharStyle173"/>
                      <w:lang w:val="en-US" w:eastAsia="en-US"/>
                    </w:rPr>
                    <w:t>descriptif</w:t>
                  </w:r>
                  <w:proofErr w:type="spellEnd"/>
                  <w:r>
                    <w:rPr>
                      <w:rStyle w:val="CharStyle173"/>
                      <w:lang w:val="en-US" w:eastAsia="en-US"/>
                    </w:rPr>
                    <w:t xml:space="preserve"> :</w:t>
                  </w:r>
                  <w:proofErr w:type="gramEnd"/>
                </w:p>
                <w:p w:rsidR="00A12F64" w:rsidRPr="003B53DD" w:rsidRDefault="00702A44">
                  <w:pPr>
                    <w:pStyle w:val="Style1141"/>
                    <w:spacing w:before="5"/>
                    <w:jc w:val="left"/>
                    <w:rPr>
                      <w:sz w:val="22"/>
                      <w:szCs w:val="22"/>
                      <w:lang w:val="en-US"/>
                    </w:rPr>
                  </w:pPr>
                  <w:r>
                    <w:rPr>
                      <w:rStyle w:val="CharStyle173"/>
                      <w:lang w:val="en-US" w:eastAsia="en-US"/>
                    </w:rPr>
                    <w:t xml:space="preserve">Foundation of logic: Propositional logic, predicate calculus, higher-order logic, modal logic, notion of model and of validity, inference rules </w:t>
                  </w:r>
                  <w:r>
                    <w:rPr>
                      <w:rStyle w:val="CharStyle173"/>
                      <w:lang w:val="en-US" w:eastAsia="en-US"/>
                    </w:rPr>
                    <w:t>and notion of proof.</w:t>
                  </w:r>
                </w:p>
                <w:p w:rsidR="00A12F64" w:rsidRPr="003B53DD" w:rsidRDefault="00702A44">
                  <w:pPr>
                    <w:pStyle w:val="Style1141"/>
                    <w:rPr>
                      <w:sz w:val="22"/>
                      <w:szCs w:val="22"/>
                      <w:lang w:val="en-US"/>
                    </w:rPr>
                  </w:pPr>
                  <w:r>
                    <w:rPr>
                      <w:rStyle w:val="CharStyle173"/>
                      <w:lang w:val="en-US" w:eastAsia="en-US"/>
                    </w:rPr>
                    <w:t>Logic and Computers: Proof as a computational object, correlation between proofs and programs, formula and automata.</w:t>
                  </w:r>
                </w:p>
                <w:p w:rsidR="00A12F64" w:rsidRDefault="00702A44">
                  <w:pPr>
                    <w:pStyle w:val="Style1141"/>
                    <w:jc w:val="left"/>
                    <w:rPr>
                      <w:sz w:val="22"/>
                      <w:szCs w:val="22"/>
                    </w:rPr>
                  </w:pPr>
                  <w:r>
                    <w:rPr>
                      <w:rStyle w:val="CharStyle173"/>
                      <w:lang w:val="en-US" w:eastAsia="en-US"/>
                    </w:rPr>
                    <w:t xml:space="preserve">Computer assisted proofs: Correct program synthesis from proofs, proof of programs. </w:t>
                  </w:r>
                  <w:r w:rsidRPr="003B53DD">
                    <w:rPr>
                      <w:rStyle w:val="CharStyle173"/>
                      <w:lang w:eastAsia="en-US"/>
                    </w:rPr>
                    <w:t>Bibliographie :</w:t>
                  </w:r>
                </w:p>
                <w:p w:rsidR="00A12F64" w:rsidRDefault="00702A44">
                  <w:pPr>
                    <w:pStyle w:val="Style886"/>
                    <w:spacing w:before="5" w:line="293" w:lineRule="exact"/>
                    <w:ind w:right="1382"/>
                    <w:rPr>
                      <w:sz w:val="22"/>
                      <w:szCs w:val="22"/>
                    </w:rPr>
                  </w:pPr>
                  <w:r w:rsidRPr="003B53DD">
                    <w:rPr>
                      <w:rStyle w:val="CharStyle173"/>
                      <w:lang w:eastAsia="en-US"/>
                    </w:rPr>
                    <w:t xml:space="preserve">A. Arnold, I. </w:t>
                  </w:r>
                  <w:proofErr w:type="spellStart"/>
                  <w:r w:rsidRPr="003B53DD">
                    <w:rPr>
                      <w:rStyle w:val="CharStyle173"/>
                      <w:lang w:eastAsia="en-US"/>
                    </w:rPr>
                    <w:t>Guessarian</w:t>
                  </w:r>
                  <w:proofErr w:type="spellEnd"/>
                  <w:r w:rsidRPr="003B53DD">
                    <w:rPr>
                      <w:rStyle w:val="CharStyle173"/>
                      <w:lang w:eastAsia="en-US"/>
                    </w:rPr>
                    <w:t xml:space="preserve"> </w:t>
                  </w:r>
                  <w:r>
                    <w:rPr>
                      <w:rStyle w:val="CharStyle173"/>
                    </w:rPr>
                    <w:t xml:space="preserve">: Mathématiques pour l'informatique </w:t>
                  </w:r>
                  <w:r w:rsidRPr="003B53DD">
                    <w:rPr>
                      <w:rStyle w:val="CharStyle173"/>
                      <w:lang w:eastAsia="en-US"/>
                    </w:rPr>
                    <w:t xml:space="preserve">(Masson, </w:t>
                  </w:r>
                  <w:r>
                    <w:rPr>
                      <w:rStyle w:val="CharStyle173"/>
                    </w:rPr>
                    <w:t xml:space="preserve">1992). </w:t>
                  </w:r>
                  <w:r w:rsidRPr="003B53DD">
                    <w:rPr>
                      <w:rStyle w:val="CharStyle173"/>
                      <w:lang w:eastAsia="en-US"/>
                    </w:rPr>
                    <w:t xml:space="preserve">R. Cori, </w:t>
                  </w:r>
                  <w:proofErr w:type="spellStart"/>
                  <w:r w:rsidRPr="003B53DD">
                    <w:rPr>
                      <w:rStyle w:val="CharStyle173"/>
                      <w:lang w:eastAsia="en-US"/>
                    </w:rPr>
                    <w:t>D.Lascar</w:t>
                  </w:r>
                  <w:proofErr w:type="spellEnd"/>
                  <w:r w:rsidRPr="003B53DD">
                    <w:rPr>
                      <w:rStyle w:val="CharStyle173"/>
                      <w:lang w:eastAsia="en-US"/>
                    </w:rPr>
                    <w:t xml:space="preserve"> </w:t>
                  </w:r>
                  <w:r>
                    <w:rPr>
                      <w:rStyle w:val="CharStyle173"/>
                    </w:rPr>
                    <w:t>: Logique Mathématique, cours et exercices (</w:t>
                  </w:r>
                  <w:proofErr w:type="spellStart"/>
                  <w:r>
                    <w:rPr>
                      <w:rStyle w:val="CharStyle173"/>
                    </w:rPr>
                    <w:t>Dunod</w:t>
                  </w:r>
                  <w:proofErr w:type="spellEnd"/>
                  <w:r>
                    <w:rPr>
                      <w:rStyle w:val="CharStyle173"/>
                    </w:rPr>
                    <w:t>, 1993). David-</w:t>
                  </w:r>
                  <w:proofErr w:type="spellStart"/>
                  <w:r>
                    <w:rPr>
                      <w:rStyle w:val="CharStyle173"/>
                    </w:rPr>
                    <w:t>Nour</w:t>
                  </w:r>
                  <w:proofErr w:type="spellEnd"/>
                  <w:r>
                    <w:rPr>
                      <w:rStyle w:val="CharStyle173"/>
                    </w:rPr>
                    <w:t>-</w:t>
                  </w:r>
                  <w:proofErr w:type="spellStart"/>
                  <w:r>
                    <w:rPr>
                      <w:rStyle w:val="CharStyle173"/>
                    </w:rPr>
                    <w:t>Raffalli</w:t>
                  </w:r>
                  <w:proofErr w:type="spellEnd"/>
                  <w:r>
                    <w:rPr>
                      <w:rStyle w:val="CharStyle173"/>
                    </w:rPr>
                    <w:t xml:space="preserve"> : Introduction à la logique, </w:t>
                  </w:r>
                  <w:proofErr w:type="spellStart"/>
                  <w:r>
                    <w:rPr>
                      <w:rStyle w:val="CharStyle173"/>
                    </w:rPr>
                    <w:t>Dunod</w:t>
                  </w:r>
                  <w:proofErr w:type="spellEnd"/>
                  <w:r>
                    <w:rPr>
                      <w:rStyle w:val="CharStyle173"/>
                    </w:rPr>
                    <w:t>, 2003.</w:t>
                  </w:r>
                </w:p>
                <w:p w:rsidR="00A12F64" w:rsidRDefault="00702A44">
                  <w:pPr>
                    <w:pStyle w:val="Style886"/>
                    <w:tabs>
                      <w:tab w:val="left" w:leader="underscore" w:pos="9379"/>
                    </w:tabs>
                    <w:spacing w:line="293" w:lineRule="exact"/>
                    <w:rPr>
                      <w:sz w:val="22"/>
                      <w:szCs w:val="22"/>
                    </w:rPr>
                  </w:pPr>
                  <w:proofErr w:type="spellStart"/>
                  <w:r>
                    <w:rPr>
                      <w:rStyle w:val="CharStyle173"/>
                    </w:rPr>
                    <w:t>Bertot-Casteran</w:t>
                  </w:r>
                  <w:proofErr w:type="spellEnd"/>
                  <w:r>
                    <w:rPr>
                      <w:rStyle w:val="CharStyle173"/>
                    </w:rPr>
                    <w:t xml:space="preserve"> : Interactive </w:t>
                  </w:r>
                  <w:proofErr w:type="spellStart"/>
                  <w:r>
                    <w:rPr>
                      <w:rStyle w:val="CharStyle173"/>
                    </w:rPr>
                    <w:t>Theorem</w:t>
                  </w:r>
                  <w:proofErr w:type="spellEnd"/>
                  <w:r>
                    <w:rPr>
                      <w:rStyle w:val="CharStyle173"/>
                    </w:rPr>
                    <w:t xml:space="preserve"> </w:t>
                  </w:r>
                  <w:proofErr w:type="spellStart"/>
                  <w:r>
                    <w:rPr>
                      <w:rStyle w:val="CharStyle173"/>
                    </w:rPr>
                    <w:t>Pro</w:t>
                  </w:r>
                  <w:r>
                    <w:rPr>
                      <w:rStyle w:val="CharStyle173"/>
                    </w:rPr>
                    <w:t>ving</w:t>
                  </w:r>
                  <w:proofErr w:type="spellEnd"/>
                  <w:r>
                    <w:rPr>
                      <w:rStyle w:val="CharStyle173"/>
                    </w:rPr>
                    <w:t xml:space="preserve"> and Program </w:t>
                  </w:r>
                  <w:proofErr w:type="spellStart"/>
                  <w:r>
                    <w:rPr>
                      <w:rStyle w:val="CharStyle173"/>
                    </w:rPr>
                    <w:t>Development</w:t>
                  </w:r>
                  <w:proofErr w:type="spellEnd"/>
                  <w:r>
                    <w:rPr>
                      <w:rStyle w:val="CharStyle173"/>
                    </w:rPr>
                    <w:t>, Springer, 2004.</w:t>
                  </w:r>
                  <w:r>
                    <w:rPr>
                      <w:rStyle w:val="CharStyle173"/>
                    </w:rPr>
                    <w:br/>
                  </w:r>
                  <w:hyperlink r:id="rId88" w:history="1">
                    <w:r w:rsidRPr="003B53DD">
                      <w:rPr>
                        <w:rStyle w:val="CharStyle173"/>
                        <w:u w:val="single"/>
                        <w:lang w:eastAsia="en-US"/>
                      </w:rPr>
                      <w:t>http://coq.inria.fr</w:t>
                    </w:r>
                  </w:hyperlink>
                  <w:r w:rsidRPr="003B53DD">
                    <w:rPr>
                      <w:rStyle w:val="CharStyle173"/>
                      <w:lang w:eastAsia="en-US"/>
                    </w:rPr>
                    <w:tab/>
                  </w:r>
                </w:p>
              </w:txbxContent>
            </v:textbox>
            <w10:wrap type="topAndBottom" anchorx="margin"/>
          </v:shape>
        </w:pict>
      </w:r>
      <w:r>
        <w:rPr>
          <w:rFonts w:ascii="Times New Roman" w:eastAsia="Times New Roman" w:hAnsi="Times New Roman" w:cs="Times New Roman"/>
          <w:sz w:val="20"/>
          <w:szCs w:val="20"/>
        </w:rPr>
        <w:pict w14:anchorId="0124B049">
          <v:shape id="_x0000_s1216" type="#_x0000_t202" style="position:absolute;margin-left:0;margin-top:46.8pt;width:485.5pt;height:12.7pt;z-index:251745280;mso-wrap-distance-left:7in;mso-wrap-distance-top:0;mso-wrap-distance-right:7in;mso-wrap-distance-bottom:.25pt;mso-position-horizontal-relative:margin;mso-position-vertical-relative:text" filled="f" stroked="f">
            <v:textbox inset="0,0,0,0">
              <w:txbxContent>
                <w:p w:rsidR="00A12F64" w:rsidRDefault="00702A44">
                  <w:pPr>
                    <w:pStyle w:val="Style1141"/>
                    <w:tabs>
                      <w:tab w:val="left" w:pos="4397"/>
                      <w:tab w:val="left" w:pos="8794"/>
                    </w:tabs>
                    <w:spacing w:line="240" w:lineRule="auto"/>
                    <w:rPr>
                      <w:sz w:val="22"/>
                      <w:szCs w:val="22"/>
                    </w:rPr>
                  </w:pPr>
                  <w:r>
                    <w:rPr>
                      <w:rStyle w:val="CharStyle173"/>
                    </w:rPr>
                    <w:t>Niveau : M1</w:t>
                  </w:r>
                  <w:r>
                    <w:rPr>
                      <w:rStyle w:val="CharStyle173"/>
                    </w:rPr>
                    <w:tab/>
                    <w:t xml:space="preserve">Période </w:t>
                  </w:r>
                  <w:proofErr w:type="gramStart"/>
                  <w:r>
                    <w:rPr>
                      <w:rStyle w:val="CharStyle173"/>
                    </w:rPr>
                    <w:t>:Semestre</w:t>
                  </w:r>
                  <w:proofErr w:type="gramEnd"/>
                  <w:r>
                    <w:rPr>
                      <w:rStyle w:val="CharStyle173"/>
                    </w:rPr>
                    <w:t xml:space="preserve"> d'automne</w:t>
                  </w:r>
                  <w:r>
                    <w:rPr>
                      <w:rStyle w:val="CharStyle173"/>
                    </w:rPr>
                    <w:tab/>
                    <w:t>ECTS :6</w:t>
                  </w:r>
                </w:p>
              </w:txbxContent>
            </v:textbox>
            <w10:wrap type="topAndBottom" anchorx="margin"/>
          </v:shape>
        </w:pict>
      </w:r>
      <w:r>
        <w:rPr>
          <w:rFonts w:ascii="Times New Roman" w:eastAsia="Times New Roman" w:hAnsi="Times New Roman" w:cs="Times New Roman"/>
          <w:sz w:val="20"/>
          <w:szCs w:val="20"/>
        </w:rPr>
        <w:pict w14:anchorId="778B8E99">
          <v:shape id="_x0000_s1218" type="#_x0000_t202" style="position:absolute;margin-left:0;margin-top:135.35pt;width:124.1pt;height:12.7pt;z-index:251747328;mso-wrap-distance-left:7in;mso-wrap-distance-top:0;mso-wrap-distance-right:7in;mso-wrap-distance-bottom:15.35pt;mso-position-horizontal-relative:margin;mso-position-vertical-relative:text" filled="f" stroked="f">
            <v:textbox inset="0,0,0,0">
              <w:txbxContent>
                <w:p w:rsidR="00A12F64" w:rsidRDefault="00702A44">
                  <w:pPr>
                    <w:pStyle w:val="Style1141"/>
                    <w:spacing w:line="240" w:lineRule="auto"/>
                    <w:rPr>
                      <w:sz w:val="22"/>
                      <w:szCs w:val="22"/>
                    </w:rPr>
                  </w:pPr>
                  <w:proofErr w:type="spellStart"/>
                  <w:r>
                    <w:rPr>
                      <w:rStyle w:val="CharStyle173"/>
                    </w:rPr>
                    <w:t>Pré-requis</w:t>
                  </w:r>
                  <w:proofErr w:type="spellEnd"/>
                  <w:r>
                    <w:rPr>
                      <w:rStyle w:val="CharStyle173"/>
                    </w:rPr>
                    <w:t xml:space="preserve"> recommandés :</w:t>
                  </w:r>
                </w:p>
              </w:txbxContent>
            </v:textbox>
            <w10:wrap type="topAndBottom" anchorx="margin"/>
          </v:shape>
        </w:pict>
      </w:r>
      <w:r>
        <w:rPr>
          <w:rFonts w:ascii="Times New Roman" w:eastAsia="Times New Roman" w:hAnsi="Times New Roman" w:cs="Times New Roman"/>
          <w:sz w:val="20"/>
          <w:szCs w:val="20"/>
        </w:rPr>
        <w:pict w14:anchorId="3FEA789F">
          <v:shape id="_x0000_s1217" type="#_x0000_t202" style="position:absolute;margin-left:0;margin-top:59.75pt;width:485.55pt;height:75.35pt;z-index:251746304;mso-wrap-distance-left:7in;mso-wrap-distance-top:0;mso-wrap-distance-right:7in;mso-wrap-distance-bottom:.25pt;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126"/>
                    <w:gridCol w:w="7584"/>
                  </w:tblGrid>
                  <w:tr w:rsidR="00A12F64">
                    <w:tblPrEx>
                      <w:tblCellMar>
                        <w:top w:w="0" w:type="dxa"/>
                        <w:bottom w:w="0" w:type="dxa"/>
                      </w:tblCellMar>
                    </w:tblPrEx>
                    <w:tc>
                      <w:tcPr>
                        <w:tcW w:w="2126" w:type="dxa"/>
                        <w:tcBorders>
                          <w:top w:val="single" w:sz="6" w:space="0" w:color="auto"/>
                          <w:bottom w:val="single" w:sz="6" w:space="0" w:color="auto"/>
                        </w:tcBorders>
                      </w:tcPr>
                      <w:p w:rsidR="00A12F64" w:rsidRDefault="00702A44">
                        <w:pPr>
                          <w:pStyle w:val="Style1042"/>
                          <w:rPr>
                            <w:sz w:val="22"/>
                            <w:szCs w:val="22"/>
                          </w:rPr>
                        </w:pPr>
                        <w:r>
                          <w:rPr>
                            <w:rStyle w:val="CharStyle173"/>
                          </w:rPr>
                          <w:t>Responsable :</w:t>
                        </w:r>
                      </w:p>
                    </w:tc>
                    <w:tc>
                      <w:tcPr>
                        <w:tcW w:w="7584" w:type="dxa"/>
                        <w:tcBorders>
                          <w:top w:val="single" w:sz="6" w:space="0" w:color="auto"/>
                          <w:bottom w:val="single" w:sz="6" w:space="0" w:color="auto"/>
                        </w:tcBorders>
                      </w:tcPr>
                      <w:p w:rsidR="00A12F64" w:rsidRDefault="00702A44">
                        <w:pPr>
                          <w:pStyle w:val="Style1042"/>
                          <w:spacing w:line="298" w:lineRule="exact"/>
                          <w:ind w:left="403" w:firstLine="5"/>
                          <w:rPr>
                            <w:sz w:val="22"/>
                            <w:szCs w:val="22"/>
                          </w:rPr>
                        </w:pPr>
                        <w:r>
                          <w:rPr>
                            <w:rStyle w:val="CharStyle173"/>
                          </w:rPr>
                          <w:t xml:space="preserve">Géraud SENIZERGUES </w:t>
                        </w:r>
                        <w:r w:rsidRPr="003B53DD">
                          <w:rPr>
                            <w:rStyle w:val="CharStyle173"/>
                            <w:lang w:eastAsia="en-US"/>
                          </w:rPr>
                          <w:t>(</w:t>
                        </w:r>
                        <w:hyperlink r:id="rId89" w:history="1">
                          <w:r w:rsidRPr="003B53DD">
                            <w:rPr>
                              <w:rStyle w:val="CharStyle173"/>
                              <w:u w:val="single"/>
                              <w:lang w:eastAsia="en-US"/>
                            </w:rPr>
                            <w:t>geraud.senizergues@u-bordeaux1.fr</w:t>
                          </w:r>
                        </w:hyperlink>
                        <w:r w:rsidRPr="003B53DD">
                          <w:rPr>
                            <w:rStyle w:val="CharStyle173"/>
                            <w:lang w:eastAsia="en-US"/>
                          </w:rPr>
                          <w:t xml:space="preserve">) </w:t>
                        </w:r>
                        <w:r>
                          <w:rPr>
                            <w:rStyle w:val="CharStyle173"/>
                          </w:rPr>
                          <w:t xml:space="preserve">Pierre CASTÉRAN </w:t>
                        </w:r>
                        <w:r w:rsidRPr="003B53DD">
                          <w:rPr>
                            <w:rStyle w:val="CharStyle173"/>
                            <w:lang w:eastAsia="en-US"/>
                          </w:rPr>
                          <w:t>(</w:t>
                        </w:r>
                        <w:hyperlink r:id="rId90" w:history="1">
                          <w:r w:rsidRPr="003B53DD">
                            <w:rPr>
                              <w:rStyle w:val="CharStyle173"/>
                              <w:u w:val="single"/>
                              <w:lang w:eastAsia="en-US"/>
                            </w:rPr>
                            <w:t>pierre.casteran@u-bordeaux1.fr</w:t>
                          </w:r>
                        </w:hyperlink>
                        <w:r w:rsidRPr="003B53DD">
                          <w:rPr>
                            <w:rStyle w:val="CharStyle173"/>
                            <w:lang w:eastAsia="en-US"/>
                          </w:rPr>
                          <w:t>)</w:t>
                        </w:r>
                      </w:p>
                    </w:tc>
                  </w:tr>
                  <w:tr w:rsidR="00A12F64">
                    <w:tblPrEx>
                      <w:tblCellMar>
                        <w:top w:w="0" w:type="dxa"/>
                        <w:bottom w:w="0" w:type="dxa"/>
                      </w:tblCellMar>
                    </w:tblPrEx>
                    <w:tc>
                      <w:tcPr>
                        <w:tcW w:w="2126" w:type="dxa"/>
                        <w:tcBorders>
                          <w:top w:val="single" w:sz="6" w:space="0" w:color="auto"/>
                          <w:bottom w:val="single" w:sz="6" w:space="0" w:color="auto"/>
                        </w:tcBorders>
                      </w:tcPr>
                      <w:p w:rsidR="00A12F64" w:rsidRDefault="00702A44">
                        <w:pPr>
                          <w:pStyle w:val="Style1042"/>
                          <w:rPr>
                            <w:sz w:val="22"/>
                            <w:szCs w:val="22"/>
                          </w:rPr>
                        </w:pPr>
                        <w:r>
                          <w:rPr>
                            <w:rStyle w:val="CharStyle173"/>
                          </w:rPr>
                          <w:t>Composante :</w:t>
                        </w:r>
                      </w:p>
                    </w:tc>
                    <w:tc>
                      <w:tcPr>
                        <w:tcW w:w="7584" w:type="dxa"/>
                        <w:tcBorders>
                          <w:top w:val="single" w:sz="6" w:space="0" w:color="auto"/>
                          <w:bottom w:val="single" w:sz="6" w:space="0" w:color="auto"/>
                        </w:tcBorders>
                      </w:tcPr>
                      <w:p w:rsidR="00A12F64" w:rsidRDefault="00702A44">
                        <w:pPr>
                          <w:pStyle w:val="Style1042"/>
                          <w:ind w:left="403"/>
                          <w:rPr>
                            <w:sz w:val="22"/>
                            <w:szCs w:val="22"/>
                          </w:rPr>
                        </w:pPr>
                        <w:r>
                          <w:rPr>
                            <w:rStyle w:val="CharStyle173"/>
                          </w:rPr>
                          <w:t>UFR DE MATHEMATIQUES ET INFORMATIQUE</w:t>
                        </w:r>
                      </w:p>
                    </w:tc>
                  </w:tr>
                  <w:tr w:rsidR="00A12F64">
                    <w:tblPrEx>
                      <w:tblCellMar>
                        <w:top w:w="0" w:type="dxa"/>
                        <w:bottom w:w="0" w:type="dxa"/>
                      </w:tblCellMar>
                    </w:tblPrEx>
                    <w:tc>
                      <w:tcPr>
                        <w:tcW w:w="2126" w:type="dxa"/>
                        <w:tcBorders>
                          <w:top w:val="single" w:sz="6" w:space="0" w:color="auto"/>
                          <w:bottom w:val="single" w:sz="6" w:space="0" w:color="auto"/>
                        </w:tcBorders>
                      </w:tcPr>
                      <w:p w:rsidR="00A12F64" w:rsidRDefault="00702A44">
                        <w:pPr>
                          <w:pStyle w:val="Style1042"/>
                          <w:rPr>
                            <w:sz w:val="22"/>
                            <w:szCs w:val="22"/>
                          </w:rPr>
                        </w:pPr>
                        <w:r>
                          <w:rPr>
                            <w:rStyle w:val="CharStyle173"/>
                          </w:rPr>
                          <w:t>Discipline :</w:t>
                        </w:r>
                      </w:p>
                    </w:tc>
                    <w:tc>
                      <w:tcPr>
                        <w:tcW w:w="7584" w:type="dxa"/>
                        <w:tcBorders>
                          <w:top w:val="single" w:sz="6" w:space="0" w:color="auto"/>
                          <w:bottom w:val="single" w:sz="6" w:space="0" w:color="auto"/>
                        </w:tcBorders>
                      </w:tcPr>
                      <w:p w:rsidR="00A12F64" w:rsidRDefault="00702A44">
                        <w:pPr>
                          <w:pStyle w:val="Style1042"/>
                          <w:ind w:left="408"/>
                          <w:rPr>
                            <w:sz w:val="22"/>
                            <w:szCs w:val="22"/>
                          </w:rPr>
                        </w:pPr>
                        <w:r>
                          <w:rPr>
                            <w:rStyle w:val="CharStyle173"/>
                          </w:rPr>
                          <w:t>Informatique</w:t>
                        </w:r>
                      </w:p>
                    </w:tc>
                  </w:tr>
                  <w:tr w:rsidR="00A12F64">
                    <w:tblPrEx>
                      <w:tblCellMar>
                        <w:top w:w="0" w:type="dxa"/>
                        <w:bottom w:w="0" w:type="dxa"/>
                      </w:tblCellMar>
                    </w:tblPrEx>
                    <w:tc>
                      <w:tcPr>
                        <w:tcW w:w="2126" w:type="dxa"/>
                        <w:tcBorders>
                          <w:top w:val="single" w:sz="6" w:space="0" w:color="auto"/>
                          <w:bottom w:val="single" w:sz="6" w:space="0" w:color="auto"/>
                        </w:tcBorders>
                      </w:tcPr>
                      <w:p w:rsidR="00A12F64" w:rsidRDefault="00702A44">
                        <w:pPr>
                          <w:pStyle w:val="Style1042"/>
                          <w:rPr>
                            <w:sz w:val="22"/>
                            <w:szCs w:val="22"/>
                          </w:rPr>
                        </w:pPr>
                        <w:r>
                          <w:rPr>
                            <w:rStyle w:val="CharStyle173"/>
                          </w:rPr>
                          <w:t>Public concerné :</w:t>
                        </w:r>
                      </w:p>
                    </w:tc>
                    <w:tc>
                      <w:tcPr>
                        <w:tcW w:w="7584" w:type="dxa"/>
                        <w:tcBorders>
                          <w:top w:val="single" w:sz="6" w:space="0" w:color="auto"/>
                          <w:bottom w:val="single" w:sz="6" w:space="0" w:color="auto"/>
                        </w:tcBorders>
                      </w:tcPr>
                      <w:p w:rsidR="00A12F64" w:rsidRDefault="00702A44">
                        <w:pPr>
                          <w:pStyle w:val="Style1042"/>
                          <w:ind w:left="403"/>
                          <w:rPr>
                            <w:sz w:val="22"/>
                            <w:szCs w:val="22"/>
                          </w:rPr>
                        </w:pPr>
                        <w:r>
                          <w:rPr>
                            <w:rStyle w:val="CharStyle173"/>
                          </w:rPr>
                          <w:t>Formation initiale + Formation continue</w:t>
                        </w:r>
                      </w:p>
                    </w:tc>
                  </w:tr>
                </w:tbl>
                <w:p w:rsidR="00000000" w:rsidRDefault="00702A44"/>
              </w:txbxContent>
            </v:textbox>
            <w10:wrap type="topAndBottom" anchorx="margin"/>
          </v:shape>
        </w:pict>
      </w:r>
      <w:r>
        <w:rPr>
          <w:rFonts w:ascii="Times New Roman" w:eastAsia="Times New Roman" w:hAnsi="Times New Roman" w:cs="Times New Roman"/>
          <w:sz w:val="20"/>
          <w:szCs w:val="20"/>
        </w:rPr>
        <w:pict w14:anchorId="21224681">
          <v:shape id="_x0000_s1215" type="#_x0000_t202" style="position:absolute;margin-left:0;margin-top:0;width:156pt;height:45.35pt;z-index:251744256;mso-wrap-distance-left:7in;mso-wrap-distance-top:0;mso-wrap-distance-right:7in;mso-wrap-distance-bottom:1.45pt;mso-position-horizontal-relative:margin;mso-position-vertical-relative:text" filled="f" stroked="f">
            <v:textbox inset="0,0,0,0">
              <w:txbxContent>
                <w:p w:rsidR="00A12F64" w:rsidRDefault="003B53DD">
                  <w:pPr>
                    <w:pStyle w:val="Style1141"/>
                    <w:spacing w:line="298" w:lineRule="exact"/>
                    <w:rPr>
                      <w:sz w:val="22"/>
                      <w:szCs w:val="22"/>
                    </w:rPr>
                  </w:pPr>
                  <w:r>
                    <w:rPr>
                      <w:rStyle w:val="CharStyle173"/>
                    </w:rPr>
                    <w:br w:type="page"/>
                    <w:t xml:space="preserve"> Libellé de </w:t>
                  </w:r>
                  <w:proofErr w:type="spellStart"/>
                  <w:r>
                    <w:rPr>
                      <w:rStyle w:val="CharStyle173"/>
                    </w:rPr>
                    <w:t>l’ue</w:t>
                  </w:r>
                  <w:proofErr w:type="spellEnd"/>
                  <w:r w:rsidR="00702A44">
                    <w:rPr>
                      <w:rStyle w:val="CharStyle173"/>
                    </w:rPr>
                    <w:t xml:space="preserve"> : Logique (</w:t>
                  </w:r>
                  <w:proofErr w:type="spellStart"/>
                  <w:r w:rsidR="00702A44">
                    <w:rPr>
                      <w:rStyle w:val="CharStyle173"/>
                    </w:rPr>
                    <w:t>Logic</w:t>
                  </w:r>
                  <w:proofErr w:type="spellEnd"/>
                  <w:r w:rsidR="00702A44">
                    <w:rPr>
                      <w:rStyle w:val="CharStyle173"/>
                    </w:rPr>
                    <w:t>)</w:t>
                  </w:r>
                </w:p>
                <w:p w:rsidR="00A12F64" w:rsidRDefault="00702A44">
                  <w:pPr>
                    <w:pStyle w:val="Style1141"/>
                    <w:spacing w:line="298" w:lineRule="exact"/>
                    <w:jc w:val="left"/>
                    <w:rPr>
                      <w:sz w:val="22"/>
                      <w:szCs w:val="22"/>
                    </w:rPr>
                  </w:pPr>
                  <w:r>
                    <w:rPr>
                      <w:rStyle w:val="CharStyle173"/>
                    </w:rPr>
                    <w:t xml:space="preserve">Libellé court : </w:t>
                  </w:r>
                  <w:proofErr w:type="spellStart"/>
                  <w:r>
                    <w:rPr>
                      <w:rStyle w:val="CharStyle173"/>
                    </w:rPr>
                    <w:t>Logic</w:t>
                  </w:r>
                  <w:proofErr w:type="spellEnd"/>
                </w:p>
                <w:p w:rsidR="00A12F64" w:rsidRDefault="00702A44">
                  <w:pPr>
                    <w:pStyle w:val="Style1141"/>
                    <w:spacing w:line="298" w:lineRule="exact"/>
                    <w:jc w:val="left"/>
                    <w:rPr>
                      <w:sz w:val="22"/>
                      <w:szCs w:val="22"/>
                    </w:rPr>
                  </w:pPr>
                  <w:r>
                    <w:rPr>
                      <w:rStyle w:val="CharStyle173"/>
                      <w:u w:val="single"/>
                    </w:rPr>
                    <w:t xml:space="preserve">Code </w:t>
                  </w:r>
                  <w:proofErr w:type="spellStart"/>
                  <w:r>
                    <w:rPr>
                      <w:rStyle w:val="CharStyle173"/>
                      <w:u w:val="single"/>
                    </w:rPr>
                    <w:t>ue</w:t>
                  </w:r>
                  <w:proofErr w:type="spellEnd"/>
                  <w:r>
                    <w:rPr>
                      <w:rStyle w:val="CharStyle173"/>
                      <w:u w:val="single"/>
                    </w:rPr>
                    <w:t xml:space="preserve"> Apogée: J1IN7M21</w:t>
                  </w:r>
                </w:p>
              </w:txbxContent>
            </v:textbox>
            <w10:wrap type="topAndBottom" anchorx="margin"/>
          </v:shape>
        </w:pict>
      </w:r>
    </w:p>
    <w:p w:rsidR="00A12F64" w:rsidRDefault="00702A44">
      <w:pPr>
        <w:spacing w:after="0" w:line="298" w:lineRule="exact"/>
        <w:rPr>
          <w:rFonts w:ascii="Times New Roman" w:eastAsia="Times New Roman" w:hAnsi="Times New Roman" w:cs="Times New Roman"/>
          <w:sz w:val="20"/>
          <w:szCs w:val="20"/>
        </w:rPr>
        <w:sectPr w:rsidR="00A12F64">
          <w:pgSz w:w="11905" w:h="16837"/>
          <w:pgMar w:top="1113" w:right="975" w:bottom="1156" w:left="975" w:header="720" w:footer="720" w:gutter="0"/>
          <w:cols w:space="720"/>
        </w:sectPr>
      </w:pPr>
    </w:p>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Contrôle Continu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0.5</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bl>
    <w:p w:rsidR="00A12F64" w:rsidRDefault="00702A44">
      <w:pPr>
        <w:spacing w:after="0" w:line="240" w:lineRule="exact"/>
        <w:rPr>
          <w:rFonts w:ascii="Times New Roman" w:eastAsia="Times New Roman" w:hAnsi="Times New Roman" w:cs="Times New Roman"/>
          <w:sz w:val="20"/>
          <w:szCs w:val="20"/>
        </w:rPr>
      </w:pPr>
    </w:p>
    <w:p w:rsidR="00A12F64" w:rsidRDefault="00702A44">
      <w:pPr>
        <w:spacing w:before="38"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A12F64">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ind w:left="2890"/>
              <w:rPr>
                <w:rFonts w:ascii="Times New Roman" w:eastAsia="Times New Roman" w:hAnsi="Times New Roman" w:cs="Times New Roman"/>
              </w:rPr>
            </w:pPr>
            <w:r>
              <w:rPr>
                <w:rFonts w:ascii="Times New Roman" w:eastAsia="Times New Roman" w:hAnsi="Times New Roman" w:cs="Times New Roman"/>
              </w:rPr>
              <w:t>Epreuves 2ème session (éventuellement)</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Durées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Coefficients</w:t>
            </w:r>
          </w:p>
        </w:tc>
      </w:tr>
      <w:tr w:rsidR="00A12F64">
        <w:tblPrEx>
          <w:tblCellMar>
            <w:top w:w="0" w:type="dxa"/>
            <w:bottom w:w="0" w:type="dxa"/>
          </w:tblCellMar>
        </w:tblPrEx>
        <w:tc>
          <w:tcPr>
            <w:tcW w:w="2482" w:type="dxa"/>
            <w:tcBorders>
              <w:top w:val="single" w:sz="6" w:space="0" w:color="auto"/>
              <w:left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Examen écrit ou oral</w:t>
            </w:r>
          </w:p>
        </w:tc>
        <w:tc>
          <w:tcPr>
            <w:tcW w:w="2477" w:type="dxa"/>
            <w:tcBorders>
              <w:top w:val="single" w:sz="6" w:space="0" w:color="auto"/>
              <w:left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0.5</w:t>
            </w:r>
          </w:p>
        </w:tc>
      </w:tr>
      <w:tr w:rsidR="00A12F64">
        <w:tblPrEx>
          <w:tblCellMar>
            <w:top w:w="0" w:type="dxa"/>
            <w:bottom w:w="0" w:type="dxa"/>
          </w:tblCellMar>
        </w:tblPrEx>
        <w:tc>
          <w:tcPr>
            <w:tcW w:w="2482" w:type="dxa"/>
            <w:tcBorders>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(selon l'effectif)</w:t>
            </w:r>
          </w:p>
        </w:tc>
        <w:tc>
          <w:tcPr>
            <w:tcW w:w="2477" w:type="dxa"/>
            <w:tcBorders>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Contrôle Continu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report session 1</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0.5</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bl>
    <w:p w:rsidR="00A12F64" w:rsidRDefault="00702A44">
      <w:pPr>
        <w:tabs>
          <w:tab w:val="left" w:pos="2544"/>
        </w:tabs>
        <w:spacing w:after="0" w:line="298" w:lineRule="exact"/>
        <w:jc w:val="both"/>
        <w:rPr>
          <w:rFonts w:ascii="Times New Roman" w:eastAsia="Times New Roman" w:hAnsi="Times New Roman" w:cs="Times New Roman"/>
        </w:rPr>
      </w:pPr>
      <w:r>
        <w:rPr>
          <w:rFonts w:ascii="Times New Roman" w:eastAsia="Times New Roman" w:hAnsi="Times New Roman" w:cs="Times New Roman"/>
        </w:rPr>
        <w:t>Informations</w:t>
      </w:r>
      <w:r>
        <w:rPr>
          <w:rFonts w:ascii="Times New Roman" w:eastAsia="Times New Roman" w:hAnsi="Times New Roman" w:cs="Times New Roman"/>
        </w:rPr>
        <w:tab/>
        <w:t>Note finale = 1/2 x Ex2 + 1/2 (</w:t>
      </w:r>
      <w:proofErr w:type="gramStart"/>
      <w:r>
        <w:rPr>
          <w:rFonts w:ascii="Times New Roman" w:eastAsia="Times New Roman" w:hAnsi="Times New Roman" w:cs="Times New Roman"/>
        </w:rPr>
        <w:t>max(</w:t>
      </w:r>
      <w:proofErr w:type="gramEnd"/>
      <w:r>
        <w:rPr>
          <w:rFonts w:ascii="Times New Roman" w:eastAsia="Times New Roman" w:hAnsi="Times New Roman" w:cs="Times New Roman"/>
        </w:rPr>
        <w:t>noteCC,noteEx2))</w:t>
      </w:r>
    </w:p>
    <w:p w:rsidR="00A12F64" w:rsidRDefault="00702A44">
      <w:pPr>
        <w:spacing w:after="0" w:line="298" w:lineRule="exact"/>
        <w:ind w:right="7373"/>
        <w:rPr>
          <w:rFonts w:ascii="Times New Roman" w:eastAsia="Times New Roman" w:hAnsi="Times New Roman" w:cs="Times New Roman"/>
        </w:rPr>
      </w:pPr>
      <w:proofErr w:type="gramStart"/>
      <w:r>
        <w:rPr>
          <w:rFonts w:ascii="Times New Roman" w:eastAsia="Times New Roman" w:hAnsi="Times New Roman" w:cs="Times New Roman"/>
        </w:rPr>
        <w:t>complémentaires</w:t>
      </w:r>
      <w:proofErr w:type="gramEnd"/>
      <w:r>
        <w:rPr>
          <w:rFonts w:ascii="Times New Roman" w:eastAsia="Times New Roman" w:hAnsi="Times New Roman" w:cs="Times New Roman"/>
        </w:rPr>
        <w:t xml:space="preserve"> sur les MCC :</w:t>
      </w:r>
    </w:p>
    <w:p w:rsidR="00A12F64" w:rsidRDefault="00702A44">
      <w:pPr>
        <w:spacing w:after="0" w:line="240" w:lineRule="exact"/>
        <w:rPr>
          <w:rFonts w:ascii="Times New Roman" w:eastAsia="Times New Roman" w:hAnsi="Times New Roman" w:cs="Times New Roman"/>
          <w:sz w:val="20"/>
          <w:szCs w:val="20"/>
        </w:rPr>
      </w:pPr>
    </w:p>
    <w:p w:rsidR="00A12F64" w:rsidRDefault="00702A44">
      <w:pPr>
        <w:spacing w:before="48" w:after="0" w:line="298" w:lineRule="exact"/>
        <w:rPr>
          <w:rFonts w:ascii="Times New Roman" w:eastAsia="Times New Roman" w:hAnsi="Times New Roman" w:cs="Times New Roman"/>
        </w:rPr>
      </w:pPr>
      <w:r>
        <w:rPr>
          <w:rFonts w:ascii="Times New Roman" w:eastAsia="Times New Roman" w:hAnsi="Times New Roman" w:cs="Times New Roman"/>
        </w:rPr>
        <w:t>Forme d'enseignement :   Enseignement présentiel</w:t>
      </w:r>
    </w:p>
    <w:p w:rsidR="00A12F64" w:rsidRDefault="00702A44">
      <w:pPr>
        <w:tabs>
          <w:tab w:val="left" w:leader="underscore" w:pos="2534"/>
        </w:tabs>
        <w:spacing w:after="0" w:line="298" w:lineRule="exact"/>
        <w:jc w:val="both"/>
        <w:rPr>
          <w:rFonts w:ascii="Times New Roman" w:eastAsia="Times New Roman" w:hAnsi="Times New Roman" w:cs="Times New Roman"/>
        </w:rPr>
      </w:pPr>
      <w:r>
        <w:rPr>
          <w:rFonts w:ascii="Times New Roman" w:eastAsia="Times New Roman" w:hAnsi="Times New Roman" w:cs="Times New Roman"/>
          <w:u w:val="single"/>
        </w:rPr>
        <w:t>Site de formation :</w:t>
      </w:r>
      <w:r>
        <w:rPr>
          <w:rFonts w:ascii="Times New Roman" w:eastAsia="Times New Roman" w:hAnsi="Times New Roman" w:cs="Times New Roman"/>
        </w:rPr>
        <w:tab/>
      </w:r>
      <w:r>
        <w:rPr>
          <w:rFonts w:ascii="Times New Roman" w:eastAsia="Times New Roman" w:hAnsi="Times New Roman" w:cs="Times New Roman"/>
          <w:u w:val="single"/>
        </w:rPr>
        <w:t>Université Bordeaux 1 (Talence)</w:t>
      </w:r>
    </w:p>
    <w:p w:rsidR="00A12F64" w:rsidRDefault="00702A44">
      <w:pPr>
        <w:spacing w:after="0" w:line="298" w:lineRule="exact"/>
        <w:rPr>
          <w:rFonts w:ascii="Times New Roman" w:eastAsia="Times New Roman" w:hAnsi="Times New Roman" w:cs="Times New Roman"/>
        </w:rPr>
      </w:pPr>
      <w:r>
        <w:rPr>
          <w:rFonts w:ascii="Times New Roman" w:eastAsia="Times New Roman" w:hAnsi="Times New Roman" w:cs="Times New Roman"/>
        </w:rPr>
        <w:t>Langue d'enseignement : Anglais</w:t>
      </w:r>
    </w:p>
    <w:p w:rsidR="00A12F64" w:rsidRDefault="003B53DD">
      <w:pPr>
        <w:tabs>
          <w:tab w:val="left" w:leader="underscore" w:pos="9638"/>
        </w:tabs>
        <w:spacing w:before="53"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br w:type="page"/>
      </w:r>
      <w:r>
        <w:rPr>
          <w:rFonts w:ascii="Times New Roman" w:eastAsia="Times New Roman" w:hAnsi="Times New Roman" w:cs="Times New Roman"/>
          <w:u w:val="single"/>
        </w:rPr>
        <w:lastRenderedPageBreak/>
        <w:t xml:space="preserve"> Libellé de </w:t>
      </w:r>
      <w:proofErr w:type="spellStart"/>
      <w:r>
        <w:rPr>
          <w:rFonts w:ascii="Times New Roman" w:eastAsia="Times New Roman" w:hAnsi="Times New Roman" w:cs="Times New Roman"/>
          <w:u w:val="single"/>
        </w:rPr>
        <w:t>l’ue</w:t>
      </w:r>
      <w:proofErr w:type="spellEnd"/>
      <w:r w:rsidR="00702A44">
        <w:rPr>
          <w:rFonts w:ascii="Times New Roman" w:eastAsia="Times New Roman" w:hAnsi="Times New Roman" w:cs="Times New Roman"/>
          <w:u w:val="single"/>
        </w:rPr>
        <w:t xml:space="preserve"> : Automates avancés et applications</w:t>
      </w:r>
      <w:r w:rsidR="00702A44">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Libellé court : Automates avancés</w:t>
      </w:r>
    </w:p>
    <w:p w:rsidR="00A12F64" w:rsidRDefault="00702A44">
      <w:pPr>
        <w:tabs>
          <w:tab w:val="left" w:leader="underscore" w:pos="9629"/>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J1IN7121</w:t>
      </w:r>
      <w:r>
        <w:rPr>
          <w:rFonts w:ascii="Times New Roman" w:eastAsia="Times New Roman" w:hAnsi="Times New Roman" w:cs="Times New Roman"/>
        </w:rPr>
        <w:tab/>
      </w:r>
    </w:p>
    <w:p w:rsidR="00A12F64" w:rsidRDefault="00702A44">
      <w:pPr>
        <w:tabs>
          <w:tab w:val="left" w:leader="underscore" w:pos="4325"/>
          <w:tab w:val="left" w:leader="underscore" w:pos="8717"/>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Niveau : M1</w:t>
      </w:r>
      <w:r>
        <w:rPr>
          <w:rFonts w:ascii="Times New Roman" w:eastAsia="Times New Roman" w:hAnsi="Times New Roman" w:cs="Times New Roman"/>
        </w:rPr>
        <w:tab/>
      </w:r>
      <w:r>
        <w:rPr>
          <w:rFonts w:ascii="Times New Roman" w:eastAsia="Times New Roman" w:hAnsi="Times New Roman" w:cs="Times New Roman"/>
          <w:u w:val="single"/>
        </w:rPr>
        <w:t xml:space="preserve">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d'automne</w:t>
      </w:r>
      <w:r>
        <w:rPr>
          <w:rFonts w:ascii="Times New Roman" w:eastAsia="Times New Roman" w:hAnsi="Times New Roman" w:cs="Times New Roman"/>
        </w:rPr>
        <w:tab/>
      </w:r>
      <w:r>
        <w:rPr>
          <w:rFonts w:ascii="Times New Roman" w:eastAsia="Times New Roman" w:hAnsi="Times New Roman" w:cs="Times New Roman"/>
          <w:u w:val="single"/>
        </w:rPr>
        <w:t>ECTS :6</w:t>
      </w:r>
    </w:p>
    <w:p w:rsidR="00A12F64" w:rsidRDefault="00702A44">
      <w:pPr>
        <w:tabs>
          <w:tab w:val="left" w:pos="2558"/>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r>
      <w:proofErr w:type="spellStart"/>
      <w:r>
        <w:rPr>
          <w:rFonts w:ascii="Times New Roman" w:eastAsia="Times New Roman" w:hAnsi="Times New Roman" w:cs="Times New Roman"/>
        </w:rPr>
        <w:t>Anca</w:t>
      </w:r>
      <w:proofErr w:type="spellEnd"/>
      <w:r>
        <w:rPr>
          <w:rFonts w:ascii="Times New Roman" w:eastAsia="Times New Roman" w:hAnsi="Times New Roman" w:cs="Times New Roman"/>
        </w:rPr>
        <w:t xml:space="preserve"> MUSCHOLL </w:t>
      </w:r>
      <w:r w:rsidRPr="003B53DD">
        <w:rPr>
          <w:rFonts w:ascii="Times New Roman" w:eastAsia="Times New Roman" w:hAnsi="Times New Roman" w:cs="Times New Roman"/>
          <w:lang w:eastAsia="en-US"/>
        </w:rPr>
        <w:t>(</w:t>
      </w:r>
      <w:hyperlink r:id="rId91" w:history="1">
        <w:r w:rsidRPr="003B53DD">
          <w:rPr>
            <w:rFonts w:ascii="Times New Roman" w:eastAsia="Times New Roman" w:hAnsi="Times New Roman" w:cs="Times New Roman"/>
            <w:u w:val="single"/>
            <w:lang w:eastAsia="en-US"/>
          </w:rPr>
          <w:t>anca.muscholl@</w:t>
        </w:r>
        <w:r w:rsidRPr="003B53DD">
          <w:rPr>
            <w:rFonts w:ascii="Times New Roman" w:eastAsia="Times New Roman" w:hAnsi="Times New Roman" w:cs="Times New Roman"/>
            <w:u w:val="single"/>
            <w:lang w:eastAsia="en-US"/>
          </w:rPr>
          <w:t>u-bordeaux1.fr</w:t>
        </w:r>
      </w:hyperlink>
      <w:r w:rsidRPr="003B53DD">
        <w:rPr>
          <w:rFonts w:ascii="Times New Roman" w:eastAsia="Times New Roman" w:hAnsi="Times New Roman" w:cs="Times New Roman"/>
          <w:lang w:eastAsia="en-US"/>
        </w:rPr>
        <w:t>)</w:t>
      </w:r>
    </w:p>
    <w:p w:rsidR="00A12F64" w:rsidRDefault="00702A44">
      <w:pPr>
        <w:tabs>
          <w:tab w:val="left" w:pos="2544"/>
        </w:tabs>
        <w:spacing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r>
        <w:rPr>
          <w:rFonts w:ascii="Times New Roman" w:eastAsia="Times New Roman" w:hAnsi="Times New Roman" w:cs="Times New Roman"/>
          <w:u w:val="single"/>
        </w:rPr>
        <w:t>UFR DE MATHEMATIQUES ET INFORMATIQUE</w:t>
      </w:r>
    </w:p>
    <w:p w:rsidR="00A12F64" w:rsidRDefault="00702A44">
      <w:pPr>
        <w:tabs>
          <w:tab w:val="left" w:leader="underscore" w:pos="2558"/>
          <w:tab w:val="left" w:leader="underscore" w:pos="9590"/>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A12F64" w:rsidRDefault="00702A44">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Formation initiale + Formation continue</w:t>
      </w:r>
    </w:p>
    <w:p w:rsidR="00A12F64" w:rsidRDefault="00702A44">
      <w:pPr>
        <w:spacing w:after="0" w:line="293" w:lineRule="exact"/>
        <w:ind w:right="5990"/>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 Langages et automates, calculabilité Objectifs pédagogiques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Présenter des modè</w:t>
      </w:r>
      <w:r>
        <w:rPr>
          <w:rFonts w:ascii="Times New Roman" w:eastAsia="Times New Roman" w:hAnsi="Times New Roman" w:cs="Times New Roman"/>
        </w:rPr>
        <w:t>les d'automates utilisés en vérification automatique et traitement de données,</w:t>
      </w:r>
    </w:p>
    <w:p w:rsidR="00A12F64" w:rsidRDefault="00702A44">
      <w:pPr>
        <w:tabs>
          <w:tab w:val="left" w:leader="underscore" w:pos="9581"/>
        </w:tabs>
        <w:spacing w:before="5"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du</w:t>
      </w:r>
      <w:proofErr w:type="gramEnd"/>
      <w:r>
        <w:rPr>
          <w:rFonts w:ascii="Times New Roman" w:eastAsia="Times New Roman" w:hAnsi="Times New Roman" w:cs="Times New Roman"/>
          <w:u w:val="single"/>
        </w:rPr>
        <w:t xml:space="preserve"> point de vue algorithmique et applicatif.</w:t>
      </w:r>
      <w:r>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Compétences acquises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Comprendre des notions variées d'automates en tant qu'outils algorithmiques.</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Programme - descriptif :</w:t>
      </w:r>
    </w:p>
    <w:p w:rsidR="00A12F64" w:rsidRDefault="00702A44">
      <w:pPr>
        <w:spacing w:before="5" w:after="0" w:line="293" w:lineRule="exact"/>
        <w:rPr>
          <w:rFonts w:ascii="Times New Roman" w:eastAsia="Times New Roman" w:hAnsi="Times New Roman" w:cs="Times New Roman"/>
        </w:rPr>
      </w:pPr>
      <w:r>
        <w:rPr>
          <w:rFonts w:ascii="Times New Roman" w:eastAsia="Times New Roman" w:hAnsi="Times New Roman" w:cs="Times New Roman"/>
        </w:rPr>
        <w:t>Automates d'arbre (logique et jeux, XML)</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Automates à pile (programmes récursifs)</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Automates pondérés, probabilistes</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Automates temporisés</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Automates avec alphabets infinis</w:t>
      </w:r>
    </w:p>
    <w:p w:rsidR="00A12F64" w:rsidRPr="003B53DD" w:rsidRDefault="00702A44">
      <w:pPr>
        <w:spacing w:after="0" w:line="293" w:lineRule="exact"/>
        <w:rPr>
          <w:rFonts w:ascii="Times New Roman" w:eastAsia="Times New Roman" w:hAnsi="Times New Roman" w:cs="Times New Roman"/>
          <w:lang w:val="en-US"/>
        </w:rPr>
      </w:pPr>
      <w:proofErr w:type="spellStart"/>
      <w:proofErr w:type="gramStart"/>
      <w:r w:rsidRPr="003B53DD">
        <w:rPr>
          <w:rFonts w:ascii="Times New Roman" w:eastAsia="Times New Roman" w:hAnsi="Times New Roman" w:cs="Times New Roman"/>
          <w:lang w:val="en-US"/>
        </w:rPr>
        <w:t>Bibliographie</w:t>
      </w:r>
      <w:proofErr w:type="spellEnd"/>
      <w:r w:rsidRPr="003B53DD">
        <w:rPr>
          <w:rFonts w:ascii="Times New Roman" w:eastAsia="Times New Roman" w:hAnsi="Times New Roman" w:cs="Times New Roman"/>
          <w:lang w:val="en-US"/>
        </w:rPr>
        <w:t xml:space="preserve"> :</w:t>
      </w:r>
      <w:proofErr w:type="gramEnd"/>
    </w:p>
    <w:p w:rsidR="00A12F64" w:rsidRPr="003B53DD" w:rsidRDefault="00702A44">
      <w:pPr>
        <w:spacing w:after="0" w:line="293" w:lineRule="exact"/>
        <w:rPr>
          <w:rFonts w:ascii="Times New Roman" w:eastAsia="Times New Roman" w:hAnsi="Times New Roman" w:cs="Times New Roman"/>
          <w:lang w:val="en-US"/>
        </w:rPr>
      </w:pPr>
      <w:r w:rsidRPr="003B53DD">
        <w:rPr>
          <w:rFonts w:ascii="Times New Roman" w:eastAsia="Times New Roman" w:hAnsi="Times New Roman" w:cs="Times New Roman"/>
          <w:lang w:val="en-US"/>
        </w:rPr>
        <w:t>Handbook of formal language theory, Springer 1997</w:t>
      </w:r>
    </w:p>
    <w:p w:rsidR="00A12F64" w:rsidRPr="003B53DD" w:rsidRDefault="00702A44">
      <w:pPr>
        <w:spacing w:before="38" w:after="0" w:line="1" w:lineRule="exact"/>
        <w:rPr>
          <w:rFonts w:ascii="Times New Roman" w:eastAsia="Times New Roman" w:hAnsi="Times New Roman" w:cs="Times New Roman"/>
          <w:sz w:val="20"/>
          <w:szCs w:val="20"/>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4963"/>
        <w:gridCol w:w="4973"/>
      </w:tblGrid>
      <w:tr w:rsidR="00A12F64" w:rsidRPr="003B53DD">
        <w:tblPrEx>
          <w:tblCellMar>
            <w:top w:w="0" w:type="dxa"/>
            <w:bottom w:w="0" w:type="dxa"/>
          </w:tblCellMar>
        </w:tblPrEx>
        <w:tc>
          <w:tcPr>
            <w:tcW w:w="9936" w:type="dxa"/>
            <w:gridSpan w:val="2"/>
            <w:tcBorders>
              <w:bottom w:val="single" w:sz="6" w:space="0" w:color="auto"/>
            </w:tcBorders>
          </w:tcPr>
          <w:p w:rsidR="00A12F64" w:rsidRPr="003B53DD" w:rsidRDefault="00702A44">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eastAsia="en-US"/>
              </w:rPr>
              <w:t>Handbook of weighted</w:t>
            </w:r>
            <w:r>
              <w:rPr>
                <w:rFonts w:ascii="Times New Roman" w:eastAsia="Times New Roman" w:hAnsi="Times New Roman" w:cs="Times New Roman"/>
                <w:lang w:val="en-US" w:eastAsia="en-US"/>
              </w:rPr>
              <w:t xml:space="preserve"> automata, Springer </w:t>
            </w:r>
            <w:r w:rsidRPr="003B53DD">
              <w:rPr>
                <w:rFonts w:ascii="Times New Roman" w:eastAsia="Times New Roman" w:hAnsi="Times New Roman" w:cs="Times New Roman"/>
                <w:lang w:val="en-US"/>
              </w:rPr>
              <w:t>2009</w:t>
            </w:r>
          </w:p>
        </w:tc>
      </w:tr>
      <w:tr w:rsidR="00A12F64">
        <w:tblPrEx>
          <w:tblCellMar>
            <w:top w:w="0" w:type="dxa"/>
            <w:bottom w:w="0" w:type="dxa"/>
          </w:tblCellMar>
        </w:tblPrEx>
        <w:tc>
          <w:tcPr>
            <w:tcW w:w="4963" w:type="dxa"/>
            <w:tcBorders>
              <w:top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 xml:space="preserve">Volume des </w:t>
            </w:r>
            <w:proofErr w:type="spellStart"/>
            <w:r>
              <w:rPr>
                <w:rFonts w:ascii="Times New Roman" w:eastAsia="Times New Roman" w:hAnsi="Times New Roman" w:cs="Times New Roman"/>
                <w:lang w:val="en-US" w:eastAsia="en-US"/>
              </w:rPr>
              <w:t>enseignements</w:t>
            </w:r>
            <w:proofErr w:type="spellEnd"/>
            <w:r>
              <w:rPr>
                <w:rFonts w:ascii="Times New Roman" w:eastAsia="Times New Roman" w:hAnsi="Times New Roman" w:cs="Times New Roman"/>
                <w:lang w:val="en-US" w:eastAsia="en-US"/>
              </w:rPr>
              <w:t xml:space="preserve"> :</w:t>
            </w:r>
          </w:p>
        </w:tc>
        <w:tc>
          <w:tcPr>
            <w:tcW w:w="4973"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4963" w:type="dxa"/>
            <w:tcBorders>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Cours Magistraux </w:t>
            </w:r>
            <w:r>
              <w:rPr>
                <w:rFonts w:ascii="Times New Roman" w:eastAsia="Times New Roman" w:hAnsi="Times New Roman" w:cs="Times New Roman"/>
                <w:lang w:val="en-US" w:eastAsia="en-US"/>
              </w:rPr>
              <w:t>(CM)</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lang w:val="en-US" w:eastAsia="en-US"/>
              </w:rPr>
              <w:t>Travaux</w:t>
            </w:r>
            <w:proofErr w:type="spellEnd"/>
            <w:r>
              <w:rPr>
                <w:rFonts w:ascii="Times New Roman" w:eastAsia="Times New Roman" w:hAnsi="Times New Roman" w:cs="Times New Roman"/>
                <w:lang w:val="en-US" w:eastAsia="en-US"/>
              </w:rPr>
              <w:t xml:space="preserve"> </w:t>
            </w:r>
            <w:r>
              <w:rPr>
                <w:rFonts w:ascii="Times New Roman" w:eastAsia="Times New Roman" w:hAnsi="Times New Roman" w:cs="Times New Roman"/>
              </w:rPr>
              <w:t xml:space="preserve">Dirigés </w:t>
            </w:r>
            <w:r>
              <w:rPr>
                <w:rFonts w:ascii="Times New Roman" w:eastAsia="Times New Roman" w:hAnsi="Times New Roman" w:cs="Times New Roman"/>
                <w:lang w:val="en-US" w:eastAsia="en-US"/>
              </w:rPr>
              <w:t>(TD)</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lang w:val="en-US" w:eastAsia="en-US"/>
              </w:rPr>
              <w:t>Travaux</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Pratiques</w:t>
            </w:r>
            <w:proofErr w:type="spellEnd"/>
            <w:r>
              <w:rPr>
                <w:rFonts w:ascii="Times New Roman" w:eastAsia="Times New Roman" w:hAnsi="Times New Roman" w:cs="Times New Roman"/>
                <w:lang w:val="en-US" w:eastAsia="en-US"/>
              </w:rPr>
              <w:t xml:space="preserve"> (TP)</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lang w:val="en-US" w:eastAsia="en-US"/>
              </w:rPr>
              <w:t>Cours</w:t>
            </w:r>
            <w:proofErr w:type="spellEnd"/>
            <w:r>
              <w:rPr>
                <w:rFonts w:ascii="Times New Roman" w:eastAsia="Times New Roman" w:hAnsi="Times New Roman" w:cs="Times New Roman"/>
                <w:lang w:val="en-US" w:eastAsia="en-US"/>
              </w:rPr>
              <w:t xml:space="preserve"> </w:t>
            </w:r>
            <w:r>
              <w:rPr>
                <w:rFonts w:ascii="Times New Roman" w:eastAsia="Times New Roman" w:hAnsi="Times New Roman" w:cs="Times New Roman"/>
              </w:rPr>
              <w:t xml:space="preserve">Intégrés </w:t>
            </w:r>
            <w:r>
              <w:rPr>
                <w:rFonts w:ascii="Times New Roman" w:eastAsia="Times New Roman" w:hAnsi="Times New Roman" w:cs="Times New Roman"/>
                <w:lang w:val="en-US" w:eastAsia="en-US"/>
              </w:rPr>
              <w:t>(CI)</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sidRPr="003B53DD">
              <w:rPr>
                <w:rFonts w:ascii="Times New Roman" w:eastAsia="Times New Roman" w:hAnsi="Times New Roman" w:cs="Times New Roman"/>
                <w:lang w:eastAsia="en-US"/>
              </w:rPr>
              <w:t xml:space="preserve">Travaux </w:t>
            </w:r>
            <w:r>
              <w:rPr>
                <w:rFonts w:ascii="Times New Roman" w:eastAsia="Times New Roman" w:hAnsi="Times New Roman" w:cs="Times New Roman"/>
              </w:rPr>
              <w:t xml:space="preserve">Dirigés </w:t>
            </w:r>
            <w:r w:rsidRPr="003B53DD">
              <w:rPr>
                <w:rFonts w:ascii="Times New Roman" w:eastAsia="Times New Roman" w:hAnsi="Times New Roman" w:cs="Times New Roman"/>
                <w:lang w:eastAsia="en-US"/>
              </w:rPr>
              <w:t>sur machine (TDM)</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lang w:val="en-US" w:eastAsia="en-US"/>
              </w:rPr>
              <w:t>Accompagnement</w:t>
            </w:r>
            <w:proofErr w:type="spellEnd"/>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A12F64" w:rsidRDefault="00702A44">
      <w:pPr>
        <w:spacing w:after="0" w:line="240" w:lineRule="exact"/>
        <w:jc w:val="both"/>
        <w:rPr>
          <w:rFonts w:ascii="Times New Roman" w:eastAsia="Times New Roman" w:hAnsi="Times New Roman" w:cs="Times New Roman"/>
          <w:sz w:val="20"/>
          <w:szCs w:val="20"/>
        </w:rPr>
      </w:pPr>
    </w:p>
    <w:p w:rsidR="00A12F64" w:rsidRDefault="00702A44">
      <w:pPr>
        <w:spacing w:before="67"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3AF77511">
          <v:group id="_x0000_s1227" style="position:absolute;left:0;text-align:left;margin-left:0;margin-top:147.35pt;width:496.05pt;height:103.2pt;z-index:251754496;mso-wrap-distance-left:1.9pt;mso-wrap-distance-top:10.8pt;mso-wrap-distance-right:1.9pt;mso-position-horizontal-relative:margin" coordorigin="1133,13618" coordsize="9921,2064">
            <v:shape id="_x0000_s1228" type="#_x0000_t202" style="position:absolute;left:1133;top:13882;width:9921;height:180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A12F64">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042"/>
                            <w:ind w:left="3787"/>
                            <w:rPr>
                              <w:sz w:val="22"/>
                              <w:szCs w:val="22"/>
                            </w:rPr>
                          </w:pPr>
                          <w:r>
                            <w:rPr>
                              <w:rStyle w:val="CharStyle173"/>
                            </w:rPr>
                            <w:t>Epreuves 1ère session</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Coefficients</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Examen écrit terminal</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03h00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0.5</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Contrôle Continu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OBLIGATOIRE</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0.5</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bl>
                  <w:p w:rsidR="00000000" w:rsidRDefault="00702A44"/>
                </w:txbxContent>
              </v:textbox>
            </v:shape>
            <v:shape id="_x0000_s1229" type="#_x0000_t202" style="position:absolute;left:1191;top:13618;width:5856;height:254" filled="f" strokecolor="white" strokeweight="0">
              <v:textbox inset="0,0,0,0">
                <w:txbxContent>
                  <w:p w:rsidR="00A12F64" w:rsidRDefault="00702A44">
                    <w:pPr>
                      <w:pStyle w:val="Style886"/>
                      <w:spacing w:line="240" w:lineRule="auto"/>
                      <w:jc w:val="both"/>
                      <w:rPr>
                        <w:sz w:val="22"/>
                        <w:szCs w:val="22"/>
                      </w:rPr>
                    </w:pPr>
                    <w:r>
                      <w:rPr>
                        <w:rStyle w:val="CharStyle173"/>
                      </w:rPr>
                      <w:t>Mode d'évaluation : Modalités de contrôle des connaissances</w:t>
                    </w:r>
                  </w:p>
                </w:txbxContent>
              </v:textbox>
            </v:shape>
            <w10:wrap type="topAndBottom" anchorx="margin"/>
          </v:group>
        </w:pict>
      </w:r>
      <w:r>
        <w:rPr>
          <w:rFonts w:ascii="Times New Roman" w:eastAsia="Times New Roman" w:hAnsi="Times New Roman" w:cs="Times New Roman"/>
        </w:rPr>
        <w:t>Répartitions des enseignements :</w:t>
      </w:r>
    </w:p>
    <w:p w:rsidR="00A12F64" w:rsidRDefault="00702A44">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TD</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TP</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CI</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TDM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bl>
    <w:p w:rsidR="00A12F64" w:rsidRDefault="00702A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w14:anchorId="4252DB7A">
          <v:group id="_x0000_s1230" style="position:absolute;margin-left:-.25pt;margin-top:89.05pt;width:496.8pt;height:281.3pt;z-index:251755520;mso-wrap-distance-left:1.9pt;mso-wrap-distance-top:9.1pt;mso-wrap-distance-right:1.9pt;mso-position-horizontal-relative:margin;mso-position-vertical-relative:text" coordorigin="1128,2904" coordsize="9936,5626">
            <v:shape id="_x0000_s1231" type="#_x0000_t202" style="position:absolute;left:1128;top:2904;width:9936;height:5064"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A12F64">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042"/>
                            <w:ind w:left="2894"/>
                            <w:rPr>
                              <w:sz w:val="22"/>
                              <w:szCs w:val="22"/>
                            </w:rPr>
                          </w:pPr>
                          <w:r>
                            <w:rPr>
                              <w:rStyle w:val="CharStyle173"/>
                            </w:rPr>
                            <w:t>Epreuves 2ème session (éventuellement)</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Durées</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Coefficients</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spacing w:line="293" w:lineRule="exact"/>
                            <w:ind w:left="10" w:hanging="10"/>
                            <w:rPr>
                              <w:sz w:val="22"/>
                              <w:szCs w:val="22"/>
                            </w:rPr>
                          </w:pPr>
                          <w:r>
                            <w:rPr>
                              <w:rStyle w:val="CharStyle173"/>
                            </w:rPr>
                            <w:t>Examen écrit ou oral (selon l'effectif)</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03h00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0.5</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Contrôle Continu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report session 1</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0.5</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bottom w:val="single" w:sz="6" w:space="0" w:color="auto"/>
                          </w:tcBorders>
                        </w:tcPr>
                        <w:p w:rsidR="00A12F64" w:rsidRDefault="00702A44">
                          <w:pPr>
                            <w:pStyle w:val="Style1042"/>
                            <w:spacing w:line="298" w:lineRule="exact"/>
                            <w:ind w:left="5" w:right="7445" w:hanging="5"/>
                            <w:rPr>
                              <w:sz w:val="22"/>
                              <w:szCs w:val="22"/>
                            </w:rPr>
                          </w:pPr>
                          <w:r>
                            <w:rPr>
                              <w:rStyle w:val="CharStyle173"/>
                            </w:rPr>
                            <w:t>Informations complémentaires sur les</w:t>
                          </w:r>
                        </w:p>
                        <w:p w:rsidR="00A12F64" w:rsidRDefault="00702A44">
                          <w:pPr>
                            <w:pStyle w:val="Style1042"/>
                            <w:rPr>
                              <w:sz w:val="22"/>
                              <w:szCs w:val="22"/>
                            </w:rPr>
                          </w:pPr>
                          <w:r>
                            <w:rPr>
                              <w:rStyle w:val="CharStyle173"/>
                            </w:rPr>
                            <w:t>MCC :</w:t>
                          </w:r>
                        </w:p>
                      </w:tc>
                    </w:tr>
                    <w:tr w:rsidR="00A12F64">
                      <w:tblPrEx>
                        <w:tblCellMar>
                          <w:top w:w="0" w:type="dxa"/>
                          <w:bottom w:w="0" w:type="dxa"/>
                        </w:tblCellMar>
                      </w:tblPrEx>
                      <w:tc>
                        <w:tcPr>
                          <w:tcW w:w="2486" w:type="dxa"/>
                          <w:tcBorders>
                            <w:top w:val="single" w:sz="6" w:space="0" w:color="auto"/>
                            <w:bottom w:val="single" w:sz="6" w:space="0" w:color="auto"/>
                          </w:tcBorders>
                        </w:tcPr>
                        <w:p w:rsidR="00A12F64" w:rsidRDefault="00702A44">
                          <w:pPr>
                            <w:pStyle w:val="Style1042"/>
                            <w:rPr>
                              <w:sz w:val="22"/>
                              <w:szCs w:val="22"/>
                            </w:rPr>
                          </w:pPr>
                          <w:r>
                            <w:rPr>
                              <w:rStyle w:val="CharStyle173"/>
                            </w:rPr>
                            <w:t>Forme d'enseignement :</w:t>
                          </w:r>
                        </w:p>
                      </w:tc>
                      <w:tc>
                        <w:tcPr>
                          <w:tcW w:w="2477" w:type="dxa"/>
                          <w:tcBorders>
                            <w:top w:val="single" w:sz="6" w:space="0" w:color="auto"/>
                            <w:bottom w:val="single" w:sz="6" w:space="0" w:color="auto"/>
                          </w:tcBorders>
                        </w:tcPr>
                        <w:p w:rsidR="00A12F64" w:rsidRDefault="00702A44">
                          <w:pPr>
                            <w:pStyle w:val="Style1042"/>
                            <w:rPr>
                              <w:sz w:val="22"/>
                              <w:szCs w:val="22"/>
                            </w:rPr>
                          </w:pPr>
                          <w:r>
                            <w:rPr>
                              <w:rStyle w:val="CharStyle173"/>
                            </w:rPr>
                            <w:t>Enseignement présentiel</w:t>
                          </w:r>
                        </w:p>
                      </w:tc>
                      <w:tc>
                        <w:tcPr>
                          <w:tcW w:w="2482" w:type="dxa"/>
                          <w:tcBorders>
                            <w:top w:val="single" w:sz="6" w:space="0" w:color="auto"/>
                            <w:bottom w:val="single" w:sz="6" w:space="0" w:color="auto"/>
                          </w:tcBorders>
                        </w:tcPr>
                        <w:p w:rsidR="00A12F64" w:rsidRDefault="00702A44">
                          <w:pPr>
                            <w:pStyle w:val="Style300"/>
                          </w:pPr>
                        </w:p>
                      </w:tc>
                      <w:tc>
                        <w:tcPr>
                          <w:tcW w:w="2491" w:type="dxa"/>
                          <w:tcBorders>
                            <w:top w:val="single" w:sz="6" w:space="0" w:color="auto"/>
                            <w:bottom w:val="single" w:sz="6" w:space="0" w:color="auto"/>
                          </w:tcBorders>
                        </w:tcPr>
                        <w:p w:rsidR="00A12F64" w:rsidRDefault="00702A44">
                          <w:pPr>
                            <w:pStyle w:val="Style300"/>
                          </w:pPr>
                        </w:p>
                      </w:tc>
                    </w:tr>
                  </w:tbl>
                  <w:p w:rsidR="00000000" w:rsidRDefault="00702A44"/>
                </w:txbxContent>
              </v:textbox>
            </v:shape>
            <v:shape id="_x0000_s1232" type="#_x0000_t202" style="position:absolute;left:1210;top:7982;width:5678;height:279" filled="f" strokecolor="white" strokeweight="0">
              <v:textbox inset="0,0,0,0">
                <w:txbxContent>
                  <w:p w:rsidR="00A12F64" w:rsidRDefault="00702A44">
                    <w:pPr>
                      <w:pStyle w:val="Style886"/>
                      <w:tabs>
                        <w:tab w:val="left" w:leader="underscore" w:pos="2534"/>
                      </w:tabs>
                      <w:spacing w:line="240" w:lineRule="auto"/>
                      <w:jc w:val="both"/>
                      <w:rPr>
                        <w:sz w:val="22"/>
                        <w:szCs w:val="22"/>
                      </w:rPr>
                    </w:pPr>
                    <w:r>
                      <w:rPr>
                        <w:rStyle w:val="CharStyle173"/>
                        <w:u w:val="single"/>
                      </w:rPr>
                      <w:t>Site de formation :</w:t>
                    </w:r>
                    <w:r>
                      <w:rPr>
                        <w:rStyle w:val="CharStyle173"/>
                      </w:rPr>
                      <w:tab/>
                    </w:r>
                    <w:r>
                      <w:rPr>
                        <w:rStyle w:val="CharStyle173"/>
                        <w:u w:val="single"/>
                      </w:rPr>
                      <w:t>Université Bordeaux 1 (Talence)</w:t>
                    </w:r>
                  </w:p>
                </w:txbxContent>
              </v:textbox>
            </v:shape>
            <v:shape id="_x0000_s1233" type="#_x0000_t202" style="position:absolute;left:1190;top:8275;width:3293;height:255" filled="f" strokecolor="white" strokeweight="0">
              <v:textbox inset="0,0,0,0">
                <w:txbxContent>
                  <w:p w:rsidR="00A12F64" w:rsidRDefault="00702A44">
                    <w:pPr>
                      <w:pStyle w:val="Style886"/>
                      <w:spacing w:line="240" w:lineRule="auto"/>
                      <w:jc w:val="both"/>
                      <w:rPr>
                        <w:sz w:val="22"/>
                        <w:szCs w:val="22"/>
                      </w:rPr>
                    </w:pPr>
                    <w:r>
                      <w:rPr>
                        <w:rStyle w:val="CharStyle173"/>
                      </w:rPr>
                      <w:t>Langue d'enseignement : Anglais</w:t>
                    </w:r>
                  </w:p>
                </w:txbxContent>
              </v:textbox>
            </v:shape>
            <w10:wrap type="topAndBottom" anchorx="margin"/>
          </v:group>
        </w:pict>
      </w:r>
    </w:p>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bl>
    <w:p w:rsidR="00A12F64" w:rsidRDefault="003B53DD">
      <w:pPr>
        <w:tabs>
          <w:tab w:val="left" w:leader="underscore" w:pos="9509"/>
        </w:tabs>
        <w:spacing w:before="53"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br w:type="page"/>
      </w:r>
      <w:r>
        <w:rPr>
          <w:rFonts w:ascii="Times New Roman" w:eastAsia="Times New Roman" w:hAnsi="Times New Roman" w:cs="Times New Roman"/>
          <w:u w:val="single"/>
        </w:rPr>
        <w:lastRenderedPageBreak/>
        <w:t xml:space="preserve"> Libellé de </w:t>
      </w:r>
      <w:proofErr w:type="spellStart"/>
      <w:r>
        <w:rPr>
          <w:rFonts w:ascii="Times New Roman" w:eastAsia="Times New Roman" w:hAnsi="Times New Roman" w:cs="Times New Roman"/>
          <w:u w:val="single"/>
        </w:rPr>
        <w:t>l’ue</w:t>
      </w:r>
      <w:proofErr w:type="spellEnd"/>
      <w:r w:rsidR="00702A44">
        <w:rPr>
          <w:rFonts w:ascii="Times New Roman" w:eastAsia="Times New Roman" w:hAnsi="Times New Roman" w:cs="Times New Roman"/>
          <w:u w:val="single"/>
        </w:rPr>
        <w:t xml:space="preserve"> : Technologies de la vérification</w:t>
      </w:r>
      <w:r w:rsidR="00702A44">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Libellé court :</w:t>
      </w:r>
    </w:p>
    <w:p w:rsidR="00A12F64" w:rsidRDefault="00702A44">
      <w:pPr>
        <w:tabs>
          <w:tab w:val="left" w:leader="underscore" w:pos="9499"/>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w:t>
      </w:r>
      <w:r>
        <w:rPr>
          <w:rFonts w:ascii="Times New Roman" w:eastAsia="Times New Roman" w:hAnsi="Times New Roman" w:cs="Times New Roman"/>
        </w:rPr>
        <w:tab/>
      </w:r>
    </w:p>
    <w:p w:rsidR="00A12F64" w:rsidRDefault="00702A44">
      <w:pPr>
        <w:tabs>
          <w:tab w:val="left" w:pos="4392"/>
        </w:tabs>
        <w:spacing w:after="0" w:line="293" w:lineRule="exact"/>
        <w:jc w:val="right"/>
        <w:rPr>
          <w:rFonts w:ascii="Times New Roman" w:eastAsia="Times New Roman" w:hAnsi="Times New Roman" w:cs="Times New Roman"/>
        </w:rPr>
      </w:pPr>
      <w:r>
        <w:rPr>
          <w:rFonts w:ascii="Times New Roman" w:eastAsia="Times New Roman" w:hAnsi="Times New Roman" w:cs="Times New Roman"/>
          <w:b/>
          <w:bCs/>
          <w:w w:val="10"/>
          <w:sz w:val="38"/>
          <w:szCs w:val="38"/>
        </w:rPr>
        <w:t>I</w:t>
      </w:r>
      <w:r>
        <w:rPr>
          <w:rFonts w:ascii="Times New Roman" w:eastAsia="Times New Roman" w:hAnsi="Times New Roman" w:cs="Times New Roman"/>
          <w:b/>
          <w:bCs/>
          <w:w w:val="10"/>
          <w:sz w:val="38"/>
          <w:szCs w:val="38"/>
        </w:rPr>
        <w:tab/>
      </w:r>
      <w:r>
        <w:rPr>
          <w:rFonts w:ascii="Times New Roman" w:eastAsia="Times New Roman" w:hAnsi="Times New Roman" w:cs="Times New Roman"/>
        </w:rPr>
        <w:t>|ECTS:</w:t>
      </w:r>
    </w:p>
    <w:p w:rsidR="00A12F64" w:rsidRDefault="00702A44">
      <w:pPr>
        <w:tabs>
          <w:tab w:val="left" w:pos="2563"/>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w:t>
      </w:r>
    </w:p>
    <w:p w:rsidR="00A12F64" w:rsidRDefault="00702A44">
      <w:pPr>
        <w:tabs>
          <w:tab w:val="left" w:leader="underscore" w:pos="9499"/>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p>
    <w:p w:rsidR="00A12F64" w:rsidRDefault="00702A44">
      <w:pPr>
        <w:tabs>
          <w:tab w:val="left" w:leader="underscore" w:pos="9509"/>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p>
    <w:p w:rsidR="00A12F64" w:rsidRDefault="00702A44">
      <w:pPr>
        <w:spacing w:after="0" w:line="293" w:lineRule="exact"/>
        <w:ind w:right="7373"/>
        <w:rPr>
          <w:rFonts w:ascii="Times New Roman" w:eastAsia="Times New Roman" w:hAnsi="Times New Roman" w:cs="Times New Roman"/>
        </w:rPr>
      </w:pPr>
      <w:r>
        <w:rPr>
          <w:rFonts w:ascii="Times New Roman" w:eastAsia="Times New Roman" w:hAnsi="Times New Roman" w:cs="Times New Roman"/>
        </w:rPr>
        <w:t xml:space="preserve">Public concerné : </w:t>
      </w: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A12F64" w:rsidRDefault="00702A44">
      <w:pPr>
        <w:spacing w:before="53" w:after="0" w:line="590" w:lineRule="exact"/>
        <w:rPr>
          <w:rFonts w:ascii="Times New Roman" w:eastAsia="Times New Roman" w:hAnsi="Times New Roman" w:cs="Times New Roman"/>
        </w:rPr>
      </w:pPr>
      <w:r>
        <w:rPr>
          <w:rFonts w:ascii="Times New Roman" w:eastAsia="Times New Roman" w:hAnsi="Times New Roman" w:cs="Times New Roman"/>
        </w:rPr>
        <w:t>Objectifs pédagogiques :</w:t>
      </w:r>
    </w:p>
    <w:p w:rsidR="00A12F64" w:rsidRDefault="00702A44">
      <w:pPr>
        <w:spacing w:after="0" w:line="590" w:lineRule="exact"/>
        <w:rPr>
          <w:rFonts w:ascii="Times New Roman" w:eastAsia="Times New Roman" w:hAnsi="Times New Roman" w:cs="Times New Roman"/>
        </w:rPr>
      </w:pPr>
      <w:r>
        <w:rPr>
          <w:rFonts w:ascii="Times New Roman" w:eastAsia="Times New Roman" w:hAnsi="Times New Roman" w:cs="Times New Roman"/>
        </w:rPr>
        <w:t>Compétences acquises :</w:t>
      </w:r>
    </w:p>
    <w:p w:rsidR="00A12F64" w:rsidRDefault="00702A44">
      <w:pPr>
        <w:spacing w:after="0" w:line="590" w:lineRule="exact"/>
        <w:rPr>
          <w:rFonts w:ascii="Times New Roman" w:eastAsia="Times New Roman" w:hAnsi="Times New Roman" w:cs="Times New Roman"/>
        </w:rPr>
      </w:pPr>
      <w:r>
        <w:rPr>
          <w:rFonts w:ascii="Times New Roman" w:eastAsia="Times New Roman" w:hAnsi="Times New Roman" w:cs="Times New Roman"/>
        </w:rPr>
        <w:t>Programme - descriptif :</w:t>
      </w:r>
    </w:p>
    <w:p w:rsidR="00A12F64" w:rsidRDefault="00702A44">
      <w:pPr>
        <w:spacing w:after="0" w:line="590" w:lineRule="exact"/>
        <w:rPr>
          <w:rFonts w:ascii="Times New Roman" w:eastAsia="Times New Roman" w:hAnsi="Times New Roman" w:cs="Times New Roman"/>
        </w:rPr>
      </w:pPr>
      <w:r>
        <w:rPr>
          <w:rFonts w:ascii="Times New Roman" w:eastAsia="Times New Roman" w:hAnsi="Times New Roman" w:cs="Times New Roman"/>
        </w:rPr>
        <w:t>Bibliographie :</w:t>
      </w:r>
    </w:p>
    <w:p w:rsidR="00A12F64" w:rsidRDefault="00702A44">
      <w:pPr>
        <w:spacing w:after="0" w:line="240" w:lineRule="exact"/>
        <w:jc w:val="both"/>
        <w:rPr>
          <w:rFonts w:ascii="Times New Roman" w:eastAsia="Times New Roman" w:hAnsi="Times New Roman" w:cs="Times New Roman"/>
          <w:sz w:val="20"/>
          <w:szCs w:val="20"/>
        </w:rPr>
      </w:pPr>
    </w:p>
    <w:p w:rsidR="00A12F64" w:rsidRDefault="00702A44">
      <w:pPr>
        <w:spacing w:before="34" w:after="0" w:line="240" w:lineRule="auto"/>
        <w:jc w:val="both"/>
        <w:rPr>
          <w:rFonts w:ascii="Times New Roman" w:eastAsia="Times New Roman" w:hAnsi="Times New Roman" w:cs="Times New Roman"/>
        </w:rPr>
      </w:pPr>
      <w:r>
        <w:rPr>
          <w:rFonts w:ascii="Times New Roman" w:eastAsia="Times New Roman" w:hAnsi="Times New Roman" w:cs="Times New Roman"/>
        </w:rPr>
        <w:t>Volume des enseignements :</w:t>
      </w:r>
    </w:p>
    <w:p w:rsidR="00A12F64" w:rsidRDefault="00702A44">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A12F64">
        <w:tblPrEx>
          <w:tblCellMar>
            <w:top w:w="0" w:type="dxa"/>
            <w:bottom w:w="0" w:type="dxa"/>
          </w:tblCellMar>
        </w:tblPrEx>
        <w:tc>
          <w:tcPr>
            <w:tcW w:w="4958" w:type="dxa"/>
            <w:tcBorders>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ind w:left="907"/>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bl>
    <w:p w:rsidR="00A12F64" w:rsidRDefault="00702A44">
      <w:pPr>
        <w:spacing w:after="0" w:line="240" w:lineRule="exact"/>
        <w:jc w:val="both"/>
        <w:rPr>
          <w:rFonts w:ascii="Times New Roman" w:eastAsia="Times New Roman" w:hAnsi="Times New Roman" w:cs="Times New Roman"/>
          <w:sz w:val="20"/>
          <w:szCs w:val="20"/>
        </w:rPr>
      </w:pPr>
    </w:p>
    <w:p w:rsidR="00A12F64" w:rsidRDefault="00702A44">
      <w:pPr>
        <w:spacing w:before="67"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7FBAAA0A">
          <v:group id="_x0000_s1234" style="position:absolute;left:0;text-align:left;margin-left:0;margin-top:147.35pt;width:496.05pt;height:177.35pt;z-index:251756544;mso-wrap-distance-left:1.9pt;mso-wrap-distance-top:10.55pt;mso-wrap-distance-right:1.9pt;mso-position-horizontal-relative:margin" coordorigin="1133,11837" coordsize="9921,3547">
            <v:shape id="_x0000_s1235" type="#_x0000_t202" style="position:absolute;left:1133;top:12101;width:9921;height:3283"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A12F64">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042"/>
                            <w:ind w:left="3787"/>
                            <w:rPr>
                              <w:sz w:val="22"/>
                              <w:szCs w:val="22"/>
                            </w:rPr>
                          </w:pPr>
                          <w:r>
                            <w:rPr>
                              <w:rStyle w:val="CharStyle173"/>
                            </w:rPr>
                            <w:t>Epreuves 1ère session</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Coefficients</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bl>
                  <w:p w:rsidR="00000000" w:rsidRDefault="00702A44"/>
                </w:txbxContent>
              </v:textbox>
            </v:shape>
            <v:shape id="_x0000_s1236" type="#_x0000_t202" style="position:absolute;left:1191;top:11837;width:5856;height:254" filled="f" strokecolor="white" strokeweight="0">
              <v:textbox inset="0,0,0,0">
                <w:txbxContent>
                  <w:p w:rsidR="00A12F64" w:rsidRDefault="00702A44">
                    <w:pPr>
                      <w:pStyle w:val="Style886"/>
                      <w:spacing w:line="240" w:lineRule="auto"/>
                      <w:jc w:val="both"/>
                      <w:rPr>
                        <w:sz w:val="22"/>
                        <w:szCs w:val="22"/>
                      </w:rPr>
                    </w:pPr>
                    <w:r w:rsidRPr="003B53DD">
                      <w:rPr>
                        <w:rStyle w:val="CharStyle173"/>
                        <w:lang w:eastAsia="en-US"/>
                      </w:rPr>
                      <w:t xml:space="preserve">Mode </w:t>
                    </w:r>
                    <w:r>
                      <w:rPr>
                        <w:rStyle w:val="CharStyle173"/>
                      </w:rPr>
                      <w:t>d'évaluation : Modalités de contrôle des connaissances</w:t>
                    </w:r>
                  </w:p>
                </w:txbxContent>
              </v:textbox>
            </v:shape>
            <w10:wrap type="topAndBottom" anchorx="margin"/>
          </v:group>
        </w:pict>
      </w:r>
      <w:r>
        <w:rPr>
          <w:rFonts w:ascii="Times New Roman" w:eastAsia="Times New Roman" w:hAnsi="Times New Roman" w:cs="Times New Roman"/>
        </w:rPr>
        <w:t>Répartitions des enseignements :</w:t>
      </w:r>
    </w:p>
    <w:p w:rsidR="00A12F64" w:rsidRDefault="00702A44">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CI</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DS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bl>
    <w:p w:rsidR="00A12F64" w:rsidRDefault="00702A44">
      <w:pPr>
        <w:spacing w:before="38" w:after="0" w:line="240" w:lineRule="auto"/>
        <w:rPr>
          <w:rFonts w:ascii="Times New Roman" w:eastAsia="Times New Roman" w:hAnsi="Times New Roman" w:cs="Times New Roman"/>
          <w:sz w:val="20"/>
          <w:szCs w:val="20"/>
        </w:rPr>
        <w:sectPr w:rsidR="00A12F64">
          <w:type w:val="continuous"/>
          <w:pgSz w:w="11905" w:h="16837"/>
          <w:pgMar w:top="1122" w:right="992" w:bottom="1440" w:left="992" w:header="720" w:footer="720" w:gutter="0"/>
          <w:cols w:space="720"/>
        </w:sectPr>
      </w:pPr>
    </w:p>
    <w:p w:rsidR="00A12F64" w:rsidRDefault="00702A44">
      <w:pPr>
        <w:spacing w:after="0" w:line="293" w:lineRule="exact"/>
        <w:jc w:val="both"/>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371A2FDA">
          <v:group id="_x0000_s1237" style="position:absolute;left:0;text-align:left;margin-left:-2.9pt;margin-top:0;width:496.05pt;height:207.85pt;z-index:251757568;mso-wrap-distance-left:1.9pt;mso-wrap-distance-right:1.9pt;mso-wrap-distance-bottom:14.65pt;mso-position-horizontal-relative:margin" coordorigin="1133,1123" coordsize="9921,4157">
            <v:shape id="_x0000_s1238" type="#_x0000_t202" style="position:absolute;left:1133;top:1123;width:9921;height:3283"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A12F64">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042"/>
                            <w:ind w:left="2890"/>
                            <w:rPr>
                              <w:sz w:val="22"/>
                              <w:szCs w:val="22"/>
                            </w:rPr>
                          </w:pPr>
                          <w:r>
                            <w:rPr>
                              <w:rStyle w:val="CharStyle173"/>
                            </w:rPr>
                            <w:t>Epreuves 2ème session (éventuellement)</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Coefficients</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bl>
                  <w:p w:rsidR="00000000" w:rsidRDefault="00702A44"/>
                </w:txbxContent>
              </v:textbox>
            </v:shape>
            <v:shape id="_x0000_s1239" type="#_x0000_t202" style="position:absolute;left:1191;top:4382;width:2314;height:898" filled="f" strokecolor="white" strokeweight="0">
              <v:textbox inset="0,0,0,0">
                <w:txbxContent>
                  <w:p w:rsidR="00A12F64" w:rsidRDefault="00702A44">
                    <w:pPr>
                      <w:pStyle w:val="Style886"/>
                      <w:rPr>
                        <w:sz w:val="22"/>
                        <w:szCs w:val="22"/>
                      </w:rPr>
                    </w:pPr>
                    <w:r>
                      <w:rPr>
                        <w:rStyle w:val="CharStyle173"/>
                      </w:rPr>
                      <w:t>Informations complémentaires sur les MCC :</w:t>
                    </w:r>
                  </w:p>
                </w:txbxContent>
              </v:textbox>
            </v:shape>
            <w10:wrap type="topAndBottom" anchorx="margin"/>
          </v:group>
        </w:pict>
      </w:r>
      <w:r>
        <w:rPr>
          <w:rFonts w:ascii="Times New Roman" w:eastAsia="Times New Roman" w:hAnsi="Times New Roman" w:cs="Times New Roman"/>
        </w:rPr>
        <w:t>Forme d'enseignement : Site de formation :</w:t>
      </w:r>
    </w:p>
    <w:p w:rsidR="00A12F64" w:rsidRDefault="00702A44">
      <w:pPr>
        <w:spacing w:before="38" w:after="0" w:line="240" w:lineRule="auto"/>
        <w:jc w:val="both"/>
        <w:rPr>
          <w:rFonts w:ascii="Times New Roman" w:eastAsia="Times New Roman" w:hAnsi="Times New Roman" w:cs="Times New Roman"/>
        </w:rPr>
      </w:pPr>
      <w:r>
        <w:rPr>
          <w:rFonts w:ascii="Times New Roman" w:eastAsia="Times New Roman" w:hAnsi="Times New Roman" w:cs="Times New Roman"/>
        </w:rPr>
        <w:t>Langue d'</w:t>
      </w:r>
      <w:r>
        <w:rPr>
          <w:rFonts w:ascii="Times New Roman" w:eastAsia="Times New Roman" w:hAnsi="Times New Roman" w:cs="Times New Roman"/>
        </w:rPr>
        <w:t>enseignement :</w:t>
      </w:r>
    </w:p>
    <w:p w:rsidR="00A12F64" w:rsidRDefault="00702A44">
      <w:pPr>
        <w:spacing w:before="307" w:after="0" w:line="240" w:lineRule="auto"/>
        <w:rPr>
          <w:rFonts w:ascii="Times New Roman" w:eastAsia="Times New Roman" w:hAnsi="Times New Roman" w:cs="Times New Roman"/>
          <w:sz w:val="20"/>
          <w:szCs w:val="20"/>
        </w:rPr>
        <w:sectPr w:rsidR="00A12F64">
          <w:headerReference w:type="even" r:id="rId92"/>
          <w:headerReference w:type="default" r:id="rId93"/>
          <w:footerReference w:type="even" r:id="rId94"/>
          <w:footerReference w:type="default" r:id="rId95"/>
          <w:type w:val="continuous"/>
          <w:pgSz w:w="11905" w:h="16837"/>
          <w:pgMar w:top="1122" w:right="8489" w:bottom="1440" w:left="1049" w:header="720" w:footer="720" w:gutter="0"/>
          <w:cols w:space="720"/>
        </w:sectPr>
      </w:pPr>
    </w:p>
    <w:p w:rsidR="00A12F64" w:rsidRDefault="003B53DD">
      <w:pPr>
        <w:tabs>
          <w:tab w:val="left" w:leader="underscore" w:pos="9638"/>
        </w:tabs>
        <w:spacing w:before="53"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lastRenderedPageBreak/>
        <w:br w:type="page"/>
      </w:r>
      <w:r>
        <w:rPr>
          <w:rFonts w:ascii="Times New Roman" w:eastAsia="Times New Roman" w:hAnsi="Times New Roman" w:cs="Times New Roman"/>
          <w:u w:val="single"/>
        </w:rPr>
        <w:lastRenderedPageBreak/>
        <w:t xml:space="preserve"> Libellé de </w:t>
      </w:r>
      <w:proofErr w:type="spellStart"/>
      <w:r>
        <w:rPr>
          <w:rFonts w:ascii="Times New Roman" w:eastAsia="Times New Roman" w:hAnsi="Times New Roman" w:cs="Times New Roman"/>
          <w:u w:val="single"/>
        </w:rPr>
        <w:t>l’ue</w:t>
      </w:r>
      <w:proofErr w:type="spellEnd"/>
      <w:r w:rsidR="00702A44">
        <w:rPr>
          <w:rFonts w:ascii="Times New Roman" w:eastAsia="Times New Roman" w:hAnsi="Times New Roman" w:cs="Times New Roman"/>
          <w:u w:val="single"/>
        </w:rPr>
        <w:t xml:space="preserve"> : Techniques de modélisation (</w:t>
      </w:r>
      <w:proofErr w:type="spellStart"/>
      <w:r w:rsidR="00702A44">
        <w:rPr>
          <w:rFonts w:ascii="Times New Roman" w:eastAsia="Times New Roman" w:hAnsi="Times New Roman" w:cs="Times New Roman"/>
          <w:u w:val="single"/>
        </w:rPr>
        <w:t>Modeling</w:t>
      </w:r>
      <w:proofErr w:type="spellEnd"/>
      <w:r w:rsidR="00702A44">
        <w:rPr>
          <w:rFonts w:ascii="Times New Roman" w:eastAsia="Times New Roman" w:hAnsi="Times New Roman" w:cs="Times New Roman"/>
          <w:u w:val="single"/>
        </w:rPr>
        <w:t xml:space="preserve"> techniques)</w:t>
      </w:r>
      <w:r w:rsidR="00702A44">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Libellé court : </w:t>
      </w:r>
      <w:proofErr w:type="spellStart"/>
      <w:r>
        <w:rPr>
          <w:rFonts w:ascii="Times New Roman" w:eastAsia="Times New Roman" w:hAnsi="Times New Roman" w:cs="Times New Roman"/>
        </w:rPr>
        <w:t>Modeling</w:t>
      </w:r>
      <w:proofErr w:type="spellEnd"/>
      <w:r>
        <w:rPr>
          <w:rFonts w:ascii="Times New Roman" w:eastAsia="Times New Roman" w:hAnsi="Times New Roman" w:cs="Times New Roman"/>
        </w:rPr>
        <w:t xml:space="preserve"> techniques</w:t>
      </w:r>
    </w:p>
    <w:p w:rsidR="00A12F64" w:rsidRDefault="00702A44">
      <w:pPr>
        <w:tabs>
          <w:tab w:val="left" w:leader="underscore" w:pos="9629"/>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J1IN9121</w:t>
      </w:r>
      <w:r>
        <w:rPr>
          <w:rFonts w:ascii="Times New Roman" w:eastAsia="Times New Roman" w:hAnsi="Times New Roman" w:cs="Times New Roman"/>
        </w:rPr>
        <w:tab/>
      </w:r>
    </w:p>
    <w:p w:rsidR="00A12F64" w:rsidRDefault="00702A44">
      <w:pPr>
        <w:tabs>
          <w:tab w:val="left" w:leader="underscore" w:pos="4325"/>
          <w:tab w:val="left" w:leader="underscore" w:pos="8717"/>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Niveau : M2</w:t>
      </w:r>
      <w:r>
        <w:rPr>
          <w:rFonts w:ascii="Times New Roman" w:eastAsia="Times New Roman" w:hAnsi="Times New Roman" w:cs="Times New Roman"/>
        </w:rPr>
        <w:tab/>
      </w:r>
      <w:r>
        <w:rPr>
          <w:rFonts w:ascii="Times New Roman" w:eastAsia="Times New Roman" w:hAnsi="Times New Roman" w:cs="Times New Roman"/>
          <w:u w:val="single"/>
        </w:rPr>
        <w:t xml:space="preserve">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d'automne</w:t>
      </w:r>
      <w:r>
        <w:rPr>
          <w:rFonts w:ascii="Times New Roman" w:eastAsia="Times New Roman" w:hAnsi="Times New Roman" w:cs="Times New Roman"/>
        </w:rPr>
        <w:tab/>
      </w:r>
      <w:r>
        <w:rPr>
          <w:rFonts w:ascii="Times New Roman" w:eastAsia="Times New Roman" w:hAnsi="Times New Roman" w:cs="Times New Roman"/>
          <w:u w:val="single"/>
        </w:rPr>
        <w:t>ECTS :6</w:t>
      </w:r>
    </w:p>
    <w:p w:rsidR="00A12F64" w:rsidRDefault="00702A44">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 xml:space="preserve">Marc ZEITOUN </w:t>
      </w:r>
      <w:r w:rsidRPr="003B53DD">
        <w:rPr>
          <w:rFonts w:ascii="Times New Roman" w:eastAsia="Times New Roman" w:hAnsi="Times New Roman" w:cs="Times New Roman"/>
          <w:lang w:eastAsia="en-US"/>
        </w:rPr>
        <w:t>(</w:t>
      </w:r>
      <w:hyperlink r:id="rId96" w:history="1">
        <w:r w:rsidRPr="003B53DD">
          <w:rPr>
            <w:rFonts w:ascii="Times New Roman" w:eastAsia="Times New Roman" w:hAnsi="Times New Roman" w:cs="Times New Roman"/>
            <w:u w:val="single"/>
            <w:lang w:eastAsia="en-US"/>
          </w:rPr>
          <w:t>marc.zeitoun@u-bordeaux1.fr</w:t>
        </w:r>
      </w:hyperlink>
      <w:r w:rsidRPr="003B53DD">
        <w:rPr>
          <w:rFonts w:ascii="Times New Roman" w:eastAsia="Times New Roman" w:hAnsi="Times New Roman" w:cs="Times New Roman"/>
          <w:lang w:eastAsia="en-US"/>
        </w:rPr>
        <w:t>)</w:t>
      </w:r>
    </w:p>
    <w:p w:rsidR="00A12F64" w:rsidRDefault="00702A44">
      <w:pPr>
        <w:tabs>
          <w:tab w:val="left" w:pos="2544"/>
        </w:tabs>
        <w:spacing w:before="5"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r>
        <w:rPr>
          <w:rFonts w:ascii="Times New Roman" w:eastAsia="Times New Roman" w:hAnsi="Times New Roman" w:cs="Times New Roman"/>
          <w:u w:val="single"/>
          <w:lang w:val="de-DE" w:eastAsia="de-DE"/>
        </w:rPr>
        <w:t xml:space="preserve">UFR </w:t>
      </w:r>
      <w:r>
        <w:rPr>
          <w:rFonts w:ascii="Times New Roman" w:eastAsia="Times New Roman" w:hAnsi="Times New Roman" w:cs="Times New Roman"/>
          <w:u w:val="single"/>
        </w:rPr>
        <w:t>DE MATHEMATIQUES ET INFORMATIQUE</w:t>
      </w:r>
    </w:p>
    <w:p w:rsidR="00A12F64" w:rsidRDefault="00702A44">
      <w:pPr>
        <w:tabs>
          <w:tab w:val="left" w:leader="underscore" w:pos="2558"/>
          <w:tab w:val="left" w:leader="underscore" w:pos="9590"/>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A12F64" w:rsidRDefault="00702A44">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Formation initiale + Formation continue</w:t>
      </w:r>
    </w:p>
    <w:p w:rsidR="00A12F64" w:rsidRDefault="00702A44">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A12F64" w:rsidRDefault="00702A44">
      <w:pPr>
        <w:spacing w:after="0" w:line="293" w:lineRule="exact"/>
        <w:ind w:right="3686"/>
        <w:rPr>
          <w:rFonts w:ascii="Times New Roman" w:eastAsia="Times New Roman" w:hAnsi="Times New Roman" w:cs="Times New Roman"/>
        </w:rPr>
      </w:pPr>
      <w:r>
        <w:rPr>
          <w:rFonts w:ascii="Times New Roman" w:eastAsia="Times New Roman" w:hAnsi="Times New Roman" w:cs="Times New Roman"/>
        </w:rPr>
        <w:t>Automates et logiq</w:t>
      </w:r>
      <w:r>
        <w:rPr>
          <w:rFonts w:ascii="Times New Roman" w:eastAsia="Times New Roman" w:hAnsi="Times New Roman" w:cs="Times New Roman"/>
        </w:rPr>
        <w:t>ues. Lié à l'UE Formalismes de vérification. Objectifs pédagogiques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Présenter les formalismes de spécification et modélisation les plus courants, et les outils usuels</w:t>
      </w:r>
    </w:p>
    <w:p w:rsidR="00A12F64" w:rsidRDefault="00702A44">
      <w:pPr>
        <w:tabs>
          <w:tab w:val="left" w:leader="underscore" w:pos="9586"/>
        </w:tabs>
        <w:spacing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pour</w:t>
      </w:r>
      <w:proofErr w:type="gramEnd"/>
      <w:r>
        <w:rPr>
          <w:rFonts w:ascii="Times New Roman" w:eastAsia="Times New Roman" w:hAnsi="Times New Roman" w:cs="Times New Roman"/>
          <w:u w:val="single"/>
        </w:rPr>
        <w:t xml:space="preserve"> vérifier des systèmes complexes.</w:t>
      </w:r>
      <w:r>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Compétences acquises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Utilisation des outils les plus courants de vérification, en maîtrisant les techniques théoriques</w:t>
      </w:r>
    </w:p>
    <w:p w:rsidR="00A12F64" w:rsidRDefault="00702A44">
      <w:pPr>
        <w:spacing w:after="0" w:line="293" w:lineRule="exact"/>
        <w:rPr>
          <w:rFonts w:ascii="Times New Roman" w:eastAsia="Times New Roman" w:hAnsi="Times New Roman" w:cs="Times New Roman"/>
        </w:rPr>
      </w:pPr>
      <w:proofErr w:type="gramStart"/>
      <w:r>
        <w:rPr>
          <w:rFonts w:ascii="Times New Roman" w:eastAsia="Times New Roman" w:hAnsi="Times New Roman" w:cs="Times New Roman"/>
        </w:rPr>
        <w:t>sous-jacentes</w:t>
      </w:r>
      <w:proofErr w:type="gramEnd"/>
      <w:r>
        <w:rPr>
          <w:rFonts w:ascii="Times New Roman" w:eastAsia="Times New Roman" w:hAnsi="Times New Roman" w:cs="Times New Roman"/>
        </w:rPr>
        <w:t>.</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Programme - descriptif :</w:t>
      </w:r>
    </w:p>
    <w:p w:rsidR="00A12F64" w:rsidRDefault="00702A44">
      <w:pPr>
        <w:numPr>
          <w:ilvl w:val="0"/>
          <w:numId w:val="17"/>
        </w:numPr>
        <w:tabs>
          <w:tab w:val="left" w:pos="202"/>
        </w:tabs>
        <w:spacing w:before="5" w:after="0" w:line="293" w:lineRule="exact"/>
        <w:rPr>
          <w:rFonts w:ascii="Times New Roman" w:eastAsia="Times New Roman" w:hAnsi="Times New Roman" w:cs="Times New Roman"/>
        </w:rPr>
      </w:pPr>
      <w:r>
        <w:rPr>
          <w:rFonts w:ascii="Times New Roman" w:eastAsia="Times New Roman" w:hAnsi="Times New Roman" w:cs="Times New Roman"/>
        </w:rPr>
        <w:t xml:space="preserve">Systèmes synchrones : langages de haut niveau (Esterel, Lustre,...) automates à contraintes. Les outils utilisés pour </w:t>
      </w:r>
      <w:r>
        <w:rPr>
          <w:rFonts w:ascii="Times New Roman" w:eastAsia="Times New Roman" w:hAnsi="Times New Roman" w:cs="Times New Roman"/>
        </w:rPr>
        <w:t>cette partie du cours incluront, par exemple, SMV.</w:t>
      </w:r>
    </w:p>
    <w:p w:rsidR="00A12F64" w:rsidRDefault="00702A44">
      <w:pPr>
        <w:numPr>
          <w:ilvl w:val="0"/>
          <w:numId w:val="17"/>
        </w:numPr>
        <w:tabs>
          <w:tab w:val="left" w:pos="202"/>
        </w:tabs>
        <w:spacing w:after="0" w:line="293" w:lineRule="exact"/>
        <w:ind w:right="1382"/>
        <w:rPr>
          <w:rFonts w:ascii="Times New Roman" w:eastAsia="Times New Roman" w:hAnsi="Times New Roman" w:cs="Times New Roman"/>
        </w:rPr>
      </w:pPr>
      <w:r>
        <w:rPr>
          <w:rFonts w:ascii="Times New Roman" w:eastAsia="Times New Roman" w:hAnsi="Times New Roman" w:cs="Times New Roman"/>
        </w:rPr>
        <w:t>Systèmes concurrents : systèmes de transitions étiquetés, produit de synchronisation, diagrammes de séquences, automates I/O, algèbres de processus.</w:t>
      </w:r>
    </w:p>
    <w:p w:rsidR="00A12F64" w:rsidRDefault="00702A44">
      <w:pPr>
        <w:numPr>
          <w:ilvl w:val="0"/>
          <w:numId w:val="17"/>
        </w:numPr>
        <w:tabs>
          <w:tab w:val="left" w:pos="202"/>
        </w:tabs>
        <w:spacing w:after="0" w:line="293" w:lineRule="exact"/>
        <w:rPr>
          <w:rFonts w:ascii="Times New Roman" w:eastAsia="Times New Roman" w:hAnsi="Times New Roman" w:cs="Times New Roman"/>
        </w:rPr>
      </w:pPr>
      <w:r>
        <w:rPr>
          <w:rFonts w:ascii="Times New Roman" w:eastAsia="Times New Roman" w:hAnsi="Times New Roman" w:cs="Times New Roman"/>
        </w:rPr>
        <w:t>Systèmes infinis et denses : automates temporisés, autom</w:t>
      </w:r>
      <w:r>
        <w:rPr>
          <w:rFonts w:ascii="Times New Roman" w:eastAsia="Times New Roman" w:hAnsi="Times New Roman" w:cs="Times New Roman"/>
        </w:rPr>
        <w:t xml:space="preserve">ates hybrides. Outils : </w:t>
      </w:r>
      <w:proofErr w:type="spellStart"/>
      <w:r>
        <w:rPr>
          <w:rFonts w:ascii="Times New Roman" w:eastAsia="Times New Roman" w:hAnsi="Times New Roman" w:cs="Times New Roman"/>
        </w:rPr>
        <w:t>Uppaal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Hytech</w:t>
      </w:r>
      <w:proofErr w:type="spellEnd"/>
      <w:r>
        <w:rPr>
          <w:rFonts w:ascii="Times New Roman" w:eastAsia="Times New Roman" w:hAnsi="Times New Roman" w:cs="Times New Roman"/>
        </w:rPr>
        <w:t>,</w:t>
      </w:r>
    </w:p>
    <w:p w:rsidR="00A12F64" w:rsidRDefault="00702A44">
      <w:pPr>
        <w:tabs>
          <w:tab w:val="left" w:leader="underscore" w:pos="9590"/>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lang w:val="de-DE" w:eastAsia="de-DE"/>
        </w:rPr>
        <w:t>FAST.</w:t>
      </w:r>
      <w:r>
        <w:rPr>
          <w:rFonts w:ascii="Times New Roman" w:eastAsia="Times New Roman" w:hAnsi="Times New Roman" w:cs="Times New Roman"/>
          <w:lang w:val="de-DE" w:eastAsia="de-DE"/>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Bibliographie :</w:t>
      </w:r>
    </w:p>
    <w:p w:rsidR="00A12F64" w:rsidRDefault="00702A44">
      <w:pPr>
        <w:spacing w:after="0" w:line="240" w:lineRule="exact"/>
        <w:jc w:val="both"/>
        <w:rPr>
          <w:rFonts w:ascii="Times New Roman" w:eastAsia="Times New Roman" w:hAnsi="Times New Roman" w:cs="Times New Roman"/>
          <w:sz w:val="20"/>
          <w:szCs w:val="20"/>
        </w:rPr>
      </w:pPr>
    </w:p>
    <w:p w:rsidR="00A12F64" w:rsidRDefault="00702A44">
      <w:pPr>
        <w:spacing w:before="82" w:after="0" w:line="240" w:lineRule="auto"/>
        <w:jc w:val="both"/>
        <w:rPr>
          <w:rFonts w:ascii="Times New Roman" w:eastAsia="Times New Roman" w:hAnsi="Times New Roman" w:cs="Times New Roman"/>
        </w:rPr>
      </w:pPr>
      <w:r>
        <w:rPr>
          <w:rFonts w:ascii="Times New Roman" w:eastAsia="Times New Roman" w:hAnsi="Times New Roman" w:cs="Times New Roman"/>
        </w:rPr>
        <w:t>Volume des enseignements :</w:t>
      </w:r>
    </w:p>
    <w:p w:rsidR="00A12F64" w:rsidRDefault="00702A44">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A12F64">
        <w:tblPrEx>
          <w:tblCellMar>
            <w:top w:w="0" w:type="dxa"/>
            <w:bottom w:w="0" w:type="dxa"/>
          </w:tblCellMar>
        </w:tblPrEx>
        <w:tc>
          <w:tcPr>
            <w:tcW w:w="4958" w:type="dxa"/>
            <w:tcBorders>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A12F64" w:rsidRDefault="00702A44">
      <w:pPr>
        <w:spacing w:after="0" w:line="240" w:lineRule="exact"/>
        <w:jc w:val="both"/>
        <w:rPr>
          <w:rFonts w:ascii="Times New Roman" w:eastAsia="Times New Roman" w:hAnsi="Times New Roman" w:cs="Times New Roman"/>
          <w:sz w:val="20"/>
          <w:szCs w:val="20"/>
        </w:rPr>
      </w:pPr>
    </w:p>
    <w:p w:rsidR="00A12F64" w:rsidRDefault="00702A44">
      <w:pPr>
        <w:spacing w:before="67"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02AA9F88">
          <v:group id="_x0000_s1240" style="position:absolute;left:0;text-align:left;margin-left:0;margin-top:147.35pt;width:496.05pt;height:88.35pt;z-index:251758592;mso-wrap-distance-left:1.9pt;mso-wrap-distance-top:10.8pt;mso-wrap-distance-right:1.9pt;mso-position-horizontal-relative:margin" coordorigin="1133,13915" coordsize="9921,1767">
            <v:shape id="_x0000_s1241" type="#_x0000_t202" style="position:absolute;left:1133;top:14179;width:9921;height:1503"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A12F64">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042"/>
                            <w:ind w:left="3787"/>
                            <w:rPr>
                              <w:sz w:val="22"/>
                              <w:szCs w:val="22"/>
                            </w:rPr>
                          </w:pPr>
                          <w:r>
                            <w:rPr>
                              <w:rStyle w:val="CharStyle173"/>
                            </w:rPr>
                            <w:t>Epreuves 1ère session</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Coefficients</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Examen écrit terminal</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03h00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0.5</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Contrôle Continu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OBLIGATOIRE</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0.5</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bl>
                  <w:p w:rsidR="00000000" w:rsidRDefault="00702A44"/>
                </w:txbxContent>
              </v:textbox>
            </v:shape>
            <v:shape id="_x0000_s1242" type="#_x0000_t202" style="position:absolute;left:1191;top:13915;width:5856;height:255" filled="f" strokecolor="white" strokeweight="0">
              <v:textbox inset="0,0,0,0">
                <w:txbxContent>
                  <w:p w:rsidR="00A12F64" w:rsidRDefault="00702A44">
                    <w:pPr>
                      <w:pStyle w:val="Style886"/>
                      <w:spacing w:line="240" w:lineRule="auto"/>
                      <w:jc w:val="both"/>
                      <w:rPr>
                        <w:sz w:val="22"/>
                        <w:szCs w:val="22"/>
                      </w:rPr>
                    </w:pPr>
                    <w:r w:rsidRPr="003B53DD">
                      <w:rPr>
                        <w:rStyle w:val="CharStyle173"/>
                        <w:lang w:eastAsia="en-US"/>
                      </w:rPr>
                      <w:t xml:space="preserve">Mode </w:t>
                    </w:r>
                    <w:r>
                      <w:rPr>
                        <w:rStyle w:val="CharStyle173"/>
                      </w:rPr>
                      <w:t>d'</w:t>
                    </w:r>
                    <w:r>
                      <w:rPr>
                        <w:rStyle w:val="CharStyle173"/>
                      </w:rPr>
                      <w:t>évaluation : Modalités de contrôle des connaissances</w:t>
                    </w:r>
                  </w:p>
                </w:txbxContent>
              </v:textbox>
            </v:shape>
            <w10:wrap type="topAndBottom" anchorx="margin"/>
          </v:group>
        </w:pict>
      </w:r>
      <w:r>
        <w:rPr>
          <w:rFonts w:ascii="Times New Roman" w:eastAsia="Times New Roman" w:hAnsi="Times New Roman" w:cs="Times New Roman"/>
        </w:rPr>
        <w:t>Répartitions des enseignements :</w:t>
      </w:r>
    </w:p>
    <w:p w:rsidR="00A12F64" w:rsidRDefault="00702A44">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273"/>
        <w:gridCol w:w="265"/>
        <w:gridCol w:w="533"/>
        <w:gridCol w:w="538"/>
        <w:gridCol w:w="538"/>
        <w:gridCol w:w="538"/>
        <w:gridCol w:w="65"/>
        <w:gridCol w:w="473"/>
        <w:gridCol w:w="533"/>
        <w:gridCol w:w="538"/>
        <w:gridCol w:w="538"/>
        <w:gridCol w:w="400"/>
        <w:gridCol w:w="138"/>
        <w:gridCol w:w="538"/>
        <w:gridCol w:w="533"/>
        <w:gridCol w:w="538"/>
        <w:gridCol w:w="739"/>
      </w:tblGrid>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CI</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DS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bl>
    <w:p w:rsidR="00A12F64" w:rsidRDefault="00702A44">
      <w:pPr>
        <w:spacing w:after="0" w:line="240" w:lineRule="exact"/>
        <w:rPr>
          <w:rFonts w:ascii="Times New Roman" w:eastAsia="Times New Roman" w:hAnsi="Times New Roman" w:cs="Times New Roman"/>
          <w:sz w:val="20"/>
          <w:szCs w:val="20"/>
        </w:rPr>
      </w:pPr>
    </w:p>
    <w:p w:rsidR="00A12F64" w:rsidRDefault="00702A44">
      <w:pPr>
        <w:spacing w:before="38"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A12F64">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ind w:left="2890"/>
              <w:rPr>
                <w:rFonts w:ascii="Times New Roman" w:eastAsia="Times New Roman" w:hAnsi="Times New Roman" w:cs="Times New Roman"/>
              </w:rPr>
            </w:pPr>
            <w:r>
              <w:rPr>
                <w:rFonts w:ascii="Times New Roman" w:eastAsia="Times New Roman" w:hAnsi="Times New Roman" w:cs="Times New Roman"/>
              </w:rPr>
              <w:t>Epreuves 2ème session (éventuellement)</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Durées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Coefficients</w:t>
            </w:r>
          </w:p>
        </w:tc>
      </w:tr>
      <w:tr w:rsidR="00A12F64">
        <w:tblPrEx>
          <w:tblCellMar>
            <w:top w:w="0" w:type="dxa"/>
            <w:bottom w:w="0" w:type="dxa"/>
          </w:tblCellMar>
        </w:tblPrEx>
        <w:tc>
          <w:tcPr>
            <w:tcW w:w="2482" w:type="dxa"/>
            <w:tcBorders>
              <w:top w:val="single" w:sz="6" w:space="0" w:color="auto"/>
              <w:left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Examen écrit ou oral</w:t>
            </w:r>
          </w:p>
        </w:tc>
        <w:tc>
          <w:tcPr>
            <w:tcW w:w="2477" w:type="dxa"/>
            <w:tcBorders>
              <w:top w:val="single" w:sz="6" w:space="0" w:color="auto"/>
              <w:left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03h00</w:t>
            </w:r>
          </w:p>
        </w:tc>
        <w:tc>
          <w:tcPr>
            <w:tcW w:w="2482" w:type="dxa"/>
            <w:tcBorders>
              <w:top w:val="single" w:sz="6" w:space="0" w:color="auto"/>
              <w:left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0.5</w:t>
            </w:r>
          </w:p>
        </w:tc>
      </w:tr>
      <w:tr w:rsidR="00A12F64">
        <w:tblPrEx>
          <w:tblCellMar>
            <w:top w:w="0" w:type="dxa"/>
            <w:bottom w:w="0" w:type="dxa"/>
          </w:tblCellMar>
        </w:tblPrEx>
        <w:tc>
          <w:tcPr>
            <w:tcW w:w="2482" w:type="dxa"/>
            <w:tcBorders>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(selon l'effectif)</w:t>
            </w:r>
          </w:p>
        </w:tc>
        <w:tc>
          <w:tcPr>
            <w:tcW w:w="2477" w:type="dxa"/>
            <w:tcBorders>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Contrôle Continu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report session 1</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0.5</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bl>
    <w:p w:rsidR="00A12F64" w:rsidRDefault="00702A44">
      <w:pPr>
        <w:tabs>
          <w:tab w:val="left" w:pos="2549"/>
        </w:tabs>
        <w:spacing w:after="0" w:line="288" w:lineRule="exact"/>
        <w:jc w:val="both"/>
        <w:rPr>
          <w:rFonts w:ascii="Times New Roman" w:eastAsia="Times New Roman" w:hAnsi="Times New Roman" w:cs="Times New Roman"/>
        </w:rPr>
      </w:pPr>
      <w:r>
        <w:rPr>
          <w:rFonts w:ascii="Times New Roman" w:eastAsia="Times New Roman" w:hAnsi="Times New Roman" w:cs="Times New Roman"/>
        </w:rPr>
        <w:t>Informations</w:t>
      </w:r>
      <w:r>
        <w:rPr>
          <w:rFonts w:ascii="Times New Roman" w:eastAsia="Times New Roman" w:hAnsi="Times New Roman" w:cs="Times New Roman"/>
        </w:rPr>
        <w:tab/>
        <w:t>UE du parcours EMSV (Vérification)</w:t>
      </w:r>
    </w:p>
    <w:p w:rsidR="00A12F64" w:rsidRDefault="00702A44">
      <w:pPr>
        <w:spacing w:after="0" w:line="288" w:lineRule="exact"/>
        <w:rPr>
          <w:rFonts w:ascii="Times New Roman" w:eastAsia="Times New Roman" w:hAnsi="Times New Roman" w:cs="Times New Roman"/>
        </w:rPr>
      </w:pPr>
      <w:proofErr w:type="gramStart"/>
      <w:r>
        <w:rPr>
          <w:rFonts w:ascii="Times New Roman" w:eastAsia="Times New Roman" w:hAnsi="Times New Roman" w:cs="Times New Roman"/>
        </w:rPr>
        <w:t>complémentaires</w:t>
      </w:r>
      <w:proofErr w:type="gramEnd"/>
      <w:r>
        <w:rPr>
          <w:rFonts w:ascii="Times New Roman" w:eastAsia="Times New Roman" w:hAnsi="Times New Roman" w:cs="Times New Roman"/>
        </w:rPr>
        <w:t xml:space="preserve"> sur les</w:t>
      </w:r>
    </w:p>
    <w:p w:rsidR="00A12F64" w:rsidRDefault="00702A44">
      <w:pPr>
        <w:spacing w:before="38" w:after="0" w:line="240" w:lineRule="auto"/>
        <w:rPr>
          <w:rFonts w:ascii="Times New Roman" w:eastAsia="Times New Roman" w:hAnsi="Times New Roman" w:cs="Times New Roman"/>
        </w:rPr>
      </w:pPr>
      <w:r>
        <w:rPr>
          <w:rFonts w:ascii="Times New Roman" w:eastAsia="Times New Roman" w:hAnsi="Times New Roman" w:cs="Times New Roman"/>
        </w:rPr>
        <w:t>MCC :</w:t>
      </w:r>
    </w:p>
    <w:p w:rsidR="00A12F64" w:rsidRDefault="00702A44">
      <w:pPr>
        <w:spacing w:after="0" w:line="240" w:lineRule="exact"/>
        <w:rPr>
          <w:rFonts w:ascii="Times New Roman" w:eastAsia="Times New Roman" w:hAnsi="Times New Roman" w:cs="Times New Roman"/>
          <w:sz w:val="20"/>
          <w:szCs w:val="20"/>
        </w:rPr>
      </w:pPr>
    </w:p>
    <w:p w:rsidR="00A12F64" w:rsidRDefault="00702A44">
      <w:pPr>
        <w:spacing w:before="72" w:after="0" w:line="293" w:lineRule="exact"/>
        <w:rPr>
          <w:rFonts w:ascii="Times New Roman" w:eastAsia="Times New Roman" w:hAnsi="Times New Roman" w:cs="Times New Roman"/>
        </w:rPr>
      </w:pPr>
      <w:r>
        <w:rPr>
          <w:rFonts w:ascii="Times New Roman" w:eastAsia="Times New Roman" w:hAnsi="Times New Roman" w:cs="Times New Roman"/>
        </w:rPr>
        <w:t>Forme d'</w:t>
      </w:r>
      <w:r>
        <w:rPr>
          <w:rFonts w:ascii="Times New Roman" w:eastAsia="Times New Roman" w:hAnsi="Times New Roman" w:cs="Times New Roman"/>
        </w:rPr>
        <w:t>enseignement :   Enseignement présentiel</w:t>
      </w:r>
    </w:p>
    <w:p w:rsidR="00A12F64" w:rsidRDefault="00702A44">
      <w:pPr>
        <w:tabs>
          <w:tab w:val="left" w:leader="underscore" w:pos="2534"/>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Site de formation :</w:t>
      </w:r>
      <w:r>
        <w:rPr>
          <w:rFonts w:ascii="Times New Roman" w:eastAsia="Times New Roman" w:hAnsi="Times New Roman" w:cs="Times New Roman"/>
        </w:rPr>
        <w:tab/>
      </w:r>
      <w:r>
        <w:rPr>
          <w:rFonts w:ascii="Times New Roman" w:eastAsia="Times New Roman" w:hAnsi="Times New Roman" w:cs="Times New Roman"/>
          <w:u w:val="single"/>
        </w:rPr>
        <w:t>Université Bordeaux 1 (Talence)</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Langue d'enseignement : Anglais</w:t>
      </w:r>
    </w:p>
    <w:p w:rsidR="00A12F64" w:rsidRDefault="003B53DD">
      <w:pPr>
        <w:tabs>
          <w:tab w:val="left" w:leader="underscore" w:pos="9638"/>
        </w:tabs>
        <w:spacing w:before="53"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br w:type="page"/>
      </w:r>
      <w:r>
        <w:rPr>
          <w:rFonts w:ascii="Times New Roman" w:eastAsia="Times New Roman" w:hAnsi="Times New Roman" w:cs="Times New Roman"/>
          <w:u w:val="single"/>
        </w:rPr>
        <w:lastRenderedPageBreak/>
        <w:t xml:space="preserve"> Libellé de </w:t>
      </w:r>
      <w:proofErr w:type="spellStart"/>
      <w:r>
        <w:rPr>
          <w:rFonts w:ascii="Times New Roman" w:eastAsia="Times New Roman" w:hAnsi="Times New Roman" w:cs="Times New Roman"/>
          <w:u w:val="single"/>
        </w:rPr>
        <w:t>l’ue</w:t>
      </w:r>
      <w:proofErr w:type="spellEnd"/>
      <w:r w:rsidR="00702A44">
        <w:rPr>
          <w:rFonts w:ascii="Times New Roman" w:eastAsia="Times New Roman" w:hAnsi="Times New Roman" w:cs="Times New Roman"/>
          <w:u w:val="single"/>
        </w:rPr>
        <w:t xml:space="preserve"> : Preuves de Programmes </w:t>
      </w:r>
      <w:r w:rsidR="00702A44" w:rsidRPr="003B53DD">
        <w:rPr>
          <w:rFonts w:ascii="Times New Roman" w:eastAsia="Times New Roman" w:hAnsi="Times New Roman" w:cs="Times New Roman"/>
          <w:u w:val="single"/>
          <w:lang w:eastAsia="en-US"/>
        </w:rPr>
        <w:t>(</w:t>
      </w:r>
      <w:proofErr w:type="spellStart"/>
      <w:r w:rsidR="00702A44" w:rsidRPr="003B53DD">
        <w:rPr>
          <w:rFonts w:ascii="Times New Roman" w:eastAsia="Times New Roman" w:hAnsi="Times New Roman" w:cs="Times New Roman"/>
          <w:u w:val="single"/>
          <w:lang w:eastAsia="en-US"/>
        </w:rPr>
        <w:t>Foundations</w:t>
      </w:r>
      <w:proofErr w:type="spellEnd"/>
      <w:r w:rsidR="00702A44" w:rsidRPr="003B53DD">
        <w:rPr>
          <w:rFonts w:ascii="Times New Roman" w:eastAsia="Times New Roman" w:hAnsi="Times New Roman" w:cs="Times New Roman"/>
          <w:u w:val="single"/>
          <w:lang w:eastAsia="en-US"/>
        </w:rPr>
        <w:t xml:space="preserve"> of Program </w:t>
      </w:r>
      <w:proofErr w:type="spellStart"/>
      <w:r w:rsidR="00702A44" w:rsidRPr="003B53DD">
        <w:rPr>
          <w:rFonts w:ascii="Times New Roman" w:eastAsia="Times New Roman" w:hAnsi="Times New Roman" w:cs="Times New Roman"/>
          <w:u w:val="single"/>
          <w:lang w:eastAsia="en-US"/>
        </w:rPr>
        <w:t>Proving</w:t>
      </w:r>
      <w:proofErr w:type="spellEnd"/>
      <w:r w:rsidR="00702A44" w:rsidRPr="003B53DD">
        <w:rPr>
          <w:rFonts w:ascii="Times New Roman" w:eastAsia="Times New Roman" w:hAnsi="Times New Roman" w:cs="Times New Roman"/>
          <w:u w:val="single"/>
          <w:lang w:eastAsia="en-US"/>
        </w:rPr>
        <w:t>)</w:t>
      </w:r>
      <w:r w:rsidR="00702A44" w:rsidRPr="003B53DD">
        <w:rPr>
          <w:rFonts w:ascii="Times New Roman" w:eastAsia="Times New Roman" w:hAnsi="Times New Roman" w:cs="Times New Roman"/>
          <w:lang w:eastAsia="en-US"/>
        </w:rPr>
        <w:tab/>
      </w:r>
    </w:p>
    <w:p w:rsidR="00A12F64" w:rsidRPr="003B53DD" w:rsidRDefault="00702A44">
      <w:pPr>
        <w:spacing w:after="0" w:line="293" w:lineRule="exact"/>
        <w:rPr>
          <w:rFonts w:ascii="Times New Roman" w:eastAsia="Times New Roman" w:hAnsi="Times New Roman" w:cs="Times New Roman"/>
          <w:lang w:val="en-US"/>
        </w:rPr>
      </w:pPr>
      <w:proofErr w:type="spellStart"/>
      <w:r w:rsidRPr="003B53DD">
        <w:rPr>
          <w:rFonts w:ascii="Times New Roman" w:eastAsia="Times New Roman" w:hAnsi="Times New Roman" w:cs="Times New Roman"/>
          <w:lang w:val="en-US"/>
        </w:rPr>
        <w:t>Libellé</w:t>
      </w:r>
      <w:proofErr w:type="spellEnd"/>
      <w:r w:rsidRPr="003B53DD">
        <w:rPr>
          <w:rFonts w:ascii="Times New Roman" w:eastAsia="Times New Roman" w:hAnsi="Times New Roman" w:cs="Times New Roman"/>
          <w:lang w:val="en-US"/>
        </w:rPr>
        <w:t xml:space="preserve"> </w:t>
      </w:r>
      <w:proofErr w:type="gramStart"/>
      <w:r>
        <w:rPr>
          <w:rFonts w:ascii="Times New Roman" w:eastAsia="Times New Roman" w:hAnsi="Times New Roman" w:cs="Times New Roman"/>
          <w:lang w:val="en-US" w:eastAsia="en-US"/>
        </w:rPr>
        <w:t xml:space="preserve">court </w:t>
      </w:r>
      <w:r w:rsidRPr="003B53DD">
        <w:rPr>
          <w:rFonts w:ascii="Times New Roman" w:eastAsia="Times New Roman" w:hAnsi="Times New Roman" w:cs="Times New Roman"/>
          <w:lang w:val="en-US"/>
        </w:rPr>
        <w:t>:</w:t>
      </w:r>
      <w:proofErr w:type="gramEnd"/>
      <w:r w:rsidRPr="003B53DD">
        <w:rPr>
          <w:rFonts w:ascii="Times New Roman" w:eastAsia="Times New Roman" w:hAnsi="Times New Roman" w:cs="Times New Roman"/>
          <w:lang w:val="en-US"/>
        </w:rPr>
        <w:t xml:space="preserve"> </w:t>
      </w:r>
      <w:r>
        <w:rPr>
          <w:rFonts w:ascii="Times New Roman" w:eastAsia="Times New Roman" w:hAnsi="Times New Roman" w:cs="Times New Roman"/>
          <w:lang w:val="en-US" w:eastAsia="en-US"/>
        </w:rPr>
        <w:t>Program proving</w:t>
      </w:r>
    </w:p>
    <w:p w:rsidR="00A12F64" w:rsidRPr="003B53DD" w:rsidRDefault="00702A44">
      <w:pPr>
        <w:tabs>
          <w:tab w:val="left" w:leader="underscore" w:pos="9629"/>
        </w:tabs>
        <w:spacing w:before="5" w:after="0" w:line="293" w:lineRule="exact"/>
        <w:jc w:val="both"/>
        <w:rPr>
          <w:rFonts w:ascii="Times New Roman" w:eastAsia="Times New Roman" w:hAnsi="Times New Roman" w:cs="Times New Roman"/>
          <w:lang w:val="en-US"/>
        </w:rPr>
      </w:pPr>
      <w:r>
        <w:rPr>
          <w:rFonts w:ascii="Times New Roman" w:eastAsia="Times New Roman" w:hAnsi="Times New Roman" w:cs="Times New Roman"/>
          <w:u w:val="single"/>
          <w:lang w:val="en-US" w:eastAsia="en-US"/>
        </w:rPr>
        <w:t xml:space="preserve">Code </w:t>
      </w:r>
      <w:proofErr w:type="spellStart"/>
      <w:r>
        <w:rPr>
          <w:rFonts w:ascii="Times New Roman" w:eastAsia="Times New Roman" w:hAnsi="Times New Roman" w:cs="Times New Roman"/>
          <w:u w:val="single"/>
          <w:lang w:val="en-US" w:eastAsia="en-US"/>
        </w:rPr>
        <w:t>ue</w:t>
      </w:r>
      <w:proofErr w:type="spellEnd"/>
      <w:r>
        <w:rPr>
          <w:rFonts w:ascii="Times New Roman" w:eastAsia="Times New Roman" w:hAnsi="Times New Roman" w:cs="Times New Roman"/>
          <w:u w:val="single"/>
          <w:lang w:val="en-US" w:eastAsia="en-US"/>
        </w:rPr>
        <w:t xml:space="preserve"> </w:t>
      </w:r>
      <w:proofErr w:type="spellStart"/>
      <w:r w:rsidRPr="003B53DD">
        <w:rPr>
          <w:rFonts w:ascii="Times New Roman" w:eastAsia="Times New Roman" w:hAnsi="Times New Roman" w:cs="Times New Roman"/>
          <w:u w:val="single"/>
          <w:lang w:val="en-US"/>
        </w:rPr>
        <w:t>Apogée</w:t>
      </w:r>
      <w:proofErr w:type="spellEnd"/>
      <w:r w:rsidRPr="003B53DD">
        <w:rPr>
          <w:rFonts w:ascii="Times New Roman" w:eastAsia="Times New Roman" w:hAnsi="Times New Roman" w:cs="Times New Roman"/>
          <w:u w:val="single"/>
          <w:lang w:val="en-US"/>
        </w:rPr>
        <w:t xml:space="preserve">: </w:t>
      </w:r>
      <w:r>
        <w:rPr>
          <w:rFonts w:ascii="Times New Roman" w:eastAsia="Times New Roman" w:hAnsi="Times New Roman" w:cs="Times New Roman"/>
          <w:u w:val="single"/>
          <w:lang w:val="en-US" w:eastAsia="en-US"/>
        </w:rPr>
        <w:t>J1IN9123</w:t>
      </w:r>
      <w:r>
        <w:rPr>
          <w:rFonts w:ascii="Times New Roman" w:eastAsia="Times New Roman" w:hAnsi="Times New Roman" w:cs="Times New Roman"/>
          <w:lang w:val="en-US" w:eastAsia="en-US"/>
        </w:rPr>
        <w:tab/>
      </w:r>
    </w:p>
    <w:p w:rsidR="00A12F64" w:rsidRDefault="00702A44">
      <w:pPr>
        <w:tabs>
          <w:tab w:val="left" w:leader="underscore" w:pos="4325"/>
          <w:tab w:val="left" w:leader="underscore" w:pos="8717"/>
        </w:tabs>
        <w:spacing w:after="0" w:line="293" w:lineRule="exact"/>
        <w:jc w:val="both"/>
        <w:rPr>
          <w:rFonts w:ascii="Times New Roman" w:eastAsia="Times New Roman" w:hAnsi="Times New Roman" w:cs="Times New Roman"/>
        </w:rPr>
      </w:pPr>
      <w:r w:rsidRPr="003B53DD">
        <w:rPr>
          <w:rFonts w:ascii="Times New Roman" w:eastAsia="Times New Roman" w:hAnsi="Times New Roman" w:cs="Times New Roman"/>
          <w:u w:val="single"/>
          <w:lang w:eastAsia="en-US"/>
        </w:rPr>
        <w:t xml:space="preserve">Niveau </w:t>
      </w:r>
      <w:r>
        <w:rPr>
          <w:rFonts w:ascii="Times New Roman" w:eastAsia="Times New Roman" w:hAnsi="Times New Roman" w:cs="Times New Roman"/>
          <w:u w:val="single"/>
        </w:rPr>
        <w:t xml:space="preserve">: </w:t>
      </w:r>
      <w:r w:rsidRPr="003B53DD">
        <w:rPr>
          <w:rFonts w:ascii="Times New Roman" w:eastAsia="Times New Roman" w:hAnsi="Times New Roman" w:cs="Times New Roman"/>
          <w:u w:val="single"/>
          <w:lang w:eastAsia="en-US"/>
        </w:rPr>
        <w:t>M2</w:t>
      </w:r>
      <w:r w:rsidRPr="003B53DD">
        <w:rPr>
          <w:rFonts w:ascii="Times New Roman" w:eastAsia="Times New Roman" w:hAnsi="Times New Roman" w:cs="Times New Roman"/>
          <w:lang w:eastAsia="en-US"/>
        </w:rPr>
        <w:tab/>
      </w:r>
      <w:r>
        <w:rPr>
          <w:rFonts w:ascii="Times New Roman" w:eastAsia="Times New Roman" w:hAnsi="Times New Roman" w:cs="Times New Roman"/>
          <w:u w:val="single"/>
        </w:rPr>
        <w:t xml:space="preserve">Période </w:t>
      </w:r>
      <w:proofErr w:type="gramStart"/>
      <w:r w:rsidRPr="003B53DD">
        <w:rPr>
          <w:rFonts w:ascii="Times New Roman" w:eastAsia="Times New Roman" w:hAnsi="Times New Roman" w:cs="Times New Roman"/>
          <w:u w:val="single"/>
          <w:lang w:eastAsia="en-US"/>
        </w:rPr>
        <w:t>:Semestre</w:t>
      </w:r>
      <w:proofErr w:type="gramEnd"/>
      <w:r w:rsidRPr="003B53DD">
        <w:rPr>
          <w:rFonts w:ascii="Times New Roman" w:eastAsia="Times New Roman" w:hAnsi="Times New Roman" w:cs="Times New Roman"/>
          <w:u w:val="single"/>
          <w:lang w:eastAsia="en-US"/>
        </w:rPr>
        <w:t xml:space="preserve"> </w:t>
      </w:r>
      <w:r>
        <w:rPr>
          <w:rFonts w:ascii="Times New Roman" w:eastAsia="Times New Roman" w:hAnsi="Times New Roman" w:cs="Times New Roman"/>
          <w:u w:val="single"/>
        </w:rPr>
        <w:t>d'automne</w:t>
      </w:r>
      <w:r>
        <w:rPr>
          <w:rFonts w:ascii="Times New Roman" w:eastAsia="Times New Roman" w:hAnsi="Times New Roman" w:cs="Times New Roman"/>
        </w:rPr>
        <w:tab/>
      </w:r>
      <w:r w:rsidRPr="003B53DD">
        <w:rPr>
          <w:rFonts w:ascii="Times New Roman" w:eastAsia="Times New Roman" w:hAnsi="Times New Roman" w:cs="Times New Roman"/>
          <w:u w:val="single"/>
          <w:lang w:eastAsia="en-US"/>
        </w:rPr>
        <w:t>ECTS :6</w:t>
      </w:r>
    </w:p>
    <w:p w:rsidR="00A12F64" w:rsidRDefault="00702A44">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r>
      <w:r w:rsidRPr="003B53DD">
        <w:rPr>
          <w:rFonts w:ascii="Times New Roman" w:eastAsia="Times New Roman" w:hAnsi="Times New Roman" w:cs="Times New Roman"/>
          <w:lang w:eastAsia="en-US"/>
        </w:rPr>
        <w:t>Pierre CASTERAN (</w:t>
      </w:r>
      <w:hyperlink r:id="rId97" w:history="1">
        <w:r w:rsidRPr="003B53DD">
          <w:rPr>
            <w:rFonts w:ascii="Times New Roman" w:eastAsia="Times New Roman" w:hAnsi="Times New Roman" w:cs="Times New Roman"/>
            <w:u w:val="single"/>
            <w:lang w:eastAsia="en-US"/>
          </w:rPr>
          <w:t>pierre.casteran@u-bordeaux1.fr</w:t>
        </w:r>
      </w:hyperlink>
      <w:r w:rsidRPr="003B53DD">
        <w:rPr>
          <w:rFonts w:ascii="Times New Roman" w:eastAsia="Times New Roman" w:hAnsi="Times New Roman" w:cs="Times New Roman"/>
          <w:lang w:eastAsia="en-US"/>
        </w:rPr>
        <w:t>)</w:t>
      </w:r>
    </w:p>
    <w:p w:rsidR="00A12F64" w:rsidRDefault="00702A44">
      <w:pPr>
        <w:tabs>
          <w:tab w:val="left" w:pos="2544"/>
        </w:tabs>
        <w:spacing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r w:rsidRPr="003B53DD">
        <w:rPr>
          <w:rFonts w:ascii="Times New Roman" w:eastAsia="Times New Roman" w:hAnsi="Times New Roman" w:cs="Times New Roman"/>
          <w:u w:val="single"/>
          <w:lang w:eastAsia="en-US"/>
        </w:rPr>
        <w:t xml:space="preserve">UFR </w:t>
      </w:r>
      <w:r>
        <w:rPr>
          <w:rFonts w:ascii="Times New Roman" w:eastAsia="Times New Roman" w:hAnsi="Times New Roman" w:cs="Times New Roman"/>
          <w:u w:val="single"/>
        </w:rPr>
        <w:t>DE MATHEMATIQUES ET INFORMATIQUE</w:t>
      </w:r>
    </w:p>
    <w:p w:rsidR="00A12F64" w:rsidRDefault="00702A44">
      <w:pPr>
        <w:tabs>
          <w:tab w:val="left" w:leader="underscore" w:pos="2558"/>
          <w:tab w:val="left" w:leader="underscore" w:pos="9590"/>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A12F64" w:rsidRDefault="00702A44">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w:t>
      </w:r>
      <w:r>
        <w:rPr>
          <w:rFonts w:ascii="Times New Roman" w:eastAsia="Times New Roman" w:hAnsi="Times New Roman" w:cs="Times New Roman"/>
        </w:rPr>
        <w:t>né :</w:t>
      </w:r>
      <w:r>
        <w:rPr>
          <w:rFonts w:ascii="Times New Roman" w:eastAsia="Times New Roman" w:hAnsi="Times New Roman" w:cs="Times New Roman"/>
        </w:rPr>
        <w:tab/>
        <w:t>Formation initiale + Formation continue</w:t>
      </w:r>
    </w:p>
    <w:p w:rsidR="00A12F64" w:rsidRDefault="00702A44">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A12F64" w:rsidRDefault="00702A44">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Logic</w:t>
      </w:r>
      <w:proofErr w:type="spellEnd"/>
      <w:r>
        <w:rPr>
          <w:rFonts w:ascii="Times New Roman" w:eastAsia="Times New Roman" w:hAnsi="Times New Roman" w:cs="Times New Roman"/>
        </w:rPr>
        <w:t xml:space="preserve">, </w:t>
      </w:r>
      <w:proofErr w:type="spellStart"/>
      <w:r w:rsidRPr="003B53DD">
        <w:rPr>
          <w:rFonts w:ascii="Times New Roman" w:eastAsia="Times New Roman" w:hAnsi="Times New Roman" w:cs="Times New Roman"/>
          <w:lang w:eastAsia="en-US"/>
        </w:rPr>
        <w:t>Theoretical</w:t>
      </w:r>
      <w:proofErr w:type="spellEnd"/>
      <w:r w:rsidRPr="003B53DD">
        <w:rPr>
          <w:rFonts w:ascii="Times New Roman" w:eastAsia="Times New Roman" w:hAnsi="Times New Roman" w:cs="Times New Roman"/>
          <w:lang w:eastAsia="en-US"/>
        </w:rPr>
        <w:t xml:space="preserve"> </w:t>
      </w:r>
      <w:r>
        <w:rPr>
          <w:rFonts w:ascii="Times New Roman" w:eastAsia="Times New Roman" w:hAnsi="Times New Roman" w:cs="Times New Roman"/>
        </w:rPr>
        <w:t>Computer Science</w:t>
      </w:r>
    </w:p>
    <w:p w:rsidR="00A12F64" w:rsidRPr="003B53DD" w:rsidRDefault="00702A44">
      <w:pPr>
        <w:spacing w:after="0" w:line="293" w:lineRule="exact"/>
        <w:rPr>
          <w:rFonts w:ascii="Times New Roman" w:eastAsia="Times New Roman" w:hAnsi="Times New Roman" w:cs="Times New Roman"/>
          <w:lang w:val="en-US"/>
        </w:rPr>
      </w:pPr>
      <w:proofErr w:type="spellStart"/>
      <w:r w:rsidRPr="003B53DD">
        <w:rPr>
          <w:rFonts w:ascii="Times New Roman" w:eastAsia="Times New Roman" w:hAnsi="Times New Roman" w:cs="Times New Roman"/>
          <w:lang w:val="en-US"/>
        </w:rPr>
        <w:t>Objectifs</w:t>
      </w:r>
      <w:proofErr w:type="spellEnd"/>
      <w:r w:rsidRPr="003B53DD">
        <w:rPr>
          <w:rFonts w:ascii="Times New Roman" w:eastAsia="Times New Roman" w:hAnsi="Times New Roman" w:cs="Times New Roman"/>
          <w:lang w:val="en-US"/>
        </w:rPr>
        <w:t xml:space="preserve"> </w:t>
      </w:r>
      <w:proofErr w:type="spellStart"/>
      <w:proofErr w:type="gramStart"/>
      <w:r w:rsidRPr="003B53DD">
        <w:rPr>
          <w:rFonts w:ascii="Times New Roman" w:eastAsia="Times New Roman" w:hAnsi="Times New Roman" w:cs="Times New Roman"/>
          <w:lang w:val="en-US"/>
        </w:rPr>
        <w:t>pédagogiques</w:t>
      </w:r>
      <w:proofErr w:type="spellEnd"/>
      <w:r w:rsidRPr="003B53DD">
        <w:rPr>
          <w:rFonts w:ascii="Times New Roman" w:eastAsia="Times New Roman" w:hAnsi="Times New Roman" w:cs="Times New Roman"/>
          <w:lang w:val="en-US"/>
        </w:rPr>
        <w:t xml:space="preserve"> :</w:t>
      </w:r>
      <w:proofErr w:type="gramEnd"/>
    </w:p>
    <w:p w:rsidR="00A12F64" w:rsidRPr="003B53DD" w:rsidRDefault="00702A44">
      <w:pPr>
        <w:spacing w:after="0" w:line="293" w:lineRule="exact"/>
        <w:rPr>
          <w:rFonts w:ascii="Times New Roman" w:eastAsia="Times New Roman" w:hAnsi="Times New Roman" w:cs="Times New Roman"/>
          <w:lang w:val="en-US"/>
        </w:rPr>
      </w:pPr>
      <w:r>
        <w:rPr>
          <w:rFonts w:ascii="Times New Roman" w:eastAsia="Times New Roman" w:hAnsi="Times New Roman" w:cs="Times New Roman"/>
          <w:u w:val="single"/>
          <w:lang w:val="en-US" w:eastAsia="en-US"/>
        </w:rPr>
        <w:t xml:space="preserve">This </w:t>
      </w:r>
      <w:r w:rsidRPr="003B53DD">
        <w:rPr>
          <w:rFonts w:ascii="Times New Roman" w:eastAsia="Times New Roman" w:hAnsi="Times New Roman" w:cs="Times New Roman"/>
          <w:u w:val="single"/>
          <w:lang w:val="en-US"/>
        </w:rPr>
        <w:t xml:space="preserve">course </w:t>
      </w:r>
      <w:r>
        <w:rPr>
          <w:rFonts w:ascii="Times New Roman" w:eastAsia="Times New Roman" w:hAnsi="Times New Roman" w:cs="Times New Roman"/>
          <w:u w:val="single"/>
          <w:lang w:val="en-US" w:eastAsia="en-US"/>
        </w:rPr>
        <w:t xml:space="preserve">presents some </w:t>
      </w:r>
      <w:r w:rsidRPr="003B53DD">
        <w:rPr>
          <w:rFonts w:ascii="Times New Roman" w:eastAsia="Times New Roman" w:hAnsi="Times New Roman" w:cs="Times New Roman"/>
          <w:u w:val="single"/>
          <w:lang w:val="en-US"/>
        </w:rPr>
        <w:t xml:space="preserve">techniques, </w:t>
      </w:r>
      <w:r>
        <w:rPr>
          <w:rFonts w:ascii="Times New Roman" w:eastAsia="Times New Roman" w:hAnsi="Times New Roman" w:cs="Times New Roman"/>
          <w:u w:val="single"/>
          <w:lang w:val="en-US" w:eastAsia="en-US"/>
        </w:rPr>
        <w:t xml:space="preserve">algorithms and </w:t>
      </w:r>
      <w:r w:rsidRPr="003B53DD">
        <w:rPr>
          <w:rFonts w:ascii="Times New Roman" w:eastAsia="Times New Roman" w:hAnsi="Times New Roman" w:cs="Times New Roman"/>
          <w:u w:val="single"/>
          <w:lang w:val="en-US"/>
        </w:rPr>
        <w:t xml:space="preserve">data-structures </w:t>
      </w:r>
      <w:r>
        <w:rPr>
          <w:rFonts w:ascii="Times New Roman" w:eastAsia="Times New Roman" w:hAnsi="Times New Roman" w:cs="Times New Roman"/>
          <w:u w:val="single"/>
          <w:lang w:val="en-US" w:eastAsia="en-US"/>
        </w:rPr>
        <w:t>used in software verification.</w:t>
      </w:r>
      <w:r>
        <w:rPr>
          <w:rFonts w:ascii="Times New Roman" w:eastAsia="Times New Roman" w:hAnsi="Times New Roman" w:cs="Times New Roman"/>
          <w:lang w:val="en-US" w:eastAsia="en-US"/>
        </w:rPr>
        <w:t xml:space="preserve"> </w:t>
      </w:r>
      <w:proofErr w:type="spellStart"/>
      <w:r w:rsidRPr="003B53DD">
        <w:rPr>
          <w:rFonts w:ascii="Times New Roman" w:eastAsia="Times New Roman" w:hAnsi="Times New Roman" w:cs="Times New Roman"/>
          <w:lang w:val="en-US"/>
        </w:rPr>
        <w:t>Compétences</w:t>
      </w:r>
      <w:proofErr w:type="spellEnd"/>
      <w:r w:rsidRPr="003B53DD">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eastAsia="en-US"/>
        </w:rPr>
        <w:t>acquises</w:t>
      </w:r>
      <w:proofErr w:type="spellEnd"/>
      <w:r>
        <w:rPr>
          <w:rFonts w:ascii="Times New Roman" w:eastAsia="Times New Roman" w:hAnsi="Times New Roman" w:cs="Times New Roman"/>
          <w:lang w:val="en-US" w:eastAsia="en-US"/>
        </w:rPr>
        <w:t xml:space="preserve"> :</w:t>
      </w:r>
      <w:proofErr w:type="gramEnd"/>
    </w:p>
    <w:p w:rsidR="00A12F64" w:rsidRPr="003B53DD" w:rsidRDefault="00702A44">
      <w:pPr>
        <w:spacing w:before="5" w:after="0" w:line="293" w:lineRule="exact"/>
        <w:rPr>
          <w:rFonts w:ascii="Times New Roman" w:eastAsia="Times New Roman" w:hAnsi="Times New Roman" w:cs="Times New Roman"/>
          <w:lang w:val="en-US"/>
        </w:rPr>
      </w:pPr>
      <w:r>
        <w:rPr>
          <w:rFonts w:ascii="Times New Roman" w:eastAsia="Times New Roman" w:hAnsi="Times New Roman" w:cs="Times New Roman"/>
          <w:lang w:val="en-US" w:eastAsia="en-US"/>
        </w:rPr>
        <w:t xml:space="preserve">The student must be able to give a formal specification of some software component, and prove formally the correctness of some simple functional and imperative programs. He/she will learn the basic use of some tools like </w:t>
      </w:r>
      <w:r w:rsidRPr="003B53DD">
        <w:rPr>
          <w:rFonts w:ascii="Times New Roman" w:eastAsia="Times New Roman" w:hAnsi="Times New Roman" w:cs="Times New Roman"/>
          <w:lang w:val="en-US"/>
        </w:rPr>
        <w:t xml:space="preserve">Coq </w:t>
      </w:r>
      <w:r>
        <w:rPr>
          <w:rFonts w:ascii="Times New Roman" w:eastAsia="Times New Roman" w:hAnsi="Times New Roman" w:cs="Times New Roman"/>
          <w:lang w:val="en-US" w:eastAsia="en-US"/>
        </w:rPr>
        <w:t xml:space="preserve">or Why. </w:t>
      </w:r>
      <w:proofErr w:type="spellStart"/>
      <w:r>
        <w:rPr>
          <w:rFonts w:ascii="Times New Roman" w:eastAsia="Times New Roman" w:hAnsi="Times New Roman" w:cs="Times New Roman"/>
          <w:lang w:val="en-US" w:eastAsia="en-US"/>
        </w:rPr>
        <w:t>Programme</w:t>
      </w:r>
      <w:proofErr w:type="spellEnd"/>
      <w:r>
        <w:rPr>
          <w:rFonts w:ascii="Times New Roman" w:eastAsia="Times New Roman" w:hAnsi="Times New Roman" w:cs="Times New Roman"/>
          <w:lang w:val="en-US" w:eastAsia="en-US"/>
        </w:rPr>
        <w:t xml:space="preserve"> - </w:t>
      </w:r>
      <w:proofErr w:type="spellStart"/>
      <w:proofErr w:type="gramStart"/>
      <w:r>
        <w:rPr>
          <w:rFonts w:ascii="Times New Roman" w:eastAsia="Times New Roman" w:hAnsi="Times New Roman" w:cs="Times New Roman"/>
          <w:lang w:val="en-US" w:eastAsia="en-US"/>
        </w:rPr>
        <w:t>descriptif</w:t>
      </w:r>
      <w:proofErr w:type="spellEnd"/>
      <w:r>
        <w:rPr>
          <w:rFonts w:ascii="Times New Roman" w:eastAsia="Times New Roman" w:hAnsi="Times New Roman" w:cs="Times New Roman"/>
          <w:lang w:val="en-US" w:eastAsia="en-US"/>
        </w:rPr>
        <w:t xml:space="preserve"> </w:t>
      </w:r>
      <w:r>
        <w:rPr>
          <w:rFonts w:ascii="Times New Roman" w:eastAsia="Times New Roman" w:hAnsi="Times New Roman" w:cs="Times New Roman"/>
          <w:lang w:val="en-US" w:eastAsia="en-US"/>
        </w:rPr>
        <w:t>:</w:t>
      </w:r>
      <w:proofErr w:type="gramEnd"/>
    </w:p>
    <w:p w:rsidR="00A12F64" w:rsidRPr="003B53DD" w:rsidRDefault="00702A44">
      <w:pPr>
        <w:tabs>
          <w:tab w:val="left" w:pos="182"/>
        </w:tabs>
        <w:spacing w:after="0" w:line="293" w:lineRule="exact"/>
        <w:rPr>
          <w:rFonts w:ascii="Times New Roman" w:eastAsia="Times New Roman" w:hAnsi="Times New Roman" w:cs="Times New Roman"/>
          <w:lang w:val="en-US"/>
        </w:rPr>
      </w:pPr>
      <w:r w:rsidRPr="003B53DD">
        <w:rPr>
          <w:rFonts w:ascii="Times New Roman" w:eastAsia="Times New Roman" w:hAnsi="Times New Roman" w:cs="Times New Roman"/>
          <w:lang w:val="en-US"/>
        </w:rPr>
        <w:t>-</w:t>
      </w:r>
      <w:r w:rsidRPr="003B53DD">
        <w:rPr>
          <w:rFonts w:ascii="Times New Roman" w:eastAsia="Times New Roman" w:hAnsi="Times New Roman" w:cs="Times New Roman"/>
          <w:lang w:val="en-US"/>
        </w:rPr>
        <w:tab/>
      </w:r>
      <w:r>
        <w:rPr>
          <w:rFonts w:ascii="Times New Roman" w:eastAsia="Times New Roman" w:hAnsi="Times New Roman" w:cs="Times New Roman"/>
          <w:lang w:val="en-US" w:eastAsia="en-US"/>
        </w:rPr>
        <w:t xml:space="preserve">Proof </w:t>
      </w:r>
      <w:proofErr w:type="gramStart"/>
      <w:r>
        <w:rPr>
          <w:rFonts w:ascii="Times New Roman" w:eastAsia="Times New Roman" w:hAnsi="Times New Roman" w:cs="Times New Roman"/>
          <w:lang w:val="en-US" w:eastAsia="en-US"/>
        </w:rPr>
        <w:t xml:space="preserve">techniques </w:t>
      </w:r>
      <w:r w:rsidRPr="003B53DD">
        <w:rPr>
          <w:rFonts w:ascii="Times New Roman" w:eastAsia="Times New Roman" w:hAnsi="Times New Roman" w:cs="Times New Roman"/>
          <w:lang w:val="en-US"/>
        </w:rPr>
        <w:t>:</w:t>
      </w:r>
      <w:proofErr w:type="gramEnd"/>
      <w:r w:rsidRPr="003B53DD">
        <w:rPr>
          <w:rFonts w:ascii="Times New Roman" w:eastAsia="Times New Roman" w:hAnsi="Times New Roman" w:cs="Times New Roman"/>
          <w:lang w:val="en-US"/>
        </w:rPr>
        <w:t xml:space="preserve"> </w:t>
      </w:r>
      <w:r>
        <w:rPr>
          <w:rFonts w:ascii="Times New Roman" w:eastAsia="Times New Roman" w:hAnsi="Times New Roman" w:cs="Times New Roman"/>
          <w:lang w:val="en-US" w:eastAsia="en-US"/>
        </w:rPr>
        <w:t xml:space="preserve">induction, co-induction </w:t>
      </w:r>
      <w:r w:rsidRPr="003B53DD">
        <w:rPr>
          <w:rFonts w:ascii="Times New Roman" w:eastAsia="Times New Roman" w:hAnsi="Times New Roman" w:cs="Times New Roman"/>
          <w:lang w:val="en-US"/>
        </w:rPr>
        <w:t>;</w:t>
      </w:r>
    </w:p>
    <w:p w:rsidR="00A12F64" w:rsidRPr="003B53DD" w:rsidRDefault="00702A44">
      <w:pPr>
        <w:spacing w:after="0" w:line="240" w:lineRule="exact"/>
        <w:rPr>
          <w:rFonts w:ascii="Times New Roman" w:eastAsia="Times New Roman" w:hAnsi="Times New Roman" w:cs="Times New Roman"/>
          <w:sz w:val="20"/>
          <w:szCs w:val="20"/>
          <w:lang w:val="en-US"/>
        </w:rPr>
      </w:pPr>
    </w:p>
    <w:p w:rsidR="00A12F64" w:rsidRPr="003B53DD" w:rsidRDefault="00702A44">
      <w:pPr>
        <w:spacing w:before="62" w:after="0" w:line="293" w:lineRule="exact"/>
        <w:rPr>
          <w:rFonts w:ascii="Times New Roman" w:eastAsia="Times New Roman" w:hAnsi="Times New Roman" w:cs="Times New Roman"/>
          <w:lang w:val="en-US"/>
        </w:rPr>
      </w:pPr>
      <w:r>
        <w:rPr>
          <w:rFonts w:ascii="Times New Roman" w:eastAsia="Times New Roman" w:hAnsi="Times New Roman" w:cs="Times New Roman"/>
          <w:lang w:val="en-US" w:eastAsia="en-US"/>
        </w:rPr>
        <w:t xml:space="preserve">Operational semantics of </w:t>
      </w:r>
      <w:proofErr w:type="gramStart"/>
      <w:r>
        <w:rPr>
          <w:rFonts w:ascii="Times New Roman" w:eastAsia="Times New Roman" w:hAnsi="Times New Roman" w:cs="Times New Roman"/>
          <w:lang w:val="en-US" w:eastAsia="en-US"/>
        </w:rPr>
        <w:t xml:space="preserve">programs </w:t>
      </w:r>
      <w:r w:rsidRPr="003B53DD">
        <w:rPr>
          <w:rFonts w:ascii="Times New Roman" w:eastAsia="Times New Roman" w:hAnsi="Times New Roman" w:cs="Times New Roman"/>
          <w:lang w:val="en-US"/>
        </w:rPr>
        <w:t>:</w:t>
      </w:r>
      <w:proofErr w:type="gramEnd"/>
      <w:r w:rsidRPr="003B53DD">
        <w:rPr>
          <w:rFonts w:ascii="Times New Roman" w:eastAsia="Times New Roman" w:hAnsi="Times New Roman" w:cs="Times New Roman"/>
          <w:lang w:val="en-US"/>
        </w:rPr>
        <w:t xml:space="preserve"> </w:t>
      </w:r>
      <w:r>
        <w:rPr>
          <w:rFonts w:ascii="Times New Roman" w:eastAsia="Times New Roman" w:hAnsi="Times New Roman" w:cs="Times New Roman"/>
          <w:lang w:val="en-US" w:eastAsia="en-US"/>
        </w:rPr>
        <w:t xml:space="preserve">Floyd-Hoare calculus, </w:t>
      </w:r>
      <w:proofErr w:type="spellStart"/>
      <w:r>
        <w:rPr>
          <w:rFonts w:ascii="Times New Roman" w:eastAsia="Times New Roman" w:hAnsi="Times New Roman" w:cs="Times New Roman"/>
          <w:lang w:val="en-US" w:eastAsia="en-US"/>
        </w:rPr>
        <w:t>Lamport</w:t>
      </w:r>
      <w:proofErr w:type="spellEnd"/>
      <w:r>
        <w:rPr>
          <w:rFonts w:ascii="Times New Roman" w:eastAsia="Times New Roman" w:hAnsi="Times New Roman" w:cs="Times New Roman"/>
          <w:lang w:val="en-US" w:eastAsia="en-US"/>
        </w:rPr>
        <w:t xml:space="preserve"> weakest pre- conditions, well-founded theory of termination </w:t>
      </w:r>
      <w:r w:rsidRPr="003B53DD">
        <w:rPr>
          <w:rFonts w:ascii="Times New Roman" w:eastAsia="Times New Roman" w:hAnsi="Times New Roman" w:cs="Times New Roman"/>
          <w:lang w:val="en-US"/>
        </w:rPr>
        <w:t>;</w:t>
      </w:r>
    </w:p>
    <w:p w:rsidR="00A12F64" w:rsidRPr="003B53DD" w:rsidRDefault="00702A44">
      <w:pPr>
        <w:numPr>
          <w:ilvl w:val="0"/>
          <w:numId w:val="18"/>
        </w:numPr>
        <w:tabs>
          <w:tab w:val="left" w:pos="562"/>
        </w:tabs>
        <w:spacing w:before="5" w:after="0" w:line="293" w:lineRule="exact"/>
        <w:ind w:left="432"/>
        <w:rPr>
          <w:rFonts w:ascii="Times New Roman" w:eastAsia="Times New Roman" w:hAnsi="Times New Roman" w:cs="Times New Roman"/>
          <w:lang w:val="en-US"/>
        </w:rPr>
      </w:pPr>
      <w:r>
        <w:rPr>
          <w:rFonts w:ascii="Times New Roman" w:eastAsia="Times New Roman" w:hAnsi="Times New Roman" w:cs="Times New Roman"/>
          <w:lang w:val="en-US" w:eastAsia="en-US"/>
        </w:rPr>
        <w:t xml:space="preserve">Proof of sequential programs </w:t>
      </w:r>
      <w:r w:rsidRPr="003B53DD">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eastAsia="en-US"/>
        </w:rPr>
        <w:t>axiomatisation</w:t>
      </w:r>
      <w:proofErr w:type="spellEnd"/>
      <w:r>
        <w:rPr>
          <w:rFonts w:ascii="Times New Roman" w:eastAsia="Times New Roman" w:hAnsi="Times New Roman" w:cs="Times New Roman"/>
          <w:lang w:val="en-US" w:eastAsia="en-US"/>
        </w:rPr>
        <w:t xml:space="preserve"> of </w:t>
      </w:r>
      <w:proofErr w:type="spellStart"/>
      <w:r>
        <w:rPr>
          <w:rFonts w:ascii="Times New Roman" w:eastAsia="Times New Roman" w:hAnsi="Times New Roman" w:cs="Times New Roman"/>
          <w:lang w:val="en-US" w:eastAsia="en-US"/>
        </w:rPr>
        <w:t>datastructures</w:t>
      </w:r>
      <w:proofErr w:type="spellEnd"/>
      <w:r>
        <w:rPr>
          <w:rFonts w:ascii="Times New Roman" w:eastAsia="Times New Roman" w:hAnsi="Times New Roman" w:cs="Times New Roman"/>
          <w:lang w:val="en-US" w:eastAsia="en-US"/>
        </w:rPr>
        <w:t xml:space="preserve"> (proved using induction), </w:t>
      </w:r>
      <w:r w:rsidRPr="003B53DD">
        <w:rPr>
          <w:rFonts w:ascii="Times New Roman" w:eastAsia="Times New Roman" w:hAnsi="Times New Roman" w:cs="Times New Roman"/>
          <w:lang w:val="en-US"/>
        </w:rPr>
        <w:t>- -</w:t>
      </w:r>
    </w:p>
    <w:p w:rsidR="00A12F64" w:rsidRPr="003B53DD" w:rsidRDefault="00702A44">
      <w:pPr>
        <w:numPr>
          <w:ilvl w:val="0"/>
          <w:numId w:val="18"/>
        </w:numPr>
        <w:tabs>
          <w:tab w:val="left" w:pos="734"/>
        </w:tabs>
        <w:spacing w:after="0" w:line="293" w:lineRule="exact"/>
        <w:ind w:firstLine="360"/>
        <w:rPr>
          <w:rFonts w:ascii="Times New Roman" w:eastAsia="Times New Roman" w:hAnsi="Times New Roman" w:cs="Times New Roman"/>
          <w:lang w:val="en-US"/>
        </w:rPr>
      </w:pPr>
      <w:r>
        <w:rPr>
          <w:rFonts w:ascii="Times New Roman" w:eastAsia="Times New Roman" w:hAnsi="Times New Roman" w:cs="Times New Roman"/>
          <w:lang w:val="en-US" w:eastAsia="en-US"/>
        </w:rPr>
        <w:t xml:space="preserve">program annotation (precondition, </w:t>
      </w:r>
      <w:proofErr w:type="spellStart"/>
      <w:r>
        <w:rPr>
          <w:rFonts w:ascii="Times New Roman" w:eastAsia="Times New Roman" w:hAnsi="Times New Roman" w:cs="Times New Roman"/>
          <w:lang w:val="en-US" w:eastAsia="en-US"/>
        </w:rPr>
        <w:t>postcondition</w:t>
      </w:r>
      <w:proofErr w:type="spellEnd"/>
      <w:r>
        <w:rPr>
          <w:rFonts w:ascii="Times New Roman" w:eastAsia="Times New Roman" w:hAnsi="Times New Roman" w:cs="Times New Roman"/>
          <w:lang w:val="en-US" w:eastAsia="en-US"/>
        </w:rPr>
        <w:t>, loop invariants, loop variants), proof obligations (using weakest preconditions and proved using induction) ;</w:t>
      </w:r>
    </w:p>
    <w:p w:rsidR="00A12F64" w:rsidRPr="003B53DD" w:rsidRDefault="00702A44">
      <w:pPr>
        <w:numPr>
          <w:ilvl w:val="0"/>
          <w:numId w:val="18"/>
        </w:numPr>
        <w:tabs>
          <w:tab w:val="left" w:pos="182"/>
          <w:tab w:val="left" w:leader="underscore" w:pos="9590"/>
        </w:tabs>
        <w:spacing w:before="5" w:after="0" w:line="293" w:lineRule="exact"/>
        <w:jc w:val="both"/>
        <w:rPr>
          <w:rFonts w:ascii="Times New Roman" w:eastAsia="Times New Roman" w:hAnsi="Times New Roman" w:cs="Times New Roman"/>
          <w:u w:val="single"/>
          <w:lang w:val="en-US"/>
        </w:rPr>
      </w:pPr>
      <w:proofErr w:type="gramStart"/>
      <w:r>
        <w:rPr>
          <w:rFonts w:ascii="Times New Roman" w:eastAsia="Times New Roman" w:hAnsi="Times New Roman" w:cs="Times New Roman"/>
          <w:u w:val="single"/>
          <w:lang w:val="en-US" w:eastAsia="en-US"/>
        </w:rPr>
        <w:t xml:space="preserve">Tools </w:t>
      </w:r>
      <w:r w:rsidRPr="003B53DD">
        <w:rPr>
          <w:rFonts w:ascii="Times New Roman" w:eastAsia="Times New Roman" w:hAnsi="Times New Roman" w:cs="Times New Roman"/>
          <w:u w:val="single"/>
          <w:lang w:val="en-US"/>
        </w:rPr>
        <w:t>:</w:t>
      </w:r>
      <w:proofErr w:type="gramEnd"/>
      <w:r w:rsidRPr="003B53DD">
        <w:rPr>
          <w:rFonts w:ascii="Times New Roman" w:eastAsia="Times New Roman" w:hAnsi="Times New Roman" w:cs="Times New Roman"/>
          <w:u w:val="single"/>
          <w:lang w:val="en-US"/>
        </w:rPr>
        <w:t xml:space="preserve"> Coq </w:t>
      </w:r>
      <w:r>
        <w:rPr>
          <w:rFonts w:ascii="Times New Roman" w:eastAsia="Times New Roman" w:hAnsi="Times New Roman" w:cs="Times New Roman"/>
          <w:u w:val="single"/>
          <w:lang w:val="en-US" w:eastAsia="en-US"/>
        </w:rPr>
        <w:t>(proofs by induction),</w:t>
      </w:r>
      <w:r>
        <w:rPr>
          <w:rFonts w:ascii="Times New Roman" w:eastAsia="Times New Roman" w:hAnsi="Times New Roman" w:cs="Times New Roman"/>
          <w:u w:val="single"/>
          <w:lang w:val="en-US" w:eastAsia="en-US"/>
        </w:rPr>
        <w:t xml:space="preserve"> Why (proofs of programs).</w:t>
      </w:r>
      <w:r>
        <w:rPr>
          <w:rFonts w:ascii="Times New Roman" w:eastAsia="Times New Roman" w:hAnsi="Times New Roman" w:cs="Times New Roman"/>
          <w:lang w:val="en-US" w:eastAsia="en-US"/>
        </w:rPr>
        <w:tab/>
      </w:r>
    </w:p>
    <w:p w:rsidR="00A12F64" w:rsidRPr="003B53DD" w:rsidRDefault="00702A44">
      <w:pPr>
        <w:spacing w:after="0" w:line="293" w:lineRule="exact"/>
        <w:rPr>
          <w:rFonts w:ascii="Times New Roman" w:eastAsia="Times New Roman" w:hAnsi="Times New Roman" w:cs="Times New Roman"/>
          <w:lang w:val="en-US"/>
        </w:rPr>
      </w:pPr>
      <w:proofErr w:type="spellStart"/>
      <w:proofErr w:type="gramStart"/>
      <w:r w:rsidRPr="003B53DD">
        <w:rPr>
          <w:rFonts w:ascii="Times New Roman" w:eastAsia="Times New Roman" w:hAnsi="Times New Roman" w:cs="Times New Roman"/>
          <w:lang w:val="en-US"/>
        </w:rPr>
        <w:t>Bibliographie</w:t>
      </w:r>
      <w:proofErr w:type="spellEnd"/>
      <w:r w:rsidRPr="003B53DD">
        <w:rPr>
          <w:rFonts w:ascii="Times New Roman" w:eastAsia="Times New Roman" w:hAnsi="Times New Roman" w:cs="Times New Roman"/>
          <w:lang w:val="en-US"/>
        </w:rPr>
        <w:t xml:space="preserve"> :</w:t>
      </w:r>
      <w:proofErr w:type="gramEnd"/>
    </w:p>
    <w:p w:rsidR="00A12F64" w:rsidRPr="003B53DD" w:rsidRDefault="00702A44">
      <w:pPr>
        <w:spacing w:after="0" w:line="293" w:lineRule="exact"/>
        <w:ind w:right="4147"/>
        <w:rPr>
          <w:rFonts w:ascii="Times New Roman" w:eastAsia="Times New Roman" w:hAnsi="Times New Roman" w:cs="Times New Roman"/>
          <w:lang w:val="en-US"/>
        </w:rPr>
      </w:pPr>
      <w:r w:rsidRPr="003B53DD">
        <w:rPr>
          <w:rFonts w:ascii="Times New Roman" w:eastAsia="Times New Roman" w:hAnsi="Times New Roman" w:cs="Times New Roman"/>
          <w:lang w:val="en-US"/>
        </w:rPr>
        <w:t xml:space="preserve">Interactive Theorem Proving and Program Development </w:t>
      </w:r>
      <w:proofErr w:type="spellStart"/>
      <w:r>
        <w:rPr>
          <w:rFonts w:ascii="Times New Roman" w:eastAsia="Times New Roman" w:hAnsi="Times New Roman" w:cs="Times New Roman"/>
          <w:lang w:val="en-US" w:eastAsia="en-US"/>
        </w:rPr>
        <w:t>Bertot</w:t>
      </w:r>
      <w:proofErr w:type="spellEnd"/>
      <w:r>
        <w:rPr>
          <w:rFonts w:ascii="Times New Roman" w:eastAsia="Times New Roman" w:hAnsi="Times New Roman" w:cs="Times New Roman"/>
          <w:lang w:val="en-US" w:eastAsia="en-US"/>
        </w:rPr>
        <w:t xml:space="preserve">, </w:t>
      </w:r>
      <w:proofErr w:type="spellStart"/>
      <w:proofErr w:type="gramStart"/>
      <w:r w:rsidRPr="003B53DD">
        <w:rPr>
          <w:rFonts w:ascii="Times New Roman" w:eastAsia="Times New Roman" w:hAnsi="Times New Roman" w:cs="Times New Roman"/>
          <w:lang w:val="en-US"/>
        </w:rPr>
        <w:t>Castéran</w:t>
      </w:r>
      <w:proofErr w:type="spellEnd"/>
      <w:r w:rsidRPr="003B53DD">
        <w:rPr>
          <w:rFonts w:ascii="Times New Roman" w:eastAsia="Times New Roman" w:hAnsi="Times New Roman" w:cs="Times New Roman"/>
          <w:lang w:val="en-US"/>
        </w:rPr>
        <w:t xml:space="preserve"> ,</w:t>
      </w:r>
      <w:proofErr w:type="gramEnd"/>
      <w:r w:rsidRPr="003B53DD">
        <w:rPr>
          <w:rFonts w:ascii="Times New Roman" w:eastAsia="Times New Roman" w:hAnsi="Times New Roman" w:cs="Times New Roman"/>
          <w:lang w:val="en-US"/>
        </w:rPr>
        <w:t xml:space="preserve"> </w:t>
      </w:r>
      <w:r>
        <w:rPr>
          <w:rFonts w:ascii="Times New Roman" w:eastAsia="Times New Roman" w:hAnsi="Times New Roman" w:cs="Times New Roman"/>
          <w:lang w:val="en-US" w:eastAsia="en-US"/>
        </w:rPr>
        <w:t xml:space="preserve">Springer, </w:t>
      </w:r>
      <w:r w:rsidRPr="003B53DD">
        <w:rPr>
          <w:rFonts w:ascii="Times New Roman" w:eastAsia="Times New Roman" w:hAnsi="Times New Roman" w:cs="Times New Roman"/>
          <w:lang w:val="en-US"/>
        </w:rPr>
        <w:t>2004</w:t>
      </w:r>
    </w:p>
    <w:p w:rsidR="00A12F64" w:rsidRPr="003B53DD" w:rsidRDefault="00702A44">
      <w:pPr>
        <w:spacing w:after="0" w:line="240" w:lineRule="exact"/>
        <w:jc w:val="both"/>
        <w:rPr>
          <w:rFonts w:ascii="Times New Roman" w:eastAsia="Times New Roman" w:hAnsi="Times New Roman" w:cs="Times New Roman"/>
          <w:sz w:val="20"/>
          <w:szCs w:val="20"/>
          <w:lang w:val="en-US"/>
        </w:rPr>
      </w:pPr>
    </w:p>
    <w:p w:rsidR="00A12F64" w:rsidRDefault="00702A44">
      <w:pPr>
        <w:spacing w:before="96"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66B6D602">
          <v:group id="_x0000_s1243" style="position:absolute;left:0;text-align:left;margin-left:0;margin-top:163.45pt;width:496.05pt;height:146.4pt;z-index:251759616;mso-wrap-distance-left:1.9pt;mso-wrap-distance-top:10.55pt;mso-wrap-distance-right:1.9pt;mso-position-horizontal-relative:margin" coordorigin="1133,12725" coordsize="9921,2928">
            <v:shape id="_x0000_s1244" type="#_x0000_t202" style="position:absolute;left:1133;top:12994;width:9921;height:2092"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Semaines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5</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6</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7</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8</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9</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10</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15</w:t>
                          </w: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TD</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TP</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CI</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TDM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r>
                  </w:tbl>
                  <w:p w:rsidR="00000000" w:rsidRDefault="00702A44"/>
                </w:txbxContent>
              </v:textbox>
            </v:shape>
            <v:shape id="_x0000_s1245" type="#_x0000_t202" style="position:absolute;left:1191;top:12725;width:3130;height:254" filled="f" strokecolor="white" strokeweight="0">
              <v:textbox inset="0,0,0,0">
                <w:txbxContent>
                  <w:p w:rsidR="00A12F64" w:rsidRDefault="00702A44">
                    <w:pPr>
                      <w:pStyle w:val="Style886"/>
                      <w:spacing w:line="240" w:lineRule="auto"/>
                      <w:jc w:val="both"/>
                      <w:rPr>
                        <w:sz w:val="22"/>
                        <w:szCs w:val="22"/>
                      </w:rPr>
                    </w:pPr>
                    <w:r>
                      <w:rPr>
                        <w:rStyle w:val="CharStyle173"/>
                      </w:rPr>
                      <w:t>Répartitions des enseignements :</w:t>
                    </w:r>
                  </w:p>
                </w:txbxContent>
              </v:textbox>
            </v:shape>
            <v:shape id="_x0000_s1246" type="#_x0000_t202" style="position:absolute;left:1191;top:15399;width:5856;height:255" filled="f" strokecolor="white" strokeweight="0">
              <v:textbox inset="0,0,0,0">
                <w:txbxContent>
                  <w:p w:rsidR="00A12F64" w:rsidRDefault="00702A44">
                    <w:pPr>
                      <w:pStyle w:val="Style886"/>
                      <w:spacing w:line="240" w:lineRule="auto"/>
                      <w:jc w:val="both"/>
                      <w:rPr>
                        <w:sz w:val="22"/>
                        <w:szCs w:val="22"/>
                      </w:rPr>
                    </w:pPr>
                    <w:r>
                      <w:rPr>
                        <w:rStyle w:val="CharStyle173"/>
                      </w:rPr>
                      <w:t>Mode d'évaluation : Modalités de contrôle des connaissances</w:t>
                    </w:r>
                  </w:p>
                </w:txbxContent>
              </v:textbox>
            </v:shape>
            <w10:wrap type="topAndBottom" anchorx="margin"/>
          </v:group>
        </w:pict>
      </w:r>
      <w:r>
        <w:rPr>
          <w:rFonts w:ascii="Times New Roman" w:eastAsia="Times New Roman" w:hAnsi="Times New Roman" w:cs="Times New Roman"/>
          <w:u w:val="single"/>
          <w:lang w:val="en-US" w:eastAsia="en-US"/>
        </w:rPr>
        <w:t>Documentation in line (tutorials, examples, technical reports)</w:t>
      </w:r>
    </w:p>
    <w:p w:rsidR="00A12F64" w:rsidRDefault="00702A44">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63"/>
        <w:gridCol w:w="4973"/>
      </w:tblGrid>
      <w:tr w:rsidR="00A12F64">
        <w:tblPrEx>
          <w:tblCellMar>
            <w:top w:w="0" w:type="dxa"/>
            <w:bottom w:w="0" w:type="dxa"/>
          </w:tblCellMar>
        </w:tblPrEx>
        <w:tc>
          <w:tcPr>
            <w:tcW w:w="4963" w:type="dxa"/>
            <w:tcBorders>
              <w:top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Volume des enseignements :</w:t>
            </w:r>
          </w:p>
        </w:tc>
        <w:tc>
          <w:tcPr>
            <w:tcW w:w="4973"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4963" w:type="dxa"/>
            <w:tcBorders>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A12F64" w:rsidRDefault="00702A44">
      <w:pPr>
        <w:spacing w:after="0" w:line="293" w:lineRule="exact"/>
        <w:rPr>
          <w:rFonts w:ascii="Times New Roman" w:eastAsia="Times New Roman" w:hAnsi="Times New Roman" w:cs="Times New Roman"/>
          <w:sz w:val="20"/>
          <w:szCs w:val="20"/>
        </w:rPr>
        <w:sectPr w:rsidR="00A12F64">
          <w:headerReference w:type="even" r:id="rId98"/>
          <w:headerReference w:type="default" r:id="rId99"/>
          <w:footerReference w:type="even" r:id="rId100"/>
          <w:footerReference w:type="default" r:id="rId101"/>
          <w:type w:val="continuous"/>
          <w:pgSz w:w="11905" w:h="16837"/>
          <w:pgMar w:top="1122" w:right="992" w:bottom="1155" w:left="992" w:header="720" w:footer="720" w:gutter="0"/>
          <w:cols w:space="720"/>
        </w:sectPr>
      </w:pP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0F3CEE03">
          <v:group id="_x0000_s1247" style="position:absolute;margin-left:-3.1pt;margin-top:0;width:496.8pt;height:400.55pt;z-index:251760640;mso-wrap-distance-left:1.9pt;mso-wrap-distance-right:1.9pt;mso-wrap-distance-bottom:14.9pt;mso-position-horizontal-relative:margin" coordorigin="1128,1123" coordsize="9936,8011">
            <v:shape id="_x0000_s1248" type="#_x0000_t202" style="position:absolute;left:1128;top:1123;width:9936;height:7138"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A12F64">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Epreuves 1ère session</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Durées</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Coefficients</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Examen écrit terminal</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03h00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0.5</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Autres</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devoir maison (DM)</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0.5</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bottom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Epreuves 2ème session (éventuellement)</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Durées</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Coefficients</w:t>
                          </w:r>
                        </w:p>
                      </w:tc>
                    </w:tr>
                    <w:tr w:rsidR="00A12F64">
                      <w:tblPrEx>
                        <w:tblCellMar>
                          <w:top w:w="0" w:type="dxa"/>
                          <w:bottom w:w="0" w:type="dxa"/>
                        </w:tblCellMar>
                      </w:tblPrEx>
                      <w:tc>
                        <w:tcPr>
                          <w:tcW w:w="2486" w:type="dxa"/>
                          <w:tcBorders>
                            <w:top w:val="single" w:sz="6" w:space="0" w:color="auto"/>
                            <w:left w:val="single" w:sz="6" w:space="0" w:color="auto"/>
                            <w:right w:val="single" w:sz="6" w:space="0" w:color="auto"/>
                          </w:tcBorders>
                        </w:tcPr>
                        <w:p w:rsidR="00A12F64" w:rsidRDefault="00702A44">
                          <w:pPr>
                            <w:pStyle w:val="Style1042"/>
                            <w:rPr>
                              <w:sz w:val="22"/>
                              <w:szCs w:val="22"/>
                            </w:rPr>
                          </w:pPr>
                          <w:r>
                            <w:rPr>
                              <w:rStyle w:val="CharStyle173"/>
                            </w:rPr>
                            <w:t>Examen écrit ou oral</w:t>
                          </w:r>
                        </w:p>
                      </w:tc>
                      <w:tc>
                        <w:tcPr>
                          <w:tcW w:w="2477" w:type="dxa"/>
                          <w:tcBorders>
                            <w:top w:val="single" w:sz="6" w:space="0" w:color="auto"/>
                            <w:left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right w:val="single" w:sz="6" w:space="0" w:color="auto"/>
                          </w:tcBorders>
                        </w:tcPr>
                        <w:p w:rsidR="00A12F64" w:rsidRDefault="00702A44">
                          <w:pPr>
                            <w:pStyle w:val="Style1042"/>
                            <w:rPr>
                              <w:sz w:val="22"/>
                              <w:szCs w:val="22"/>
                            </w:rPr>
                          </w:pPr>
                          <w:r>
                            <w:rPr>
                              <w:rStyle w:val="CharStyle173"/>
                            </w:rPr>
                            <w:t>03h00</w:t>
                          </w:r>
                        </w:p>
                      </w:tc>
                      <w:tc>
                        <w:tcPr>
                          <w:tcW w:w="2491" w:type="dxa"/>
                          <w:tcBorders>
                            <w:top w:val="single" w:sz="6" w:space="0" w:color="auto"/>
                            <w:left w:val="single" w:sz="6" w:space="0" w:color="auto"/>
                            <w:right w:val="single" w:sz="6" w:space="0" w:color="auto"/>
                          </w:tcBorders>
                        </w:tcPr>
                        <w:p w:rsidR="00A12F64" w:rsidRDefault="00702A44">
                          <w:pPr>
                            <w:pStyle w:val="Style1042"/>
                            <w:rPr>
                              <w:sz w:val="22"/>
                              <w:szCs w:val="22"/>
                            </w:rPr>
                          </w:pPr>
                          <w:r>
                            <w:rPr>
                              <w:rStyle w:val="CharStyle173"/>
                            </w:rPr>
                            <w:t>0.5</w:t>
                          </w:r>
                        </w:p>
                      </w:tc>
                    </w:tr>
                    <w:tr w:rsidR="00A12F64">
                      <w:tblPrEx>
                        <w:tblCellMar>
                          <w:top w:w="0" w:type="dxa"/>
                          <w:bottom w:w="0" w:type="dxa"/>
                        </w:tblCellMar>
                      </w:tblPrEx>
                      <w:tc>
                        <w:tcPr>
                          <w:tcW w:w="2486" w:type="dxa"/>
                          <w:tcBorders>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(selon l'effectif)</w:t>
                          </w:r>
                        </w:p>
                      </w:tc>
                      <w:tc>
                        <w:tcPr>
                          <w:tcW w:w="2477" w:type="dxa"/>
                          <w:tcBorders>
                            <w:left w:val="single" w:sz="6" w:space="0" w:color="auto"/>
                            <w:bottom w:val="single" w:sz="6" w:space="0" w:color="auto"/>
                            <w:right w:val="single" w:sz="6" w:space="0" w:color="auto"/>
                          </w:tcBorders>
                        </w:tcPr>
                        <w:p w:rsidR="00A12F64" w:rsidRDefault="00702A44">
                          <w:pPr>
                            <w:pStyle w:val="Style300"/>
                          </w:pPr>
                        </w:p>
                      </w:tc>
                      <w:tc>
                        <w:tcPr>
                          <w:tcW w:w="2482" w:type="dxa"/>
                          <w:tcBorders>
                            <w:left w:val="single" w:sz="6" w:space="0" w:color="auto"/>
                            <w:bottom w:val="single" w:sz="6" w:space="0" w:color="auto"/>
                            <w:right w:val="single" w:sz="6" w:space="0" w:color="auto"/>
                          </w:tcBorders>
                        </w:tcPr>
                        <w:p w:rsidR="00A12F64" w:rsidRDefault="00702A44">
                          <w:pPr>
                            <w:pStyle w:val="Style300"/>
                          </w:pPr>
                        </w:p>
                      </w:tc>
                      <w:tc>
                        <w:tcPr>
                          <w:tcW w:w="2491" w:type="dxa"/>
                          <w:tcBorders>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Contrôle Continu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report session 1</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0.5</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bl>
                  <w:p w:rsidR="00000000" w:rsidRDefault="00702A44"/>
                </w:txbxContent>
              </v:textbox>
            </v:shape>
            <v:shape id="_x0000_s1249" type="#_x0000_t202" style="position:absolute;left:1190;top:8246;width:6154;height:888" filled="f" strokecolor="white" strokeweight="0">
              <v:textbox inset="0,0,0,0">
                <w:txbxContent>
                  <w:p w:rsidR="00A12F64" w:rsidRDefault="00702A44">
                    <w:pPr>
                      <w:pStyle w:val="Style886"/>
                      <w:tabs>
                        <w:tab w:val="left" w:pos="2549"/>
                      </w:tabs>
                      <w:spacing w:line="293" w:lineRule="exact"/>
                      <w:jc w:val="both"/>
                      <w:rPr>
                        <w:sz w:val="22"/>
                        <w:szCs w:val="22"/>
                      </w:rPr>
                    </w:pPr>
                    <w:r>
                      <w:rPr>
                        <w:rStyle w:val="CharStyle173"/>
                      </w:rPr>
                      <w:t>Informations</w:t>
                    </w:r>
                    <w:r>
                      <w:rPr>
                        <w:rStyle w:val="CharStyle173"/>
                      </w:rPr>
                      <w:tab/>
                    </w:r>
                    <w:r>
                      <w:rPr>
                        <w:rStyle w:val="CharStyle173"/>
                        <w:lang w:val="it-IT" w:eastAsia="it-IT"/>
                      </w:rPr>
                      <w:t xml:space="preserve">UE </w:t>
                    </w:r>
                    <w:r>
                      <w:rPr>
                        <w:rStyle w:val="CharStyle173"/>
                      </w:rPr>
                      <w:t>du parcours EMSV (Vérification)</w:t>
                    </w:r>
                  </w:p>
                  <w:p w:rsidR="00A12F64" w:rsidRDefault="00702A44">
                    <w:pPr>
                      <w:pStyle w:val="Style886"/>
                      <w:spacing w:line="293" w:lineRule="exact"/>
                      <w:ind w:right="3686"/>
                      <w:rPr>
                        <w:sz w:val="22"/>
                        <w:szCs w:val="22"/>
                      </w:rPr>
                    </w:pPr>
                    <w:proofErr w:type="gramStart"/>
                    <w:r>
                      <w:rPr>
                        <w:rStyle w:val="CharStyle173"/>
                      </w:rPr>
                      <w:t>complémentaires</w:t>
                    </w:r>
                    <w:proofErr w:type="gramEnd"/>
                    <w:r>
                      <w:rPr>
                        <w:rStyle w:val="CharStyle173"/>
                      </w:rPr>
                      <w:t xml:space="preserve"> sur les MCC :</w:t>
                    </w:r>
                  </w:p>
                </w:txbxContent>
              </v:textbox>
            </v:shape>
            <w10:wrap type="topAndBottom" anchorx="margin"/>
          </v:group>
        </w:pict>
      </w:r>
      <w:r>
        <w:rPr>
          <w:rFonts w:ascii="Times New Roman" w:eastAsia="Times New Roman" w:hAnsi="Times New Roman" w:cs="Times New Roman"/>
        </w:rPr>
        <w:t>Forme d'enseignement :   Enseignement présentiel</w:t>
      </w:r>
    </w:p>
    <w:p w:rsidR="00A12F64" w:rsidRDefault="00702A44">
      <w:pPr>
        <w:tabs>
          <w:tab w:val="left" w:leader="underscore" w:pos="2534"/>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Site de formation :</w:t>
      </w:r>
      <w:r>
        <w:rPr>
          <w:rFonts w:ascii="Times New Roman" w:eastAsia="Times New Roman" w:hAnsi="Times New Roman" w:cs="Times New Roman"/>
        </w:rPr>
        <w:tab/>
      </w:r>
      <w:r>
        <w:rPr>
          <w:rFonts w:ascii="Times New Roman" w:eastAsia="Times New Roman" w:hAnsi="Times New Roman" w:cs="Times New Roman"/>
          <w:u w:val="single"/>
        </w:rPr>
        <w:t>Université Bordeaux 1 (Talence)</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Langue d'enseignement : Anglais</w:t>
      </w:r>
    </w:p>
    <w:p w:rsidR="00A12F64" w:rsidRDefault="00702A44">
      <w:pPr>
        <w:spacing w:after="0" w:line="1" w:lineRule="exact"/>
        <w:rPr>
          <w:rFonts w:ascii="Times New Roman" w:eastAsia="Times New Roman" w:hAnsi="Times New Roman" w:cs="Times New Roman"/>
          <w:sz w:val="20"/>
          <w:szCs w:val="20"/>
        </w:rPr>
        <w:sectPr w:rsidR="00A12F64">
          <w:headerReference w:type="even" r:id="rId102"/>
          <w:headerReference w:type="default" r:id="rId103"/>
          <w:footerReference w:type="even" r:id="rId104"/>
          <w:footerReference w:type="default" r:id="rId105"/>
          <w:type w:val="continuous"/>
          <w:pgSz w:w="11905" w:h="16837"/>
          <w:pgMar w:top="1122" w:right="5160" w:bottom="1440" w:left="1046" w:header="720" w:footer="720" w:gutter="0"/>
          <w:cols w:space="720"/>
        </w:sectPr>
      </w:pPr>
    </w:p>
    <w:p w:rsidR="00A12F64" w:rsidRDefault="00702A44">
      <w:pPr>
        <w:spacing w:after="0" w:line="1"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w14:anchorId="2F83A70F">
          <v:group id="_x0000_s1257" style="position:absolute;margin-left:0;margin-top:698.9pt;width:496.05pt;height:29.3pt;z-index:251768832;mso-wrap-distance-left:7in;mso-wrap-distance-top:10.3pt;mso-wrap-distance-right:7in;mso-position-horizontal-relative:margin" coordorigin="1133,15096" coordsize="9921,586">
            <v:shape id="_x0000_s1258" type="#_x0000_t202" style="position:absolute;left:1133;top:15365;width:9921;height:317"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A12F64">
                      <w:tblPrEx>
                        <w:tblCellMar>
                          <w:top w:w="0" w:type="dxa"/>
                          <w:bottom w:w="0" w:type="dxa"/>
                        </w:tblCellMar>
                      </w:tblPrEx>
                      <w:tc>
                        <w:tcPr>
                          <w:tcW w:w="1133" w:type="dxa"/>
                          <w:tcBorders>
                            <w:top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Semaines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5</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6</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7</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8</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9</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10</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15</w:t>
                          </w:r>
                        </w:p>
                      </w:tc>
                      <w:tc>
                        <w:tcPr>
                          <w:tcW w:w="739" w:type="dxa"/>
                          <w:tcBorders>
                            <w:top w:val="single" w:sz="6" w:space="0" w:color="auto"/>
                            <w:left w:val="single" w:sz="6" w:space="0" w:color="auto"/>
                            <w:bottom w:val="single" w:sz="6" w:space="0" w:color="auto"/>
                          </w:tcBorders>
                        </w:tcPr>
                        <w:p w:rsidR="00A12F64" w:rsidRDefault="00702A44">
                          <w:pPr>
                            <w:pStyle w:val="Style1042"/>
                            <w:rPr>
                              <w:sz w:val="22"/>
                              <w:szCs w:val="22"/>
                            </w:rPr>
                          </w:pPr>
                          <w:r>
                            <w:rPr>
                              <w:rStyle w:val="CharStyle173"/>
                            </w:rPr>
                            <w:t>Durée</w:t>
                          </w:r>
                        </w:p>
                      </w:tc>
                    </w:tr>
                  </w:tbl>
                  <w:p w:rsidR="00000000" w:rsidRDefault="00702A44"/>
                </w:txbxContent>
              </v:textbox>
            </v:shape>
            <v:shape id="_x0000_s1259" type="#_x0000_t202" style="position:absolute;left:1191;top:15096;width:3130;height:254" filled="f" strokecolor="white" strokeweight="0">
              <v:textbox inset="0,0,0,0">
                <w:txbxContent>
                  <w:p w:rsidR="00A12F64" w:rsidRDefault="00702A44">
                    <w:pPr>
                      <w:pStyle w:val="Style1141"/>
                      <w:spacing w:line="240" w:lineRule="auto"/>
                      <w:rPr>
                        <w:sz w:val="22"/>
                        <w:szCs w:val="22"/>
                      </w:rPr>
                    </w:pPr>
                    <w:r>
                      <w:rPr>
                        <w:rStyle w:val="CharStyle173"/>
                      </w:rPr>
                      <w:t>Répartitions des enseignements :</w:t>
                    </w:r>
                  </w:p>
                </w:txbxContent>
              </v:textbox>
            </v:shape>
            <w10:wrap type="topAndBottom" anchorx="margin"/>
          </v:group>
        </w:pict>
      </w:r>
      <w:r>
        <w:rPr>
          <w:rFonts w:ascii="Times New Roman" w:eastAsia="Times New Roman" w:hAnsi="Times New Roman" w:cs="Times New Roman"/>
          <w:sz w:val="20"/>
          <w:szCs w:val="20"/>
        </w:rPr>
        <w:pict w14:anchorId="68ACA63D">
          <v:shape id="_x0000_s1256" type="#_x0000_t202" style="position:absolute;margin-left:0;margin-top:578.9pt;width:496.05pt;height:104.9pt;z-index:251767808;mso-wrap-distance-left:7in;mso-wrap-distance-top:0;mso-wrap-distance-right:7in;mso-wrap-distance-bottom:15.1pt;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A12F64">
                    <w:tblPrEx>
                      <w:tblCellMar>
                        <w:top w:w="0" w:type="dxa"/>
                        <w:bottom w:w="0" w:type="dxa"/>
                      </w:tblCellMar>
                    </w:tblPrEx>
                    <w:tc>
                      <w:tcPr>
                        <w:tcW w:w="4958" w:type="dxa"/>
                        <w:tcBorders>
                          <w:bottom w:val="single" w:sz="6" w:space="0" w:color="auto"/>
                          <w:right w:val="single" w:sz="6" w:space="0" w:color="auto"/>
                        </w:tcBorders>
                      </w:tcPr>
                      <w:p w:rsidR="00A12F64" w:rsidRDefault="00702A44">
                        <w:pPr>
                          <w:pStyle w:val="Style300"/>
                        </w:pP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Nombre d'heures en présentiel</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Cours Magistraux (CM)</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24.00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Travaux Dirigés (TD)</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12.00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Travaux Pratiques (TP)</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Cours Intégrés (CI)</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Accompagnement</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5.00</w:t>
                        </w:r>
                      </w:p>
                    </w:tc>
                  </w:tr>
                </w:tbl>
                <w:p w:rsidR="00000000" w:rsidRDefault="00702A44"/>
              </w:txbxContent>
            </v:textbox>
            <w10:wrap type="topAndBottom" anchorx="margin"/>
          </v:shape>
        </w:pict>
      </w:r>
      <w:r>
        <w:rPr>
          <w:rFonts w:ascii="Times New Roman" w:eastAsia="Times New Roman" w:hAnsi="Times New Roman" w:cs="Times New Roman"/>
          <w:sz w:val="20"/>
          <w:szCs w:val="20"/>
        </w:rPr>
        <w:pict w14:anchorId="4272706A">
          <v:shape id="_x0000_s1255" type="#_x0000_t202" style="position:absolute;margin-left:0;margin-top:565.45pt;width:136.35pt;height:12.75pt;z-index:251766784;mso-wrap-distance-left:7in;mso-wrap-distance-top:11.5pt;mso-wrap-distance-right:7in;mso-wrap-distance-bottom:.7pt;mso-position-horizontal-relative:margin;mso-position-vertical-relative:text" filled="f" stroked="f">
            <v:textbox inset="0,0,0,0">
              <w:txbxContent>
                <w:p w:rsidR="00A12F64" w:rsidRDefault="00702A44">
                  <w:pPr>
                    <w:pStyle w:val="Style1141"/>
                    <w:spacing w:line="240" w:lineRule="auto"/>
                    <w:rPr>
                      <w:sz w:val="22"/>
                      <w:szCs w:val="22"/>
                    </w:rPr>
                  </w:pPr>
                  <w:r>
                    <w:rPr>
                      <w:rStyle w:val="CharStyle173"/>
                      <w:lang w:val="en-US" w:eastAsia="en-US"/>
                    </w:rPr>
                    <w:t xml:space="preserve">Volume des </w:t>
                  </w:r>
                  <w:proofErr w:type="spellStart"/>
                  <w:proofErr w:type="gramStart"/>
                  <w:r>
                    <w:rPr>
                      <w:rStyle w:val="CharStyle173"/>
                      <w:lang w:val="en-US" w:eastAsia="en-US"/>
                    </w:rPr>
                    <w:t>enseignements</w:t>
                  </w:r>
                  <w:proofErr w:type="spellEnd"/>
                  <w:r>
                    <w:rPr>
                      <w:rStyle w:val="CharStyle173"/>
                      <w:lang w:val="en-US" w:eastAsia="en-US"/>
                    </w:rPr>
                    <w:t xml:space="preserve"> :</w:t>
                  </w:r>
                  <w:proofErr w:type="gramEnd"/>
                </w:p>
              </w:txbxContent>
            </v:textbox>
            <w10:wrap type="topAndBottom" anchorx="margin"/>
          </v:shape>
        </w:pict>
      </w:r>
      <w:r>
        <w:rPr>
          <w:rFonts w:ascii="Times New Roman" w:eastAsia="Times New Roman" w:hAnsi="Times New Roman" w:cs="Times New Roman"/>
          <w:sz w:val="20"/>
          <w:szCs w:val="20"/>
        </w:rPr>
        <w:pict w14:anchorId="3B4F6ED2">
          <v:shape id="_x0000_s1254" type="#_x0000_t202" style="position:absolute;margin-left:0;margin-top:150.25pt;width:446.2pt;height:403.7pt;z-index:251765760;mso-wrap-distance-left:7in;mso-wrap-distance-top:12pt;mso-wrap-distance-right:7in;mso-wrap-distance-bottom:11.5pt;mso-position-horizontal-relative:margin;mso-position-vertical-relative:text" filled="f" stroked="f">
            <v:textbox inset="0,0,0,0">
              <w:txbxContent>
                <w:p w:rsidR="00A12F64" w:rsidRDefault="00702A44">
                  <w:pPr>
                    <w:pStyle w:val="Style1141"/>
                    <w:spacing w:line="240" w:lineRule="auto"/>
                    <w:jc w:val="left"/>
                    <w:rPr>
                      <w:sz w:val="22"/>
                      <w:szCs w:val="22"/>
                    </w:rPr>
                  </w:pPr>
                  <w:r>
                    <w:rPr>
                      <w:rStyle w:val="CharStyle173"/>
                    </w:rPr>
                    <w:t>Objectifs pédagogiques :</w:t>
                  </w:r>
                </w:p>
                <w:p w:rsidR="00A12F64" w:rsidRDefault="00702A44">
                  <w:pPr>
                    <w:pStyle w:val="Style1141"/>
                    <w:spacing w:before="43" w:line="240" w:lineRule="auto"/>
                    <w:jc w:val="left"/>
                    <w:rPr>
                      <w:sz w:val="22"/>
                      <w:szCs w:val="22"/>
                    </w:rPr>
                  </w:pPr>
                  <w:r>
                    <w:rPr>
                      <w:rStyle w:val="CharStyle173"/>
                    </w:rPr>
                    <w:t>Ce projet a pour but de confronter les étudiants à une situation de recherche.</w:t>
                  </w:r>
                </w:p>
                <w:p w:rsidR="00A12F64" w:rsidRDefault="00702A44">
                  <w:pPr>
                    <w:pStyle w:val="Style1141"/>
                    <w:spacing w:line="240" w:lineRule="exact"/>
                  </w:pPr>
                </w:p>
                <w:p w:rsidR="00A12F64" w:rsidRPr="003B53DD" w:rsidRDefault="00702A44">
                  <w:pPr>
                    <w:pStyle w:val="Style1141"/>
                    <w:tabs>
                      <w:tab w:val="left" w:leader="underscore" w:pos="8818"/>
                    </w:tabs>
                    <w:spacing w:before="67"/>
                    <w:rPr>
                      <w:sz w:val="22"/>
                      <w:szCs w:val="22"/>
                      <w:lang w:val="en-US"/>
                    </w:rPr>
                  </w:pPr>
                  <w:r>
                    <w:rPr>
                      <w:rStyle w:val="CharStyle173"/>
                      <w:u w:val="single"/>
                      <w:lang w:val="en-US" w:eastAsia="en-US"/>
                    </w:rPr>
                    <w:t xml:space="preserve">The goal of this project is to put </w:t>
                  </w:r>
                  <w:proofErr w:type="spellStart"/>
                  <w:r>
                    <w:rPr>
                      <w:rStyle w:val="CharStyle173"/>
                      <w:u w:val="single"/>
                      <w:lang w:val="en-US" w:eastAsia="en-US"/>
                    </w:rPr>
                    <w:t>studends</w:t>
                  </w:r>
                  <w:proofErr w:type="spellEnd"/>
                  <w:r>
                    <w:rPr>
                      <w:rStyle w:val="CharStyle173"/>
                      <w:u w:val="single"/>
                      <w:lang w:val="en-US" w:eastAsia="en-US"/>
                    </w:rPr>
                    <w:t xml:space="preserve"> in a research situation.</w:t>
                  </w:r>
                  <w:r>
                    <w:rPr>
                      <w:rStyle w:val="CharStyle173"/>
                      <w:lang w:val="en-US" w:eastAsia="en-US"/>
                    </w:rPr>
                    <w:tab/>
                  </w:r>
                </w:p>
                <w:p w:rsidR="00A12F64" w:rsidRDefault="00702A44">
                  <w:pPr>
                    <w:pStyle w:val="Style1141"/>
                    <w:jc w:val="left"/>
                    <w:rPr>
                      <w:sz w:val="22"/>
                      <w:szCs w:val="22"/>
                    </w:rPr>
                  </w:pPr>
                  <w:r>
                    <w:rPr>
                      <w:rStyle w:val="CharStyle173"/>
                    </w:rPr>
                    <w:t>Compétences acquises :</w:t>
                  </w:r>
                </w:p>
                <w:p w:rsidR="00A12F64" w:rsidRDefault="00702A44">
                  <w:pPr>
                    <w:pStyle w:val="Style1141"/>
                    <w:jc w:val="left"/>
                    <w:rPr>
                      <w:sz w:val="22"/>
                      <w:szCs w:val="22"/>
                    </w:rPr>
                  </w:pPr>
                  <w:proofErr w:type="gramStart"/>
                  <w:r>
                    <w:rPr>
                      <w:rStyle w:val="CharStyle173"/>
                    </w:rPr>
                    <w:t>étude</w:t>
                  </w:r>
                  <w:proofErr w:type="gramEnd"/>
                  <w:r>
                    <w:rPr>
                      <w:rStyle w:val="CharStyle173"/>
                    </w:rPr>
                    <w:t xml:space="preserve"> bibliographique, lecture d'articles, rédaction de rapport, soutenance orale</w:t>
                  </w:r>
                </w:p>
                <w:p w:rsidR="00A12F64" w:rsidRDefault="00702A44">
                  <w:pPr>
                    <w:pStyle w:val="Style1141"/>
                    <w:spacing w:line="240" w:lineRule="exact"/>
                  </w:pPr>
                </w:p>
                <w:p w:rsidR="00A12F64" w:rsidRPr="003B53DD" w:rsidRDefault="00702A44">
                  <w:pPr>
                    <w:pStyle w:val="Style1141"/>
                    <w:tabs>
                      <w:tab w:val="left" w:leader="underscore" w:pos="8827"/>
                    </w:tabs>
                    <w:spacing w:before="58"/>
                    <w:rPr>
                      <w:sz w:val="22"/>
                      <w:szCs w:val="22"/>
                      <w:lang w:val="en-US"/>
                    </w:rPr>
                  </w:pPr>
                  <w:proofErr w:type="gramStart"/>
                  <w:r>
                    <w:rPr>
                      <w:rStyle w:val="CharStyle173"/>
                      <w:u w:val="single"/>
                      <w:lang w:val="en-US" w:eastAsia="en-US"/>
                    </w:rPr>
                    <w:t xml:space="preserve">Bibliographic study, (scientific) </w:t>
                  </w:r>
                  <w:r w:rsidRPr="003B53DD">
                    <w:rPr>
                      <w:rStyle w:val="CharStyle173"/>
                      <w:u w:val="single"/>
                      <w:lang w:val="en-US"/>
                    </w:rPr>
                    <w:t xml:space="preserve">article </w:t>
                  </w:r>
                  <w:r>
                    <w:rPr>
                      <w:rStyle w:val="CharStyle173"/>
                      <w:u w:val="single"/>
                      <w:lang w:val="en-US" w:eastAsia="en-US"/>
                    </w:rPr>
                    <w:t xml:space="preserve">reading, </w:t>
                  </w:r>
                  <w:r w:rsidRPr="003B53DD">
                    <w:rPr>
                      <w:rStyle w:val="CharStyle173"/>
                      <w:u w:val="single"/>
                      <w:lang w:val="en-US"/>
                    </w:rPr>
                    <w:t xml:space="preserve">report </w:t>
                  </w:r>
                  <w:r>
                    <w:rPr>
                      <w:rStyle w:val="CharStyle173"/>
                      <w:u w:val="single"/>
                      <w:lang w:val="en-US" w:eastAsia="en-US"/>
                    </w:rPr>
                    <w:t>writing, oral defense.</w:t>
                  </w:r>
                  <w:proofErr w:type="gramEnd"/>
                  <w:r>
                    <w:rPr>
                      <w:rStyle w:val="CharStyle173"/>
                      <w:lang w:val="en-US" w:eastAsia="en-US"/>
                    </w:rPr>
                    <w:tab/>
                  </w:r>
                </w:p>
                <w:p w:rsidR="00A12F64" w:rsidRDefault="00702A44">
                  <w:pPr>
                    <w:pStyle w:val="Style1141"/>
                    <w:jc w:val="left"/>
                    <w:rPr>
                      <w:sz w:val="22"/>
                      <w:szCs w:val="22"/>
                    </w:rPr>
                  </w:pPr>
                  <w:r w:rsidRPr="003B53DD">
                    <w:rPr>
                      <w:rStyle w:val="CharStyle173"/>
                      <w:lang w:eastAsia="en-US"/>
                    </w:rPr>
                    <w:t xml:space="preserve">Programme </w:t>
                  </w:r>
                  <w:r>
                    <w:rPr>
                      <w:rStyle w:val="CharStyle173"/>
                    </w:rPr>
                    <w:t>- descriptif :</w:t>
                  </w:r>
                </w:p>
                <w:p w:rsidR="00A12F64" w:rsidRDefault="00702A44">
                  <w:pPr>
                    <w:pStyle w:val="Style886"/>
                    <w:spacing w:line="293" w:lineRule="exact"/>
                    <w:rPr>
                      <w:sz w:val="22"/>
                      <w:szCs w:val="22"/>
                    </w:rPr>
                  </w:pPr>
                  <w:r>
                    <w:rPr>
                      <w:rStyle w:val="CharStyle173"/>
                    </w:rPr>
                    <w:t>La taille des groupes et l'activité du projet pourront prendre plusieurs formes en fonction du parcours et des choix des étudiants :</w:t>
                  </w:r>
                </w:p>
                <w:p w:rsidR="00A12F64" w:rsidRDefault="00702A44">
                  <w:pPr>
                    <w:pStyle w:val="Style1411"/>
                    <w:numPr>
                      <w:ilvl w:val="0"/>
                      <w:numId w:val="21"/>
                    </w:numPr>
                    <w:tabs>
                      <w:tab w:val="left" w:pos="134"/>
                    </w:tabs>
                    <w:rPr>
                      <w:rStyle w:val="CharStyle173"/>
                    </w:rPr>
                  </w:pPr>
                  <w:r>
                    <w:rPr>
                      <w:rStyle w:val="CharStyle173"/>
                    </w:rPr>
                    <w:t>étude d'articles et restitution sous forme de séminaires (groupes de 2),</w:t>
                  </w:r>
                </w:p>
                <w:p w:rsidR="00A12F64" w:rsidRDefault="00702A44">
                  <w:pPr>
                    <w:pStyle w:val="Style1411"/>
                    <w:numPr>
                      <w:ilvl w:val="0"/>
                      <w:numId w:val="21"/>
                    </w:numPr>
                    <w:tabs>
                      <w:tab w:val="left" w:pos="134"/>
                    </w:tabs>
                    <w:rPr>
                      <w:rStyle w:val="CharStyle173"/>
                    </w:rPr>
                  </w:pPr>
                  <w:r>
                    <w:rPr>
                      <w:rStyle w:val="CharStyle173"/>
                    </w:rPr>
                    <w:t>étude d'une technologie</w:t>
                  </w:r>
                  <w:r>
                    <w:rPr>
                      <w:rStyle w:val="CharStyle173"/>
                    </w:rPr>
                    <w:t xml:space="preserve"> innovante (groupes de 2 à 4),</w:t>
                  </w:r>
                </w:p>
                <w:p w:rsidR="00A12F64" w:rsidRDefault="00702A44">
                  <w:pPr>
                    <w:pStyle w:val="Style1411"/>
                    <w:numPr>
                      <w:ilvl w:val="0"/>
                      <w:numId w:val="21"/>
                    </w:numPr>
                    <w:tabs>
                      <w:tab w:val="left" w:pos="134"/>
                    </w:tabs>
                    <w:ind w:right="2765"/>
                    <w:rPr>
                      <w:rStyle w:val="CharStyle173"/>
                    </w:rPr>
                  </w:pPr>
                  <w:r>
                    <w:rPr>
                      <w:rStyle w:val="CharStyle173"/>
                    </w:rPr>
                    <w:t>étude d'articles et réalisation logicielle (groupes de 2 à 6), etc.</w:t>
                  </w:r>
                </w:p>
                <w:p w:rsidR="00A12F64" w:rsidRDefault="00702A44">
                  <w:pPr>
                    <w:pStyle w:val="Style1141"/>
                    <w:spacing w:before="5"/>
                    <w:jc w:val="left"/>
                    <w:rPr>
                      <w:sz w:val="22"/>
                      <w:szCs w:val="22"/>
                    </w:rPr>
                  </w:pPr>
                  <w:r>
                    <w:rPr>
                      <w:rStyle w:val="CharStyle173"/>
                    </w:rPr>
                    <w:t>Un rapport devra être remis en Anglais.</w:t>
                  </w:r>
                </w:p>
                <w:p w:rsidR="00A12F64" w:rsidRDefault="00702A44">
                  <w:pPr>
                    <w:pStyle w:val="Style1141"/>
                    <w:jc w:val="left"/>
                    <w:rPr>
                      <w:sz w:val="22"/>
                      <w:szCs w:val="22"/>
                    </w:rPr>
                  </w:pPr>
                  <w:r>
                    <w:rPr>
                      <w:rStyle w:val="CharStyle173"/>
                    </w:rPr>
                    <w:t>Une dizaine de conférences sont également prévues.</w:t>
                  </w:r>
                </w:p>
                <w:p w:rsidR="00A12F64" w:rsidRDefault="00702A44">
                  <w:pPr>
                    <w:pStyle w:val="Style1141"/>
                    <w:spacing w:line="240" w:lineRule="exact"/>
                    <w:jc w:val="left"/>
                  </w:pPr>
                </w:p>
                <w:p w:rsidR="00A12F64" w:rsidRPr="003B53DD" w:rsidRDefault="00702A44">
                  <w:pPr>
                    <w:pStyle w:val="Style1141"/>
                    <w:spacing w:before="58"/>
                    <w:jc w:val="left"/>
                    <w:rPr>
                      <w:sz w:val="22"/>
                      <w:szCs w:val="22"/>
                      <w:lang w:val="en-US"/>
                    </w:rPr>
                  </w:pPr>
                  <w:r>
                    <w:rPr>
                      <w:rStyle w:val="CharStyle173"/>
                      <w:lang w:val="en-US" w:eastAsia="en-US"/>
                    </w:rPr>
                    <w:t>Student group size and activities will depend on the curriculum a</w:t>
                  </w:r>
                  <w:r>
                    <w:rPr>
                      <w:rStyle w:val="CharStyle173"/>
                      <w:lang w:val="en-US" w:eastAsia="en-US"/>
                    </w:rPr>
                    <w:t>nd student choices:</w:t>
                  </w:r>
                </w:p>
                <w:p w:rsidR="00A12F64" w:rsidRPr="003B53DD" w:rsidRDefault="00702A44">
                  <w:pPr>
                    <w:pStyle w:val="Style1411"/>
                    <w:numPr>
                      <w:ilvl w:val="0"/>
                      <w:numId w:val="22"/>
                    </w:numPr>
                    <w:tabs>
                      <w:tab w:val="left" w:pos="134"/>
                    </w:tabs>
                    <w:rPr>
                      <w:rStyle w:val="CharStyle173"/>
                      <w:lang w:val="en-US"/>
                    </w:rPr>
                  </w:pPr>
                  <w:r>
                    <w:rPr>
                      <w:rStyle w:val="CharStyle173"/>
                      <w:lang w:val="en-US" w:eastAsia="en-US"/>
                    </w:rPr>
                    <w:t xml:space="preserve">reading research papers and seminar presentation of their results (groups of </w:t>
                  </w:r>
                  <w:r w:rsidRPr="003B53DD">
                    <w:rPr>
                      <w:rStyle w:val="CharStyle173"/>
                      <w:lang w:val="en-US"/>
                    </w:rPr>
                    <w:t xml:space="preserve">2 </w:t>
                  </w:r>
                  <w:r>
                    <w:rPr>
                      <w:rStyle w:val="CharStyle173"/>
                      <w:lang w:val="en-US" w:eastAsia="en-US"/>
                    </w:rPr>
                    <w:t>students)</w:t>
                  </w:r>
                </w:p>
                <w:p w:rsidR="00A12F64" w:rsidRPr="003B53DD" w:rsidRDefault="00702A44">
                  <w:pPr>
                    <w:pStyle w:val="Style1411"/>
                    <w:numPr>
                      <w:ilvl w:val="0"/>
                      <w:numId w:val="22"/>
                    </w:numPr>
                    <w:tabs>
                      <w:tab w:val="left" w:pos="134"/>
                    </w:tabs>
                    <w:spacing w:before="5"/>
                    <w:rPr>
                      <w:rStyle w:val="CharStyle173"/>
                      <w:lang w:val="en-US"/>
                    </w:rPr>
                  </w:pPr>
                  <w:r>
                    <w:rPr>
                      <w:rStyle w:val="CharStyle173"/>
                      <w:lang w:val="en-US" w:eastAsia="en-US"/>
                    </w:rPr>
                    <w:t xml:space="preserve">study of new and innovative </w:t>
                  </w:r>
                  <w:proofErr w:type="spellStart"/>
                  <w:r>
                    <w:rPr>
                      <w:rStyle w:val="CharStyle173"/>
                      <w:lang w:val="en-US" w:eastAsia="en-US"/>
                    </w:rPr>
                    <w:t>techonologies</w:t>
                  </w:r>
                  <w:proofErr w:type="spellEnd"/>
                  <w:r>
                    <w:rPr>
                      <w:rStyle w:val="CharStyle173"/>
                      <w:lang w:val="en-US" w:eastAsia="en-US"/>
                    </w:rPr>
                    <w:t xml:space="preserve"> </w:t>
                  </w:r>
                  <w:r w:rsidRPr="003B53DD">
                    <w:rPr>
                      <w:rStyle w:val="CharStyle173"/>
                      <w:lang w:val="en-US"/>
                    </w:rPr>
                    <w:t xml:space="preserve">(2-4 </w:t>
                  </w:r>
                  <w:r>
                    <w:rPr>
                      <w:rStyle w:val="CharStyle173"/>
                      <w:lang w:val="en-US" w:eastAsia="en-US"/>
                    </w:rPr>
                    <w:t>students)</w:t>
                  </w:r>
                </w:p>
                <w:p w:rsidR="00A12F64" w:rsidRDefault="00702A44">
                  <w:pPr>
                    <w:pStyle w:val="Style1411"/>
                    <w:numPr>
                      <w:ilvl w:val="0"/>
                      <w:numId w:val="22"/>
                    </w:numPr>
                    <w:tabs>
                      <w:tab w:val="left" w:pos="134"/>
                    </w:tabs>
                    <w:rPr>
                      <w:rStyle w:val="CharStyle173"/>
                      <w:lang w:val="en-US" w:eastAsia="en-US"/>
                    </w:rPr>
                  </w:pPr>
                  <w:r>
                    <w:rPr>
                      <w:rStyle w:val="CharStyle173"/>
                      <w:lang w:val="en-US" w:eastAsia="en-US"/>
                    </w:rPr>
                    <w:t>article reading and software implementation (2-6 students)</w:t>
                  </w:r>
                </w:p>
                <w:p w:rsidR="00A12F64" w:rsidRPr="003B53DD" w:rsidRDefault="00702A44">
                  <w:pPr>
                    <w:pStyle w:val="Style1141"/>
                    <w:spacing w:line="240" w:lineRule="exact"/>
                    <w:jc w:val="left"/>
                    <w:rPr>
                      <w:lang w:val="en-US"/>
                    </w:rPr>
                  </w:pPr>
                </w:p>
                <w:p w:rsidR="00A12F64" w:rsidRPr="003B53DD" w:rsidRDefault="00702A44">
                  <w:pPr>
                    <w:pStyle w:val="Style1141"/>
                    <w:spacing w:before="58"/>
                    <w:jc w:val="left"/>
                    <w:rPr>
                      <w:sz w:val="22"/>
                      <w:szCs w:val="22"/>
                      <w:lang w:val="en-US"/>
                    </w:rPr>
                  </w:pPr>
                  <w:r>
                    <w:rPr>
                      <w:rStyle w:val="CharStyle173"/>
                      <w:lang w:val="en-US" w:eastAsia="en-US"/>
                    </w:rPr>
                    <w:t xml:space="preserve">Also a written report will be </w:t>
                  </w:r>
                  <w:r>
                    <w:rPr>
                      <w:rStyle w:val="CharStyle173"/>
                      <w:lang w:val="en-US" w:eastAsia="en-US"/>
                    </w:rPr>
                    <w:t>produced.</w:t>
                  </w:r>
                </w:p>
                <w:p w:rsidR="00A12F64" w:rsidRPr="003B53DD" w:rsidRDefault="00702A44">
                  <w:pPr>
                    <w:pStyle w:val="Style1141"/>
                    <w:jc w:val="left"/>
                    <w:rPr>
                      <w:sz w:val="22"/>
                      <w:szCs w:val="22"/>
                      <w:lang w:val="en-US"/>
                    </w:rPr>
                  </w:pPr>
                  <w:r>
                    <w:rPr>
                      <w:rStyle w:val="CharStyle173"/>
                      <w:lang w:val="en-US" w:eastAsia="en-US"/>
                    </w:rPr>
                    <w:t>A number of conferences will complete the course.</w:t>
                  </w:r>
                </w:p>
                <w:p w:rsidR="00A12F64" w:rsidRDefault="00702A44">
                  <w:pPr>
                    <w:pStyle w:val="Style1141"/>
                    <w:jc w:val="left"/>
                    <w:rPr>
                      <w:sz w:val="22"/>
                      <w:szCs w:val="22"/>
                    </w:rPr>
                  </w:pPr>
                  <w:proofErr w:type="spellStart"/>
                  <w:proofErr w:type="gramStart"/>
                  <w:r>
                    <w:rPr>
                      <w:rStyle w:val="CharStyle173"/>
                      <w:lang w:val="en-US" w:eastAsia="en-US"/>
                    </w:rPr>
                    <w:t>Bibliographie</w:t>
                  </w:r>
                  <w:proofErr w:type="spellEnd"/>
                  <w:r>
                    <w:rPr>
                      <w:rStyle w:val="CharStyle173"/>
                      <w:lang w:val="en-US" w:eastAsia="en-US"/>
                    </w:rPr>
                    <w:t xml:space="preserve"> :</w:t>
                  </w:r>
                  <w:proofErr w:type="gramEnd"/>
                </w:p>
              </w:txbxContent>
            </v:textbox>
            <w10:wrap type="topAndBottom" anchorx="margin"/>
          </v:shape>
        </w:pict>
      </w:r>
      <w:r>
        <w:rPr>
          <w:rFonts w:ascii="Times New Roman" w:eastAsia="Times New Roman" w:hAnsi="Times New Roman" w:cs="Times New Roman"/>
          <w:sz w:val="20"/>
          <w:szCs w:val="20"/>
        </w:rPr>
        <w:pict w14:anchorId="715B3FBC">
          <v:shape id="_x0000_s1251" type="#_x0000_t202" style="position:absolute;margin-left:0;margin-top:46.55pt;width:485.5pt;height:12.7pt;z-index:251762688;mso-wrap-distance-left:7in;mso-wrap-distance-top:0;mso-wrap-distance-right:7in;mso-wrap-distance-bottom:.25pt;mso-position-horizontal-relative:margin;mso-position-vertical-relative:text" filled="f" stroked="f">
            <v:textbox inset="0,0,0,0">
              <w:txbxContent>
                <w:p w:rsidR="00A12F64" w:rsidRDefault="00702A44">
                  <w:pPr>
                    <w:pStyle w:val="Style1141"/>
                    <w:tabs>
                      <w:tab w:val="left" w:pos="4397"/>
                      <w:tab w:val="left" w:pos="8794"/>
                    </w:tabs>
                    <w:spacing w:line="240" w:lineRule="auto"/>
                    <w:rPr>
                      <w:sz w:val="22"/>
                      <w:szCs w:val="22"/>
                    </w:rPr>
                  </w:pPr>
                  <w:r>
                    <w:rPr>
                      <w:rStyle w:val="CharStyle173"/>
                    </w:rPr>
                    <w:t>Niveau : M2</w:t>
                  </w:r>
                  <w:r>
                    <w:rPr>
                      <w:rStyle w:val="CharStyle173"/>
                    </w:rPr>
                    <w:tab/>
                    <w:t xml:space="preserve">Période </w:t>
                  </w:r>
                  <w:proofErr w:type="gramStart"/>
                  <w:r>
                    <w:rPr>
                      <w:rStyle w:val="CharStyle173"/>
                    </w:rPr>
                    <w:t>:Semestre</w:t>
                  </w:r>
                  <w:proofErr w:type="gramEnd"/>
                  <w:r>
                    <w:rPr>
                      <w:rStyle w:val="CharStyle173"/>
                    </w:rPr>
                    <w:t xml:space="preserve"> d'automne</w:t>
                  </w:r>
                  <w:r>
                    <w:rPr>
                      <w:rStyle w:val="CharStyle173"/>
                    </w:rPr>
                    <w:tab/>
                    <w:t>ECTS :6</w:t>
                  </w:r>
                </w:p>
              </w:txbxContent>
            </v:textbox>
            <w10:wrap type="topAndBottom" anchorx="margin"/>
          </v:shape>
        </w:pict>
      </w:r>
      <w:r>
        <w:rPr>
          <w:rFonts w:ascii="Times New Roman" w:eastAsia="Times New Roman" w:hAnsi="Times New Roman" w:cs="Times New Roman"/>
          <w:sz w:val="20"/>
          <w:szCs w:val="20"/>
        </w:rPr>
        <w:pict w14:anchorId="54A8FA25">
          <v:shape id="_x0000_s1253" type="#_x0000_t202" style="position:absolute;margin-left:0;margin-top:120.7pt;width:124.1pt;height:12.7pt;z-index:251764736;mso-wrap-distance-left:7in;mso-wrap-distance-top:0;mso-wrap-distance-right:7in;mso-wrap-distance-bottom:16.8pt;mso-position-horizontal-relative:margin;mso-position-vertical-relative:text" filled="f" stroked="f">
            <v:textbox inset="0,0,0,0">
              <w:txbxContent>
                <w:p w:rsidR="00A12F64" w:rsidRDefault="00702A44">
                  <w:pPr>
                    <w:pStyle w:val="Style1141"/>
                    <w:spacing w:line="240" w:lineRule="auto"/>
                    <w:rPr>
                      <w:sz w:val="22"/>
                      <w:szCs w:val="22"/>
                    </w:rPr>
                  </w:pPr>
                  <w:proofErr w:type="spellStart"/>
                  <w:r>
                    <w:rPr>
                      <w:rStyle w:val="CharStyle173"/>
                    </w:rPr>
                    <w:t>Pré-requis</w:t>
                  </w:r>
                  <w:proofErr w:type="spellEnd"/>
                  <w:r>
                    <w:rPr>
                      <w:rStyle w:val="CharStyle173"/>
                    </w:rPr>
                    <w:t xml:space="preserve"> recommandés :</w:t>
                  </w:r>
                </w:p>
              </w:txbxContent>
            </v:textbox>
            <w10:wrap type="topAndBottom" anchorx="margin"/>
          </v:shape>
        </w:pict>
      </w:r>
      <w:r>
        <w:rPr>
          <w:rFonts w:ascii="Times New Roman" w:eastAsia="Times New Roman" w:hAnsi="Times New Roman" w:cs="Times New Roman"/>
          <w:sz w:val="20"/>
          <w:szCs w:val="20"/>
        </w:rPr>
        <w:pict w14:anchorId="71913807">
          <v:shape id="_x0000_s1252" type="#_x0000_t202" style="position:absolute;margin-left:0;margin-top:59.5pt;width:485.55pt;height:60.45pt;z-index:251763712;mso-wrap-distance-left:7in;mso-wrap-distance-top:0;mso-wrap-distance-right:7in;mso-wrap-distance-bottom:.7pt;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126"/>
                    <w:gridCol w:w="7584"/>
                  </w:tblGrid>
                  <w:tr w:rsidR="00A12F64">
                    <w:tblPrEx>
                      <w:tblCellMar>
                        <w:top w:w="0" w:type="dxa"/>
                        <w:bottom w:w="0" w:type="dxa"/>
                      </w:tblCellMar>
                    </w:tblPrEx>
                    <w:tc>
                      <w:tcPr>
                        <w:tcW w:w="2126" w:type="dxa"/>
                        <w:tcBorders>
                          <w:top w:val="single" w:sz="6" w:space="0" w:color="auto"/>
                          <w:bottom w:val="single" w:sz="6" w:space="0" w:color="auto"/>
                        </w:tcBorders>
                      </w:tcPr>
                      <w:p w:rsidR="00A12F64" w:rsidRDefault="00702A44">
                        <w:pPr>
                          <w:pStyle w:val="Style1042"/>
                          <w:rPr>
                            <w:sz w:val="22"/>
                            <w:szCs w:val="22"/>
                          </w:rPr>
                        </w:pPr>
                        <w:r>
                          <w:rPr>
                            <w:rStyle w:val="CharStyle173"/>
                          </w:rPr>
                          <w:t>Responsable :</w:t>
                        </w:r>
                      </w:p>
                    </w:tc>
                    <w:tc>
                      <w:tcPr>
                        <w:tcW w:w="7584" w:type="dxa"/>
                        <w:tcBorders>
                          <w:top w:val="single" w:sz="6" w:space="0" w:color="auto"/>
                          <w:bottom w:val="single" w:sz="6" w:space="0" w:color="auto"/>
                        </w:tcBorders>
                      </w:tcPr>
                      <w:p w:rsidR="00A12F64" w:rsidRDefault="00702A44">
                        <w:pPr>
                          <w:pStyle w:val="Style1042"/>
                          <w:ind w:left="403"/>
                          <w:rPr>
                            <w:sz w:val="22"/>
                            <w:szCs w:val="22"/>
                          </w:rPr>
                        </w:pPr>
                        <w:r>
                          <w:rPr>
                            <w:rStyle w:val="CharStyle173"/>
                          </w:rPr>
                          <w:t xml:space="preserve">Damien </w:t>
                        </w:r>
                        <w:r>
                          <w:rPr>
                            <w:rStyle w:val="CharStyle173"/>
                            <w:lang w:val="it-IT" w:eastAsia="it-IT"/>
                          </w:rPr>
                          <w:t xml:space="preserve">MAGONI </w:t>
                        </w:r>
                        <w:r w:rsidRPr="003B53DD">
                          <w:rPr>
                            <w:rStyle w:val="CharStyle173"/>
                            <w:lang w:eastAsia="en-US"/>
                          </w:rPr>
                          <w:t>(</w:t>
                        </w:r>
                        <w:hyperlink r:id="rId106" w:history="1">
                          <w:r w:rsidRPr="003B53DD">
                            <w:rPr>
                              <w:rStyle w:val="CharStyle173"/>
                              <w:u w:val="single"/>
                              <w:lang w:eastAsia="en-US"/>
                            </w:rPr>
                            <w:t>damien.magoni@u-bordeaux1.fr</w:t>
                          </w:r>
                        </w:hyperlink>
                        <w:r w:rsidRPr="003B53DD">
                          <w:rPr>
                            <w:rStyle w:val="CharStyle173"/>
                            <w:lang w:eastAsia="en-US"/>
                          </w:rPr>
                          <w:t>)</w:t>
                        </w:r>
                      </w:p>
                    </w:tc>
                  </w:tr>
                  <w:tr w:rsidR="00A12F64">
                    <w:tblPrEx>
                      <w:tblCellMar>
                        <w:top w:w="0" w:type="dxa"/>
                        <w:bottom w:w="0" w:type="dxa"/>
                      </w:tblCellMar>
                    </w:tblPrEx>
                    <w:tc>
                      <w:tcPr>
                        <w:tcW w:w="2126" w:type="dxa"/>
                        <w:tcBorders>
                          <w:top w:val="single" w:sz="6" w:space="0" w:color="auto"/>
                          <w:bottom w:val="single" w:sz="6" w:space="0" w:color="auto"/>
                        </w:tcBorders>
                      </w:tcPr>
                      <w:p w:rsidR="00A12F64" w:rsidRDefault="00702A44">
                        <w:pPr>
                          <w:pStyle w:val="Style1042"/>
                          <w:rPr>
                            <w:sz w:val="22"/>
                            <w:szCs w:val="22"/>
                          </w:rPr>
                        </w:pPr>
                        <w:r>
                          <w:rPr>
                            <w:rStyle w:val="CharStyle173"/>
                          </w:rPr>
                          <w:t>Composante :</w:t>
                        </w:r>
                      </w:p>
                    </w:tc>
                    <w:tc>
                      <w:tcPr>
                        <w:tcW w:w="7584" w:type="dxa"/>
                        <w:tcBorders>
                          <w:top w:val="single" w:sz="6" w:space="0" w:color="auto"/>
                          <w:bottom w:val="single" w:sz="6" w:space="0" w:color="auto"/>
                        </w:tcBorders>
                      </w:tcPr>
                      <w:p w:rsidR="00A12F64" w:rsidRDefault="00702A44">
                        <w:pPr>
                          <w:pStyle w:val="Style1042"/>
                          <w:ind w:left="403"/>
                          <w:rPr>
                            <w:sz w:val="22"/>
                            <w:szCs w:val="22"/>
                          </w:rPr>
                        </w:pPr>
                        <w:r>
                          <w:rPr>
                            <w:rStyle w:val="CharStyle173"/>
                          </w:rPr>
                          <w:t>UFR DE MATHEMATIQUES ET INFORMATIQUE</w:t>
                        </w:r>
                      </w:p>
                    </w:tc>
                  </w:tr>
                  <w:tr w:rsidR="00A12F64">
                    <w:tblPrEx>
                      <w:tblCellMar>
                        <w:top w:w="0" w:type="dxa"/>
                        <w:bottom w:w="0" w:type="dxa"/>
                      </w:tblCellMar>
                    </w:tblPrEx>
                    <w:tc>
                      <w:tcPr>
                        <w:tcW w:w="2126" w:type="dxa"/>
                        <w:tcBorders>
                          <w:top w:val="single" w:sz="6" w:space="0" w:color="auto"/>
                          <w:bottom w:val="single" w:sz="6" w:space="0" w:color="auto"/>
                        </w:tcBorders>
                      </w:tcPr>
                      <w:p w:rsidR="00A12F64" w:rsidRDefault="00702A44">
                        <w:pPr>
                          <w:pStyle w:val="Style1042"/>
                          <w:rPr>
                            <w:sz w:val="22"/>
                            <w:szCs w:val="22"/>
                          </w:rPr>
                        </w:pPr>
                        <w:r>
                          <w:rPr>
                            <w:rStyle w:val="CharStyle173"/>
                          </w:rPr>
                          <w:t>Discipline :</w:t>
                        </w:r>
                      </w:p>
                    </w:tc>
                    <w:tc>
                      <w:tcPr>
                        <w:tcW w:w="7584" w:type="dxa"/>
                        <w:tcBorders>
                          <w:top w:val="single" w:sz="6" w:space="0" w:color="auto"/>
                          <w:bottom w:val="single" w:sz="6" w:space="0" w:color="auto"/>
                        </w:tcBorders>
                      </w:tcPr>
                      <w:p w:rsidR="00A12F64" w:rsidRDefault="00702A44">
                        <w:pPr>
                          <w:pStyle w:val="Style1042"/>
                          <w:ind w:left="408"/>
                          <w:rPr>
                            <w:sz w:val="22"/>
                            <w:szCs w:val="22"/>
                          </w:rPr>
                        </w:pPr>
                        <w:r>
                          <w:rPr>
                            <w:rStyle w:val="CharStyle173"/>
                          </w:rPr>
                          <w:t>Informatique</w:t>
                        </w:r>
                      </w:p>
                    </w:tc>
                  </w:tr>
                  <w:tr w:rsidR="00A12F64">
                    <w:tblPrEx>
                      <w:tblCellMar>
                        <w:top w:w="0" w:type="dxa"/>
                        <w:bottom w:w="0" w:type="dxa"/>
                      </w:tblCellMar>
                    </w:tblPrEx>
                    <w:tc>
                      <w:tcPr>
                        <w:tcW w:w="2126" w:type="dxa"/>
                        <w:tcBorders>
                          <w:top w:val="single" w:sz="6" w:space="0" w:color="auto"/>
                          <w:bottom w:val="single" w:sz="6" w:space="0" w:color="auto"/>
                        </w:tcBorders>
                      </w:tcPr>
                      <w:p w:rsidR="00A12F64" w:rsidRDefault="00702A44">
                        <w:pPr>
                          <w:pStyle w:val="Style1042"/>
                          <w:rPr>
                            <w:sz w:val="22"/>
                            <w:szCs w:val="22"/>
                          </w:rPr>
                        </w:pPr>
                        <w:r>
                          <w:rPr>
                            <w:rStyle w:val="CharStyle173"/>
                          </w:rPr>
                          <w:t>Public concerné :</w:t>
                        </w:r>
                      </w:p>
                    </w:tc>
                    <w:tc>
                      <w:tcPr>
                        <w:tcW w:w="7584" w:type="dxa"/>
                        <w:tcBorders>
                          <w:top w:val="single" w:sz="6" w:space="0" w:color="auto"/>
                          <w:bottom w:val="single" w:sz="6" w:space="0" w:color="auto"/>
                        </w:tcBorders>
                      </w:tcPr>
                      <w:p w:rsidR="00A12F64" w:rsidRDefault="00702A44">
                        <w:pPr>
                          <w:pStyle w:val="Style1042"/>
                          <w:ind w:left="403"/>
                          <w:rPr>
                            <w:sz w:val="22"/>
                            <w:szCs w:val="22"/>
                          </w:rPr>
                        </w:pPr>
                        <w:r>
                          <w:rPr>
                            <w:rStyle w:val="CharStyle173"/>
                          </w:rPr>
                          <w:t>Formation initiale + Formation continue</w:t>
                        </w:r>
                      </w:p>
                    </w:tc>
                  </w:tr>
                </w:tbl>
                <w:p w:rsidR="00000000" w:rsidRDefault="00702A44"/>
              </w:txbxContent>
            </v:textbox>
            <w10:wrap type="topAndBottom" anchorx="margin"/>
          </v:shape>
        </w:pict>
      </w:r>
      <w:r>
        <w:rPr>
          <w:rFonts w:ascii="Times New Roman" w:eastAsia="Times New Roman" w:hAnsi="Times New Roman" w:cs="Times New Roman"/>
          <w:sz w:val="20"/>
          <w:szCs w:val="20"/>
        </w:rPr>
        <w:pict w14:anchorId="6B1F5588">
          <v:shape id="_x0000_s1250" type="#_x0000_t202" style="position:absolute;margin-left:0;margin-top:0;width:226.1pt;height:45.85pt;z-index:251761664;mso-wrap-distance-left:7in;mso-wrap-distance-top:0;mso-wrap-distance-right:7in;mso-wrap-distance-bottom:.7pt;mso-position-horizontal-relative:margin;mso-position-vertical-relative:text" filled="f" stroked="f">
            <v:textbox inset="0,0,0,0">
              <w:txbxContent>
                <w:p w:rsidR="00A12F64" w:rsidRDefault="003B53DD">
                  <w:pPr>
                    <w:pStyle w:val="Style1141"/>
                    <w:spacing w:line="298" w:lineRule="exact"/>
                    <w:rPr>
                      <w:sz w:val="22"/>
                      <w:szCs w:val="22"/>
                    </w:rPr>
                  </w:pPr>
                  <w:r>
                    <w:rPr>
                      <w:rStyle w:val="CharStyle173"/>
                      <w:u w:val="single"/>
                    </w:rPr>
                    <w:br w:type="page"/>
                    <w:t xml:space="preserve"> Libellé de </w:t>
                  </w:r>
                  <w:proofErr w:type="spellStart"/>
                  <w:r>
                    <w:rPr>
                      <w:rStyle w:val="CharStyle173"/>
                      <w:u w:val="single"/>
                    </w:rPr>
                    <w:t>l’ue</w:t>
                  </w:r>
                  <w:proofErr w:type="spellEnd"/>
                  <w:r w:rsidR="00702A44">
                    <w:rPr>
                      <w:rStyle w:val="CharStyle173"/>
                      <w:u w:val="single"/>
                    </w:rPr>
                    <w:t xml:space="preserve"> : Projet d'Etude et de Recherche</w:t>
                  </w:r>
                  <w:r w:rsidR="00702A44">
                    <w:rPr>
                      <w:rStyle w:val="CharStyle173"/>
                    </w:rPr>
                    <w:t xml:space="preserve"> Libellé court : </w:t>
                  </w:r>
                  <w:r w:rsidR="00702A44" w:rsidRPr="003B53DD">
                    <w:rPr>
                      <w:rStyle w:val="CharStyle173"/>
                      <w:lang w:eastAsia="en-US"/>
                    </w:rPr>
                    <w:t>PER</w:t>
                  </w:r>
                </w:p>
                <w:p w:rsidR="00A12F64" w:rsidRDefault="00702A44">
                  <w:pPr>
                    <w:pStyle w:val="Style1141"/>
                    <w:tabs>
                      <w:tab w:val="left" w:leader="underscore" w:pos="4512"/>
                    </w:tabs>
                    <w:spacing w:line="298" w:lineRule="exact"/>
                    <w:rPr>
                      <w:sz w:val="22"/>
                      <w:szCs w:val="22"/>
                    </w:rPr>
                  </w:pPr>
                  <w:r>
                    <w:rPr>
                      <w:rStyle w:val="CharStyle173"/>
                      <w:u w:val="single"/>
                    </w:rPr>
                    <w:t xml:space="preserve">Code </w:t>
                  </w:r>
                  <w:proofErr w:type="spellStart"/>
                  <w:r>
                    <w:rPr>
                      <w:rStyle w:val="CharStyle173"/>
                      <w:u w:val="single"/>
                    </w:rPr>
                    <w:t>ue</w:t>
                  </w:r>
                  <w:proofErr w:type="spellEnd"/>
                  <w:r>
                    <w:rPr>
                      <w:rStyle w:val="CharStyle173"/>
                      <w:u w:val="single"/>
                    </w:rPr>
                    <w:t xml:space="preserve"> Apogée: J1IN9W12</w:t>
                  </w:r>
                  <w:r>
                    <w:rPr>
                      <w:rStyle w:val="CharStyle173"/>
                    </w:rPr>
                    <w:tab/>
                  </w:r>
                </w:p>
              </w:txbxContent>
            </v:textbox>
            <w10:wrap type="topAndBottom" anchorx="margin"/>
          </v:shape>
        </w:pict>
      </w:r>
    </w:p>
    <w:p w:rsidR="00A12F64" w:rsidRDefault="00702A44">
      <w:pPr>
        <w:spacing w:before="34" w:after="0" w:line="240" w:lineRule="auto"/>
        <w:rPr>
          <w:rFonts w:ascii="Times New Roman" w:eastAsia="Times New Roman" w:hAnsi="Times New Roman" w:cs="Times New Roman"/>
          <w:sz w:val="20"/>
          <w:szCs w:val="20"/>
        </w:rPr>
        <w:sectPr w:rsidR="00A12F64">
          <w:headerReference w:type="even" r:id="rId107"/>
          <w:headerReference w:type="default" r:id="rId108"/>
          <w:footerReference w:type="even" r:id="rId109"/>
          <w:footerReference w:type="default" r:id="rId110"/>
          <w:pgSz w:w="11905" w:h="16837"/>
          <w:pgMar w:top="1117" w:right="975" w:bottom="1156" w:left="975" w:header="720" w:footer="720" w:gutter="0"/>
          <w:cols w:space="720"/>
        </w:sect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CM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CI</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TDM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DS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00h00</w:t>
            </w:r>
          </w:p>
        </w:tc>
      </w:tr>
    </w:tbl>
    <w:p w:rsidR="00A12F64" w:rsidRDefault="00702A44">
      <w:pPr>
        <w:spacing w:after="0" w:line="240" w:lineRule="exact"/>
        <w:jc w:val="both"/>
        <w:rPr>
          <w:rFonts w:ascii="Times New Roman" w:eastAsia="Times New Roman" w:hAnsi="Times New Roman" w:cs="Times New Roman"/>
          <w:sz w:val="20"/>
          <w:szCs w:val="20"/>
        </w:rPr>
      </w:pPr>
    </w:p>
    <w:p w:rsidR="00A12F64" w:rsidRDefault="00702A44">
      <w:pPr>
        <w:spacing w:before="72"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Mode d'évaluation : Modalités </w:t>
      </w:r>
      <w:r>
        <w:rPr>
          <w:rFonts w:ascii="Times New Roman" w:eastAsia="Times New Roman" w:hAnsi="Times New Roman" w:cs="Times New Roman"/>
          <w:lang w:val="de-DE" w:eastAsia="de-DE"/>
        </w:rPr>
        <w:t xml:space="preserve">de </w:t>
      </w:r>
      <w:r>
        <w:rPr>
          <w:rFonts w:ascii="Times New Roman" w:eastAsia="Times New Roman" w:hAnsi="Times New Roman" w:cs="Times New Roman"/>
        </w:rPr>
        <w:t xml:space="preserve">contrôle </w:t>
      </w:r>
      <w:r>
        <w:rPr>
          <w:rFonts w:ascii="Times New Roman" w:eastAsia="Times New Roman" w:hAnsi="Times New Roman" w:cs="Times New Roman"/>
          <w:lang w:val="de-DE" w:eastAsia="de-DE"/>
        </w:rPr>
        <w:t xml:space="preserve">des </w:t>
      </w:r>
      <w:r>
        <w:rPr>
          <w:rFonts w:ascii="Times New Roman" w:eastAsia="Times New Roman" w:hAnsi="Times New Roman" w:cs="Times New Roman"/>
        </w:rPr>
        <w:t>connaissances</w:t>
      </w:r>
    </w:p>
    <w:p w:rsidR="00A12F64" w:rsidRDefault="00702A44">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A12F64">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ind w:left="3787"/>
              <w:rPr>
                <w:rFonts w:ascii="Times New Roman" w:eastAsia="Times New Roman" w:hAnsi="Times New Roman" w:cs="Times New Roman"/>
              </w:rPr>
            </w:pPr>
            <w:proofErr w:type="spellStart"/>
            <w:r>
              <w:rPr>
                <w:rFonts w:ascii="Times New Roman" w:eastAsia="Times New Roman" w:hAnsi="Times New Roman" w:cs="Times New Roman"/>
                <w:lang w:val="de-DE" w:eastAsia="de-DE"/>
              </w:rPr>
              <w:t>Epreuves</w:t>
            </w:r>
            <w:proofErr w:type="spellEnd"/>
            <w:r>
              <w:rPr>
                <w:rFonts w:ascii="Times New Roman" w:eastAsia="Times New Roman" w:hAnsi="Times New Roman" w:cs="Times New Roman"/>
                <w:lang w:val="de-DE" w:eastAsia="de-DE"/>
              </w:rPr>
              <w:t xml:space="preserve"> </w:t>
            </w:r>
            <w:r>
              <w:rPr>
                <w:rFonts w:ascii="Times New Roman" w:eastAsia="Times New Roman" w:hAnsi="Times New Roman" w:cs="Times New Roman"/>
              </w:rPr>
              <w:t>1ère session</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Durées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Coefficients</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Rapport</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Soutenance</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bl>
    <w:p w:rsidR="00A12F64" w:rsidRDefault="00702A44">
      <w:pPr>
        <w:spacing w:after="0" w:line="240" w:lineRule="exact"/>
        <w:rPr>
          <w:rFonts w:ascii="Times New Roman" w:eastAsia="Times New Roman" w:hAnsi="Times New Roman" w:cs="Times New Roman"/>
          <w:sz w:val="20"/>
          <w:szCs w:val="20"/>
        </w:rPr>
      </w:pPr>
    </w:p>
    <w:p w:rsidR="00A12F64" w:rsidRDefault="00702A44">
      <w:pPr>
        <w:spacing w:before="3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A12F64">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ind w:left="2880"/>
              <w:rPr>
                <w:rFonts w:ascii="Times New Roman" w:eastAsia="Times New Roman" w:hAnsi="Times New Roman" w:cs="Times New Roman"/>
              </w:rPr>
            </w:pPr>
            <w:r>
              <w:rPr>
                <w:rFonts w:ascii="Times New Roman" w:eastAsia="Times New Roman" w:hAnsi="Times New Roman" w:cs="Times New Roman"/>
              </w:rPr>
              <w:t>Epreuves 2ème session (éventuellement)</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Durées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Coefficients</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bl>
    <w:p w:rsidR="00A12F64" w:rsidRDefault="00702A44">
      <w:pPr>
        <w:tabs>
          <w:tab w:val="left" w:pos="2549"/>
        </w:tabs>
        <w:spacing w:after="0" w:line="298" w:lineRule="exact"/>
        <w:jc w:val="both"/>
        <w:rPr>
          <w:rFonts w:ascii="Times New Roman" w:eastAsia="Times New Roman" w:hAnsi="Times New Roman" w:cs="Times New Roman"/>
        </w:rPr>
      </w:pPr>
      <w:r>
        <w:rPr>
          <w:rFonts w:ascii="Times New Roman" w:eastAsia="Times New Roman" w:hAnsi="Times New Roman" w:cs="Times New Roman"/>
        </w:rPr>
        <w:t>Informations</w:t>
      </w:r>
      <w:r>
        <w:rPr>
          <w:rFonts w:ascii="Times New Roman" w:eastAsia="Times New Roman" w:hAnsi="Times New Roman" w:cs="Times New Roman"/>
        </w:rPr>
        <w:tab/>
        <w:t>Pas de session 2</w:t>
      </w:r>
    </w:p>
    <w:p w:rsidR="00A12F64" w:rsidRDefault="00702A44">
      <w:pPr>
        <w:spacing w:after="0" w:line="298" w:lineRule="exact"/>
        <w:rPr>
          <w:rFonts w:ascii="Times New Roman" w:eastAsia="Times New Roman" w:hAnsi="Times New Roman" w:cs="Times New Roman"/>
        </w:rPr>
      </w:pPr>
      <w:proofErr w:type="gramStart"/>
      <w:r>
        <w:rPr>
          <w:rFonts w:ascii="Times New Roman" w:eastAsia="Times New Roman" w:hAnsi="Times New Roman" w:cs="Times New Roman"/>
        </w:rPr>
        <w:t>complémentaires</w:t>
      </w:r>
      <w:proofErr w:type="gramEnd"/>
      <w:r>
        <w:rPr>
          <w:rFonts w:ascii="Times New Roman" w:eastAsia="Times New Roman" w:hAnsi="Times New Roman" w:cs="Times New Roman"/>
        </w:rPr>
        <w:t xml:space="preserve"> sur les</w:t>
      </w:r>
    </w:p>
    <w:p w:rsidR="00A12F64" w:rsidRDefault="00702A44">
      <w:pPr>
        <w:spacing w:before="34" w:after="0" w:line="240" w:lineRule="auto"/>
        <w:rPr>
          <w:rFonts w:ascii="Times New Roman" w:eastAsia="Times New Roman" w:hAnsi="Times New Roman" w:cs="Times New Roman"/>
        </w:rPr>
      </w:pPr>
      <w:r>
        <w:rPr>
          <w:rFonts w:ascii="Times New Roman" w:eastAsia="Times New Roman" w:hAnsi="Times New Roman" w:cs="Times New Roman"/>
        </w:rPr>
        <w:t>MCC :</w:t>
      </w:r>
    </w:p>
    <w:p w:rsidR="00A12F64" w:rsidRDefault="00702A44">
      <w:pPr>
        <w:spacing w:after="0" w:line="240" w:lineRule="exact"/>
        <w:rPr>
          <w:rFonts w:ascii="Times New Roman" w:eastAsia="Times New Roman" w:hAnsi="Times New Roman" w:cs="Times New Roman"/>
          <w:sz w:val="20"/>
          <w:szCs w:val="20"/>
        </w:rPr>
      </w:pPr>
    </w:p>
    <w:p w:rsidR="00A12F64" w:rsidRDefault="00702A44">
      <w:pPr>
        <w:spacing w:before="72"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486"/>
        <w:gridCol w:w="7493"/>
      </w:tblGrid>
      <w:tr w:rsidR="00A12F64">
        <w:tblPrEx>
          <w:tblCellMar>
            <w:top w:w="0" w:type="dxa"/>
            <w:bottom w:w="0" w:type="dxa"/>
          </w:tblCellMar>
        </w:tblPrEx>
        <w:tc>
          <w:tcPr>
            <w:tcW w:w="2486"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Forme d'enseignement :</w:t>
            </w:r>
          </w:p>
        </w:tc>
        <w:tc>
          <w:tcPr>
            <w:tcW w:w="7493"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Enseignement présentiel</w:t>
            </w:r>
          </w:p>
        </w:tc>
      </w:tr>
      <w:tr w:rsidR="00A12F64">
        <w:tblPrEx>
          <w:tblCellMar>
            <w:top w:w="0" w:type="dxa"/>
            <w:bottom w:w="0" w:type="dxa"/>
          </w:tblCellMar>
        </w:tblPrEx>
        <w:tc>
          <w:tcPr>
            <w:tcW w:w="2486"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Site de formation :</w:t>
            </w:r>
          </w:p>
        </w:tc>
        <w:tc>
          <w:tcPr>
            <w:tcW w:w="7493"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Université Bordeaux 1 (Talence)</w:t>
            </w:r>
          </w:p>
        </w:tc>
      </w:tr>
      <w:tr w:rsidR="00A12F64">
        <w:tblPrEx>
          <w:tblCellMar>
            <w:top w:w="0" w:type="dxa"/>
            <w:bottom w:w="0" w:type="dxa"/>
          </w:tblCellMar>
        </w:tblPrEx>
        <w:tc>
          <w:tcPr>
            <w:tcW w:w="2486" w:type="dxa"/>
            <w:tcBorders>
              <w:top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Langue d'enseignement :</w:t>
            </w:r>
          </w:p>
        </w:tc>
        <w:tc>
          <w:tcPr>
            <w:tcW w:w="7493" w:type="dxa"/>
            <w:tcBorders>
              <w:top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Français + Anglais</w:t>
            </w:r>
          </w:p>
        </w:tc>
      </w:tr>
    </w:tbl>
    <w:p w:rsidR="00A12F64" w:rsidRDefault="003B53DD">
      <w:pPr>
        <w:spacing w:before="53" w:after="0" w:line="298" w:lineRule="exact"/>
        <w:ind w:right="6912"/>
        <w:rPr>
          <w:rFonts w:ascii="Times New Roman" w:eastAsia="Times New Roman" w:hAnsi="Times New Roman" w:cs="Times New Roman"/>
        </w:rPr>
      </w:pPr>
      <w:r>
        <w:rPr>
          <w:rFonts w:ascii="Times New Roman" w:eastAsia="Times New Roman" w:hAnsi="Times New Roman" w:cs="Times New Roman"/>
        </w:rPr>
        <w:br w:type="page"/>
      </w:r>
      <w:r>
        <w:rPr>
          <w:rFonts w:ascii="Times New Roman" w:eastAsia="Times New Roman" w:hAnsi="Times New Roman" w:cs="Times New Roman"/>
        </w:rPr>
        <w:lastRenderedPageBreak/>
        <w:t xml:space="preserve"> Libellé de </w:t>
      </w:r>
      <w:proofErr w:type="spellStart"/>
      <w:r>
        <w:rPr>
          <w:rFonts w:ascii="Times New Roman" w:eastAsia="Times New Roman" w:hAnsi="Times New Roman" w:cs="Times New Roman"/>
        </w:rPr>
        <w:t>l’ue</w:t>
      </w:r>
      <w:proofErr w:type="spellEnd"/>
      <w:r w:rsidR="00702A44">
        <w:rPr>
          <w:rFonts w:ascii="Times New Roman" w:eastAsia="Times New Roman" w:hAnsi="Times New Roman" w:cs="Times New Roman"/>
          <w:lang w:val="en-US" w:eastAsia="en-US"/>
        </w:rPr>
        <w:t xml:space="preserve"> : Master Thesis </w:t>
      </w:r>
      <w:r w:rsidR="00702A44">
        <w:rPr>
          <w:rFonts w:ascii="Times New Roman" w:eastAsia="Times New Roman" w:hAnsi="Times New Roman" w:cs="Times New Roman"/>
        </w:rPr>
        <w:t xml:space="preserve">Libellé </w:t>
      </w:r>
      <w:r w:rsidR="00702A44">
        <w:rPr>
          <w:rFonts w:ascii="Times New Roman" w:eastAsia="Times New Roman" w:hAnsi="Times New Roman" w:cs="Times New Roman"/>
          <w:lang w:val="en-US" w:eastAsia="en-US"/>
        </w:rPr>
        <w:t xml:space="preserve">court : Master Thesis Code </w:t>
      </w:r>
      <w:proofErr w:type="spellStart"/>
      <w:r w:rsidR="00702A44">
        <w:rPr>
          <w:rFonts w:ascii="Times New Roman" w:eastAsia="Times New Roman" w:hAnsi="Times New Roman" w:cs="Times New Roman"/>
          <w:lang w:val="en-US" w:eastAsia="en-US"/>
        </w:rPr>
        <w:t>ue</w:t>
      </w:r>
      <w:proofErr w:type="spellEnd"/>
      <w:r w:rsidR="00702A44">
        <w:rPr>
          <w:rFonts w:ascii="Times New Roman" w:eastAsia="Times New Roman" w:hAnsi="Times New Roman" w:cs="Times New Roman"/>
          <w:lang w:val="en-US" w:eastAsia="en-US"/>
        </w:rPr>
        <w:t xml:space="preserve"> </w:t>
      </w:r>
      <w:r w:rsidR="00702A44">
        <w:rPr>
          <w:rFonts w:ascii="Times New Roman" w:eastAsia="Times New Roman" w:hAnsi="Times New Roman" w:cs="Times New Roman"/>
        </w:rPr>
        <w:t>Apogée:</w:t>
      </w:r>
    </w:p>
    <w:p w:rsidR="00A12F64" w:rsidRDefault="00702A44">
      <w:pPr>
        <w:tabs>
          <w:tab w:val="left" w:pos="4392"/>
          <w:tab w:val="left" w:pos="8789"/>
        </w:tabs>
        <w:spacing w:before="34" w:after="0" w:line="240" w:lineRule="auto"/>
        <w:jc w:val="both"/>
        <w:rPr>
          <w:rFonts w:ascii="Times New Roman" w:eastAsia="Times New Roman" w:hAnsi="Times New Roman" w:cs="Times New Roman"/>
        </w:rPr>
      </w:pPr>
      <w:r w:rsidRPr="003B53DD">
        <w:rPr>
          <w:rFonts w:ascii="Times New Roman" w:eastAsia="Times New Roman" w:hAnsi="Times New Roman" w:cs="Times New Roman"/>
          <w:lang w:eastAsia="en-US"/>
        </w:rPr>
        <w:t>Niveau : M2</w:t>
      </w:r>
      <w:r w:rsidRPr="003B53DD">
        <w:rPr>
          <w:rFonts w:ascii="Times New Roman" w:eastAsia="Times New Roman" w:hAnsi="Times New Roman" w:cs="Times New Roman"/>
          <w:lang w:eastAsia="en-US"/>
        </w:rPr>
        <w:tab/>
      </w:r>
      <w:r>
        <w:rPr>
          <w:rFonts w:ascii="Times New Roman" w:eastAsia="Times New Roman" w:hAnsi="Times New Roman" w:cs="Times New Roman"/>
        </w:rPr>
        <w:t xml:space="preserve">Période </w:t>
      </w:r>
      <w:proofErr w:type="gramStart"/>
      <w:r w:rsidRPr="003B53DD">
        <w:rPr>
          <w:rFonts w:ascii="Times New Roman" w:eastAsia="Times New Roman" w:hAnsi="Times New Roman" w:cs="Times New Roman"/>
          <w:lang w:eastAsia="en-US"/>
        </w:rPr>
        <w:t>:Semestre</w:t>
      </w:r>
      <w:proofErr w:type="gramEnd"/>
      <w:r w:rsidRPr="003B53DD">
        <w:rPr>
          <w:rFonts w:ascii="Times New Roman" w:eastAsia="Times New Roman" w:hAnsi="Times New Roman" w:cs="Times New Roman"/>
          <w:lang w:eastAsia="en-US"/>
        </w:rPr>
        <w:t xml:space="preserve"> de printemps</w:t>
      </w:r>
      <w:r w:rsidRPr="003B53DD">
        <w:rPr>
          <w:rFonts w:ascii="Times New Roman" w:eastAsia="Times New Roman" w:hAnsi="Times New Roman" w:cs="Times New Roman"/>
          <w:lang w:eastAsia="en-US"/>
        </w:rPr>
        <w:tab/>
        <w:t>ECTS :30</w:t>
      </w:r>
    </w:p>
    <w:p w:rsidR="00A12F64" w:rsidRDefault="00702A44">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126"/>
        <w:gridCol w:w="7584"/>
      </w:tblGrid>
      <w:tr w:rsidR="00A12F64">
        <w:tblPrEx>
          <w:tblCellMar>
            <w:top w:w="0" w:type="dxa"/>
            <w:bottom w:w="0" w:type="dxa"/>
          </w:tblCellMar>
        </w:tblPrEx>
        <w:tc>
          <w:tcPr>
            <w:tcW w:w="2126"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lang w:val="en-US" w:eastAsia="en-US"/>
              </w:rPr>
              <w:t>Responsable</w:t>
            </w:r>
            <w:proofErr w:type="spellEnd"/>
            <w:r>
              <w:rPr>
                <w:rFonts w:ascii="Times New Roman" w:eastAsia="Times New Roman" w:hAnsi="Times New Roman" w:cs="Times New Roman"/>
                <w:lang w:val="en-US" w:eastAsia="en-US"/>
              </w:rPr>
              <w:t xml:space="preserve"> :</w:t>
            </w:r>
          </w:p>
        </w:tc>
        <w:tc>
          <w:tcPr>
            <w:tcW w:w="7584" w:type="dxa"/>
            <w:tcBorders>
              <w:top w:val="single" w:sz="6" w:space="0" w:color="auto"/>
              <w:bottom w:val="single" w:sz="6" w:space="0" w:color="auto"/>
            </w:tcBorders>
          </w:tcPr>
          <w:p w:rsidR="00A12F64" w:rsidRDefault="00702A44">
            <w:pPr>
              <w:spacing w:after="0" w:line="240" w:lineRule="auto"/>
              <w:ind w:left="403"/>
              <w:rPr>
                <w:rFonts w:ascii="Times New Roman" w:eastAsia="Times New Roman" w:hAnsi="Times New Roman" w:cs="Times New Roman"/>
              </w:rPr>
            </w:pPr>
            <w:r>
              <w:rPr>
                <w:rFonts w:ascii="Times New Roman" w:eastAsia="Times New Roman" w:hAnsi="Times New Roman" w:cs="Times New Roman"/>
              </w:rPr>
              <w:t xml:space="preserve">Emmanuel FLEURY </w:t>
            </w:r>
            <w:r>
              <w:rPr>
                <w:rFonts w:ascii="Times New Roman" w:eastAsia="Times New Roman" w:hAnsi="Times New Roman" w:cs="Times New Roman"/>
                <w:lang w:val="en-US" w:eastAsia="en-US"/>
              </w:rPr>
              <w:t>(</w:t>
            </w:r>
            <w:hyperlink r:id="rId111" w:history="1">
              <w:r>
                <w:rPr>
                  <w:rFonts w:ascii="Times New Roman" w:eastAsia="Times New Roman" w:hAnsi="Times New Roman" w:cs="Times New Roman"/>
                  <w:u w:val="single"/>
                  <w:lang w:val="en-US" w:eastAsia="en-US"/>
                </w:rPr>
                <w:t>emmanuel.fleury@u-bordeaux1.fr</w:t>
              </w:r>
            </w:hyperlink>
            <w:r>
              <w:rPr>
                <w:rFonts w:ascii="Times New Roman" w:eastAsia="Times New Roman" w:hAnsi="Times New Roman" w:cs="Times New Roman"/>
                <w:lang w:val="en-US" w:eastAsia="en-US"/>
              </w:rPr>
              <w:t>)</w:t>
            </w:r>
          </w:p>
        </w:tc>
      </w:tr>
      <w:tr w:rsidR="00A12F64">
        <w:tblPrEx>
          <w:tblCellMar>
            <w:top w:w="0" w:type="dxa"/>
            <w:bottom w:w="0" w:type="dxa"/>
          </w:tblCellMar>
        </w:tblPrEx>
        <w:tc>
          <w:tcPr>
            <w:tcW w:w="2126"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lang w:val="en-US" w:eastAsia="en-US"/>
              </w:rPr>
              <w:t>Composante</w:t>
            </w:r>
            <w:proofErr w:type="spellEnd"/>
            <w:r>
              <w:rPr>
                <w:rFonts w:ascii="Times New Roman" w:eastAsia="Times New Roman" w:hAnsi="Times New Roman" w:cs="Times New Roman"/>
                <w:lang w:val="en-US" w:eastAsia="en-US"/>
              </w:rPr>
              <w:t xml:space="preserve"> :</w:t>
            </w:r>
          </w:p>
        </w:tc>
        <w:tc>
          <w:tcPr>
            <w:tcW w:w="7584" w:type="dxa"/>
            <w:tcBorders>
              <w:top w:val="single" w:sz="6" w:space="0" w:color="auto"/>
              <w:bottom w:val="single" w:sz="6" w:space="0" w:color="auto"/>
            </w:tcBorders>
          </w:tcPr>
          <w:p w:rsidR="00A12F64" w:rsidRDefault="00702A44">
            <w:pPr>
              <w:spacing w:after="0" w:line="240" w:lineRule="auto"/>
              <w:ind w:left="403"/>
              <w:rPr>
                <w:rFonts w:ascii="Times New Roman" w:eastAsia="Times New Roman" w:hAnsi="Times New Roman" w:cs="Times New Roman"/>
              </w:rPr>
            </w:pPr>
            <w:r>
              <w:rPr>
                <w:rFonts w:ascii="Times New Roman" w:eastAsia="Times New Roman" w:hAnsi="Times New Roman" w:cs="Times New Roman"/>
              </w:rPr>
              <w:t>UFR DE MATHEMATIQUES ET INFORMATIQUE</w:t>
            </w:r>
          </w:p>
        </w:tc>
      </w:tr>
      <w:tr w:rsidR="00A12F64">
        <w:tblPrEx>
          <w:tblCellMar>
            <w:top w:w="0" w:type="dxa"/>
            <w:bottom w:w="0" w:type="dxa"/>
          </w:tblCellMar>
        </w:tblPrEx>
        <w:tc>
          <w:tcPr>
            <w:tcW w:w="2126"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Discipline :</w:t>
            </w:r>
          </w:p>
        </w:tc>
        <w:tc>
          <w:tcPr>
            <w:tcW w:w="7584" w:type="dxa"/>
            <w:tcBorders>
              <w:top w:val="single" w:sz="6" w:space="0" w:color="auto"/>
              <w:bottom w:val="single" w:sz="6" w:space="0" w:color="auto"/>
            </w:tcBorders>
          </w:tcPr>
          <w:p w:rsidR="00A12F64" w:rsidRDefault="00702A44">
            <w:pPr>
              <w:spacing w:after="0" w:line="240" w:lineRule="auto"/>
              <w:ind w:left="408"/>
              <w:rPr>
                <w:rFonts w:ascii="Times New Roman" w:eastAsia="Times New Roman" w:hAnsi="Times New Roman" w:cs="Times New Roman"/>
              </w:rPr>
            </w:pPr>
            <w:r>
              <w:rPr>
                <w:rFonts w:ascii="Times New Roman" w:eastAsia="Times New Roman" w:hAnsi="Times New Roman" w:cs="Times New Roman"/>
              </w:rPr>
              <w:t>Informatique</w:t>
            </w:r>
          </w:p>
        </w:tc>
      </w:tr>
      <w:tr w:rsidR="00A12F64">
        <w:tblPrEx>
          <w:tblCellMar>
            <w:top w:w="0" w:type="dxa"/>
            <w:bottom w:w="0" w:type="dxa"/>
          </w:tblCellMar>
        </w:tblPrEx>
        <w:tc>
          <w:tcPr>
            <w:tcW w:w="2126"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 xml:space="preserve">Public </w:t>
            </w:r>
            <w:r>
              <w:rPr>
                <w:rFonts w:ascii="Times New Roman" w:eastAsia="Times New Roman" w:hAnsi="Times New Roman" w:cs="Times New Roman"/>
              </w:rPr>
              <w:t xml:space="preserve">concerné </w:t>
            </w:r>
            <w:r>
              <w:rPr>
                <w:rFonts w:ascii="Times New Roman" w:eastAsia="Times New Roman" w:hAnsi="Times New Roman" w:cs="Times New Roman"/>
                <w:lang w:val="en-US" w:eastAsia="en-US"/>
              </w:rPr>
              <w:t>:</w:t>
            </w:r>
          </w:p>
        </w:tc>
        <w:tc>
          <w:tcPr>
            <w:tcW w:w="7584" w:type="dxa"/>
            <w:tcBorders>
              <w:top w:val="single" w:sz="6" w:space="0" w:color="auto"/>
              <w:bottom w:val="single" w:sz="6" w:space="0" w:color="auto"/>
            </w:tcBorders>
          </w:tcPr>
          <w:p w:rsidR="00A12F64" w:rsidRDefault="00702A44">
            <w:pPr>
              <w:spacing w:after="0" w:line="240" w:lineRule="auto"/>
              <w:ind w:left="403"/>
              <w:rPr>
                <w:rFonts w:ascii="Times New Roman" w:eastAsia="Times New Roman" w:hAnsi="Times New Roman" w:cs="Times New Roman"/>
              </w:rPr>
            </w:pPr>
            <w:r>
              <w:rPr>
                <w:rFonts w:ascii="Times New Roman" w:eastAsia="Times New Roman" w:hAnsi="Times New Roman" w:cs="Times New Roman"/>
              </w:rPr>
              <w:t>Formation initiale + Formation continue</w:t>
            </w:r>
          </w:p>
        </w:tc>
      </w:tr>
    </w:tbl>
    <w:p w:rsidR="00A12F64" w:rsidRDefault="00702A44">
      <w:pPr>
        <w:spacing w:before="10"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A12F64" w:rsidRDefault="00702A44">
      <w:pPr>
        <w:spacing w:after="0" w:line="240" w:lineRule="exact"/>
        <w:rPr>
          <w:rFonts w:ascii="Times New Roman" w:eastAsia="Times New Roman" w:hAnsi="Times New Roman" w:cs="Times New Roman"/>
          <w:sz w:val="20"/>
          <w:szCs w:val="20"/>
        </w:rPr>
      </w:pPr>
    </w:p>
    <w:p w:rsidR="00A12F64" w:rsidRDefault="00702A44">
      <w:pPr>
        <w:spacing w:before="67" w:after="0" w:line="293" w:lineRule="exact"/>
        <w:rPr>
          <w:rFonts w:ascii="Times New Roman" w:eastAsia="Times New Roman" w:hAnsi="Times New Roman" w:cs="Times New Roman"/>
        </w:rPr>
      </w:pPr>
      <w:r>
        <w:rPr>
          <w:rFonts w:ascii="Times New Roman" w:eastAsia="Times New Roman" w:hAnsi="Times New Roman" w:cs="Times New Roman"/>
        </w:rPr>
        <w:t>Objectifs pédagogiques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Réaliser un travail scientifique de longue haleine (4 à 6 mois) et en faire une synthèse à travers un</w:t>
      </w:r>
    </w:p>
    <w:p w:rsidR="00A12F64" w:rsidRDefault="00702A44">
      <w:pPr>
        <w:tabs>
          <w:tab w:val="left" w:leader="underscore" w:pos="9514"/>
        </w:tabs>
        <w:spacing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document</w:t>
      </w:r>
      <w:proofErr w:type="gramEnd"/>
      <w:r>
        <w:rPr>
          <w:rFonts w:ascii="Times New Roman" w:eastAsia="Times New Roman" w:hAnsi="Times New Roman" w:cs="Times New Roman"/>
          <w:u w:val="single"/>
        </w:rPr>
        <w:t xml:space="preserve"> ainsi qu'une présentation orale.</w:t>
      </w:r>
      <w:r>
        <w:rPr>
          <w:rFonts w:ascii="Times New Roman" w:eastAsia="Times New Roman" w:hAnsi="Times New Roman" w:cs="Times New Roman"/>
        </w:rPr>
        <w:tab/>
      </w:r>
    </w:p>
    <w:p w:rsidR="00A12F64" w:rsidRDefault="00702A44">
      <w:pPr>
        <w:spacing w:after="0" w:line="293" w:lineRule="exact"/>
        <w:ind w:right="6912"/>
        <w:rPr>
          <w:rFonts w:ascii="Times New Roman" w:eastAsia="Times New Roman" w:hAnsi="Times New Roman" w:cs="Times New Roman"/>
        </w:rPr>
      </w:pPr>
      <w:r>
        <w:rPr>
          <w:rFonts w:ascii="Times New Roman" w:eastAsia="Times New Roman" w:hAnsi="Times New Roman" w:cs="Times New Roman"/>
        </w:rPr>
        <w:t>Compétences acquises : Gestion de projet (4 à 6 mois).</w:t>
      </w:r>
    </w:p>
    <w:p w:rsidR="00A12F64" w:rsidRDefault="00702A44">
      <w:pPr>
        <w:numPr>
          <w:ilvl w:val="0"/>
          <w:numId w:val="23"/>
        </w:numPr>
        <w:tabs>
          <w:tab w:val="left" w:pos="134"/>
        </w:tabs>
        <w:spacing w:after="0" w:line="293" w:lineRule="exact"/>
        <w:rPr>
          <w:rFonts w:ascii="Times New Roman" w:eastAsia="Times New Roman" w:hAnsi="Times New Roman" w:cs="Times New Roman"/>
        </w:rPr>
      </w:pPr>
      <w:r>
        <w:rPr>
          <w:rFonts w:ascii="Times New Roman" w:eastAsia="Times New Roman" w:hAnsi="Times New Roman" w:cs="Times New Roman"/>
        </w:rPr>
        <w:t>Maîtrise de l'éthique scientifique.</w:t>
      </w:r>
    </w:p>
    <w:p w:rsidR="00A12F64" w:rsidRDefault="00702A44">
      <w:pPr>
        <w:numPr>
          <w:ilvl w:val="0"/>
          <w:numId w:val="23"/>
        </w:numPr>
        <w:tabs>
          <w:tab w:val="left" w:pos="134"/>
        </w:tabs>
        <w:spacing w:after="0" w:line="293" w:lineRule="exact"/>
        <w:rPr>
          <w:rFonts w:ascii="Times New Roman" w:eastAsia="Times New Roman" w:hAnsi="Times New Roman" w:cs="Times New Roman"/>
        </w:rPr>
      </w:pPr>
      <w:r>
        <w:rPr>
          <w:rFonts w:ascii="Times New Roman" w:eastAsia="Times New Roman" w:hAnsi="Times New Roman" w:cs="Times New Roman"/>
        </w:rPr>
        <w:t>Réalisation d'un état de l'art.</w:t>
      </w:r>
    </w:p>
    <w:p w:rsidR="00A12F64" w:rsidRDefault="00702A44">
      <w:pPr>
        <w:numPr>
          <w:ilvl w:val="0"/>
          <w:numId w:val="23"/>
        </w:numPr>
        <w:tabs>
          <w:tab w:val="left" w:pos="134"/>
          <w:tab w:val="left" w:leader="underscore" w:pos="9523"/>
        </w:tabs>
        <w:spacing w:before="5" w:after="0" w:line="293" w:lineRule="exact"/>
        <w:jc w:val="both"/>
        <w:rPr>
          <w:rFonts w:ascii="Times New Roman" w:eastAsia="Times New Roman" w:hAnsi="Times New Roman" w:cs="Times New Roman"/>
          <w:u w:val="single"/>
        </w:rPr>
      </w:pPr>
      <w:r>
        <w:rPr>
          <w:rFonts w:ascii="Times New Roman" w:eastAsia="Times New Roman" w:hAnsi="Times New Roman" w:cs="Times New Roman"/>
          <w:u w:val="single"/>
        </w:rPr>
        <w:t>Rédaction d'un document de moyenne importance.</w:t>
      </w:r>
      <w:r>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Programme - descriptif :</w:t>
      </w:r>
    </w:p>
    <w:p w:rsidR="00A12F64" w:rsidRDefault="00702A44">
      <w:pPr>
        <w:spacing w:before="5" w:after="0" w:line="293" w:lineRule="exact"/>
        <w:rPr>
          <w:rFonts w:ascii="Times New Roman" w:eastAsia="Times New Roman" w:hAnsi="Times New Roman" w:cs="Times New Roman"/>
        </w:rPr>
      </w:pPr>
      <w:r>
        <w:rPr>
          <w:rFonts w:ascii="Times New Roman" w:eastAsia="Times New Roman" w:hAnsi="Times New Roman" w:cs="Times New Roman"/>
        </w:rPr>
        <w:t>Cette UE correspond au travail de fin de Master, il s'effectuera soit dans un laboratoire, soit dans une entreprise</w:t>
      </w:r>
      <w:r>
        <w:rPr>
          <w:rFonts w:ascii="Times New Roman" w:eastAsia="Times New Roman" w:hAnsi="Times New Roman" w:cs="Times New Roman"/>
        </w:rPr>
        <w:t xml:space="preserve"> et doit comporter une partie scientifique avec un travail d'analyse et de résolution de problème à la clef. Le travail sera noté via le rapport et la soutenance qui devront offrir une</w:t>
      </w:r>
    </w:p>
    <w:p w:rsidR="00A12F64" w:rsidRDefault="00702A44">
      <w:pPr>
        <w:tabs>
          <w:tab w:val="left" w:leader="underscore" w:pos="9509"/>
        </w:tabs>
        <w:spacing w:before="5"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synthèse</w:t>
      </w:r>
      <w:proofErr w:type="gramEnd"/>
      <w:r>
        <w:rPr>
          <w:rFonts w:ascii="Times New Roman" w:eastAsia="Times New Roman" w:hAnsi="Times New Roman" w:cs="Times New Roman"/>
          <w:u w:val="single"/>
        </w:rPr>
        <w:t xml:space="preserve"> des travaux réalisés.</w:t>
      </w:r>
      <w:r>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Bibliographie :</w:t>
      </w:r>
    </w:p>
    <w:p w:rsidR="00A12F64" w:rsidRDefault="00702A44">
      <w:pPr>
        <w:spacing w:after="0" w:line="240" w:lineRule="exact"/>
        <w:jc w:val="both"/>
        <w:rPr>
          <w:rFonts w:ascii="Times New Roman" w:eastAsia="Times New Roman" w:hAnsi="Times New Roman" w:cs="Times New Roman"/>
          <w:sz w:val="20"/>
          <w:szCs w:val="20"/>
        </w:rPr>
      </w:pPr>
    </w:p>
    <w:p w:rsidR="00A12F64" w:rsidRDefault="00702A44">
      <w:pPr>
        <w:spacing w:before="86" w:after="0" w:line="240" w:lineRule="auto"/>
        <w:jc w:val="both"/>
        <w:rPr>
          <w:rFonts w:ascii="Times New Roman" w:eastAsia="Times New Roman" w:hAnsi="Times New Roman" w:cs="Times New Roman"/>
        </w:rPr>
      </w:pPr>
      <w:r>
        <w:rPr>
          <w:rFonts w:ascii="Times New Roman" w:eastAsia="Times New Roman" w:hAnsi="Times New Roman" w:cs="Times New Roman"/>
        </w:rPr>
        <w:t>Volume des enseignemen</w:t>
      </w:r>
      <w:r>
        <w:rPr>
          <w:rFonts w:ascii="Times New Roman" w:eastAsia="Times New Roman" w:hAnsi="Times New Roman" w:cs="Times New Roman"/>
        </w:rPr>
        <w:t>ts :</w:t>
      </w:r>
    </w:p>
    <w:p w:rsidR="00A12F64" w:rsidRDefault="00702A44">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A12F64">
        <w:tblPrEx>
          <w:tblCellMar>
            <w:top w:w="0" w:type="dxa"/>
            <w:bottom w:w="0" w:type="dxa"/>
          </w:tblCellMar>
        </w:tblPrEx>
        <w:tc>
          <w:tcPr>
            <w:tcW w:w="4958" w:type="dxa"/>
            <w:tcBorders>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8.00</w:t>
            </w:r>
          </w:p>
        </w:tc>
      </w:tr>
    </w:tbl>
    <w:p w:rsidR="00A12F64" w:rsidRDefault="00702A44">
      <w:pPr>
        <w:spacing w:after="0" w:line="240" w:lineRule="exact"/>
        <w:jc w:val="both"/>
        <w:rPr>
          <w:rFonts w:ascii="Times New Roman" w:eastAsia="Times New Roman" w:hAnsi="Times New Roman" w:cs="Times New Roman"/>
          <w:sz w:val="20"/>
          <w:szCs w:val="20"/>
        </w:rPr>
      </w:pPr>
    </w:p>
    <w:p w:rsidR="00A12F64" w:rsidRDefault="00702A44">
      <w:pPr>
        <w:spacing w:before="67"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2C213F50">
          <v:group id="_x0000_s1260" style="position:absolute;left:0;text-align:left;margin-left:0;margin-top:147.1pt;width:496.05pt;height:88.6pt;z-index:251769856;mso-wrap-distance-left:1.9pt;mso-wrap-distance-top:10.55pt;mso-wrap-distance-right:1.9pt;mso-position-horizontal-relative:margin" coordorigin="1133,13910" coordsize="9921,1772">
            <v:shape id="_x0000_s1261" type="#_x0000_t202" style="position:absolute;left:1133;top:14179;width:9921;height:1503"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A12F64">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042"/>
                            <w:ind w:left="3787"/>
                            <w:rPr>
                              <w:sz w:val="22"/>
                              <w:szCs w:val="22"/>
                            </w:rPr>
                          </w:pPr>
                          <w:proofErr w:type="spellStart"/>
                          <w:r>
                            <w:rPr>
                              <w:rStyle w:val="CharStyle173"/>
                              <w:lang w:val="en-US" w:eastAsia="en-US"/>
                            </w:rPr>
                            <w:t>Epreuves</w:t>
                          </w:r>
                          <w:proofErr w:type="spellEnd"/>
                          <w:r>
                            <w:rPr>
                              <w:rStyle w:val="CharStyle173"/>
                              <w:lang w:val="en-US" w:eastAsia="en-US"/>
                            </w:rPr>
                            <w:t xml:space="preserve"> </w:t>
                          </w:r>
                          <w:r>
                            <w:rPr>
                              <w:rStyle w:val="CharStyle173"/>
                            </w:rPr>
                            <w:t xml:space="preserve">1ère </w:t>
                          </w:r>
                          <w:r>
                            <w:rPr>
                              <w:rStyle w:val="CharStyle173"/>
                              <w:lang w:val="en-US" w:eastAsia="en-US"/>
                            </w:rPr>
                            <w:t>session</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 xml:space="preserve">Type </w:t>
                          </w:r>
                          <w:r>
                            <w:rPr>
                              <w:rStyle w:val="CharStyle173"/>
                            </w:rPr>
                            <w:t>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Coefficients</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 xml:space="preserve">Contrôle </w:t>
                          </w:r>
                          <w:proofErr w:type="spellStart"/>
                          <w:r>
                            <w:rPr>
                              <w:rStyle w:val="CharStyle173"/>
                              <w:lang w:val="en-US" w:eastAsia="en-US"/>
                            </w:rPr>
                            <w:t>Continu</w:t>
                          </w:r>
                          <w:proofErr w:type="spellEnd"/>
                          <w:r>
                            <w:rPr>
                              <w:rStyle w:val="CharStyle173"/>
                              <w:lang w:val="en-US" w:eastAsia="en-US"/>
                            </w:rPr>
                            <w:t xml:space="preserve">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bl>
                  <w:p w:rsidR="00000000" w:rsidRDefault="00702A44"/>
                </w:txbxContent>
              </v:textbox>
            </v:shape>
            <v:shape id="_x0000_s1262" type="#_x0000_t202" style="position:absolute;left:1191;top:13910;width:5856;height:255" filled="f" strokecolor="white" strokeweight="0">
              <v:textbox inset="0,0,0,0">
                <w:txbxContent>
                  <w:p w:rsidR="00A12F64" w:rsidRDefault="00702A44">
                    <w:pPr>
                      <w:pStyle w:val="Style886"/>
                      <w:spacing w:line="240" w:lineRule="auto"/>
                      <w:jc w:val="both"/>
                      <w:rPr>
                        <w:sz w:val="22"/>
                        <w:szCs w:val="22"/>
                      </w:rPr>
                    </w:pPr>
                    <w:r w:rsidRPr="003B53DD">
                      <w:rPr>
                        <w:rStyle w:val="CharStyle173"/>
                        <w:lang w:eastAsia="en-US"/>
                      </w:rPr>
                      <w:t xml:space="preserve">Mode </w:t>
                    </w:r>
                    <w:r>
                      <w:rPr>
                        <w:rStyle w:val="CharStyle173"/>
                      </w:rPr>
                      <w:t xml:space="preserve">d'évaluation </w:t>
                    </w:r>
                    <w:r w:rsidRPr="003B53DD">
                      <w:rPr>
                        <w:rStyle w:val="CharStyle173"/>
                        <w:lang w:eastAsia="en-US"/>
                      </w:rPr>
                      <w:t xml:space="preserve">: </w:t>
                    </w:r>
                    <w:r>
                      <w:rPr>
                        <w:rStyle w:val="CharStyle173"/>
                      </w:rPr>
                      <w:t xml:space="preserve">Modalités </w:t>
                    </w:r>
                    <w:r w:rsidRPr="003B53DD">
                      <w:rPr>
                        <w:rStyle w:val="CharStyle173"/>
                        <w:lang w:eastAsia="en-US"/>
                      </w:rPr>
                      <w:t xml:space="preserve">de </w:t>
                    </w:r>
                    <w:r>
                      <w:rPr>
                        <w:rStyle w:val="CharStyle173"/>
                      </w:rPr>
                      <w:t xml:space="preserve">contrôle </w:t>
                    </w:r>
                    <w:r w:rsidRPr="003B53DD">
                      <w:rPr>
                        <w:rStyle w:val="CharStyle173"/>
                        <w:lang w:eastAsia="en-US"/>
                      </w:rPr>
                      <w:t>des connaissances</w:t>
                    </w:r>
                  </w:p>
                </w:txbxContent>
              </v:textbox>
            </v:shape>
            <w10:wrap type="topAndBottom" anchorx="margin"/>
          </v:group>
        </w:pict>
      </w:r>
      <w:r>
        <w:rPr>
          <w:rFonts w:ascii="Times New Roman" w:eastAsia="Times New Roman" w:hAnsi="Times New Roman" w:cs="Times New Roman"/>
        </w:rPr>
        <w:t>Répartitions des enseignements :</w:t>
      </w:r>
    </w:p>
    <w:p w:rsidR="00A12F64" w:rsidRDefault="00702A44">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273"/>
        <w:gridCol w:w="265"/>
        <w:gridCol w:w="533"/>
        <w:gridCol w:w="538"/>
        <w:gridCol w:w="538"/>
        <w:gridCol w:w="538"/>
        <w:gridCol w:w="65"/>
        <w:gridCol w:w="473"/>
        <w:gridCol w:w="533"/>
        <w:gridCol w:w="538"/>
        <w:gridCol w:w="538"/>
        <w:gridCol w:w="400"/>
        <w:gridCol w:w="138"/>
        <w:gridCol w:w="538"/>
        <w:gridCol w:w="533"/>
        <w:gridCol w:w="538"/>
        <w:gridCol w:w="739"/>
      </w:tblGrid>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CI</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DS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bl>
    <w:p w:rsidR="00A12F64" w:rsidRDefault="00702A44">
      <w:pPr>
        <w:spacing w:after="0" w:line="240" w:lineRule="exact"/>
        <w:rPr>
          <w:rFonts w:ascii="Times New Roman" w:eastAsia="Times New Roman" w:hAnsi="Times New Roman" w:cs="Times New Roman"/>
          <w:sz w:val="20"/>
          <w:szCs w:val="20"/>
        </w:rPr>
      </w:pPr>
    </w:p>
    <w:p w:rsidR="00A12F64" w:rsidRDefault="00702A44">
      <w:pPr>
        <w:spacing w:before="38"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A12F64">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ind w:left="2880"/>
              <w:rPr>
                <w:rFonts w:ascii="Times New Roman" w:eastAsia="Times New Roman" w:hAnsi="Times New Roman" w:cs="Times New Roman"/>
              </w:rPr>
            </w:pPr>
            <w:r>
              <w:rPr>
                <w:rFonts w:ascii="Times New Roman" w:eastAsia="Times New Roman" w:hAnsi="Times New Roman" w:cs="Times New Roman"/>
              </w:rPr>
              <w:t>Epreuves 2ème session (éventuellement)</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Durées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Coefficients</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bl>
    <w:p w:rsidR="00A12F64" w:rsidRDefault="00702A44">
      <w:pPr>
        <w:tabs>
          <w:tab w:val="left" w:pos="2549"/>
        </w:tabs>
        <w:spacing w:after="0" w:line="298" w:lineRule="exact"/>
        <w:jc w:val="both"/>
        <w:rPr>
          <w:rFonts w:ascii="Times New Roman" w:eastAsia="Times New Roman" w:hAnsi="Times New Roman" w:cs="Times New Roman"/>
        </w:rPr>
      </w:pPr>
      <w:r>
        <w:rPr>
          <w:rFonts w:ascii="Times New Roman" w:eastAsia="Times New Roman" w:hAnsi="Times New Roman" w:cs="Times New Roman"/>
        </w:rPr>
        <w:t>Informations</w:t>
      </w:r>
      <w:r>
        <w:rPr>
          <w:rFonts w:ascii="Times New Roman" w:eastAsia="Times New Roman" w:hAnsi="Times New Roman" w:cs="Times New Roman"/>
        </w:rPr>
        <w:tab/>
        <w:t>Pas de session 2</w:t>
      </w:r>
    </w:p>
    <w:p w:rsidR="00A12F64" w:rsidRDefault="00702A44">
      <w:pPr>
        <w:spacing w:after="0" w:line="298" w:lineRule="exact"/>
        <w:rPr>
          <w:rFonts w:ascii="Times New Roman" w:eastAsia="Times New Roman" w:hAnsi="Times New Roman" w:cs="Times New Roman"/>
        </w:rPr>
      </w:pPr>
      <w:proofErr w:type="gramStart"/>
      <w:r>
        <w:rPr>
          <w:rFonts w:ascii="Times New Roman" w:eastAsia="Times New Roman" w:hAnsi="Times New Roman" w:cs="Times New Roman"/>
        </w:rPr>
        <w:t>complémentaires</w:t>
      </w:r>
      <w:proofErr w:type="gramEnd"/>
      <w:r>
        <w:rPr>
          <w:rFonts w:ascii="Times New Roman" w:eastAsia="Times New Roman" w:hAnsi="Times New Roman" w:cs="Times New Roman"/>
        </w:rPr>
        <w:t xml:space="preserve"> sur les</w:t>
      </w:r>
    </w:p>
    <w:p w:rsidR="00A12F64" w:rsidRDefault="00702A44">
      <w:pPr>
        <w:spacing w:before="29" w:after="0" w:line="240" w:lineRule="auto"/>
        <w:rPr>
          <w:rFonts w:ascii="Times New Roman" w:eastAsia="Times New Roman" w:hAnsi="Times New Roman" w:cs="Times New Roman"/>
        </w:rPr>
      </w:pPr>
      <w:r>
        <w:rPr>
          <w:rFonts w:ascii="Times New Roman" w:eastAsia="Times New Roman" w:hAnsi="Times New Roman" w:cs="Times New Roman"/>
        </w:rPr>
        <w:t>MCC :</w:t>
      </w:r>
    </w:p>
    <w:p w:rsidR="00A12F64" w:rsidRDefault="00702A44">
      <w:pPr>
        <w:spacing w:after="0" w:line="240" w:lineRule="exact"/>
        <w:rPr>
          <w:rFonts w:ascii="Times New Roman" w:eastAsia="Times New Roman" w:hAnsi="Times New Roman" w:cs="Times New Roman"/>
          <w:sz w:val="20"/>
          <w:szCs w:val="20"/>
        </w:rPr>
      </w:pPr>
    </w:p>
    <w:p w:rsidR="00A12F64" w:rsidRDefault="00702A44">
      <w:pPr>
        <w:spacing w:before="72" w:after="0" w:line="293" w:lineRule="exact"/>
        <w:rPr>
          <w:rFonts w:ascii="Times New Roman" w:eastAsia="Times New Roman" w:hAnsi="Times New Roman" w:cs="Times New Roman"/>
        </w:rPr>
      </w:pPr>
      <w:r>
        <w:rPr>
          <w:rFonts w:ascii="Times New Roman" w:eastAsia="Times New Roman" w:hAnsi="Times New Roman" w:cs="Times New Roman"/>
        </w:rPr>
        <w:t>Forme d'enseignement :   Enseignement présentiel</w:t>
      </w:r>
    </w:p>
    <w:p w:rsidR="00A12F64" w:rsidRDefault="00702A44">
      <w:pPr>
        <w:tabs>
          <w:tab w:val="left" w:leader="underscore" w:pos="2534"/>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Site de formation :</w:t>
      </w:r>
      <w:r>
        <w:rPr>
          <w:rFonts w:ascii="Times New Roman" w:eastAsia="Times New Roman" w:hAnsi="Times New Roman" w:cs="Times New Roman"/>
        </w:rPr>
        <w:tab/>
      </w:r>
      <w:r>
        <w:rPr>
          <w:rFonts w:ascii="Times New Roman" w:eastAsia="Times New Roman" w:hAnsi="Times New Roman" w:cs="Times New Roman"/>
          <w:u w:val="single"/>
        </w:rPr>
        <w:t>Université Bordeaux 1 (Talence)</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Langue d'enseignement : Anglais</w:t>
      </w:r>
    </w:p>
    <w:p w:rsidR="00A12F64" w:rsidRDefault="003B53DD">
      <w:pPr>
        <w:spacing w:before="53" w:after="0" w:line="298" w:lineRule="exact"/>
        <w:jc w:val="both"/>
        <w:rPr>
          <w:rFonts w:ascii="Times New Roman" w:eastAsia="Times New Roman" w:hAnsi="Times New Roman" w:cs="Times New Roman"/>
        </w:rPr>
      </w:pPr>
      <w:r>
        <w:rPr>
          <w:rFonts w:ascii="Times New Roman" w:eastAsia="Times New Roman" w:hAnsi="Times New Roman" w:cs="Times New Roman"/>
          <w:u w:val="single"/>
        </w:rPr>
        <w:br w:type="page"/>
      </w:r>
      <w:r>
        <w:rPr>
          <w:rFonts w:ascii="Times New Roman" w:eastAsia="Times New Roman" w:hAnsi="Times New Roman" w:cs="Times New Roman"/>
          <w:u w:val="single"/>
        </w:rPr>
        <w:lastRenderedPageBreak/>
        <w:t xml:space="preserve"> Libellé de </w:t>
      </w:r>
      <w:proofErr w:type="spellStart"/>
      <w:r>
        <w:rPr>
          <w:rFonts w:ascii="Times New Roman" w:eastAsia="Times New Roman" w:hAnsi="Times New Roman" w:cs="Times New Roman"/>
          <w:u w:val="single"/>
        </w:rPr>
        <w:t>l’ue</w:t>
      </w:r>
      <w:proofErr w:type="spellEnd"/>
      <w:r w:rsidR="00702A44">
        <w:rPr>
          <w:rFonts w:ascii="Times New Roman" w:eastAsia="Times New Roman" w:hAnsi="Times New Roman" w:cs="Times New Roman"/>
          <w:u w:val="single"/>
        </w:rPr>
        <w:t xml:space="preserve"> : Projet d'Etude et de Développement</w:t>
      </w:r>
    </w:p>
    <w:p w:rsidR="00A12F64" w:rsidRDefault="00702A44">
      <w:pPr>
        <w:spacing w:after="0" w:line="298" w:lineRule="exact"/>
        <w:rPr>
          <w:rFonts w:ascii="Times New Roman" w:eastAsia="Times New Roman" w:hAnsi="Times New Roman" w:cs="Times New Roman"/>
        </w:rPr>
      </w:pPr>
      <w:r>
        <w:rPr>
          <w:rFonts w:ascii="Times New Roman" w:eastAsia="Times New Roman" w:hAnsi="Times New Roman" w:cs="Times New Roman"/>
        </w:rPr>
        <w:t xml:space="preserve">Libellé court : Projet d'Etude et de </w:t>
      </w:r>
      <w:proofErr w:type="spellStart"/>
      <w:r>
        <w:rPr>
          <w:rFonts w:ascii="Times New Roman" w:eastAsia="Times New Roman" w:hAnsi="Times New Roman" w:cs="Times New Roman"/>
        </w:rPr>
        <w:t>Dév</w:t>
      </w:r>
      <w:proofErr w:type="spellEnd"/>
    </w:p>
    <w:p w:rsidR="00A12F64" w:rsidRDefault="00702A44">
      <w:pPr>
        <w:tabs>
          <w:tab w:val="left" w:leader="underscore" w:pos="5026"/>
        </w:tabs>
        <w:spacing w:after="0" w:line="298"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J1IN0W11</w:t>
      </w:r>
      <w:r>
        <w:rPr>
          <w:rFonts w:ascii="Times New Roman" w:eastAsia="Times New Roman" w:hAnsi="Times New Roman" w:cs="Times New Roman"/>
        </w:rPr>
        <w:tab/>
      </w:r>
    </w:p>
    <w:p w:rsidR="00A12F64" w:rsidRDefault="00702A44">
      <w:pPr>
        <w:tabs>
          <w:tab w:val="left" w:leader="underscore" w:pos="4334"/>
          <w:tab w:val="left" w:leader="underscore" w:pos="8726"/>
        </w:tabs>
        <w:spacing w:before="19" w:after="0" w:line="240" w:lineRule="auto"/>
        <w:jc w:val="both"/>
        <w:rPr>
          <w:rFonts w:ascii="Times New Roman" w:eastAsia="Times New Roman" w:hAnsi="Times New Roman" w:cs="Times New Roman"/>
        </w:rPr>
      </w:pPr>
      <w:r>
        <w:rPr>
          <w:rFonts w:ascii="Times New Roman" w:eastAsia="Times New Roman" w:hAnsi="Times New Roman" w:cs="Times New Roman"/>
          <w:u w:val="single"/>
        </w:rPr>
        <w:t>Niveau : M2</w:t>
      </w:r>
      <w:r>
        <w:rPr>
          <w:rFonts w:ascii="Times New Roman" w:eastAsia="Times New Roman" w:hAnsi="Times New Roman" w:cs="Times New Roman"/>
        </w:rPr>
        <w:tab/>
      </w:r>
      <w:r>
        <w:rPr>
          <w:rFonts w:ascii="Times New Roman" w:eastAsia="Times New Roman" w:hAnsi="Times New Roman" w:cs="Times New Roman"/>
          <w:u w:val="single"/>
        </w:rPr>
        <w:t xml:space="preserve">| 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de printemps</w:t>
      </w:r>
      <w:r>
        <w:rPr>
          <w:rFonts w:ascii="Times New Roman" w:eastAsia="Times New Roman" w:hAnsi="Times New Roman" w:cs="Times New Roman"/>
        </w:rPr>
        <w:tab/>
      </w:r>
      <w:r>
        <w:rPr>
          <w:rFonts w:ascii="Times New Roman" w:eastAsia="Times New Roman" w:hAnsi="Times New Roman" w:cs="Times New Roman"/>
          <w:u w:val="single"/>
        </w:rPr>
        <w:t>|ECTS :</w:t>
      </w:r>
      <w:r>
        <w:rPr>
          <w:rFonts w:ascii="Times New Roman" w:eastAsia="Times New Roman" w:hAnsi="Times New Roman" w:cs="Times New Roman"/>
          <w:u w:val="single"/>
        </w:rPr>
        <w:t>6</w:t>
      </w:r>
    </w:p>
    <w:tbl>
      <w:tblPr>
        <w:tblW w:w="0" w:type="auto"/>
        <w:tblInd w:w="40" w:type="dxa"/>
        <w:tblLayout w:type="fixed"/>
        <w:tblCellMar>
          <w:left w:w="40" w:type="dxa"/>
          <w:right w:w="40" w:type="dxa"/>
        </w:tblCellMar>
        <w:tblLook w:val="0000" w:firstRow="0" w:lastRow="0" w:firstColumn="0" w:lastColumn="0" w:noHBand="0" w:noVBand="0"/>
      </w:tblPr>
      <w:tblGrid>
        <w:gridCol w:w="2126"/>
        <w:gridCol w:w="7584"/>
      </w:tblGrid>
      <w:tr w:rsidR="00A12F64">
        <w:tblPrEx>
          <w:tblCellMar>
            <w:top w:w="0" w:type="dxa"/>
            <w:bottom w:w="0" w:type="dxa"/>
          </w:tblCellMar>
        </w:tblPrEx>
        <w:tc>
          <w:tcPr>
            <w:tcW w:w="2126"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Responsable :</w:t>
            </w:r>
          </w:p>
        </w:tc>
        <w:tc>
          <w:tcPr>
            <w:tcW w:w="7584" w:type="dxa"/>
            <w:tcBorders>
              <w:top w:val="single" w:sz="6" w:space="0" w:color="auto"/>
              <w:bottom w:val="single" w:sz="6" w:space="0" w:color="auto"/>
            </w:tcBorders>
          </w:tcPr>
          <w:p w:rsidR="00A12F64" w:rsidRDefault="00702A44">
            <w:pPr>
              <w:spacing w:after="0" w:line="298" w:lineRule="exact"/>
              <w:ind w:left="403" w:right="1886"/>
              <w:rPr>
                <w:rFonts w:ascii="Times New Roman" w:eastAsia="Times New Roman" w:hAnsi="Times New Roman" w:cs="Times New Roman"/>
              </w:rPr>
            </w:pPr>
            <w:r>
              <w:rPr>
                <w:rFonts w:ascii="Times New Roman" w:eastAsia="Times New Roman" w:hAnsi="Times New Roman" w:cs="Times New Roman"/>
              </w:rPr>
              <w:t xml:space="preserve">Xavier Blanc </w:t>
            </w:r>
            <w:r w:rsidRPr="003B53DD">
              <w:rPr>
                <w:rFonts w:ascii="Times New Roman" w:eastAsia="Times New Roman" w:hAnsi="Times New Roman" w:cs="Times New Roman"/>
                <w:lang w:eastAsia="en-US"/>
              </w:rPr>
              <w:t>(</w:t>
            </w:r>
            <w:hyperlink r:id="rId112" w:history="1">
              <w:r w:rsidRPr="003B53DD">
                <w:rPr>
                  <w:rFonts w:ascii="Times New Roman" w:eastAsia="Times New Roman" w:hAnsi="Times New Roman" w:cs="Times New Roman"/>
                  <w:u w:val="single"/>
                  <w:lang w:eastAsia="en-US"/>
                </w:rPr>
                <w:t>xavier.blanc@u-bordeaux1.fr</w:t>
              </w:r>
            </w:hyperlink>
            <w:r w:rsidRPr="003B53DD">
              <w:rPr>
                <w:rFonts w:ascii="Times New Roman" w:eastAsia="Times New Roman" w:hAnsi="Times New Roman" w:cs="Times New Roman"/>
                <w:lang w:eastAsia="en-US"/>
              </w:rPr>
              <w:t xml:space="preserve">) </w:t>
            </w:r>
            <w:r>
              <w:rPr>
                <w:rFonts w:ascii="Times New Roman" w:eastAsia="Times New Roman" w:hAnsi="Times New Roman" w:cs="Times New Roman"/>
              </w:rPr>
              <w:t xml:space="preserve">Serge Chaumette </w:t>
            </w:r>
            <w:r w:rsidRPr="003B53DD">
              <w:rPr>
                <w:rFonts w:ascii="Times New Roman" w:eastAsia="Times New Roman" w:hAnsi="Times New Roman" w:cs="Times New Roman"/>
                <w:lang w:eastAsia="en-US"/>
              </w:rPr>
              <w:t>(</w:t>
            </w:r>
            <w:hyperlink r:id="rId113" w:history="1">
              <w:r w:rsidRPr="003B53DD">
                <w:rPr>
                  <w:rFonts w:ascii="Times New Roman" w:eastAsia="Times New Roman" w:hAnsi="Times New Roman" w:cs="Times New Roman"/>
                  <w:u w:val="single"/>
                  <w:lang w:eastAsia="en-US"/>
                </w:rPr>
                <w:t>serge.chaumette@u-bordeaux1.fr</w:t>
              </w:r>
            </w:hyperlink>
            <w:r w:rsidRPr="003B53DD">
              <w:rPr>
                <w:rFonts w:ascii="Times New Roman" w:eastAsia="Times New Roman" w:hAnsi="Times New Roman" w:cs="Times New Roman"/>
                <w:lang w:eastAsia="en-US"/>
              </w:rPr>
              <w:t xml:space="preserve">) </w:t>
            </w:r>
            <w:r>
              <w:rPr>
                <w:rFonts w:ascii="Times New Roman" w:eastAsia="Times New Roman" w:hAnsi="Times New Roman" w:cs="Times New Roman"/>
              </w:rPr>
              <w:t xml:space="preserve">Pascal </w:t>
            </w:r>
            <w:proofErr w:type="spellStart"/>
            <w:r>
              <w:rPr>
                <w:rFonts w:ascii="Times New Roman" w:eastAsia="Times New Roman" w:hAnsi="Times New Roman" w:cs="Times New Roman"/>
              </w:rPr>
              <w:t>Desbarats</w:t>
            </w:r>
            <w:proofErr w:type="spellEnd"/>
            <w:r>
              <w:rPr>
                <w:rFonts w:ascii="Times New Roman" w:eastAsia="Times New Roman" w:hAnsi="Times New Roman" w:cs="Times New Roman"/>
              </w:rPr>
              <w:t xml:space="preserve"> </w:t>
            </w:r>
            <w:r w:rsidRPr="003B53DD">
              <w:rPr>
                <w:rFonts w:ascii="Times New Roman" w:eastAsia="Times New Roman" w:hAnsi="Times New Roman" w:cs="Times New Roman"/>
                <w:lang w:eastAsia="en-US"/>
              </w:rPr>
              <w:t>(</w:t>
            </w:r>
            <w:hyperlink r:id="rId114" w:history="1">
              <w:r w:rsidRPr="003B53DD">
                <w:rPr>
                  <w:rFonts w:ascii="Times New Roman" w:eastAsia="Times New Roman" w:hAnsi="Times New Roman" w:cs="Times New Roman"/>
                  <w:u w:val="single"/>
                  <w:lang w:eastAsia="en-US"/>
                </w:rPr>
                <w:t>pascal.desbarats@u-bordeaux1.fr</w:t>
              </w:r>
            </w:hyperlink>
            <w:r w:rsidRPr="003B53DD">
              <w:rPr>
                <w:rFonts w:ascii="Times New Roman" w:eastAsia="Times New Roman" w:hAnsi="Times New Roman" w:cs="Times New Roman"/>
                <w:lang w:eastAsia="en-US"/>
              </w:rPr>
              <w:t>)</w:t>
            </w:r>
          </w:p>
        </w:tc>
      </w:tr>
      <w:tr w:rsidR="00A12F64">
        <w:tblPrEx>
          <w:tblCellMar>
            <w:top w:w="0" w:type="dxa"/>
            <w:bottom w:w="0" w:type="dxa"/>
          </w:tblCellMar>
        </w:tblPrEx>
        <w:tc>
          <w:tcPr>
            <w:tcW w:w="2126"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Composante :</w:t>
            </w:r>
          </w:p>
        </w:tc>
        <w:tc>
          <w:tcPr>
            <w:tcW w:w="7584" w:type="dxa"/>
            <w:tcBorders>
              <w:top w:val="single" w:sz="6" w:space="0" w:color="auto"/>
              <w:bottom w:val="single" w:sz="6" w:space="0" w:color="auto"/>
            </w:tcBorders>
          </w:tcPr>
          <w:p w:rsidR="00A12F64" w:rsidRDefault="00702A44">
            <w:pPr>
              <w:spacing w:after="0" w:line="240" w:lineRule="auto"/>
              <w:ind w:left="403"/>
              <w:rPr>
                <w:rFonts w:ascii="Times New Roman" w:eastAsia="Times New Roman" w:hAnsi="Times New Roman" w:cs="Times New Roman"/>
              </w:rPr>
            </w:pPr>
            <w:r>
              <w:rPr>
                <w:rFonts w:ascii="Times New Roman" w:eastAsia="Times New Roman" w:hAnsi="Times New Roman" w:cs="Times New Roman"/>
              </w:rPr>
              <w:t>UFR DE MATHEMATIQUES ET INFORMATIQUE</w:t>
            </w:r>
          </w:p>
        </w:tc>
      </w:tr>
      <w:tr w:rsidR="00A12F64">
        <w:tblPrEx>
          <w:tblCellMar>
            <w:top w:w="0" w:type="dxa"/>
            <w:bottom w:w="0" w:type="dxa"/>
          </w:tblCellMar>
        </w:tblPrEx>
        <w:tc>
          <w:tcPr>
            <w:tcW w:w="2126"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Discipline :</w:t>
            </w:r>
          </w:p>
        </w:tc>
        <w:tc>
          <w:tcPr>
            <w:tcW w:w="7584" w:type="dxa"/>
            <w:tcBorders>
              <w:top w:val="single" w:sz="6" w:space="0" w:color="auto"/>
              <w:bottom w:val="single" w:sz="6" w:space="0" w:color="auto"/>
            </w:tcBorders>
          </w:tcPr>
          <w:p w:rsidR="00A12F64" w:rsidRDefault="00702A44">
            <w:pPr>
              <w:spacing w:after="0" w:line="240" w:lineRule="auto"/>
              <w:ind w:left="408"/>
              <w:rPr>
                <w:rFonts w:ascii="Times New Roman" w:eastAsia="Times New Roman" w:hAnsi="Times New Roman" w:cs="Times New Roman"/>
              </w:rPr>
            </w:pPr>
            <w:r>
              <w:rPr>
                <w:rFonts w:ascii="Times New Roman" w:eastAsia="Times New Roman" w:hAnsi="Times New Roman" w:cs="Times New Roman"/>
              </w:rPr>
              <w:t>Informatique</w:t>
            </w:r>
          </w:p>
        </w:tc>
      </w:tr>
      <w:tr w:rsidR="00A12F64">
        <w:tblPrEx>
          <w:tblCellMar>
            <w:top w:w="0" w:type="dxa"/>
            <w:bottom w:w="0" w:type="dxa"/>
          </w:tblCellMar>
        </w:tblPrEx>
        <w:tc>
          <w:tcPr>
            <w:tcW w:w="2126"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Public concerné :</w:t>
            </w:r>
          </w:p>
        </w:tc>
        <w:tc>
          <w:tcPr>
            <w:tcW w:w="7584" w:type="dxa"/>
            <w:tcBorders>
              <w:top w:val="single" w:sz="6" w:space="0" w:color="auto"/>
              <w:bottom w:val="single" w:sz="6" w:space="0" w:color="auto"/>
            </w:tcBorders>
          </w:tcPr>
          <w:p w:rsidR="00A12F64" w:rsidRDefault="00702A44">
            <w:pPr>
              <w:spacing w:after="0" w:line="240" w:lineRule="auto"/>
              <w:ind w:left="403"/>
              <w:rPr>
                <w:rFonts w:ascii="Times New Roman" w:eastAsia="Times New Roman" w:hAnsi="Times New Roman" w:cs="Times New Roman"/>
              </w:rPr>
            </w:pPr>
            <w:r>
              <w:rPr>
                <w:rFonts w:ascii="Times New Roman" w:eastAsia="Times New Roman" w:hAnsi="Times New Roman" w:cs="Times New Roman"/>
              </w:rPr>
              <w:t>Formation initiale + Formation continue</w:t>
            </w:r>
          </w:p>
        </w:tc>
      </w:tr>
    </w:tbl>
    <w:p w:rsidR="00A12F64" w:rsidRDefault="00702A44">
      <w:pPr>
        <w:spacing w:before="10"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A12F64" w:rsidRDefault="00702A44">
      <w:pPr>
        <w:spacing w:after="0" w:line="240" w:lineRule="exact"/>
        <w:rPr>
          <w:rFonts w:ascii="Times New Roman" w:eastAsia="Times New Roman" w:hAnsi="Times New Roman" w:cs="Times New Roman"/>
          <w:sz w:val="20"/>
          <w:szCs w:val="20"/>
        </w:rPr>
      </w:pPr>
    </w:p>
    <w:p w:rsidR="00A12F64" w:rsidRDefault="00702A44">
      <w:pPr>
        <w:spacing w:before="67" w:after="0" w:line="293" w:lineRule="exact"/>
        <w:rPr>
          <w:rFonts w:ascii="Times New Roman" w:eastAsia="Times New Roman" w:hAnsi="Times New Roman" w:cs="Times New Roman"/>
        </w:rPr>
      </w:pPr>
      <w:r>
        <w:rPr>
          <w:rFonts w:ascii="Times New Roman" w:eastAsia="Times New Roman" w:hAnsi="Times New Roman" w:cs="Times New Roman"/>
        </w:rPr>
        <w:t>Objectifs pédagogiques :</w:t>
      </w:r>
    </w:p>
    <w:p w:rsidR="00A12F64" w:rsidRDefault="00702A44">
      <w:pPr>
        <w:spacing w:before="5" w:after="0" w:line="293" w:lineRule="exact"/>
        <w:rPr>
          <w:rFonts w:ascii="Times New Roman" w:eastAsia="Times New Roman" w:hAnsi="Times New Roman" w:cs="Times New Roman"/>
        </w:rPr>
      </w:pPr>
      <w:r>
        <w:rPr>
          <w:rFonts w:ascii="Times New Roman" w:eastAsia="Times New Roman" w:hAnsi="Times New Roman" w:cs="Times New Roman"/>
        </w:rPr>
        <w:t xml:space="preserve">Le but de ce projet est l'acquisition d'une expérience de génie logiciel et de gestion de projet. Il permettra également la mise en </w:t>
      </w:r>
      <w:proofErr w:type="spellStart"/>
      <w:r>
        <w:rPr>
          <w:rFonts w:ascii="Times New Roman" w:eastAsia="Times New Roman" w:hAnsi="Times New Roman" w:cs="Times New Roman"/>
        </w:rPr>
        <w:t>oeuvre</w:t>
      </w:r>
      <w:proofErr w:type="spellEnd"/>
      <w:r>
        <w:rPr>
          <w:rFonts w:ascii="Times New Roman" w:eastAsia="Times New Roman" w:hAnsi="Times New Roman" w:cs="Times New Roman"/>
        </w:rPr>
        <w:t xml:space="preserve"> de pratiques scientifiques étudiées au semestre 3 en fonction du parcours de l'étudiant. Compétences acquises :</w:t>
      </w:r>
    </w:p>
    <w:p w:rsidR="00A12F64" w:rsidRDefault="00702A44">
      <w:pPr>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rPr>
        <w:t xml:space="preserve">Le but de ce projet est l'acquisition d'une expérience de génie logiciel et de gestion de projet. Il permettra également la mise en </w:t>
      </w:r>
      <w:proofErr w:type="spellStart"/>
      <w:r>
        <w:rPr>
          <w:rFonts w:ascii="Times New Roman" w:eastAsia="Times New Roman" w:hAnsi="Times New Roman" w:cs="Times New Roman"/>
        </w:rPr>
        <w:t>oeuvre</w:t>
      </w:r>
      <w:proofErr w:type="spellEnd"/>
      <w:r>
        <w:rPr>
          <w:rFonts w:ascii="Times New Roman" w:eastAsia="Times New Roman" w:hAnsi="Times New Roman" w:cs="Times New Roman"/>
        </w:rPr>
        <w:t xml:space="preserve"> de pratiques scientifiques étudiées au semestre 3 en</w:t>
      </w:r>
    </w:p>
    <w:p w:rsidR="00A12F64" w:rsidRDefault="00702A44">
      <w:pPr>
        <w:tabs>
          <w:tab w:val="left" w:leader="underscore" w:pos="9197"/>
        </w:tabs>
        <w:spacing w:before="5"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fonction</w:t>
      </w:r>
      <w:proofErr w:type="gramEnd"/>
      <w:r>
        <w:rPr>
          <w:rFonts w:ascii="Times New Roman" w:eastAsia="Times New Roman" w:hAnsi="Times New Roman" w:cs="Times New Roman"/>
          <w:u w:val="single"/>
        </w:rPr>
        <w:t xml:space="preserve"> du parcours de l'étudiant.</w:t>
      </w:r>
      <w:r>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Programme - descriptif :</w:t>
      </w:r>
    </w:p>
    <w:p w:rsidR="00A12F64" w:rsidRDefault="00702A44">
      <w:pPr>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rPr>
        <w:t xml:space="preserve">Le but de ce projet est l'acquisition d'une expérience de génie logiciel et de gestion de projet. Il permettra également la mise en </w:t>
      </w:r>
      <w:proofErr w:type="spellStart"/>
      <w:r>
        <w:rPr>
          <w:rFonts w:ascii="Times New Roman" w:eastAsia="Times New Roman" w:hAnsi="Times New Roman" w:cs="Times New Roman"/>
        </w:rPr>
        <w:t>oeuvre</w:t>
      </w:r>
      <w:proofErr w:type="spellEnd"/>
      <w:r>
        <w:rPr>
          <w:rFonts w:ascii="Times New Roman" w:eastAsia="Times New Roman" w:hAnsi="Times New Roman" w:cs="Times New Roman"/>
        </w:rPr>
        <w:t xml:space="preserve"> de pratiques scientifiques étudiées au semestre 3 en</w:t>
      </w:r>
    </w:p>
    <w:p w:rsidR="00A12F64" w:rsidRDefault="00702A44">
      <w:pPr>
        <w:tabs>
          <w:tab w:val="left" w:leader="underscore" w:pos="9197"/>
        </w:tabs>
        <w:spacing w:before="5"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fonction</w:t>
      </w:r>
      <w:proofErr w:type="gramEnd"/>
      <w:r>
        <w:rPr>
          <w:rFonts w:ascii="Times New Roman" w:eastAsia="Times New Roman" w:hAnsi="Times New Roman" w:cs="Times New Roman"/>
          <w:u w:val="single"/>
        </w:rPr>
        <w:t xml:space="preserve"> du parcours de l'étudiant.</w:t>
      </w:r>
      <w:r>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Bibliographie :</w:t>
      </w:r>
    </w:p>
    <w:p w:rsidR="00A12F64" w:rsidRDefault="00702A44">
      <w:pPr>
        <w:spacing w:after="0" w:line="240" w:lineRule="exact"/>
        <w:jc w:val="both"/>
        <w:rPr>
          <w:rFonts w:ascii="Times New Roman" w:eastAsia="Times New Roman" w:hAnsi="Times New Roman" w:cs="Times New Roman"/>
          <w:sz w:val="20"/>
          <w:szCs w:val="20"/>
        </w:rPr>
      </w:pPr>
    </w:p>
    <w:p w:rsidR="00A12F64" w:rsidRDefault="00702A44">
      <w:pPr>
        <w:spacing w:before="91" w:after="0" w:line="240" w:lineRule="auto"/>
        <w:jc w:val="both"/>
        <w:rPr>
          <w:rFonts w:ascii="Times New Roman" w:eastAsia="Times New Roman" w:hAnsi="Times New Roman" w:cs="Times New Roman"/>
        </w:rPr>
      </w:pPr>
      <w:r>
        <w:rPr>
          <w:rFonts w:ascii="Times New Roman" w:eastAsia="Times New Roman" w:hAnsi="Times New Roman" w:cs="Times New Roman"/>
        </w:rPr>
        <w:t>Volume des</w:t>
      </w:r>
      <w:r>
        <w:rPr>
          <w:rFonts w:ascii="Times New Roman" w:eastAsia="Times New Roman" w:hAnsi="Times New Roman" w:cs="Times New Roman"/>
        </w:rPr>
        <w:t xml:space="preserve"> enseignements :</w:t>
      </w:r>
    </w:p>
    <w:p w:rsidR="00A12F64" w:rsidRDefault="00702A44">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A12F64">
        <w:tblPrEx>
          <w:tblCellMar>
            <w:top w:w="0" w:type="dxa"/>
            <w:bottom w:w="0" w:type="dxa"/>
          </w:tblCellMar>
        </w:tblPrEx>
        <w:tc>
          <w:tcPr>
            <w:tcW w:w="4958" w:type="dxa"/>
            <w:tcBorders>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A12F64" w:rsidRDefault="00702A44">
      <w:pPr>
        <w:spacing w:after="0" w:line="240" w:lineRule="exact"/>
        <w:jc w:val="both"/>
        <w:rPr>
          <w:rFonts w:ascii="Times New Roman" w:eastAsia="Times New Roman" w:hAnsi="Times New Roman" w:cs="Times New Roman"/>
          <w:sz w:val="20"/>
          <w:szCs w:val="20"/>
        </w:rPr>
      </w:pPr>
    </w:p>
    <w:p w:rsidR="00A12F64" w:rsidRDefault="00702A44">
      <w:pPr>
        <w:spacing w:before="67"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1286B21D">
          <v:group id="_x0000_s1263" style="position:absolute;left:0;text-align:left;margin-left:0;margin-top:147.35pt;width:496.05pt;height:73.45pt;z-index:251770880;mso-wrap-distance-left:1.9pt;mso-wrap-distance-top:10.8pt;mso-wrap-distance-right:1.9pt;mso-position-horizontal-relative:margin" coordorigin="1133,14213" coordsize="9921,1469">
            <v:shape id="_x0000_s1264" type="#_x0000_t202" style="position:absolute;left:1133;top:14477;width:9921;height:1205"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A12F64">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042"/>
                            <w:ind w:left="3787"/>
                            <w:rPr>
                              <w:sz w:val="22"/>
                              <w:szCs w:val="22"/>
                            </w:rPr>
                          </w:pPr>
                          <w:r>
                            <w:rPr>
                              <w:rStyle w:val="CharStyle173"/>
                            </w:rPr>
                            <w:t>Epreuves 1ère session</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Type d'</w:t>
                          </w:r>
                          <w:r>
                            <w:rPr>
                              <w:rStyle w:val="CharStyle173"/>
                            </w:rPr>
                            <w:t>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Coefficients</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Projet</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0.33</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Rapport</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0.33</w:t>
                          </w:r>
                        </w:p>
                      </w:tc>
                    </w:tr>
                  </w:tbl>
                  <w:p w:rsidR="00000000" w:rsidRDefault="00702A44"/>
                </w:txbxContent>
              </v:textbox>
            </v:shape>
            <v:shape id="_x0000_s1265" type="#_x0000_t202" style="position:absolute;left:1191;top:14213;width:5856;height:254" filled="f" strokecolor="white" strokeweight="0">
              <v:textbox inset="0,0,0,0">
                <w:txbxContent>
                  <w:p w:rsidR="00A12F64" w:rsidRDefault="00702A44">
                    <w:pPr>
                      <w:pStyle w:val="Style886"/>
                      <w:spacing w:line="240" w:lineRule="auto"/>
                      <w:jc w:val="both"/>
                      <w:rPr>
                        <w:sz w:val="22"/>
                        <w:szCs w:val="22"/>
                      </w:rPr>
                    </w:pPr>
                    <w:r w:rsidRPr="003B53DD">
                      <w:rPr>
                        <w:rStyle w:val="CharStyle173"/>
                        <w:lang w:eastAsia="en-US"/>
                      </w:rPr>
                      <w:t xml:space="preserve">Mode </w:t>
                    </w:r>
                    <w:r>
                      <w:rPr>
                        <w:rStyle w:val="CharStyle173"/>
                      </w:rPr>
                      <w:t>d'évaluation : Modalités de contrôle des connaissances</w:t>
                    </w:r>
                  </w:p>
                </w:txbxContent>
              </v:textbox>
            </v:shape>
            <w10:wrap type="topAndBottom" anchorx="margin"/>
          </v:group>
        </w:pict>
      </w:r>
      <w:r>
        <w:rPr>
          <w:rFonts w:ascii="Times New Roman" w:eastAsia="Times New Roman" w:hAnsi="Times New Roman" w:cs="Times New Roman"/>
        </w:rPr>
        <w:t>Répartitions des enseignements :</w:t>
      </w:r>
    </w:p>
    <w:p w:rsidR="00A12F64" w:rsidRDefault="00702A44">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273"/>
        <w:gridCol w:w="265"/>
        <w:gridCol w:w="533"/>
        <w:gridCol w:w="538"/>
        <w:gridCol w:w="538"/>
        <w:gridCol w:w="538"/>
        <w:gridCol w:w="65"/>
        <w:gridCol w:w="473"/>
        <w:gridCol w:w="533"/>
        <w:gridCol w:w="538"/>
        <w:gridCol w:w="538"/>
        <w:gridCol w:w="400"/>
        <w:gridCol w:w="138"/>
        <w:gridCol w:w="538"/>
        <w:gridCol w:w="533"/>
        <w:gridCol w:w="538"/>
        <w:gridCol w:w="739"/>
      </w:tblGrid>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CI</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DS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Soutenance</w:t>
            </w: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0.33</w:t>
            </w: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bl>
    <w:p w:rsidR="00A12F64" w:rsidRDefault="00702A44">
      <w:pPr>
        <w:spacing w:after="0" w:line="240" w:lineRule="exact"/>
        <w:rPr>
          <w:rFonts w:ascii="Times New Roman" w:eastAsia="Times New Roman" w:hAnsi="Times New Roman" w:cs="Times New Roman"/>
          <w:sz w:val="20"/>
          <w:szCs w:val="20"/>
        </w:rPr>
      </w:pPr>
    </w:p>
    <w:p w:rsidR="00A12F64" w:rsidRDefault="00702A44">
      <w:pPr>
        <w:spacing w:before="38"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A12F64">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ind w:left="2890"/>
              <w:rPr>
                <w:rFonts w:ascii="Times New Roman" w:eastAsia="Times New Roman" w:hAnsi="Times New Roman" w:cs="Times New Roman"/>
              </w:rPr>
            </w:pPr>
            <w:r>
              <w:rPr>
                <w:rFonts w:ascii="Times New Roman" w:eastAsia="Times New Roman" w:hAnsi="Times New Roman" w:cs="Times New Roman"/>
              </w:rPr>
              <w:t>Epreuves 2ème session (éventuellement)</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Durées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Coefficients</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bl>
    <w:p w:rsidR="00A12F64" w:rsidRDefault="00702A44">
      <w:pPr>
        <w:tabs>
          <w:tab w:val="left" w:pos="2549"/>
        </w:tabs>
        <w:spacing w:after="0" w:line="288" w:lineRule="exact"/>
        <w:jc w:val="both"/>
        <w:rPr>
          <w:rFonts w:ascii="Times New Roman" w:eastAsia="Times New Roman" w:hAnsi="Times New Roman" w:cs="Times New Roman"/>
        </w:rPr>
      </w:pPr>
      <w:r>
        <w:rPr>
          <w:rFonts w:ascii="Times New Roman" w:eastAsia="Times New Roman" w:hAnsi="Times New Roman" w:cs="Times New Roman"/>
        </w:rPr>
        <w:t>Informations</w:t>
      </w:r>
      <w:r>
        <w:rPr>
          <w:rFonts w:ascii="Times New Roman" w:eastAsia="Times New Roman" w:hAnsi="Times New Roman" w:cs="Times New Roman"/>
        </w:rPr>
        <w:tab/>
        <w:t>Pas de session 2</w:t>
      </w:r>
    </w:p>
    <w:p w:rsidR="00A12F64" w:rsidRDefault="00702A44">
      <w:pPr>
        <w:spacing w:after="0" w:line="288" w:lineRule="exact"/>
        <w:rPr>
          <w:rFonts w:ascii="Times New Roman" w:eastAsia="Times New Roman" w:hAnsi="Times New Roman" w:cs="Times New Roman"/>
        </w:rPr>
      </w:pPr>
      <w:proofErr w:type="gramStart"/>
      <w:r>
        <w:rPr>
          <w:rFonts w:ascii="Times New Roman" w:eastAsia="Times New Roman" w:hAnsi="Times New Roman" w:cs="Times New Roman"/>
        </w:rPr>
        <w:t>complémentaires</w:t>
      </w:r>
      <w:proofErr w:type="gramEnd"/>
      <w:r>
        <w:rPr>
          <w:rFonts w:ascii="Times New Roman" w:eastAsia="Times New Roman" w:hAnsi="Times New Roman" w:cs="Times New Roman"/>
        </w:rPr>
        <w:t xml:space="preserve"> sur les</w:t>
      </w:r>
    </w:p>
    <w:p w:rsidR="00A12F64" w:rsidRDefault="00702A44">
      <w:pPr>
        <w:spacing w:before="38" w:after="0" w:line="240" w:lineRule="auto"/>
        <w:rPr>
          <w:rFonts w:ascii="Times New Roman" w:eastAsia="Times New Roman" w:hAnsi="Times New Roman" w:cs="Times New Roman"/>
        </w:rPr>
      </w:pPr>
      <w:r>
        <w:rPr>
          <w:rFonts w:ascii="Times New Roman" w:eastAsia="Times New Roman" w:hAnsi="Times New Roman" w:cs="Times New Roman"/>
        </w:rPr>
        <w:t>MCC :</w:t>
      </w:r>
    </w:p>
    <w:p w:rsidR="00A12F64" w:rsidRDefault="00702A44">
      <w:pPr>
        <w:spacing w:after="0" w:line="240" w:lineRule="exact"/>
        <w:rPr>
          <w:rFonts w:ascii="Times New Roman" w:eastAsia="Times New Roman" w:hAnsi="Times New Roman" w:cs="Times New Roman"/>
          <w:sz w:val="20"/>
          <w:szCs w:val="20"/>
        </w:rPr>
      </w:pPr>
    </w:p>
    <w:p w:rsidR="00A12F64" w:rsidRDefault="00702A44">
      <w:pPr>
        <w:spacing w:before="72" w:after="0" w:line="293" w:lineRule="exact"/>
        <w:rPr>
          <w:rFonts w:ascii="Times New Roman" w:eastAsia="Times New Roman" w:hAnsi="Times New Roman" w:cs="Times New Roman"/>
        </w:rPr>
      </w:pPr>
      <w:r>
        <w:rPr>
          <w:rFonts w:ascii="Times New Roman" w:eastAsia="Times New Roman" w:hAnsi="Times New Roman" w:cs="Times New Roman"/>
        </w:rPr>
        <w:t>Forme d'</w:t>
      </w:r>
      <w:r>
        <w:rPr>
          <w:rFonts w:ascii="Times New Roman" w:eastAsia="Times New Roman" w:hAnsi="Times New Roman" w:cs="Times New Roman"/>
        </w:rPr>
        <w:t>enseignement :   Enseignement présentiel</w:t>
      </w:r>
    </w:p>
    <w:p w:rsidR="00A12F64" w:rsidRDefault="00702A44">
      <w:pPr>
        <w:tabs>
          <w:tab w:val="left" w:leader="underscore" w:pos="2534"/>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Site de formation :</w:t>
      </w:r>
      <w:r>
        <w:rPr>
          <w:rFonts w:ascii="Times New Roman" w:eastAsia="Times New Roman" w:hAnsi="Times New Roman" w:cs="Times New Roman"/>
        </w:rPr>
        <w:tab/>
      </w:r>
      <w:r>
        <w:rPr>
          <w:rFonts w:ascii="Times New Roman" w:eastAsia="Times New Roman" w:hAnsi="Times New Roman" w:cs="Times New Roman"/>
          <w:u w:val="single"/>
        </w:rPr>
        <w:t>Université Bordeaux 1 (Talence)</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Langue d'enseignement : Français</w:t>
      </w:r>
    </w:p>
    <w:p w:rsidR="00A12F64" w:rsidRDefault="003B53DD">
      <w:pPr>
        <w:spacing w:before="53" w:after="0" w:line="293" w:lineRule="exact"/>
        <w:ind w:right="6451"/>
        <w:rPr>
          <w:rFonts w:ascii="Times New Roman" w:eastAsia="Times New Roman" w:hAnsi="Times New Roman" w:cs="Times New Roman"/>
        </w:rPr>
      </w:pPr>
      <w:r>
        <w:rPr>
          <w:rFonts w:ascii="Times New Roman" w:eastAsia="Times New Roman" w:hAnsi="Times New Roman" w:cs="Times New Roman"/>
        </w:rPr>
        <w:br w:type="page"/>
      </w:r>
      <w:r>
        <w:rPr>
          <w:rFonts w:ascii="Times New Roman" w:eastAsia="Times New Roman" w:hAnsi="Times New Roman" w:cs="Times New Roman"/>
        </w:rPr>
        <w:lastRenderedPageBreak/>
        <w:t xml:space="preserve"> Libellé de </w:t>
      </w:r>
      <w:proofErr w:type="spellStart"/>
      <w:r>
        <w:rPr>
          <w:rFonts w:ascii="Times New Roman" w:eastAsia="Times New Roman" w:hAnsi="Times New Roman" w:cs="Times New Roman"/>
        </w:rPr>
        <w:t>l’ue</w:t>
      </w:r>
      <w:proofErr w:type="spellEnd"/>
      <w:r w:rsidR="00702A44">
        <w:rPr>
          <w:rFonts w:ascii="Times New Roman" w:eastAsia="Times New Roman" w:hAnsi="Times New Roman" w:cs="Times New Roman"/>
        </w:rPr>
        <w:t xml:space="preserve"> : Stage de recherche Libellé court : Stage de recherche</w:t>
      </w:r>
    </w:p>
    <w:p w:rsidR="00A12F64" w:rsidRDefault="00702A44">
      <w:pPr>
        <w:tabs>
          <w:tab w:val="left" w:leader="underscore" w:pos="9749"/>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J1IN0W13</w:t>
      </w:r>
      <w:r>
        <w:rPr>
          <w:rFonts w:ascii="Times New Roman" w:eastAsia="Times New Roman" w:hAnsi="Times New Roman" w:cs="Times New Roman"/>
        </w:rPr>
        <w:tab/>
      </w:r>
    </w:p>
    <w:p w:rsidR="00A12F64" w:rsidRDefault="00702A44">
      <w:pPr>
        <w:tabs>
          <w:tab w:val="left" w:pos="4392"/>
          <w:tab w:val="left" w:pos="8789"/>
        </w:tabs>
        <w:spacing w:after="0" w:line="293" w:lineRule="exact"/>
        <w:jc w:val="both"/>
        <w:rPr>
          <w:rFonts w:ascii="Times New Roman" w:eastAsia="Times New Roman" w:hAnsi="Times New Roman" w:cs="Times New Roman"/>
        </w:rPr>
      </w:pPr>
      <w:r>
        <w:rPr>
          <w:rFonts w:ascii="Times New Roman" w:eastAsia="Times New Roman" w:hAnsi="Times New Roman" w:cs="Times New Roman"/>
        </w:rPr>
        <w:t>Niveau : M2</w:t>
      </w:r>
      <w:r>
        <w:rPr>
          <w:rFonts w:ascii="Times New Roman" w:eastAsia="Times New Roman" w:hAnsi="Times New Roman" w:cs="Times New Roman"/>
        </w:rPr>
        <w:tab/>
        <w:t xml:space="preserve">Période </w:t>
      </w:r>
      <w:proofErr w:type="gramStart"/>
      <w:r>
        <w:rPr>
          <w:rFonts w:ascii="Times New Roman" w:eastAsia="Times New Roman" w:hAnsi="Times New Roman" w:cs="Times New Roman"/>
        </w:rPr>
        <w:t>:Semestre</w:t>
      </w:r>
      <w:proofErr w:type="gramEnd"/>
      <w:r>
        <w:rPr>
          <w:rFonts w:ascii="Times New Roman" w:eastAsia="Times New Roman" w:hAnsi="Times New Roman" w:cs="Times New Roman"/>
        </w:rPr>
        <w:t xml:space="preserve"> de printemps</w:t>
      </w:r>
      <w:r>
        <w:rPr>
          <w:rFonts w:ascii="Times New Roman" w:eastAsia="Times New Roman" w:hAnsi="Times New Roman" w:cs="Times New Roman"/>
        </w:rPr>
        <w:tab/>
        <w:t>ECTS :30</w:t>
      </w:r>
    </w:p>
    <w:p w:rsidR="00A12F64" w:rsidRDefault="00702A44">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 xml:space="preserve">Damien </w:t>
      </w:r>
      <w:proofErr w:type="spellStart"/>
      <w:r>
        <w:rPr>
          <w:rFonts w:ascii="Times New Roman" w:eastAsia="Times New Roman" w:hAnsi="Times New Roman" w:cs="Times New Roman"/>
        </w:rPr>
        <w:t>Magoni</w:t>
      </w:r>
      <w:proofErr w:type="spellEnd"/>
      <w:r>
        <w:rPr>
          <w:rFonts w:ascii="Times New Roman" w:eastAsia="Times New Roman" w:hAnsi="Times New Roman" w:cs="Times New Roman"/>
        </w:rPr>
        <w:t xml:space="preserve"> </w:t>
      </w:r>
      <w:r w:rsidRPr="003B53DD">
        <w:rPr>
          <w:rFonts w:ascii="Times New Roman" w:eastAsia="Times New Roman" w:hAnsi="Times New Roman" w:cs="Times New Roman"/>
          <w:lang w:eastAsia="en-US"/>
        </w:rPr>
        <w:t>(</w:t>
      </w:r>
      <w:hyperlink r:id="rId115" w:history="1">
        <w:r w:rsidRPr="003B53DD">
          <w:rPr>
            <w:rFonts w:ascii="Times New Roman" w:eastAsia="Times New Roman" w:hAnsi="Times New Roman" w:cs="Times New Roman"/>
            <w:u w:val="single"/>
            <w:lang w:eastAsia="en-US"/>
          </w:rPr>
          <w:t>damien.magoni@u-bordeaux1.fr</w:t>
        </w:r>
      </w:hyperlink>
      <w:r w:rsidRPr="003B53DD">
        <w:rPr>
          <w:rFonts w:ascii="Times New Roman" w:eastAsia="Times New Roman" w:hAnsi="Times New Roman" w:cs="Times New Roman"/>
          <w:lang w:eastAsia="en-US"/>
        </w:rPr>
        <w:t>)</w:t>
      </w:r>
    </w:p>
    <w:p w:rsidR="00A12F64" w:rsidRDefault="00702A44">
      <w:pPr>
        <w:tabs>
          <w:tab w:val="left" w:pos="2544"/>
        </w:tabs>
        <w:spacing w:before="5"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r>
        <w:rPr>
          <w:rFonts w:ascii="Times New Roman" w:eastAsia="Times New Roman" w:hAnsi="Times New Roman" w:cs="Times New Roman"/>
          <w:u w:val="single"/>
        </w:rPr>
        <w:t>UFR DE MATHEMATIQUES ET INFORMATIQUE</w:t>
      </w:r>
    </w:p>
    <w:p w:rsidR="00A12F64" w:rsidRDefault="00702A44">
      <w:pPr>
        <w:tabs>
          <w:tab w:val="left" w:leader="underscore" w:pos="2558"/>
          <w:tab w:val="left" w:leader="underscore" w:pos="9590"/>
        </w:tabs>
        <w:spacing w:after="0" w:line="293" w:lineRule="exact"/>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A12F64" w:rsidRDefault="00702A44">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Public concerné </w:t>
      </w:r>
      <w:r>
        <w:rPr>
          <w:rFonts w:ascii="Times New Roman" w:eastAsia="Times New Roman" w:hAnsi="Times New Roman" w:cs="Times New Roman"/>
        </w:rPr>
        <w:t>:</w:t>
      </w:r>
      <w:r>
        <w:rPr>
          <w:rFonts w:ascii="Times New Roman" w:eastAsia="Times New Roman" w:hAnsi="Times New Roman" w:cs="Times New Roman"/>
        </w:rPr>
        <w:tab/>
        <w:t>Formation initiale + Formation continue</w:t>
      </w:r>
    </w:p>
    <w:p w:rsidR="00A12F64" w:rsidRDefault="00702A44">
      <w:pPr>
        <w:spacing w:after="0" w:line="293" w:lineRule="exact"/>
        <w:ind w:right="6912"/>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 Projet d'étude et de recherche Objectifs pédagogiques :</w:t>
      </w:r>
    </w:p>
    <w:p w:rsidR="00A12F64" w:rsidRDefault="00702A44">
      <w:pPr>
        <w:tabs>
          <w:tab w:val="left" w:leader="underscore" w:pos="9581"/>
        </w:tabs>
        <w:spacing w:before="5" w:after="0" w:line="293" w:lineRule="exact"/>
        <w:rPr>
          <w:rFonts w:ascii="Times New Roman" w:eastAsia="Times New Roman" w:hAnsi="Times New Roman" w:cs="Times New Roman"/>
        </w:rPr>
      </w:pPr>
      <w:proofErr w:type="gramStart"/>
      <w:r>
        <w:rPr>
          <w:rFonts w:ascii="Times New Roman" w:eastAsia="Times New Roman" w:hAnsi="Times New Roman" w:cs="Times New Roman"/>
          <w:u w:val="single"/>
        </w:rPr>
        <w:t>étude</w:t>
      </w:r>
      <w:proofErr w:type="gramEnd"/>
      <w:r>
        <w:rPr>
          <w:rFonts w:ascii="Times New Roman" w:eastAsia="Times New Roman" w:hAnsi="Times New Roman" w:cs="Times New Roman"/>
          <w:u w:val="single"/>
        </w:rPr>
        <w:t xml:space="preserve"> bibliographique, lecture d'articles, rédaction de rapport, soutenance orale</w:t>
      </w:r>
      <w:r>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Compétences acquises :</w:t>
      </w:r>
    </w:p>
    <w:p w:rsidR="00A12F64" w:rsidRDefault="00702A44">
      <w:pPr>
        <w:spacing w:before="5" w:after="0" w:line="293" w:lineRule="exact"/>
        <w:ind w:right="1382"/>
        <w:rPr>
          <w:rFonts w:ascii="Times New Roman" w:eastAsia="Times New Roman" w:hAnsi="Times New Roman" w:cs="Times New Roman"/>
        </w:rPr>
      </w:pPr>
      <w:r>
        <w:rPr>
          <w:rFonts w:ascii="Times New Roman" w:eastAsia="Times New Roman" w:hAnsi="Times New Roman" w:cs="Times New Roman"/>
        </w:rPr>
        <w:t>Le stage doit être en rapport avec la spécialité préparée et le sujet est validé par l'équipe pédagogique.</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Le stage est effectué dans un laboratoire de recherche public ou privé.</w:t>
      </w:r>
    </w:p>
    <w:p w:rsidR="00A12F64" w:rsidRDefault="00702A44">
      <w:pPr>
        <w:tabs>
          <w:tab w:val="left" w:leader="underscore" w:pos="9590"/>
        </w:tabs>
        <w:spacing w:before="5" w:after="0" w:line="293" w:lineRule="exact"/>
        <w:rPr>
          <w:rFonts w:ascii="Times New Roman" w:eastAsia="Times New Roman" w:hAnsi="Times New Roman" w:cs="Times New Roman"/>
        </w:rPr>
      </w:pPr>
      <w:r>
        <w:rPr>
          <w:rFonts w:ascii="Times New Roman" w:eastAsia="Times New Roman" w:hAnsi="Times New Roman" w:cs="Times New Roman"/>
          <w:u w:val="single"/>
        </w:rPr>
        <w:t>L'étudiant devra rendre compte à un enseignant référant de l'avancement de so</w:t>
      </w:r>
      <w:r>
        <w:rPr>
          <w:rFonts w:ascii="Times New Roman" w:eastAsia="Times New Roman" w:hAnsi="Times New Roman" w:cs="Times New Roman"/>
          <w:u w:val="single"/>
        </w:rPr>
        <w:t>n stage.</w:t>
      </w:r>
      <w:r>
        <w:rPr>
          <w:rFonts w:ascii="Times New Roman" w:eastAsia="Times New Roman" w:hAnsi="Times New Roman" w:cs="Times New Roman"/>
        </w:rPr>
        <w:tab/>
      </w:r>
    </w:p>
    <w:tbl>
      <w:tblPr>
        <w:tblW w:w="0" w:type="auto"/>
        <w:tblInd w:w="40" w:type="dxa"/>
        <w:tblLayout w:type="fixed"/>
        <w:tblCellMar>
          <w:left w:w="40" w:type="dxa"/>
          <w:right w:w="40" w:type="dxa"/>
        </w:tblCellMar>
        <w:tblLook w:val="0000" w:firstRow="0" w:lastRow="0" w:firstColumn="0" w:lastColumn="0" w:noHBand="0" w:noVBand="0"/>
      </w:tblPr>
      <w:tblGrid>
        <w:gridCol w:w="4963"/>
        <w:gridCol w:w="4973"/>
      </w:tblGrid>
      <w:tr w:rsidR="00A12F64">
        <w:tblPrEx>
          <w:tblCellMar>
            <w:top w:w="0" w:type="dxa"/>
            <w:bottom w:w="0" w:type="dxa"/>
          </w:tblCellMar>
        </w:tblPrEx>
        <w:tc>
          <w:tcPr>
            <w:tcW w:w="9936" w:type="dxa"/>
            <w:gridSpan w:val="2"/>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Programme - descriptif :</w:t>
            </w:r>
          </w:p>
        </w:tc>
      </w:tr>
      <w:tr w:rsidR="00A12F64">
        <w:tblPrEx>
          <w:tblCellMar>
            <w:top w:w="0" w:type="dxa"/>
            <w:bottom w:w="0" w:type="dxa"/>
          </w:tblCellMar>
        </w:tblPrEx>
        <w:tc>
          <w:tcPr>
            <w:tcW w:w="9936" w:type="dxa"/>
            <w:gridSpan w:val="2"/>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Bibliographie :</w:t>
            </w:r>
          </w:p>
        </w:tc>
      </w:tr>
      <w:tr w:rsidR="00A12F64">
        <w:tblPrEx>
          <w:tblCellMar>
            <w:top w:w="0" w:type="dxa"/>
            <w:bottom w:w="0" w:type="dxa"/>
          </w:tblCellMar>
        </w:tblPrEx>
        <w:tc>
          <w:tcPr>
            <w:tcW w:w="4963" w:type="dxa"/>
            <w:tcBorders>
              <w:top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Volume des enseignements :</w:t>
            </w:r>
          </w:p>
        </w:tc>
        <w:tc>
          <w:tcPr>
            <w:tcW w:w="4973"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4963" w:type="dxa"/>
            <w:tcBorders>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Travaux Dirigés </w:t>
            </w:r>
            <w:r>
              <w:rPr>
                <w:rFonts w:ascii="Times New Roman" w:eastAsia="Times New Roman" w:hAnsi="Times New Roman" w:cs="Times New Roman"/>
                <w:lang w:val="de-DE" w:eastAsia="de-DE"/>
              </w:rPr>
              <w:t>(TD)</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Travaux Pratiques </w:t>
            </w:r>
            <w:r>
              <w:rPr>
                <w:rFonts w:ascii="Times New Roman" w:eastAsia="Times New Roman" w:hAnsi="Times New Roman" w:cs="Times New Roman"/>
                <w:lang w:val="de-DE" w:eastAsia="de-DE"/>
              </w:rPr>
              <w:t>(TP)</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6.00</w:t>
            </w:r>
          </w:p>
        </w:tc>
      </w:tr>
    </w:tbl>
    <w:p w:rsidR="00A12F64" w:rsidRDefault="00702A44">
      <w:pPr>
        <w:spacing w:after="0" w:line="240" w:lineRule="exact"/>
        <w:jc w:val="both"/>
        <w:rPr>
          <w:rFonts w:ascii="Times New Roman" w:eastAsia="Times New Roman" w:hAnsi="Times New Roman" w:cs="Times New Roman"/>
          <w:sz w:val="20"/>
          <w:szCs w:val="20"/>
        </w:rPr>
      </w:pPr>
    </w:p>
    <w:p w:rsidR="00A12F64" w:rsidRDefault="00702A44">
      <w:pPr>
        <w:spacing w:before="67"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546BB20A">
          <v:group id="_x0000_s1266" style="position:absolute;left:0;text-align:left;margin-left:0;margin-top:147.6pt;width:496.05pt;height:147.6pt;z-index:251771904;mso-wrap-distance-left:1.9pt;mso-wrap-distance-top:10.8pt;mso-wrap-distance-right:1.9pt;mso-position-horizontal-relative:margin" coordorigin="1133,12730" coordsize="9921,2952">
            <v:shape id="_x0000_s1267" type="#_x0000_t202" style="position:absolute;left:1133;top:12994;width:9921;height:2688"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A12F64">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042"/>
                            <w:ind w:left="3787"/>
                            <w:rPr>
                              <w:sz w:val="22"/>
                              <w:szCs w:val="22"/>
                            </w:rPr>
                          </w:pPr>
                          <w:r>
                            <w:rPr>
                              <w:rStyle w:val="CharStyle173"/>
                            </w:rPr>
                            <w:t>Epreuves 1ère session</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tcBorders>
                        </w:tcPr>
                        <w:p w:rsidR="00A12F64" w:rsidRDefault="00702A44">
                          <w:pPr>
                            <w:pStyle w:val="Style1042"/>
                            <w:rPr>
                              <w:sz w:val="22"/>
                              <w:szCs w:val="22"/>
                            </w:rPr>
                          </w:pPr>
                          <w:r>
                            <w:rPr>
                              <w:rStyle w:val="CharStyle173"/>
                            </w:rPr>
                            <w:t>Type d'évaluation</w:t>
                          </w:r>
                        </w:p>
                      </w:tc>
                      <w:tc>
                        <w:tcPr>
                          <w:tcW w:w="2477" w:type="dxa"/>
                          <w:tcBorders>
                            <w:top w:val="single" w:sz="6" w:space="0" w:color="auto"/>
                            <w:bottom w:val="single" w:sz="6" w:space="0" w:color="auto"/>
                          </w:tcBorders>
                        </w:tcPr>
                        <w:p w:rsidR="00A12F64" w:rsidRDefault="00702A44">
                          <w:pPr>
                            <w:pStyle w:val="Style1042"/>
                            <w:rPr>
                              <w:sz w:val="22"/>
                              <w:szCs w:val="22"/>
                            </w:rPr>
                          </w:pPr>
                          <w:r>
                            <w:rPr>
                              <w:rStyle w:val="CharStyle173"/>
                            </w:rPr>
                            <w:t>Détails éventuels</w:t>
                          </w:r>
                        </w:p>
                      </w:tc>
                      <w:tc>
                        <w:tcPr>
                          <w:tcW w:w="2482" w:type="dxa"/>
                          <w:tcBorders>
                            <w:top w:val="single" w:sz="6" w:space="0" w:color="auto"/>
                            <w:bottom w:val="single" w:sz="6" w:space="0" w:color="auto"/>
                          </w:tcBorders>
                        </w:tcPr>
                        <w:p w:rsidR="00A12F64" w:rsidRDefault="00702A44">
                          <w:pPr>
                            <w:pStyle w:val="Style1042"/>
                            <w:rPr>
                              <w:sz w:val="22"/>
                              <w:szCs w:val="22"/>
                            </w:rPr>
                          </w:pPr>
                          <w:r>
                            <w:rPr>
                              <w:rStyle w:val="CharStyle173"/>
                            </w:rPr>
                            <w:t>Durées</w:t>
                          </w:r>
                        </w:p>
                      </w:tc>
                      <w:tc>
                        <w:tcPr>
                          <w:tcW w:w="2482" w:type="dxa"/>
                          <w:tcBorders>
                            <w:top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Coefficients</w:t>
                          </w:r>
                        </w:p>
                      </w:tc>
                    </w:tr>
                    <w:tr w:rsidR="00A12F64">
                      <w:tblPrEx>
                        <w:tblCellMar>
                          <w:top w:w="0" w:type="dxa"/>
                          <w:bottom w:w="0" w:type="dxa"/>
                        </w:tblCellMar>
                      </w:tblPrEx>
                      <w:tc>
                        <w:tcPr>
                          <w:tcW w:w="2482" w:type="dxa"/>
                          <w:tcBorders>
                            <w:top w:val="single" w:sz="6" w:space="0" w:color="auto"/>
                            <w:left w:val="single" w:sz="6" w:space="0" w:color="auto"/>
                            <w:right w:val="single" w:sz="6" w:space="0" w:color="auto"/>
                          </w:tcBorders>
                        </w:tcPr>
                        <w:p w:rsidR="00A12F64" w:rsidRDefault="00702A44">
                          <w:pPr>
                            <w:pStyle w:val="Style1042"/>
                            <w:rPr>
                              <w:sz w:val="22"/>
                              <w:szCs w:val="22"/>
                            </w:rPr>
                          </w:pPr>
                          <w:r>
                            <w:rPr>
                              <w:rStyle w:val="CharStyle173"/>
                            </w:rPr>
                            <w:t>Encadrement et</w:t>
                          </w:r>
                        </w:p>
                      </w:tc>
                      <w:tc>
                        <w:tcPr>
                          <w:tcW w:w="2477" w:type="dxa"/>
                          <w:tcBorders>
                            <w:top w:val="single" w:sz="6" w:space="0" w:color="auto"/>
                            <w:left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right w:val="single" w:sz="6" w:space="0" w:color="auto"/>
                          </w:tcBorders>
                        </w:tcPr>
                        <w:p w:rsidR="00A12F64" w:rsidRDefault="00702A44">
                          <w:pPr>
                            <w:pStyle w:val="Style1042"/>
                            <w:rPr>
                              <w:sz w:val="22"/>
                              <w:szCs w:val="22"/>
                            </w:rPr>
                          </w:pPr>
                          <w:r>
                            <w:rPr>
                              <w:rStyle w:val="CharStyle173"/>
                            </w:rPr>
                            <w:t>0.6</w:t>
                          </w:r>
                        </w:p>
                      </w:tc>
                    </w:tr>
                    <w:tr w:rsidR="00A12F64">
                      <w:tblPrEx>
                        <w:tblCellMar>
                          <w:top w:w="0" w:type="dxa"/>
                          <w:bottom w:w="0" w:type="dxa"/>
                        </w:tblCellMar>
                      </w:tblPrEx>
                      <w:tc>
                        <w:tcPr>
                          <w:tcW w:w="2482" w:type="dxa"/>
                          <w:tcBorders>
                            <w:left w:val="single" w:sz="6" w:space="0" w:color="auto"/>
                            <w:right w:val="single" w:sz="6" w:space="0" w:color="auto"/>
                          </w:tcBorders>
                        </w:tcPr>
                        <w:p w:rsidR="00A12F64" w:rsidRDefault="00702A44">
                          <w:pPr>
                            <w:pStyle w:val="Style1042"/>
                            <w:rPr>
                              <w:sz w:val="22"/>
                              <w:szCs w:val="22"/>
                            </w:rPr>
                          </w:pPr>
                          <w:r>
                            <w:rPr>
                              <w:rStyle w:val="CharStyle173"/>
                            </w:rPr>
                            <w:t>évaluation par le maître</w:t>
                          </w:r>
                        </w:p>
                      </w:tc>
                      <w:tc>
                        <w:tcPr>
                          <w:tcW w:w="2477" w:type="dxa"/>
                          <w:tcBorders>
                            <w:left w:val="single" w:sz="6" w:space="0" w:color="auto"/>
                            <w:right w:val="single" w:sz="6" w:space="0" w:color="auto"/>
                          </w:tcBorders>
                        </w:tcPr>
                        <w:p w:rsidR="00A12F64" w:rsidRDefault="00702A44">
                          <w:pPr>
                            <w:pStyle w:val="Style300"/>
                          </w:pPr>
                        </w:p>
                      </w:tc>
                      <w:tc>
                        <w:tcPr>
                          <w:tcW w:w="2482" w:type="dxa"/>
                          <w:tcBorders>
                            <w:left w:val="single" w:sz="6" w:space="0" w:color="auto"/>
                            <w:right w:val="single" w:sz="6" w:space="0" w:color="auto"/>
                          </w:tcBorders>
                        </w:tcPr>
                        <w:p w:rsidR="00A12F64" w:rsidRDefault="00702A44">
                          <w:pPr>
                            <w:pStyle w:val="Style300"/>
                          </w:pPr>
                        </w:p>
                      </w:tc>
                      <w:tc>
                        <w:tcPr>
                          <w:tcW w:w="2482" w:type="dxa"/>
                          <w:tcBorders>
                            <w:left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2" w:type="dxa"/>
                          <w:tcBorders>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de stage</w:t>
                          </w:r>
                        </w:p>
                      </w:tc>
                      <w:tc>
                        <w:tcPr>
                          <w:tcW w:w="2477" w:type="dxa"/>
                          <w:tcBorders>
                            <w:left w:val="single" w:sz="6" w:space="0" w:color="auto"/>
                            <w:bottom w:val="single" w:sz="6" w:space="0" w:color="auto"/>
                            <w:right w:val="single" w:sz="6" w:space="0" w:color="auto"/>
                          </w:tcBorders>
                        </w:tcPr>
                        <w:p w:rsidR="00A12F64" w:rsidRDefault="00702A44">
                          <w:pPr>
                            <w:pStyle w:val="Style300"/>
                          </w:pPr>
                        </w:p>
                      </w:tc>
                      <w:tc>
                        <w:tcPr>
                          <w:tcW w:w="2482" w:type="dxa"/>
                          <w:tcBorders>
                            <w:left w:val="single" w:sz="6" w:space="0" w:color="auto"/>
                            <w:bottom w:val="single" w:sz="6" w:space="0" w:color="auto"/>
                            <w:right w:val="single" w:sz="6" w:space="0" w:color="auto"/>
                          </w:tcBorders>
                        </w:tcPr>
                        <w:p w:rsidR="00A12F64" w:rsidRDefault="00702A44">
                          <w:pPr>
                            <w:pStyle w:val="Style300"/>
                          </w:pPr>
                        </w:p>
                      </w:tc>
                      <w:tc>
                        <w:tcPr>
                          <w:tcW w:w="2482" w:type="dxa"/>
                          <w:tcBorders>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Mémoire</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0.2</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Soutenance</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0.2</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bl>
                  <w:p w:rsidR="00000000" w:rsidRDefault="00702A44"/>
                </w:txbxContent>
              </v:textbox>
            </v:shape>
            <v:shape id="_x0000_s1268" type="#_x0000_t202" style="position:absolute;left:1191;top:12730;width:5856;height:254" filled="f" strokecolor="white" strokeweight="0">
              <v:textbox inset="0,0,0,0">
                <w:txbxContent>
                  <w:p w:rsidR="00A12F64" w:rsidRDefault="00702A44">
                    <w:pPr>
                      <w:pStyle w:val="Style886"/>
                      <w:spacing w:line="240" w:lineRule="auto"/>
                      <w:jc w:val="both"/>
                      <w:rPr>
                        <w:sz w:val="22"/>
                        <w:szCs w:val="22"/>
                      </w:rPr>
                    </w:pPr>
                    <w:r w:rsidRPr="003B53DD">
                      <w:rPr>
                        <w:rStyle w:val="CharStyle173"/>
                        <w:lang w:eastAsia="en-US"/>
                      </w:rPr>
                      <w:t xml:space="preserve">Mode </w:t>
                    </w:r>
                    <w:r>
                      <w:rPr>
                        <w:rStyle w:val="CharStyle173"/>
                      </w:rPr>
                      <w:t>d'évaluation : Modalités de contrôle des connaissances</w:t>
                    </w:r>
                  </w:p>
                </w:txbxContent>
              </v:textbox>
            </v:shape>
            <w10:wrap type="topAndBottom" anchorx="margin"/>
          </v:group>
        </w:pict>
      </w:r>
      <w:r>
        <w:rPr>
          <w:rFonts w:ascii="Times New Roman" w:eastAsia="Times New Roman" w:hAnsi="Times New Roman" w:cs="Times New Roman"/>
        </w:rPr>
        <w:t>Répartitions des enseignements :</w:t>
      </w:r>
    </w:p>
    <w:p w:rsidR="00A12F64" w:rsidRDefault="00702A44">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273"/>
        <w:gridCol w:w="265"/>
        <w:gridCol w:w="533"/>
        <w:gridCol w:w="538"/>
        <w:gridCol w:w="538"/>
        <w:gridCol w:w="538"/>
        <w:gridCol w:w="65"/>
        <w:gridCol w:w="473"/>
        <w:gridCol w:w="533"/>
        <w:gridCol w:w="538"/>
        <w:gridCol w:w="538"/>
        <w:gridCol w:w="400"/>
        <w:gridCol w:w="138"/>
        <w:gridCol w:w="538"/>
        <w:gridCol w:w="533"/>
        <w:gridCol w:w="538"/>
        <w:gridCol w:w="739"/>
      </w:tblGrid>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CI</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DS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bl>
    <w:p w:rsidR="00A12F64" w:rsidRDefault="00702A44">
      <w:pPr>
        <w:spacing w:after="0" w:line="240" w:lineRule="exact"/>
        <w:rPr>
          <w:rFonts w:ascii="Times New Roman" w:eastAsia="Times New Roman" w:hAnsi="Times New Roman" w:cs="Times New Roman"/>
          <w:sz w:val="20"/>
          <w:szCs w:val="20"/>
        </w:rPr>
      </w:pPr>
    </w:p>
    <w:p w:rsidR="00A12F64" w:rsidRDefault="00702A44">
      <w:pPr>
        <w:spacing w:before="38"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A12F64">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ind w:left="2894"/>
              <w:rPr>
                <w:rFonts w:ascii="Times New Roman" w:eastAsia="Times New Roman" w:hAnsi="Times New Roman" w:cs="Times New Roman"/>
              </w:rPr>
            </w:pPr>
            <w:r>
              <w:rPr>
                <w:rFonts w:ascii="Times New Roman" w:eastAsia="Times New Roman" w:hAnsi="Times New Roman" w:cs="Times New Roman"/>
              </w:rPr>
              <w:t>Epreuves 2ème session (éventuellement)</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Durées</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Coefficients</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6" w:type="dxa"/>
            <w:tcBorders>
              <w:top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Informations</w:t>
            </w:r>
          </w:p>
        </w:tc>
        <w:tc>
          <w:tcPr>
            <w:tcW w:w="2477" w:type="dxa"/>
            <w:tcBorders>
              <w:top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Pas de session 2</w:t>
            </w:r>
          </w:p>
        </w:tc>
        <w:tc>
          <w:tcPr>
            <w:tcW w:w="4973" w:type="dxa"/>
            <w:gridSpan w:val="2"/>
            <w:tcBorders>
              <w:top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bl>
    <w:p w:rsidR="00A12F64" w:rsidRDefault="00702A44">
      <w:pPr>
        <w:spacing w:before="62" w:after="0"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complémentaires</w:t>
      </w:r>
      <w:proofErr w:type="gramEnd"/>
      <w:r>
        <w:rPr>
          <w:rFonts w:ascii="Times New Roman" w:eastAsia="Times New Roman" w:hAnsi="Times New Roman" w:cs="Times New Roman"/>
        </w:rPr>
        <w:t xml:space="preserve"> sur les</w:t>
      </w:r>
    </w:p>
    <w:p w:rsidR="00A12F64" w:rsidRDefault="00702A44">
      <w:pPr>
        <w:spacing w:before="43" w:after="0" w:line="240" w:lineRule="auto"/>
        <w:rPr>
          <w:rFonts w:ascii="Times New Roman" w:eastAsia="Times New Roman" w:hAnsi="Times New Roman" w:cs="Times New Roman"/>
        </w:rPr>
      </w:pPr>
      <w:r>
        <w:rPr>
          <w:rFonts w:ascii="Times New Roman" w:eastAsia="Times New Roman" w:hAnsi="Times New Roman" w:cs="Times New Roman"/>
        </w:rPr>
        <w:t>MCC :</w:t>
      </w:r>
    </w:p>
    <w:p w:rsidR="00A12F64" w:rsidRDefault="00702A44">
      <w:pPr>
        <w:spacing w:after="0" w:line="240" w:lineRule="exact"/>
        <w:rPr>
          <w:rFonts w:ascii="Times New Roman" w:eastAsia="Times New Roman" w:hAnsi="Times New Roman" w:cs="Times New Roman"/>
          <w:sz w:val="20"/>
          <w:szCs w:val="20"/>
        </w:rPr>
      </w:pPr>
    </w:p>
    <w:p w:rsidR="00A12F64" w:rsidRDefault="00702A44">
      <w:pPr>
        <w:spacing w:before="62" w:after="0" w:line="298" w:lineRule="exact"/>
        <w:rPr>
          <w:rFonts w:ascii="Times New Roman" w:eastAsia="Times New Roman" w:hAnsi="Times New Roman" w:cs="Times New Roman"/>
        </w:rPr>
      </w:pPr>
      <w:r>
        <w:rPr>
          <w:rFonts w:ascii="Times New Roman" w:eastAsia="Times New Roman" w:hAnsi="Times New Roman" w:cs="Times New Roman"/>
        </w:rPr>
        <w:t>Forme d'enseignement :</w:t>
      </w:r>
    </w:p>
    <w:p w:rsidR="00A12F64" w:rsidRDefault="00702A44">
      <w:pPr>
        <w:tabs>
          <w:tab w:val="left" w:leader="underscore" w:pos="2534"/>
        </w:tabs>
        <w:spacing w:after="0" w:line="298" w:lineRule="exact"/>
        <w:jc w:val="both"/>
        <w:rPr>
          <w:rFonts w:ascii="Times New Roman" w:eastAsia="Times New Roman" w:hAnsi="Times New Roman" w:cs="Times New Roman"/>
        </w:rPr>
      </w:pPr>
      <w:r>
        <w:rPr>
          <w:rFonts w:ascii="Times New Roman" w:eastAsia="Times New Roman" w:hAnsi="Times New Roman" w:cs="Times New Roman"/>
          <w:u w:val="single"/>
        </w:rPr>
        <w:t>Site de formation :</w:t>
      </w:r>
      <w:r>
        <w:rPr>
          <w:rFonts w:ascii="Times New Roman" w:eastAsia="Times New Roman" w:hAnsi="Times New Roman" w:cs="Times New Roman"/>
        </w:rPr>
        <w:tab/>
      </w:r>
      <w:r>
        <w:rPr>
          <w:rFonts w:ascii="Times New Roman" w:eastAsia="Times New Roman" w:hAnsi="Times New Roman" w:cs="Times New Roman"/>
          <w:u w:val="single"/>
        </w:rPr>
        <w:t>Université Bordeaux 1 (Talence)</w:t>
      </w:r>
    </w:p>
    <w:p w:rsidR="00A12F64" w:rsidRDefault="00702A44">
      <w:pPr>
        <w:spacing w:after="0" w:line="298" w:lineRule="exact"/>
        <w:rPr>
          <w:rFonts w:ascii="Times New Roman" w:eastAsia="Times New Roman" w:hAnsi="Times New Roman" w:cs="Times New Roman"/>
        </w:rPr>
      </w:pPr>
      <w:r>
        <w:rPr>
          <w:rFonts w:ascii="Times New Roman" w:eastAsia="Times New Roman" w:hAnsi="Times New Roman" w:cs="Times New Roman"/>
        </w:rPr>
        <w:t>Langue d'enseignement : Français + Anglais</w:t>
      </w:r>
    </w:p>
    <w:p w:rsidR="00A12F64" w:rsidRDefault="003B53DD">
      <w:pPr>
        <w:spacing w:before="53" w:after="0" w:line="240" w:lineRule="auto"/>
        <w:jc w:val="both"/>
        <w:rPr>
          <w:rFonts w:ascii="Times New Roman" w:eastAsia="Times New Roman" w:hAnsi="Times New Roman" w:cs="Times New Roman"/>
        </w:rPr>
      </w:pPr>
      <w:r>
        <w:rPr>
          <w:rFonts w:ascii="Times New Roman" w:eastAsia="Times New Roman" w:hAnsi="Times New Roman" w:cs="Times New Roman"/>
          <w:u w:val="single"/>
        </w:rPr>
        <w:br w:type="page"/>
      </w:r>
      <w:r>
        <w:rPr>
          <w:rFonts w:ascii="Times New Roman" w:eastAsia="Times New Roman" w:hAnsi="Times New Roman" w:cs="Times New Roman"/>
          <w:u w:val="single"/>
        </w:rPr>
        <w:lastRenderedPageBreak/>
        <w:t xml:space="preserve"> Libellé de </w:t>
      </w:r>
      <w:proofErr w:type="spellStart"/>
      <w:r>
        <w:rPr>
          <w:rFonts w:ascii="Times New Roman" w:eastAsia="Times New Roman" w:hAnsi="Times New Roman" w:cs="Times New Roman"/>
          <w:u w:val="single"/>
        </w:rPr>
        <w:t>l’ue</w:t>
      </w:r>
      <w:proofErr w:type="spellEnd"/>
      <w:r w:rsidR="00702A44">
        <w:rPr>
          <w:rFonts w:ascii="Times New Roman" w:eastAsia="Times New Roman" w:hAnsi="Times New Roman" w:cs="Times New Roman"/>
          <w:u w:val="single"/>
        </w:rPr>
        <w:t xml:space="preserve"> : Economie des Entreprises</w:t>
      </w:r>
    </w:p>
    <w:p w:rsidR="00A12F64" w:rsidRDefault="00702A44">
      <w:pPr>
        <w:spacing w:before="5" w:after="0" w:line="298" w:lineRule="exact"/>
        <w:ind w:right="6970"/>
        <w:jc w:val="both"/>
        <w:rPr>
          <w:rFonts w:ascii="Times New Roman" w:eastAsia="Times New Roman" w:hAnsi="Times New Roman" w:cs="Times New Roman"/>
        </w:rPr>
      </w:pPr>
      <w:r>
        <w:rPr>
          <w:rFonts w:ascii="Times New Roman" w:eastAsia="Times New Roman" w:hAnsi="Times New Roman" w:cs="Times New Roman"/>
        </w:rPr>
        <w:t xml:space="preserve">Libellé court : Jeu d'entreprise </w:t>
      </w: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J1IN0W15</w:t>
      </w:r>
    </w:p>
    <w:tbl>
      <w:tblPr>
        <w:tblW w:w="0" w:type="auto"/>
        <w:tblInd w:w="40" w:type="dxa"/>
        <w:tblLayout w:type="fixed"/>
        <w:tblCellMar>
          <w:left w:w="40" w:type="dxa"/>
          <w:right w:w="40" w:type="dxa"/>
        </w:tblCellMar>
        <w:tblLook w:val="0000" w:firstRow="0" w:lastRow="0" w:firstColumn="0" w:lastColumn="0" w:noHBand="0" w:noVBand="0"/>
      </w:tblPr>
      <w:tblGrid>
        <w:gridCol w:w="2515"/>
        <w:gridCol w:w="5837"/>
        <w:gridCol w:w="1354"/>
      </w:tblGrid>
      <w:tr w:rsidR="00A12F64">
        <w:tblPrEx>
          <w:tblCellMar>
            <w:top w:w="0" w:type="dxa"/>
            <w:bottom w:w="0" w:type="dxa"/>
          </w:tblCellMar>
        </w:tblPrEx>
        <w:tc>
          <w:tcPr>
            <w:tcW w:w="2515" w:type="dxa"/>
            <w:tcBorders>
              <w:top w:val="single" w:sz="6" w:space="0" w:color="auto"/>
              <w:left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Niveau : M2</w:t>
            </w:r>
          </w:p>
        </w:tc>
        <w:tc>
          <w:tcPr>
            <w:tcW w:w="5837" w:type="dxa"/>
            <w:tcBorders>
              <w:top w:val="single" w:sz="6" w:space="0" w:color="auto"/>
              <w:bottom w:val="single" w:sz="6" w:space="0" w:color="auto"/>
            </w:tcBorders>
          </w:tcPr>
          <w:p w:rsidR="00A12F64" w:rsidRDefault="00702A44">
            <w:pPr>
              <w:spacing w:after="0" w:line="240" w:lineRule="auto"/>
              <w:ind w:left="1824"/>
              <w:rPr>
                <w:rFonts w:ascii="Times New Roman" w:eastAsia="Times New Roman" w:hAnsi="Times New Roman" w:cs="Times New Roman"/>
              </w:rPr>
            </w:pPr>
            <w:r>
              <w:rPr>
                <w:rFonts w:ascii="Times New Roman" w:eastAsia="Times New Roman" w:hAnsi="Times New Roman" w:cs="Times New Roman"/>
              </w:rPr>
              <w:t xml:space="preserve">Période </w:t>
            </w:r>
            <w:proofErr w:type="gramStart"/>
            <w:r>
              <w:rPr>
                <w:rFonts w:ascii="Times New Roman" w:eastAsia="Times New Roman" w:hAnsi="Times New Roman" w:cs="Times New Roman"/>
              </w:rPr>
              <w:t>:Semestre</w:t>
            </w:r>
            <w:proofErr w:type="gramEnd"/>
            <w:r>
              <w:rPr>
                <w:rFonts w:ascii="Times New Roman" w:eastAsia="Times New Roman" w:hAnsi="Times New Roman" w:cs="Times New Roman"/>
              </w:rPr>
              <w:t xml:space="preserve"> de printemps</w:t>
            </w:r>
          </w:p>
        </w:tc>
        <w:tc>
          <w:tcPr>
            <w:tcW w:w="1354" w:type="dxa"/>
            <w:tcBorders>
              <w:top w:val="single" w:sz="6" w:space="0" w:color="auto"/>
              <w:bottom w:val="single" w:sz="6" w:space="0" w:color="auto"/>
            </w:tcBorders>
          </w:tcPr>
          <w:p w:rsidR="00A12F64" w:rsidRDefault="00702A44">
            <w:pPr>
              <w:spacing w:after="0" w:line="240" w:lineRule="auto"/>
              <w:ind w:left="384"/>
              <w:rPr>
                <w:rFonts w:ascii="Times New Roman" w:eastAsia="Times New Roman" w:hAnsi="Times New Roman" w:cs="Times New Roman"/>
              </w:rPr>
            </w:pPr>
            <w:r>
              <w:rPr>
                <w:rFonts w:ascii="Times New Roman" w:eastAsia="Times New Roman" w:hAnsi="Times New Roman" w:cs="Times New Roman"/>
              </w:rPr>
              <w:t xml:space="preserve">ECTS </w:t>
            </w:r>
            <w:proofErr w:type="gramStart"/>
            <w:r>
              <w:rPr>
                <w:rFonts w:ascii="Times New Roman" w:eastAsia="Times New Roman" w:hAnsi="Times New Roman" w:cs="Times New Roman"/>
              </w:rPr>
              <w:t>:3</w:t>
            </w:r>
            <w:proofErr w:type="gramEnd"/>
          </w:p>
        </w:tc>
      </w:tr>
      <w:tr w:rsidR="00A12F64">
        <w:tblPrEx>
          <w:tblCellMar>
            <w:top w:w="0" w:type="dxa"/>
            <w:bottom w:w="0" w:type="dxa"/>
          </w:tblCellMar>
        </w:tblPrEx>
        <w:tc>
          <w:tcPr>
            <w:tcW w:w="2515"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Responsable :</w:t>
            </w:r>
          </w:p>
        </w:tc>
        <w:tc>
          <w:tcPr>
            <w:tcW w:w="5837"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Frédéric POURTIER </w:t>
            </w:r>
            <w:r w:rsidRPr="003B53DD">
              <w:rPr>
                <w:rFonts w:ascii="Times New Roman" w:eastAsia="Times New Roman" w:hAnsi="Times New Roman" w:cs="Times New Roman"/>
                <w:lang w:eastAsia="en-US"/>
              </w:rPr>
              <w:t>(</w:t>
            </w:r>
            <w:hyperlink r:id="rId116" w:history="1">
              <w:r w:rsidRPr="003B53DD">
                <w:rPr>
                  <w:rFonts w:ascii="Times New Roman" w:eastAsia="Times New Roman" w:hAnsi="Times New Roman" w:cs="Times New Roman"/>
                  <w:u w:val="single"/>
                  <w:lang w:eastAsia="en-US"/>
                </w:rPr>
                <w:t>frederic.pourtier@labri.fr</w:t>
              </w:r>
            </w:hyperlink>
            <w:r w:rsidRPr="003B53DD">
              <w:rPr>
                <w:rFonts w:ascii="Times New Roman" w:eastAsia="Times New Roman" w:hAnsi="Times New Roman" w:cs="Times New Roman"/>
                <w:lang w:eastAsia="en-US"/>
              </w:rPr>
              <w:t>)</w:t>
            </w:r>
          </w:p>
        </w:tc>
        <w:tc>
          <w:tcPr>
            <w:tcW w:w="1354"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515"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Composante :</w:t>
            </w:r>
          </w:p>
        </w:tc>
        <w:tc>
          <w:tcPr>
            <w:tcW w:w="5837"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UFR DE MATHEMATIQUES ET INFORMATIQUE</w:t>
            </w:r>
          </w:p>
        </w:tc>
        <w:tc>
          <w:tcPr>
            <w:tcW w:w="1354"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515"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Discipline :</w:t>
            </w:r>
          </w:p>
        </w:tc>
        <w:tc>
          <w:tcPr>
            <w:tcW w:w="5837"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Informatique</w:t>
            </w:r>
          </w:p>
        </w:tc>
        <w:tc>
          <w:tcPr>
            <w:tcW w:w="1354"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515"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Public concerné :</w:t>
            </w:r>
          </w:p>
        </w:tc>
        <w:tc>
          <w:tcPr>
            <w:tcW w:w="5837"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Formation initiale + Formation continue</w:t>
            </w:r>
          </w:p>
        </w:tc>
        <w:tc>
          <w:tcPr>
            <w:tcW w:w="1354"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9706" w:type="dxa"/>
            <w:gridSpan w:val="3"/>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tc>
      </w:tr>
    </w:tbl>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Objectifs pédagogiques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Sensibiliser les étudiants aux problèmes de gestion et au langage comptable et financier. Ils sont confrontés à des états financiers (bilan, compte de résultat, tableaux de trésorerie) et doivent en tirer des prévisions budgétaires. Le jeu les sensibilise </w:t>
      </w:r>
      <w:r>
        <w:rPr>
          <w:rFonts w:ascii="Times New Roman" w:eastAsia="Times New Roman" w:hAnsi="Times New Roman" w:cs="Times New Roman"/>
        </w:rPr>
        <w:t>aussi à la nécessité d'appréhender un environnement concurrentiel</w:t>
      </w:r>
    </w:p>
    <w:p w:rsidR="00A12F64" w:rsidRDefault="00702A44">
      <w:pPr>
        <w:spacing w:before="5" w:after="0" w:line="293" w:lineRule="exact"/>
        <w:rPr>
          <w:rFonts w:ascii="Times New Roman" w:eastAsia="Times New Roman" w:hAnsi="Times New Roman" w:cs="Times New Roman"/>
        </w:rPr>
      </w:pPr>
      <w:r>
        <w:rPr>
          <w:rFonts w:ascii="Times New Roman" w:eastAsia="Times New Roman" w:hAnsi="Times New Roman" w:cs="Times New Roman"/>
        </w:rPr>
        <w:t>Compétences acquises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Lecture des bilans et comptes de résultat.</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Démarche budgétaire de base</w:t>
      </w:r>
    </w:p>
    <w:p w:rsidR="00A12F64" w:rsidRDefault="00702A44">
      <w:pPr>
        <w:tabs>
          <w:tab w:val="left" w:leader="underscore" w:pos="9355"/>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Seuil de rentabilité.</w:t>
      </w:r>
      <w:r>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Programme - descriptif :</w:t>
      </w:r>
    </w:p>
    <w:p w:rsidR="00A12F64" w:rsidRDefault="00702A44">
      <w:pPr>
        <w:spacing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rPr>
        <w:t>session</w:t>
      </w:r>
      <w:proofErr w:type="gramEnd"/>
      <w:r>
        <w:rPr>
          <w:rFonts w:ascii="Times New Roman" w:eastAsia="Times New Roman" w:hAnsi="Times New Roman" w:cs="Times New Roman"/>
        </w:rPr>
        <w:t xml:space="preserve"> de jeu en équipe avec rendu de prévisions financières par </w:t>
      </w:r>
      <w:proofErr w:type="spellStart"/>
      <w:r>
        <w:rPr>
          <w:rFonts w:ascii="Times New Roman" w:eastAsia="Times New Roman" w:hAnsi="Times New Roman" w:cs="Times New Roman"/>
        </w:rPr>
        <w:t>demi journée</w:t>
      </w:r>
      <w:proofErr w:type="spellEnd"/>
      <w:r>
        <w:rPr>
          <w:rFonts w:ascii="Times New Roman" w:eastAsia="Times New Roman" w:hAnsi="Times New Roman" w:cs="Times New Roman"/>
        </w:rPr>
        <w:t>. Les résultats sont sous forme de documents comptables à exploiter.</w:t>
      </w:r>
    </w:p>
    <w:p w:rsidR="00A12F64" w:rsidRDefault="00702A44">
      <w:pPr>
        <w:tabs>
          <w:tab w:val="left" w:leader="underscore" w:pos="9514"/>
        </w:tabs>
        <w:spacing w:after="0" w:line="298" w:lineRule="exact"/>
        <w:jc w:val="both"/>
        <w:rPr>
          <w:rFonts w:ascii="Times New Roman" w:eastAsia="Times New Roman" w:hAnsi="Times New Roman" w:cs="Times New Roman"/>
        </w:rPr>
      </w:pPr>
      <w:r>
        <w:rPr>
          <w:rFonts w:ascii="Times New Roman" w:eastAsia="Times New Roman" w:hAnsi="Times New Roman" w:cs="Times New Roman"/>
        </w:rPr>
        <w:t>Le jeu simule avec réalisme les aspects comptables, fiscaux et financiers d'une entreprise virtuelle.</w:t>
      </w:r>
      <w:r>
        <w:rPr>
          <w:rFonts w:ascii="Times New Roman" w:eastAsia="Times New Roman" w:hAnsi="Times New Roman" w:cs="Times New Roman"/>
        </w:rPr>
        <w:br/>
        <w:t>Il simu</w:t>
      </w:r>
      <w:r>
        <w:rPr>
          <w:rFonts w:ascii="Times New Roman" w:eastAsia="Times New Roman" w:hAnsi="Times New Roman" w:cs="Times New Roman"/>
        </w:rPr>
        <w:t>le de manière simplifiée mais suffisante les principes de gestion stratégique et commerciale.</w:t>
      </w:r>
      <w:r>
        <w:rPr>
          <w:rFonts w:ascii="Times New Roman" w:eastAsia="Times New Roman" w:hAnsi="Times New Roman" w:cs="Times New Roman"/>
        </w:rPr>
        <w:br/>
      </w:r>
      <w:r>
        <w:rPr>
          <w:rFonts w:ascii="Times New Roman" w:eastAsia="Times New Roman" w:hAnsi="Times New Roman" w:cs="Times New Roman"/>
          <w:u w:val="single"/>
        </w:rPr>
        <w:t>Le jeu est accompagné de séances de TD approfondissant certains thèmes financiers</w:t>
      </w:r>
      <w:r>
        <w:rPr>
          <w:rFonts w:ascii="Times New Roman" w:eastAsia="Times New Roman" w:hAnsi="Times New Roman" w:cs="Times New Roman"/>
        </w:rPr>
        <w:tab/>
      </w:r>
    </w:p>
    <w:tbl>
      <w:tblPr>
        <w:tblW w:w="0" w:type="auto"/>
        <w:tblInd w:w="40" w:type="dxa"/>
        <w:tblLayout w:type="fixed"/>
        <w:tblCellMar>
          <w:left w:w="40" w:type="dxa"/>
          <w:right w:w="40" w:type="dxa"/>
        </w:tblCellMar>
        <w:tblLook w:val="0000" w:firstRow="0" w:lastRow="0" w:firstColumn="0" w:lastColumn="0" w:noHBand="0" w:noVBand="0"/>
      </w:tblPr>
      <w:tblGrid>
        <w:gridCol w:w="4963"/>
        <w:gridCol w:w="4973"/>
      </w:tblGrid>
      <w:tr w:rsidR="00A12F64">
        <w:tblPrEx>
          <w:tblCellMar>
            <w:top w:w="0" w:type="dxa"/>
            <w:bottom w:w="0" w:type="dxa"/>
          </w:tblCellMar>
        </w:tblPrEx>
        <w:tc>
          <w:tcPr>
            <w:tcW w:w="9936" w:type="dxa"/>
            <w:gridSpan w:val="2"/>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Bibliographie :</w:t>
            </w:r>
          </w:p>
        </w:tc>
      </w:tr>
      <w:tr w:rsidR="00A12F64">
        <w:tblPrEx>
          <w:tblCellMar>
            <w:top w:w="0" w:type="dxa"/>
            <w:bottom w:w="0" w:type="dxa"/>
          </w:tblCellMar>
        </w:tblPrEx>
        <w:tc>
          <w:tcPr>
            <w:tcW w:w="4963" w:type="dxa"/>
            <w:tcBorders>
              <w:top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Volume des enseignements :</w:t>
            </w:r>
          </w:p>
        </w:tc>
        <w:tc>
          <w:tcPr>
            <w:tcW w:w="4973"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4963" w:type="dxa"/>
            <w:tcBorders>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A12F64" w:rsidRDefault="00702A44">
      <w:pPr>
        <w:spacing w:after="0" w:line="240" w:lineRule="exact"/>
        <w:jc w:val="both"/>
        <w:rPr>
          <w:rFonts w:ascii="Times New Roman" w:eastAsia="Times New Roman" w:hAnsi="Times New Roman" w:cs="Times New Roman"/>
          <w:sz w:val="20"/>
          <w:szCs w:val="20"/>
        </w:rPr>
      </w:pPr>
    </w:p>
    <w:p w:rsidR="00A12F64" w:rsidRDefault="00702A44">
      <w:pPr>
        <w:spacing w:before="67"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429A099E">
          <v:group id="_x0000_s1269" style="position:absolute;left:0;text-align:left;margin-left:0;margin-top:147.6pt;width:496.05pt;height:58.6pt;z-index:251772928;mso-wrap-distance-left:1.9pt;mso-wrap-distance-top:10.8pt;mso-wrap-distance-right:1.9pt;mso-position-horizontal-relative:margin" coordorigin="1133,14510" coordsize="9921,1172">
            <v:shape id="_x0000_s1270" type="#_x0000_t202" style="position:absolute;left:1133;top:14774;width:9921;height:908"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A12F64">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042"/>
                            <w:ind w:left="3787"/>
                            <w:rPr>
                              <w:sz w:val="22"/>
                              <w:szCs w:val="22"/>
                            </w:rPr>
                          </w:pPr>
                          <w:r>
                            <w:rPr>
                              <w:rStyle w:val="CharStyle173"/>
                            </w:rPr>
                            <w:t>Epreuves 1ère session</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Coefficients</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Contrôle Continu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01h00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w:t>
                          </w:r>
                        </w:p>
                      </w:tc>
                    </w:tr>
                  </w:tbl>
                  <w:p w:rsidR="00000000" w:rsidRDefault="00702A44"/>
                </w:txbxContent>
              </v:textbox>
            </v:shape>
            <v:shape id="_x0000_s1271" type="#_x0000_t202" style="position:absolute;left:1191;top:14510;width:5856;height:255" filled="f" strokecolor="white" strokeweight="0">
              <v:textbox inset="0,0,0,0">
                <w:txbxContent>
                  <w:p w:rsidR="00A12F64" w:rsidRDefault="00702A44">
                    <w:pPr>
                      <w:pStyle w:val="Style1141"/>
                      <w:spacing w:line="240" w:lineRule="auto"/>
                      <w:rPr>
                        <w:sz w:val="22"/>
                        <w:szCs w:val="22"/>
                      </w:rPr>
                    </w:pPr>
                    <w:r>
                      <w:rPr>
                        <w:rStyle w:val="CharStyle173"/>
                      </w:rPr>
                      <w:t>Mode d'évaluation : Modalités de contrôle des connaissances</w:t>
                    </w:r>
                  </w:p>
                </w:txbxContent>
              </v:textbox>
            </v:shape>
            <w10:wrap type="topAndBottom" anchorx="margin"/>
          </v:group>
        </w:pict>
      </w:r>
      <w:r>
        <w:rPr>
          <w:rFonts w:ascii="Times New Roman" w:eastAsia="Times New Roman" w:hAnsi="Times New Roman" w:cs="Times New Roman"/>
        </w:rPr>
        <w:t>Répartitions des enseignements :</w:t>
      </w:r>
    </w:p>
    <w:p w:rsidR="00A12F64" w:rsidRDefault="00702A44">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273"/>
        <w:gridCol w:w="265"/>
        <w:gridCol w:w="533"/>
        <w:gridCol w:w="538"/>
        <w:gridCol w:w="538"/>
        <w:gridCol w:w="538"/>
        <w:gridCol w:w="65"/>
        <w:gridCol w:w="473"/>
        <w:gridCol w:w="533"/>
        <w:gridCol w:w="538"/>
        <w:gridCol w:w="538"/>
        <w:gridCol w:w="400"/>
        <w:gridCol w:w="138"/>
        <w:gridCol w:w="538"/>
        <w:gridCol w:w="533"/>
        <w:gridCol w:w="538"/>
        <w:gridCol w:w="739"/>
      </w:tblGrid>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TD</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TP</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CI</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TDM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bl>
    <w:p w:rsidR="00A12F64" w:rsidRDefault="00702A44">
      <w:pPr>
        <w:spacing w:after="0" w:line="240" w:lineRule="exact"/>
        <w:rPr>
          <w:rFonts w:ascii="Times New Roman" w:eastAsia="Times New Roman" w:hAnsi="Times New Roman" w:cs="Times New Roman"/>
          <w:sz w:val="20"/>
          <w:szCs w:val="20"/>
        </w:rPr>
      </w:pPr>
    </w:p>
    <w:p w:rsidR="00A12F64" w:rsidRDefault="00702A44">
      <w:pPr>
        <w:spacing w:before="38"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A12F64">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ind w:left="2890"/>
              <w:rPr>
                <w:rFonts w:ascii="Times New Roman" w:eastAsia="Times New Roman" w:hAnsi="Times New Roman" w:cs="Times New Roman"/>
              </w:rPr>
            </w:pPr>
            <w:r>
              <w:rPr>
                <w:rFonts w:ascii="Times New Roman" w:eastAsia="Times New Roman" w:hAnsi="Times New Roman" w:cs="Times New Roman"/>
              </w:rPr>
              <w:t>Epreuves 2ème session (éventuellement)</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Durées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Coefficients</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01h00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bl>
    <w:p w:rsidR="00A12F64" w:rsidRDefault="00702A44">
      <w:pPr>
        <w:tabs>
          <w:tab w:val="left" w:pos="2549"/>
        </w:tabs>
        <w:spacing w:after="0" w:line="298" w:lineRule="exact"/>
        <w:jc w:val="both"/>
        <w:rPr>
          <w:rFonts w:ascii="Times New Roman" w:eastAsia="Times New Roman" w:hAnsi="Times New Roman" w:cs="Times New Roman"/>
        </w:rPr>
      </w:pPr>
      <w:r>
        <w:rPr>
          <w:rFonts w:ascii="Times New Roman" w:eastAsia="Times New Roman" w:hAnsi="Times New Roman" w:cs="Times New Roman"/>
        </w:rPr>
        <w:t>Informations</w:t>
      </w:r>
      <w:r>
        <w:rPr>
          <w:rFonts w:ascii="Times New Roman" w:eastAsia="Times New Roman" w:hAnsi="Times New Roman" w:cs="Times New Roman"/>
        </w:rPr>
        <w:tab/>
        <w:t>Pas de session 2</w:t>
      </w:r>
    </w:p>
    <w:p w:rsidR="00A12F64" w:rsidRDefault="00702A44">
      <w:pPr>
        <w:spacing w:after="0" w:line="298" w:lineRule="exact"/>
        <w:ind w:right="7373"/>
        <w:rPr>
          <w:rFonts w:ascii="Times New Roman" w:eastAsia="Times New Roman" w:hAnsi="Times New Roman" w:cs="Times New Roman"/>
        </w:rPr>
      </w:pPr>
      <w:proofErr w:type="gramStart"/>
      <w:r>
        <w:rPr>
          <w:rFonts w:ascii="Times New Roman" w:eastAsia="Times New Roman" w:hAnsi="Times New Roman" w:cs="Times New Roman"/>
        </w:rPr>
        <w:t>complémentaires</w:t>
      </w:r>
      <w:proofErr w:type="gramEnd"/>
      <w:r>
        <w:rPr>
          <w:rFonts w:ascii="Times New Roman" w:eastAsia="Times New Roman" w:hAnsi="Times New Roman" w:cs="Times New Roman"/>
        </w:rPr>
        <w:t xml:space="preserve"> sur les MCC :</w:t>
      </w:r>
    </w:p>
    <w:p w:rsidR="00A12F64" w:rsidRDefault="00702A44">
      <w:pPr>
        <w:spacing w:after="0" w:line="240" w:lineRule="exact"/>
        <w:rPr>
          <w:rFonts w:ascii="Times New Roman" w:eastAsia="Times New Roman" w:hAnsi="Times New Roman" w:cs="Times New Roman"/>
          <w:sz w:val="20"/>
          <w:szCs w:val="20"/>
        </w:rPr>
      </w:pPr>
    </w:p>
    <w:p w:rsidR="00A12F64" w:rsidRDefault="00702A44">
      <w:pPr>
        <w:spacing w:before="58" w:after="0" w:line="293" w:lineRule="exact"/>
        <w:rPr>
          <w:rFonts w:ascii="Times New Roman" w:eastAsia="Times New Roman" w:hAnsi="Times New Roman" w:cs="Times New Roman"/>
        </w:rPr>
      </w:pPr>
      <w:r>
        <w:rPr>
          <w:rFonts w:ascii="Times New Roman" w:eastAsia="Times New Roman" w:hAnsi="Times New Roman" w:cs="Times New Roman"/>
        </w:rPr>
        <w:t>Forme d'enseignement :   Enseignement présentiel</w:t>
      </w:r>
    </w:p>
    <w:p w:rsidR="00A12F64" w:rsidRDefault="00702A44">
      <w:pPr>
        <w:tabs>
          <w:tab w:val="left" w:pos="2534"/>
        </w:tabs>
        <w:spacing w:after="0" w:line="293" w:lineRule="exact"/>
        <w:jc w:val="both"/>
        <w:rPr>
          <w:rFonts w:ascii="Times New Roman" w:eastAsia="Times New Roman" w:hAnsi="Times New Roman" w:cs="Times New Roman"/>
        </w:rPr>
      </w:pPr>
      <w:r>
        <w:rPr>
          <w:rFonts w:ascii="Times New Roman" w:eastAsia="Times New Roman" w:hAnsi="Times New Roman" w:cs="Times New Roman"/>
        </w:rPr>
        <w:t>Site de formation :</w:t>
      </w:r>
      <w:r>
        <w:rPr>
          <w:rFonts w:ascii="Times New Roman" w:eastAsia="Times New Roman" w:hAnsi="Times New Roman" w:cs="Times New Roman"/>
        </w:rPr>
        <w:tab/>
        <w:t>Université Bordeaux 1 (Talence)</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Langue d'enseignement : Français</w:t>
      </w:r>
    </w:p>
    <w:p w:rsidR="00A12F64" w:rsidRDefault="003B53DD">
      <w:pPr>
        <w:tabs>
          <w:tab w:val="left" w:leader="underscore" w:pos="9638"/>
        </w:tabs>
        <w:spacing w:before="53"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br w:type="page"/>
      </w:r>
      <w:r>
        <w:rPr>
          <w:rFonts w:ascii="Times New Roman" w:eastAsia="Times New Roman" w:hAnsi="Times New Roman" w:cs="Times New Roman"/>
          <w:u w:val="single"/>
        </w:rPr>
        <w:lastRenderedPageBreak/>
        <w:t xml:space="preserve"> Libellé de </w:t>
      </w:r>
      <w:proofErr w:type="spellStart"/>
      <w:r>
        <w:rPr>
          <w:rFonts w:ascii="Times New Roman" w:eastAsia="Times New Roman" w:hAnsi="Times New Roman" w:cs="Times New Roman"/>
          <w:u w:val="single"/>
        </w:rPr>
        <w:t>l’ue</w:t>
      </w:r>
      <w:proofErr w:type="spellEnd"/>
      <w:r w:rsidR="00702A44">
        <w:rPr>
          <w:rFonts w:ascii="Times New Roman" w:eastAsia="Times New Roman" w:hAnsi="Times New Roman" w:cs="Times New Roman"/>
          <w:u w:val="single"/>
        </w:rPr>
        <w:t xml:space="preserve"> : Stage C++ (mise à niveau)</w:t>
      </w:r>
      <w:r w:rsidR="00702A44">
        <w:rPr>
          <w:rFonts w:ascii="Times New Roman" w:eastAsia="Times New Roman" w:hAnsi="Times New Roman" w:cs="Times New Roman"/>
        </w:rPr>
        <w:tab/>
      </w:r>
    </w:p>
    <w:p w:rsidR="00A12F64" w:rsidRPr="003B53DD" w:rsidRDefault="00702A44">
      <w:pPr>
        <w:spacing w:after="0" w:line="293" w:lineRule="exact"/>
        <w:rPr>
          <w:rFonts w:ascii="Times New Roman" w:eastAsia="Times New Roman" w:hAnsi="Times New Roman" w:cs="Times New Roman"/>
          <w:lang w:val="en-US"/>
        </w:rPr>
      </w:pPr>
      <w:proofErr w:type="spellStart"/>
      <w:r w:rsidRPr="003B53DD">
        <w:rPr>
          <w:rFonts w:ascii="Times New Roman" w:eastAsia="Times New Roman" w:hAnsi="Times New Roman" w:cs="Times New Roman"/>
          <w:lang w:val="en-US"/>
        </w:rPr>
        <w:t>Libellé</w:t>
      </w:r>
      <w:proofErr w:type="spellEnd"/>
      <w:r w:rsidRPr="003B53DD">
        <w:rPr>
          <w:rFonts w:ascii="Times New Roman" w:eastAsia="Times New Roman" w:hAnsi="Times New Roman" w:cs="Times New Roman"/>
          <w:lang w:val="en-US"/>
        </w:rPr>
        <w:t xml:space="preserve"> </w:t>
      </w:r>
      <w:proofErr w:type="gramStart"/>
      <w:r w:rsidRPr="003B53DD">
        <w:rPr>
          <w:rFonts w:ascii="Times New Roman" w:eastAsia="Times New Roman" w:hAnsi="Times New Roman" w:cs="Times New Roman"/>
          <w:lang w:val="en-US"/>
        </w:rPr>
        <w:t>court :</w:t>
      </w:r>
      <w:proofErr w:type="gramEnd"/>
      <w:r w:rsidRPr="003B53DD">
        <w:rPr>
          <w:rFonts w:ascii="Times New Roman" w:eastAsia="Times New Roman" w:hAnsi="Times New Roman" w:cs="Times New Roman"/>
          <w:lang w:val="en-US"/>
        </w:rPr>
        <w:t xml:space="preserve"> Stage C++</w:t>
      </w:r>
    </w:p>
    <w:p w:rsidR="00A12F64" w:rsidRPr="003B53DD" w:rsidRDefault="00702A44">
      <w:pPr>
        <w:tabs>
          <w:tab w:val="left" w:leader="underscore" w:pos="9629"/>
        </w:tabs>
        <w:spacing w:after="0" w:line="293" w:lineRule="exact"/>
        <w:jc w:val="both"/>
        <w:rPr>
          <w:rFonts w:ascii="Times New Roman" w:eastAsia="Times New Roman" w:hAnsi="Times New Roman" w:cs="Times New Roman"/>
          <w:lang w:val="en-US"/>
        </w:rPr>
      </w:pPr>
      <w:r w:rsidRPr="003B53DD">
        <w:rPr>
          <w:rFonts w:ascii="Times New Roman" w:eastAsia="Times New Roman" w:hAnsi="Times New Roman" w:cs="Times New Roman"/>
          <w:u w:val="single"/>
          <w:lang w:val="en-US"/>
        </w:rPr>
        <w:t xml:space="preserve">Code </w:t>
      </w:r>
      <w:proofErr w:type="spellStart"/>
      <w:r w:rsidRPr="003B53DD">
        <w:rPr>
          <w:rFonts w:ascii="Times New Roman" w:eastAsia="Times New Roman" w:hAnsi="Times New Roman" w:cs="Times New Roman"/>
          <w:u w:val="single"/>
          <w:lang w:val="en-US"/>
        </w:rPr>
        <w:t>ue</w:t>
      </w:r>
      <w:proofErr w:type="spellEnd"/>
      <w:r w:rsidRPr="003B53DD">
        <w:rPr>
          <w:rFonts w:ascii="Times New Roman" w:eastAsia="Times New Roman" w:hAnsi="Times New Roman" w:cs="Times New Roman"/>
          <w:u w:val="single"/>
          <w:lang w:val="en-US"/>
        </w:rPr>
        <w:t xml:space="preserve"> </w:t>
      </w:r>
      <w:proofErr w:type="spellStart"/>
      <w:r w:rsidRPr="003B53DD">
        <w:rPr>
          <w:rFonts w:ascii="Times New Roman" w:eastAsia="Times New Roman" w:hAnsi="Times New Roman" w:cs="Times New Roman"/>
          <w:u w:val="single"/>
          <w:lang w:val="en-US"/>
        </w:rPr>
        <w:t>Apogée</w:t>
      </w:r>
      <w:proofErr w:type="spellEnd"/>
      <w:r w:rsidRPr="003B53DD">
        <w:rPr>
          <w:rFonts w:ascii="Times New Roman" w:eastAsia="Times New Roman" w:hAnsi="Times New Roman" w:cs="Times New Roman"/>
          <w:u w:val="single"/>
          <w:lang w:val="en-US"/>
        </w:rPr>
        <w:t>: J1IN9W01</w:t>
      </w:r>
      <w:r w:rsidRPr="003B53DD">
        <w:rPr>
          <w:rFonts w:ascii="Times New Roman" w:eastAsia="Times New Roman" w:hAnsi="Times New Roman" w:cs="Times New Roman"/>
          <w:lang w:val="en-US"/>
        </w:rPr>
        <w:tab/>
      </w:r>
    </w:p>
    <w:p w:rsidR="00A12F64" w:rsidRDefault="00702A44">
      <w:pPr>
        <w:tabs>
          <w:tab w:val="left" w:leader="underscore" w:pos="4325"/>
          <w:tab w:val="left" w:leader="underscore" w:pos="8717"/>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Niveau : M2</w:t>
      </w:r>
      <w:r>
        <w:rPr>
          <w:rFonts w:ascii="Times New Roman" w:eastAsia="Times New Roman" w:hAnsi="Times New Roman" w:cs="Times New Roman"/>
        </w:rPr>
        <w:tab/>
      </w:r>
      <w:r>
        <w:rPr>
          <w:rFonts w:ascii="Times New Roman" w:eastAsia="Times New Roman" w:hAnsi="Times New Roman" w:cs="Times New Roman"/>
          <w:u w:val="single"/>
        </w:rPr>
        <w:t xml:space="preserve">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d'automne</w:t>
      </w:r>
      <w:r>
        <w:rPr>
          <w:rFonts w:ascii="Times New Roman" w:eastAsia="Times New Roman" w:hAnsi="Times New Roman" w:cs="Times New Roman"/>
        </w:rPr>
        <w:tab/>
      </w:r>
      <w:r>
        <w:rPr>
          <w:rFonts w:ascii="Times New Roman" w:eastAsia="Times New Roman" w:hAnsi="Times New Roman" w:cs="Times New Roman"/>
          <w:u w:val="single"/>
        </w:rPr>
        <w:t>ECTS :0</w:t>
      </w:r>
    </w:p>
    <w:p w:rsidR="00A12F64" w:rsidRDefault="00702A44">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 xml:space="preserve">Bruno PINAUD </w:t>
      </w:r>
      <w:r w:rsidRPr="003B53DD">
        <w:rPr>
          <w:rFonts w:ascii="Times New Roman" w:eastAsia="Times New Roman" w:hAnsi="Times New Roman" w:cs="Times New Roman"/>
          <w:lang w:eastAsia="en-US"/>
        </w:rPr>
        <w:t>(</w:t>
      </w:r>
      <w:hyperlink r:id="rId117" w:history="1">
        <w:r w:rsidRPr="003B53DD">
          <w:rPr>
            <w:rFonts w:ascii="Times New Roman" w:eastAsia="Times New Roman" w:hAnsi="Times New Roman" w:cs="Times New Roman"/>
            <w:u w:val="single"/>
            <w:lang w:eastAsia="en-US"/>
          </w:rPr>
          <w:t>bruno.pinaud@u-bordeaux1.fr</w:t>
        </w:r>
      </w:hyperlink>
      <w:r w:rsidRPr="003B53DD">
        <w:rPr>
          <w:rFonts w:ascii="Times New Roman" w:eastAsia="Times New Roman" w:hAnsi="Times New Roman" w:cs="Times New Roman"/>
          <w:lang w:eastAsia="en-US"/>
        </w:rPr>
        <w:t>)</w:t>
      </w:r>
    </w:p>
    <w:p w:rsidR="00A12F64" w:rsidRDefault="00702A44">
      <w:pPr>
        <w:tabs>
          <w:tab w:val="left" w:pos="2544"/>
        </w:tabs>
        <w:spacing w:before="5"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r>
        <w:rPr>
          <w:rFonts w:ascii="Times New Roman" w:eastAsia="Times New Roman" w:hAnsi="Times New Roman" w:cs="Times New Roman"/>
          <w:u w:val="single"/>
          <w:lang w:val="de-DE" w:eastAsia="de-DE"/>
        </w:rPr>
        <w:t xml:space="preserve">UFR </w:t>
      </w:r>
      <w:r>
        <w:rPr>
          <w:rFonts w:ascii="Times New Roman" w:eastAsia="Times New Roman" w:hAnsi="Times New Roman" w:cs="Times New Roman"/>
          <w:u w:val="single"/>
        </w:rPr>
        <w:t>DE MATHEMATIQUES ET INFORMATIQUE</w:t>
      </w:r>
    </w:p>
    <w:p w:rsidR="00A12F64" w:rsidRDefault="00702A44">
      <w:pPr>
        <w:tabs>
          <w:tab w:val="left" w:leader="underscore" w:pos="2558"/>
          <w:tab w:val="left" w:leader="underscore" w:pos="9590"/>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A12F64" w:rsidRDefault="00702A44">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Formation initiale + Formation continue</w:t>
      </w:r>
    </w:p>
    <w:p w:rsidR="00A12F64" w:rsidRDefault="00702A44">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w:t>
      </w:r>
      <w:r>
        <w:rPr>
          <w:rFonts w:ascii="Times New Roman" w:eastAsia="Times New Roman" w:hAnsi="Times New Roman" w:cs="Times New Roman"/>
        </w:rPr>
        <w:t>commandés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Algorithmique élémentaire et avancée, connaissance des concepts de la programmation à objets Objectifs pédagogiques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u w:val="single"/>
        </w:rPr>
        <w:t>Algorithmique élémentaire et avancée, connaissance des concepts de la programmation à objets</w:t>
      </w:r>
      <w:r>
        <w:rPr>
          <w:rFonts w:ascii="Times New Roman" w:eastAsia="Times New Roman" w:hAnsi="Times New Roman" w:cs="Times New Roman"/>
        </w:rPr>
        <w:t xml:space="preserve"> Compétences acquises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Autonome pour le développement de projet de plus grande envergure notamment pour d'autres UE enseignées en M2. Programme - descriptif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Autonome pour le développement de projet de plus grande envergure notamment pour d'autres UE</w:t>
      </w:r>
    </w:p>
    <w:p w:rsidR="00A12F64" w:rsidRDefault="00702A44">
      <w:pPr>
        <w:tabs>
          <w:tab w:val="left" w:leader="underscore" w:pos="9581"/>
        </w:tabs>
        <w:spacing w:before="5"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enseignées</w:t>
      </w:r>
      <w:proofErr w:type="gramEnd"/>
      <w:r>
        <w:rPr>
          <w:rFonts w:ascii="Times New Roman" w:eastAsia="Times New Roman" w:hAnsi="Times New Roman" w:cs="Times New Roman"/>
          <w:u w:val="single"/>
        </w:rPr>
        <w:t xml:space="preserve"> en M2.</w:t>
      </w:r>
      <w:r>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Bibliogr</w:t>
      </w:r>
      <w:r>
        <w:rPr>
          <w:rFonts w:ascii="Times New Roman" w:eastAsia="Times New Roman" w:hAnsi="Times New Roman" w:cs="Times New Roman"/>
        </w:rPr>
        <w:t>aphie :</w:t>
      </w:r>
    </w:p>
    <w:p w:rsidR="00A12F64" w:rsidRDefault="00702A44">
      <w:pPr>
        <w:spacing w:before="5" w:after="0" w:line="293" w:lineRule="exact"/>
        <w:ind w:right="5069"/>
        <w:rPr>
          <w:rFonts w:ascii="Times New Roman" w:eastAsia="Times New Roman" w:hAnsi="Times New Roman" w:cs="Times New Roman"/>
        </w:rPr>
      </w:pPr>
      <w:r>
        <w:rPr>
          <w:rFonts w:ascii="Times New Roman" w:eastAsia="Times New Roman" w:hAnsi="Times New Roman" w:cs="Times New Roman"/>
        </w:rPr>
        <w:t xml:space="preserve">Le langage et la bibliothèque C++, norme ISO Henri </w:t>
      </w:r>
      <w:proofErr w:type="spellStart"/>
      <w:r>
        <w:rPr>
          <w:rFonts w:ascii="Times New Roman" w:eastAsia="Times New Roman" w:hAnsi="Times New Roman" w:cs="Times New Roman"/>
        </w:rPr>
        <w:t>Garreta</w:t>
      </w:r>
      <w:proofErr w:type="spellEnd"/>
    </w:p>
    <w:p w:rsidR="00A12F64" w:rsidRPr="003B53DD" w:rsidRDefault="00702A44">
      <w:pPr>
        <w:spacing w:after="0" w:line="293" w:lineRule="exact"/>
        <w:rPr>
          <w:rFonts w:ascii="Times New Roman" w:eastAsia="Times New Roman" w:hAnsi="Times New Roman" w:cs="Times New Roman"/>
          <w:lang w:val="en-US"/>
        </w:rPr>
      </w:pPr>
      <w:proofErr w:type="gramStart"/>
      <w:r w:rsidRPr="003B53DD">
        <w:rPr>
          <w:rFonts w:ascii="Times New Roman" w:eastAsia="Times New Roman" w:hAnsi="Times New Roman" w:cs="Times New Roman"/>
          <w:lang w:val="en-US"/>
        </w:rPr>
        <w:t>ellipses</w:t>
      </w:r>
      <w:proofErr w:type="gramEnd"/>
      <w:r w:rsidRPr="003B53DD">
        <w:rPr>
          <w:rFonts w:ascii="Times New Roman" w:eastAsia="Times New Roman" w:hAnsi="Times New Roman" w:cs="Times New Roman"/>
          <w:lang w:val="en-US"/>
        </w:rPr>
        <w:t>, 2000</w:t>
      </w:r>
    </w:p>
    <w:p w:rsidR="00A12F64" w:rsidRPr="003B53DD" w:rsidRDefault="00702A44">
      <w:pPr>
        <w:spacing w:before="5" w:after="0" w:line="293" w:lineRule="exact"/>
        <w:rPr>
          <w:rFonts w:ascii="Times New Roman" w:eastAsia="Times New Roman" w:hAnsi="Times New Roman" w:cs="Times New Roman"/>
          <w:lang w:val="en-US"/>
        </w:rPr>
      </w:pPr>
      <w:r w:rsidRPr="003B53DD">
        <w:rPr>
          <w:rFonts w:ascii="Times New Roman" w:eastAsia="Times New Roman" w:hAnsi="Times New Roman" w:cs="Times New Roman"/>
          <w:lang w:val="en-US"/>
        </w:rPr>
        <w:t xml:space="preserve">C++ </w:t>
      </w:r>
      <w:proofErr w:type="spellStart"/>
      <w:r>
        <w:rPr>
          <w:rFonts w:ascii="Times New Roman" w:eastAsia="Times New Roman" w:hAnsi="Times New Roman" w:cs="Times New Roman"/>
          <w:lang w:val="de-DE" w:eastAsia="de-DE"/>
        </w:rPr>
        <w:t>Programming</w:t>
      </w:r>
      <w:proofErr w:type="spellEnd"/>
      <w:r>
        <w:rPr>
          <w:rFonts w:ascii="Times New Roman" w:eastAsia="Times New Roman" w:hAnsi="Times New Roman" w:cs="Times New Roman"/>
          <w:lang w:val="de-DE" w:eastAsia="de-DE"/>
        </w:rPr>
        <w:t xml:space="preserve"> </w:t>
      </w:r>
      <w:r w:rsidRPr="003B53DD">
        <w:rPr>
          <w:rFonts w:ascii="Times New Roman" w:eastAsia="Times New Roman" w:hAnsi="Times New Roman" w:cs="Times New Roman"/>
          <w:lang w:val="en-US"/>
        </w:rPr>
        <w:t xml:space="preserve">Language, </w:t>
      </w:r>
      <w:proofErr w:type="gramStart"/>
      <w:r w:rsidRPr="003B53DD">
        <w:rPr>
          <w:rFonts w:ascii="Times New Roman" w:eastAsia="Times New Roman" w:hAnsi="Times New Roman" w:cs="Times New Roman"/>
          <w:lang w:val="en-US"/>
        </w:rPr>
        <w:t>The</w:t>
      </w:r>
      <w:proofErr w:type="gramEnd"/>
      <w:r w:rsidRPr="003B53DD">
        <w:rPr>
          <w:rFonts w:ascii="Times New Roman" w:eastAsia="Times New Roman" w:hAnsi="Times New Roman" w:cs="Times New Roman"/>
          <w:lang w:val="en-US"/>
        </w:rPr>
        <w:t xml:space="preserve"> (3rd </w:t>
      </w:r>
      <w:r>
        <w:rPr>
          <w:rFonts w:ascii="Times New Roman" w:eastAsia="Times New Roman" w:hAnsi="Times New Roman" w:cs="Times New Roman"/>
          <w:lang w:val="de-DE" w:eastAsia="de-DE"/>
        </w:rPr>
        <w:t>Edition)</w:t>
      </w:r>
    </w:p>
    <w:p w:rsidR="00A12F64" w:rsidRPr="003B53DD" w:rsidRDefault="00702A44">
      <w:pPr>
        <w:spacing w:after="0" w:line="293" w:lineRule="exact"/>
        <w:rPr>
          <w:rFonts w:ascii="Times New Roman" w:eastAsia="Times New Roman" w:hAnsi="Times New Roman" w:cs="Times New Roman"/>
          <w:lang w:val="en-US"/>
        </w:rPr>
      </w:pPr>
      <w:proofErr w:type="spellStart"/>
      <w:r w:rsidRPr="003B53DD">
        <w:rPr>
          <w:rFonts w:ascii="Times New Roman" w:eastAsia="Times New Roman" w:hAnsi="Times New Roman" w:cs="Times New Roman"/>
          <w:lang w:val="en-US"/>
        </w:rPr>
        <w:t>Bjarne</w:t>
      </w:r>
      <w:proofErr w:type="spellEnd"/>
      <w:r w:rsidRPr="003B53DD">
        <w:rPr>
          <w:rFonts w:ascii="Times New Roman" w:eastAsia="Times New Roman" w:hAnsi="Times New Roman" w:cs="Times New Roman"/>
          <w:lang w:val="en-US"/>
        </w:rPr>
        <w:t xml:space="preserve"> </w:t>
      </w:r>
      <w:proofErr w:type="spellStart"/>
      <w:r w:rsidRPr="003B53DD">
        <w:rPr>
          <w:rFonts w:ascii="Times New Roman" w:eastAsia="Times New Roman" w:hAnsi="Times New Roman" w:cs="Times New Roman"/>
          <w:lang w:val="en-US"/>
        </w:rPr>
        <w:t>Stroustrup</w:t>
      </w:r>
      <w:proofErr w:type="spellEnd"/>
    </w:p>
    <w:p w:rsidR="00A12F64" w:rsidRPr="003B53DD" w:rsidRDefault="00702A44">
      <w:pPr>
        <w:spacing w:after="0" w:line="293" w:lineRule="exact"/>
        <w:rPr>
          <w:rFonts w:ascii="Times New Roman" w:eastAsia="Times New Roman" w:hAnsi="Times New Roman" w:cs="Times New Roman"/>
          <w:lang w:val="en-US"/>
        </w:rPr>
      </w:pPr>
      <w:r w:rsidRPr="003B53DD">
        <w:rPr>
          <w:rFonts w:ascii="Times New Roman" w:eastAsia="Times New Roman" w:hAnsi="Times New Roman" w:cs="Times New Roman"/>
          <w:lang w:val="en-US"/>
        </w:rPr>
        <w:t>Addison-Wesley, 2000</w:t>
      </w:r>
    </w:p>
    <w:p w:rsidR="00A12F64" w:rsidRPr="003B53DD" w:rsidRDefault="00702A44">
      <w:pPr>
        <w:spacing w:after="0" w:line="293" w:lineRule="exact"/>
        <w:rPr>
          <w:rFonts w:ascii="Times New Roman" w:eastAsia="Times New Roman" w:hAnsi="Times New Roman" w:cs="Times New Roman"/>
          <w:lang w:val="en-US"/>
        </w:rPr>
      </w:pPr>
      <w:r w:rsidRPr="003B53DD">
        <w:rPr>
          <w:rFonts w:ascii="Times New Roman" w:eastAsia="Times New Roman" w:hAnsi="Times New Roman" w:cs="Times New Roman"/>
          <w:lang w:val="en-US"/>
        </w:rPr>
        <w:t>ISBN 0-201-88954-4 and 0-201-70073-5</w:t>
      </w:r>
    </w:p>
    <w:p w:rsidR="00A12F64" w:rsidRDefault="00702A44">
      <w:pPr>
        <w:spacing w:before="38" w:after="0" w:line="240" w:lineRule="auto"/>
        <w:jc w:val="both"/>
        <w:rPr>
          <w:rFonts w:ascii="Times New Roman" w:eastAsia="Times New Roman" w:hAnsi="Times New Roman" w:cs="Times New Roman"/>
        </w:rPr>
      </w:pPr>
      <w:r>
        <w:rPr>
          <w:rFonts w:ascii="Times New Roman" w:eastAsia="Times New Roman" w:hAnsi="Times New Roman" w:cs="Times New Roman"/>
        </w:rPr>
        <w:t>Volume des enseignements :</w:t>
      </w:r>
    </w:p>
    <w:p w:rsidR="00A12F64" w:rsidRDefault="00702A44">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A12F64">
        <w:tblPrEx>
          <w:tblCellMar>
            <w:top w:w="0" w:type="dxa"/>
            <w:bottom w:w="0" w:type="dxa"/>
          </w:tblCellMar>
        </w:tblPrEx>
        <w:tc>
          <w:tcPr>
            <w:tcW w:w="4958" w:type="dxa"/>
            <w:tcBorders>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w:t>
            </w:r>
            <w:r>
              <w:rPr>
                <w:rFonts w:ascii="Times New Roman" w:eastAsia="Times New Roman" w:hAnsi="Times New Roman" w:cs="Times New Roman"/>
              </w:rPr>
              <w:t>tiel</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A12F64" w:rsidRDefault="00702A44">
      <w:pPr>
        <w:spacing w:after="0" w:line="240" w:lineRule="exact"/>
        <w:jc w:val="both"/>
        <w:rPr>
          <w:rFonts w:ascii="Times New Roman" w:eastAsia="Times New Roman" w:hAnsi="Times New Roman" w:cs="Times New Roman"/>
          <w:sz w:val="20"/>
          <w:szCs w:val="20"/>
        </w:rPr>
      </w:pPr>
    </w:p>
    <w:p w:rsidR="00A12F64" w:rsidRDefault="00702A44">
      <w:pPr>
        <w:spacing w:before="67"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2A6FC007">
          <v:group id="_x0000_s1272" style="position:absolute;left:0;text-align:left;margin-left:0;margin-top:147.35pt;width:496.05pt;height:73.45pt;z-index:251773952;mso-wrap-distance-left:1.9pt;mso-wrap-distance-top:10.8pt;mso-wrap-distance-right:1.9pt;mso-position-horizontal-relative:margin" coordorigin="1133,14213" coordsize="9921,1469">
            <v:shape id="_x0000_s1273" type="#_x0000_t202" style="position:absolute;left:1133;top:14477;width:9921;height:1205"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A12F64">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042"/>
                            <w:ind w:left="3787"/>
                            <w:rPr>
                              <w:sz w:val="22"/>
                              <w:szCs w:val="22"/>
                            </w:rPr>
                          </w:pPr>
                          <w:r>
                            <w:rPr>
                              <w:rStyle w:val="CharStyle173"/>
                            </w:rPr>
                            <w:t>Epreuves 1ère session</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Coefficients</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bl>
                  <w:p w:rsidR="00000000" w:rsidRDefault="00702A44"/>
                </w:txbxContent>
              </v:textbox>
            </v:shape>
            <v:shape id="_x0000_s1274" type="#_x0000_t202" style="position:absolute;left:1191;top:14213;width:5856;height:254" filled="f" strokecolor="white" strokeweight="0">
              <v:textbox inset="0,0,0,0">
                <w:txbxContent>
                  <w:p w:rsidR="00A12F64" w:rsidRDefault="00702A44">
                    <w:pPr>
                      <w:pStyle w:val="Style886"/>
                      <w:spacing w:line="240" w:lineRule="auto"/>
                      <w:jc w:val="both"/>
                      <w:rPr>
                        <w:sz w:val="22"/>
                        <w:szCs w:val="22"/>
                      </w:rPr>
                    </w:pPr>
                    <w:r w:rsidRPr="003B53DD">
                      <w:rPr>
                        <w:rStyle w:val="CharStyle173"/>
                        <w:lang w:eastAsia="en-US"/>
                      </w:rPr>
                      <w:t xml:space="preserve">Mode </w:t>
                    </w:r>
                    <w:r>
                      <w:rPr>
                        <w:rStyle w:val="CharStyle173"/>
                      </w:rPr>
                      <w:t>d'évaluation : Modalités de contrôle des connaissances</w:t>
                    </w:r>
                  </w:p>
                </w:txbxContent>
              </v:textbox>
            </v:shape>
            <w10:wrap type="topAndBottom" anchorx="margin"/>
          </v:group>
        </w:pict>
      </w:r>
      <w:r>
        <w:rPr>
          <w:rFonts w:ascii="Times New Roman" w:eastAsia="Times New Roman" w:hAnsi="Times New Roman" w:cs="Times New Roman"/>
        </w:rPr>
        <w:t>Répartitions des enseignements :</w:t>
      </w:r>
    </w:p>
    <w:p w:rsidR="00A12F64" w:rsidRDefault="00702A44">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273"/>
        <w:gridCol w:w="265"/>
        <w:gridCol w:w="533"/>
        <w:gridCol w:w="538"/>
        <w:gridCol w:w="538"/>
        <w:gridCol w:w="538"/>
        <w:gridCol w:w="65"/>
        <w:gridCol w:w="473"/>
        <w:gridCol w:w="533"/>
        <w:gridCol w:w="538"/>
        <w:gridCol w:w="538"/>
        <w:gridCol w:w="400"/>
        <w:gridCol w:w="138"/>
        <w:gridCol w:w="538"/>
        <w:gridCol w:w="533"/>
        <w:gridCol w:w="538"/>
        <w:gridCol w:w="739"/>
      </w:tblGrid>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CI</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16h00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DS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00h00</w:t>
            </w: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bl>
    <w:p w:rsidR="00A12F64" w:rsidRDefault="00702A44">
      <w:pPr>
        <w:spacing w:after="0" w:line="240" w:lineRule="exact"/>
        <w:rPr>
          <w:rFonts w:ascii="Times New Roman" w:eastAsia="Times New Roman" w:hAnsi="Times New Roman" w:cs="Times New Roman"/>
          <w:sz w:val="20"/>
          <w:szCs w:val="20"/>
        </w:rPr>
      </w:pPr>
    </w:p>
    <w:p w:rsidR="00A12F64" w:rsidRDefault="00702A44">
      <w:pPr>
        <w:spacing w:before="38"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A12F64">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ind w:left="2890"/>
              <w:rPr>
                <w:rFonts w:ascii="Times New Roman" w:eastAsia="Times New Roman" w:hAnsi="Times New Roman" w:cs="Times New Roman"/>
              </w:rPr>
            </w:pPr>
            <w:r>
              <w:rPr>
                <w:rFonts w:ascii="Times New Roman" w:eastAsia="Times New Roman" w:hAnsi="Times New Roman" w:cs="Times New Roman"/>
              </w:rPr>
              <w:t>Epreuves 2ème session (éventuellement)</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Durées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Coefficients</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bl>
    <w:p w:rsidR="00A12F64" w:rsidRDefault="00702A44">
      <w:pPr>
        <w:tabs>
          <w:tab w:val="left" w:pos="2549"/>
        </w:tabs>
        <w:spacing w:after="0" w:line="293" w:lineRule="exact"/>
        <w:jc w:val="both"/>
        <w:rPr>
          <w:rFonts w:ascii="Times New Roman" w:eastAsia="Times New Roman" w:hAnsi="Times New Roman" w:cs="Times New Roman"/>
        </w:rPr>
      </w:pPr>
      <w:r>
        <w:rPr>
          <w:rFonts w:ascii="Times New Roman" w:eastAsia="Times New Roman" w:hAnsi="Times New Roman" w:cs="Times New Roman"/>
        </w:rPr>
        <w:t>Informations</w:t>
      </w:r>
      <w:r>
        <w:rPr>
          <w:rFonts w:ascii="Times New Roman" w:eastAsia="Times New Roman" w:hAnsi="Times New Roman" w:cs="Times New Roman"/>
        </w:rPr>
        <w:tab/>
        <w:t>Pas de contrôle des connaissances, il s'agit d'un stage intensif de mise à</w:t>
      </w:r>
    </w:p>
    <w:p w:rsidR="00A12F64" w:rsidRDefault="00702A44">
      <w:pPr>
        <w:spacing w:after="0" w:line="293" w:lineRule="exact"/>
        <w:rPr>
          <w:rFonts w:ascii="Times New Roman" w:eastAsia="Times New Roman" w:hAnsi="Times New Roman" w:cs="Times New Roman"/>
        </w:rPr>
      </w:pPr>
      <w:proofErr w:type="gramStart"/>
      <w:r>
        <w:rPr>
          <w:rFonts w:ascii="Times New Roman" w:eastAsia="Times New Roman" w:hAnsi="Times New Roman" w:cs="Times New Roman"/>
        </w:rPr>
        <w:t>complémentaires</w:t>
      </w:r>
      <w:proofErr w:type="gramEnd"/>
      <w:r>
        <w:rPr>
          <w:rFonts w:ascii="Times New Roman" w:eastAsia="Times New Roman" w:hAnsi="Times New Roman" w:cs="Times New Roman"/>
        </w:rPr>
        <w:t xml:space="preserve"> sur les   niveau (16h de TDM réparties sur la semaine).</w:t>
      </w:r>
    </w:p>
    <w:p w:rsidR="00A12F64" w:rsidRDefault="00702A44">
      <w:pPr>
        <w:spacing w:before="29" w:after="0" w:line="240" w:lineRule="auto"/>
        <w:rPr>
          <w:rFonts w:ascii="Times New Roman" w:eastAsia="Times New Roman" w:hAnsi="Times New Roman" w:cs="Times New Roman"/>
        </w:rPr>
      </w:pPr>
      <w:r>
        <w:rPr>
          <w:rFonts w:ascii="Times New Roman" w:eastAsia="Times New Roman" w:hAnsi="Times New Roman" w:cs="Times New Roman"/>
        </w:rPr>
        <w:t>MCC :</w:t>
      </w:r>
    </w:p>
    <w:p w:rsidR="00A12F64" w:rsidRDefault="00702A44">
      <w:pPr>
        <w:spacing w:after="0" w:line="240" w:lineRule="exact"/>
        <w:rPr>
          <w:rFonts w:ascii="Times New Roman" w:eastAsia="Times New Roman" w:hAnsi="Times New Roman" w:cs="Times New Roman"/>
          <w:sz w:val="20"/>
          <w:szCs w:val="20"/>
        </w:rPr>
      </w:pPr>
    </w:p>
    <w:p w:rsidR="00A12F64" w:rsidRDefault="00702A44">
      <w:pPr>
        <w:spacing w:before="72" w:after="0" w:line="293" w:lineRule="exact"/>
        <w:rPr>
          <w:rFonts w:ascii="Times New Roman" w:eastAsia="Times New Roman" w:hAnsi="Times New Roman" w:cs="Times New Roman"/>
        </w:rPr>
      </w:pPr>
      <w:r>
        <w:rPr>
          <w:rFonts w:ascii="Times New Roman" w:eastAsia="Times New Roman" w:hAnsi="Times New Roman" w:cs="Times New Roman"/>
        </w:rPr>
        <w:t>Forme d'enseignement :   Enseignement présentiel</w:t>
      </w:r>
    </w:p>
    <w:p w:rsidR="00A12F64" w:rsidRDefault="00702A44">
      <w:pPr>
        <w:tabs>
          <w:tab w:val="left" w:leader="underscore" w:pos="2534"/>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Site de formation :</w:t>
      </w:r>
      <w:r>
        <w:rPr>
          <w:rFonts w:ascii="Times New Roman" w:eastAsia="Times New Roman" w:hAnsi="Times New Roman" w:cs="Times New Roman"/>
        </w:rPr>
        <w:tab/>
      </w:r>
      <w:r>
        <w:rPr>
          <w:rFonts w:ascii="Times New Roman" w:eastAsia="Times New Roman" w:hAnsi="Times New Roman" w:cs="Times New Roman"/>
          <w:u w:val="single"/>
        </w:rPr>
        <w:t>Université Bordeaux 1 (Talence)</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Langue d'enseignement : Français</w:t>
      </w:r>
    </w:p>
    <w:p w:rsidR="00A12F64" w:rsidRDefault="003B53DD">
      <w:pPr>
        <w:tabs>
          <w:tab w:val="left" w:leader="underscore" w:pos="9638"/>
        </w:tabs>
        <w:spacing w:before="53"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br w:type="page"/>
      </w:r>
      <w:r>
        <w:rPr>
          <w:rFonts w:ascii="Times New Roman" w:eastAsia="Times New Roman" w:hAnsi="Times New Roman" w:cs="Times New Roman"/>
          <w:u w:val="single"/>
        </w:rPr>
        <w:lastRenderedPageBreak/>
        <w:t xml:space="preserve"> Libellé de </w:t>
      </w:r>
      <w:proofErr w:type="spellStart"/>
      <w:r>
        <w:rPr>
          <w:rFonts w:ascii="Times New Roman" w:eastAsia="Times New Roman" w:hAnsi="Times New Roman" w:cs="Times New Roman"/>
          <w:u w:val="single"/>
        </w:rPr>
        <w:t>l’ue</w:t>
      </w:r>
      <w:proofErr w:type="spellEnd"/>
      <w:r w:rsidR="00702A44">
        <w:rPr>
          <w:rFonts w:ascii="Times New Roman" w:eastAsia="Times New Roman" w:hAnsi="Times New Roman" w:cs="Times New Roman"/>
          <w:u w:val="single"/>
        </w:rPr>
        <w:t xml:space="preserve"> : Vérification logicielle (Software </w:t>
      </w:r>
      <w:proofErr w:type="spellStart"/>
      <w:r w:rsidR="00702A44" w:rsidRPr="003B53DD">
        <w:rPr>
          <w:rFonts w:ascii="Times New Roman" w:eastAsia="Times New Roman" w:hAnsi="Times New Roman" w:cs="Times New Roman"/>
          <w:u w:val="single"/>
          <w:lang w:eastAsia="en-US"/>
        </w:rPr>
        <w:t>verification</w:t>
      </w:r>
      <w:proofErr w:type="spellEnd"/>
      <w:r w:rsidR="00702A44" w:rsidRPr="003B53DD">
        <w:rPr>
          <w:rFonts w:ascii="Times New Roman" w:eastAsia="Times New Roman" w:hAnsi="Times New Roman" w:cs="Times New Roman"/>
          <w:u w:val="single"/>
          <w:lang w:eastAsia="en-US"/>
        </w:rPr>
        <w:t>)</w:t>
      </w:r>
      <w:r w:rsidR="00702A44" w:rsidRPr="003B53DD">
        <w:rPr>
          <w:rFonts w:ascii="Times New Roman" w:eastAsia="Times New Roman" w:hAnsi="Times New Roman" w:cs="Times New Roman"/>
          <w:lang w:eastAsia="en-US"/>
        </w:rPr>
        <w:tab/>
      </w:r>
    </w:p>
    <w:p w:rsidR="00A12F64" w:rsidRPr="003B53DD" w:rsidRDefault="00702A44">
      <w:pPr>
        <w:spacing w:after="0" w:line="293" w:lineRule="exact"/>
        <w:rPr>
          <w:rFonts w:ascii="Times New Roman" w:eastAsia="Times New Roman" w:hAnsi="Times New Roman" w:cs="Times New Roman"/>
          <w:lang w:val="en-US"/>
        </w:rPr>
      </w:pPr>
      <w:proofErr w:type="spellStart"/>
      <w:r w:rsidRPr="003B53DD">
        <w:rPr>
          <w:rFonts w:ascii="Times New Roman" w:eastAsia="Times New Roman" w:hAnsi="Times New Roman" w:cs="Times New Roman"/>
          <w:lang w:val="en-US"/>
        </w:rPr>
        <w:t>Libellé</w:t>
      </w:r>
      <w:proofErr w:type="spellEnd"/>
      <w:r w:rsidRPr="003B53DD">
        <w:rPr>
          <w:rFonts w:ascii="Times New Roman" w:eastAsia="Times New Roman" w:hAnsi="Times New Roman" w:cs="Times New Roman"/>
          <w:lang w:val="en-US"/>
        </w:rPr>
        <w:t xml:space="preserve"> </w:t>
      </w:r>
      <w:proofErr w:type="gramStart"/>
      <w:r w:rsidRPr="003B53DD">
        <w:rPr>
          <w:rFonts w:ascii="Times New Roman" w:eastAsia="Times New Roman" w:hAnsi="Times New Roman" w:cs="Times New Roman"/>
          <w:lang w:val="en-US"/>
        </w:rPr>
        <w:t>court :</w:t>
      </w:r>
      <w:proofErr w:type="gramEnd"/>
      <w:r w:rsidRPr="003B53DD">
        <w:rPr>
          <w:rFonts w:ascii="Times New Roman" w:eastAsia="Times New Roman" w:hAnsi="Times New Roman" w:cs="Times New Roman"/>
          <w:lang w:val="en-US"/>
        </w:rPr>
        <w:t xml:space="preserve"> Software </w:t>
      </w:r>
      <w:r>
        <w:rPr>
          <w:rFonts w:ascii="Times New Roman" w:eastAsia="Times New Roman" w:hAnsi="Times New Roman" w:cs="Times New Roman"/>
          <w:lang w:val="en-US" w:eastAsia="en-US"/>
        </w:rPr>
        <w:t>verification</w:t>
      </w:r>
    </w:p>
    <w:p w:rsidR="00A12F64" w:rsidRPr="003B53DD" w:rsidRDefault="00702A44">
      <w:pPr>
        <w:tabs>
          <w:tab w:val="left" w:leader="underscore" w:pos="9629"/>
        </w:tabs>
        <w:spacing w:after="0" w:line="293" w:lineRule="exact"/>
        <w:jc w:val="both"/>
        <w:rPr>
          <w:rFonts w:ascii="Times New Roman" w:eastAsia="Times New Roman" w:hAnsi="Times New Roman" w:cs="Times New Roman"/>
          <w:lang w:val="en-US"/>
        </w:rPr>
      </w:pPr>
      <w:r w:rsidRPr="003B53DD">
        <w:rPr>
          <w:rFonts w:ascii="Times New Roman" w:eastAsia="Times New Roman" w:hAnsi="Times New Roman" w:cs="Times New Roman"/>
          <w:u w:val="single"/>
          <w:lang w:val="en-US"/>
        </w:rPr>
        <w:t xml:space="preserve">Code </w:t>
      </w:r>
      <w:proofErr w:type="spellStart"/>
      <w:r w:rsidRPr="003B53DD">
        <w:rPr>
          <w:rFonts w:ascii="Times New Roman" w:eastAsia="Times New Roman" w:hAnsi="Times New Roman" w:cs="Times New Roman"/>
          <w:u w:val="single"/>
          <w:lang w:val="en-US"/>
        </w:rPr>
        <w:t>ue</w:t>
      </w:r>
      <w:proofErr w:type="spellEnd"/>
      <w:r w:rsidRPr="003B53DD">
        <w:rPr>
          <w:rFonts w:ascii="Times New Roman" w:eastAsia="Times New Roman" w:hAnsi="Times New Roman" w:cs="Times New Roman"/>
          <w:u w:val="single"/>
          <w:lang w:val="en-US"/>
        </w:rPr>
        <w:t xml:space="preserve"> </w:t>
      </w:r>
      <w:proofErr w:type="spellStart"/>
      <w:r w:rsidRPr="003B53DD">
        <w:rPr>
          <w:rFonts w:ascii="Times New Roman" w:eastAsia="Times New Roman" w:hAnsi="Times New Roman" w:cs="Times New Roman"/>
          <w:u w:val="single"/>
          <w:lang w:val="en-US"/>
        </w:rPr>
        <w:t>Apogée</w:t>
      </w:r>
      <w:proofErr w:type="spellEnd"/>
      <w:r w:rsidRPr="003B53DD">
        <w:rPr>
          <w:rFonts w:ascii="Times New Roman" w:eastAsia="Times New Roman" w:hAnsi="Times New Roman" w:cs="Times New Roman"/>
          <w:u w:val="single"/>
          <w:lang w:val="en-US"/>
        </w:rPr>
        <w:t>: J</w:t>
      </w:r>
      <w:r w:rsidRPr="003B53DD">
        <w:rPr>
          <w:rFonts w:ascii="Times New Roman" w:eastAsia="Times New Roman" w:hAnsi="Times New Roman" w:cs="Times New Roman"/>
          <w:u w:val="single"/>
          <w:lang w:val="en-US"/>
        </w:rPr>
        <w:t>1IN9W21</w:t>
      </w:r>
      <w:r w:rsidRPr="003B53DD">
        <w:rPr>
          <w:rFonts w:ascii="Times New Roman" w:eastAsia="Times New Roman" w:hAnsi="Times New Roman" w:cs="Times New Roman"/>
          <w:lang w:val="en-US"/>
        </w:rPr>
        <w:tab/>
      </w:r>
    </w:p>
    <w:p w:rsidR="00A12F64" w:rsidRDefault="00702A44">
      <w:pPr>
        <w:tabs>
          <w:tab w:val="left" w:leader="underscore" w:pos="4325"/>
          <w:tab w:val="left" w:leader="underscore" w:pos="8717"/>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Niveau : M2</w:t>
      </w:r>
      <w:r>
        <w:rPr>
          <w:rFonts w:ascii="Times New Roman" w:eastAsia="Times New Roman" w:hAnsi="Times New Roman" w:cs="Times New Roman"/>
        </w:rPr>
        <w:tab/>
      </w:r>
      <w:r>
        <w:rPr>
          <w:rFonts w:ascii="Times New Roman" w:eastAsia="Times New Roman" w:hAnsi="Times New Roman" w:cs="Times New Roman"/>
          <w:u w:val="single"/>
        </w:rPr>
        <w:t xml:space="preserve">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d'automne</w:t>
      </w:r>
      <w:r>
        <w:rPr>
          <w:rFonts w:ascii="Times New Roman" w:eastAsia="Times New Roman" w:hAnsi="Times New Roman" w:cs="Times New Roman"/>
        </w:rPr>
        <w:tab/>
      </w:r>
      <w:r>
        <w:rPr>
          <w:rFonts w:ascii="Times New Roman" w:eastAsia="Times New Roman" w:hAnsi="Times New Roman" w:cs="Times New Roman"/>
          <w:u w:val="single"/>
        </w:rPr>
        <w:t>ECTS :6</w:t>
      </w:r>
    </w:p>
    <w:p w:rsidR="00A12F64" w:rsidRDefault="00702A44">
      <w:pPr>
        <w:tabs>
          <w:tab w:val="left" w:pos="2558"/>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 xml:space="preserve">Jérôme LEROUX, </w:t>
      </w:r>
      <w:r w:rsidRPr="003B53DD">
        <w:rPr>
          <w:rFonts w:ascii="Times New Roman" w:eastAsia="Times New Roman" w:hAnsi="Times New Roman" w:cs="Times New Roman"/>
          <w:lang w:eastAsia="en-US"/>
        </w:rPr>
        <w:t>(</w:t>
      </w:r>
      <w:hyperlink r:id="rId118" w:history="1">
        <w:r w:rsidRPr="003B53DD">
          <w:rPr>
            <w:rFonts w:ascii="Times New Roman" w:eastAsia="Times New Roman" w:hAnsi="Times New Roman" w:cs="Times New Roman"/>
            <w:u w:val="single"/>
            <w:lang w:eastAsia="en-US"/>
          </w:rPr>
          <w:t>leroux@labri.fr</w:t>
        </w:r>
      </w:hyperlink>
      <w:r w:rsidRPr="003B53DD">
        <w:rPr>
          <w:rFonts w:ascii="Times New Roman" w:eastAsia="Times New Roman" w:hAnsi="Times New Roman" w:cs="Times New Roman"/>
          <w:lang w:eastAsia="en-US"/>
        </w:rPr>
        <w:t>)</w:t>
      </w:r>
    </w:p>
    <w:p w:rsidR="00A12F64" w:rsidRDefault="00702A44">
      <w:pPr>
        <w:tabs>
          <w:tab w:val="left" w:pos="2544"/>
        </w:tabs>
        <w:spacing w:before="5"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r>
        <w:rPr>
          <w:rFonts w:ascii="Times New Roman" w:eastAsia="Times New Roman" w:hAnsi="Times New Roman" w:cs="Times New Roman"/>
          <w:u w:val="single"/>
        </w:rPr>
        <w:t>UFR DE MATHEMATIQUES ET INFORMATIQUE</w:t>
      </w:r>
    </w:p>
    <w:p w:rsidR="00A12F64" w:rsidRDefault="00702A44">
      <w:pPr>
        <w:tabs>
          <w:tab w:val="left" w:leader="underscore" w:pos="2558"/>
          <w:tab w:val="left" w:leader="underscore" w:pos="9590"/>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A12F64" w:rsidRDefault="00702A44">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Formation initiale</w:t>
      </w:r>
      <w:r>
        <w:rPr>
          <w:rFonts w:ascii="Times New Roman" w:eastAsia="Times New Roman" w:hAnsi="Times New Roman" w:cs="Times New Roman"/>
        </w:rPr>
        <w:t xml:space="preserve"> + Formation continue</w:t>
      </w:r>
    </w:p>
    <w:p w:rsidR="00A12F64" w:rsidRDefault="00702A44">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Logique, Modèles de calcul, Conception formelle, Algorithmique de graphes, Programmation</w:t>
      </w:r>
    </w:p>
    <w:p w:rsidR="00A12F64" w:rsidRDefault="00702A44">
      <w:pPr>
        <w:tabs>
          <w:tab w:val="left" w:leader="underscore" w:pos="9586"/>
        </w:tabs>
        <w:spacing w:before="5" w:after="0" w:line="293" w:lineRule="exact"/>
        <w:jc w:val="both"/>
        <w:rPr>
          <w:rFonts w:ascii="Times New Roman" w:eastAsia="Times New Roman" w:hAnsi="Times New Roman" w:cs="Times New Roman"/>
        </w:rPr>
      </w:pPr>
      <w:proofErr w:type="gramStart"/>
      <w:r>
        <w:rPr>
          <w:rFonts w:ascii="Times New Roman" w:eastAsia="Times New Roman" w:hAnsi="Times New Roman" w:cs="Times New Roman"/>
          <w:u w:val="single"/>
        </w:rPr>
        <w:t>impérative</w:t>
      </w:r>
      <w:proofErr w:type="gramEnd"/>
      <w:r>
        <w:rPr>
          <w:rFonts w:ascii="Times New Roman" w:eastAsia="Times New Roman" w:hAnsi="Times New Roman" w:cs="Times New Roman"/>
          <w:u w:val="single"/>
        </w:rPr>
        <w:t>.</w:t>
      </w:r>
      <w:r>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Objectifs pédagogiques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Dans cet enseignement, les étudiants sont confrontés aux défis posés par la vérification de systèmes de grande taille que sont notamment les systèmes logiciels. Un panel de méthodes, de structures de données, et d'algorithmes est présenté, qui permettent d</w:t>
      </w:r>
      <w:r>
        <w:rPr>
          <w:rFonts w:ascii="Times New Roman" w:eastAsia="Times New Roman" w:hAnsi="Times New Roman" w:cs="Times New Roman"/>
        </w:rPr>
        <w:t>e vérifier des systèmes infinis et d'atténuer les effets de l'explosion combinatoire, qui est le problème classique en vérification de</w:t>
      </w:r>
    </w:p>
    <w:p w:rsidR="00A12F64" w:rsidRDefault="00702A44">
      <w:pPr>
        <w:tabs>
          <w:tab w:val="left" w:leader="underscore" w:pos="9576"/>
        </w:tabs>
        <w:spacing w:before="5" w:after="0" w:line="293" w:lineRule="exact"/>
        <w:jc w:val="both"/>
        <w:rPr>
          <w:rFonts w:ascii="Times New Roman" w:eastAsia="Times New Roman" w:hAnsi="Times New Roman" w:cs="Times New Roman"/>
        </w:rPr>
      </w:pPr>
      <w:proofErr w:type="spellStart"/>
      <w:proofErr w:type="gramStart"/>
      <w:r>
        <w:rPr>
          <w:rFonts w:ascii="Times New Roman" w:eastAsia="Times New Roman" w:hAnsi="Times New Roman" w:cs="Times New Roman"/>
          <w:u w:val="single"/>
        </w:rPr>
        <w:t>sys</w:t>
      </w:r>
      <w:proofErr w:type="spellEnd"/>
      <w:proofErr w:type="gramEnd"/>
      <w:r>
        <w:rPr>
          <w:rFonts w:ascii="Times New Roman" w:eastAsia="Times New Roman" w:hAnsi="Times New Roman" w:cs="Times New Roman"/>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Compétences acquises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Conception d'algorithmes avancés surs</w:t>
      </w:r>
    </w:p>
    <w:p w:rsidR="00A12F64" w:rsidRDefault="00702A44">
      <w:pPr>
        <w:spacing w:before="5" w:after="0" w:line="293" w:lineRule="exact"/>
        <w:rPr>
          <w:rFonts w:ascii="Times New Roman" w:eastAsia="Times New Roman" w:hAnsi="Times New Roman" w:cs="Times New Roman"/>
        </w:rPr>
      </w:pPr>
      <w:r>
        <w:rPr>
          <w:rFonts w:ascii="Times New Roman" w:eastAsia="Times New Roman" w:hAnsi="Times New Roman" w:cs="Times New Roman"/>
        </w:rPr>
        <w:t xml:space="preserve">Calculs à base de </w:t>
      </w:r>
      <w:proofErr w:type="spellStart"/>
      <w:r>
        <w:rPr>
          <w:rFonts w:ascii="Times New Roman" w:eastAsia="Times New Roman" w:hAnsi="Times New Roman" w:cs="Times New Roman"/>
        </w:rPr>
        <w:t>BDDs</w:t>
      </w:r>
      <w:proofErr w:type="spellEnd"/>
    </w:p>
    <w:p w:rsidR="00A12F64" w:rsidRDefault="00702A44">
      <w:pPr>
        <w:spacing w:after="0" w:line="293" w:lineRule="exact"/>
        <w:ind w:right="3226"/>
        <w:rPr>
          <w:rFonts w:ascii="Times New Roman" w:eastAsia="Times New Roman" w:hAnsi="Times New Roman" w:cs="Times New Roman"/>
        </w:rPr>
      </w:pPr>
      <w:r>
        <w:rPr>
          <w:rFonts w:ascii="Times New Roman" w:eastAsia="Times New Roman" w:hAnsi="Times New Roman" w:cs="Times New Roman"/>
        </w:rPr>
        <w:t xml:space="preserve">Conception d'analyses statiques </w:t>
      </w:r>
      <w:r>
        <w:rPr>
          <w:rFonts w:ascii="Times New Roman" w:eastAsia="Times New Roman" w:hAnsi="Times New Roman" w:cs="Times New Roman"/>
        </w:rPr>
        <w:t>par interprétation abstraite Recherche de solutions approchées guidées par contre-exemple</w:t>
      </w:r>
    </w:p>
    <w:p w:rsidR="00A12F64" w:rsidRDefault="00702A44">
      <w:pPr>
        <w:tabs>
          <w:tab w:val="left" w:leader="underscore" w:pos="9590"/>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Utilisation d'outils de vérification et de résolution de problème </w:t>
      </w:r>
      <w:r w:rsidRPr="003B53DD">
        <w:rPr>
          <w:rFonts w:ascii="Times New Roman" w:eastAsia="Times New Roman" w:hAnsi="Times New Roman" w:cs="Times New Roman"/>
          <w:u w:val="single"/>
          <w:lang w:eastAsia="en-US"/>
        </w:rPr>
        <w:t>SAT</w:t>
      </w:r>
      <w:r w:rsidRPr="003B53DD">
        <w:rPr>
          <w:rFonts w:ascii="Times New Roman" w:eastAsia="Times New Roman" w:hAnsi="Times New Roman" w:cs="Times New Roman"/>
          <w:lang w:eastAsia="en-US"/>
        </w:rPr>
        <w:tab/>
      </w:r>
    </w:p>
    <w:p w:rsidR="00A12F64" w:rsidRDefault="00702A44">
      <w:pPr>
        <w:spacing w:after="0" w:line="293" w:lineRule="exact"/>
        <w:rPr>
          <w:rFonts w:ascii="Times New Roman" w:eastAsia="Times New Roman" w:hAnsi="Times New Roman" w:cs="Times New Roman"/>
        </w:rPr>
      </w:pPr>
      <w:r w:rsidRPr="003B53DD">
        <w:rPr>
          <w:rFonts w:ascii="Times New Roman" w:eastAsia="Times New Roman" w:hAnsi="Times New Roman" w:cs="Times New Roman"/>
          <w:lang w:eastAsia="en-US"/>
        </w:rPr>
        <w:t>Programme - descriptif :</w:t>
      </w:r>
    </w:p>
    <w:p w:rsidR="00A12F64" w:rsidRDefault="00702A44">
      <w:pPr>
        <w:spacing w:after="0" w:line="293" w:lineRule="exact"/>
        <w:rPr>
          <w:rFonts w:ascii="Times New Roman" w:eastAsia="Times New Roman" w:hAnsi="Times New Roman" w:cs="Times New Roman"/>
        </w:rPr>
      </w:pPr>
      <w:r w:rsidRPr="003B53DD">
        <w:rPr>
          <w:rFonts w:ascii="Times New Roman" w:eastAsia="Times New Roman" w:hAnsi="Times New Roman" w:cs="Times New Roman"/>
          <w:lang w:eastAsia="en-US"/>
        </w:rPr>
        <w:t xml:space="preserve">L'enseignement </w:t>
      </w:r>
      <w:r>
        <w:rPr>
          <w:rFonts w:ascii="Times New Roman" w:eastAsia="Times New Roman" w:hAnsi="Times New Roman" w:cs="Times New Roman"/>
        </w:rPr>
        <w:t xml:space="preserve">présente </w:t>
      </w:r>
      <w:r w:rsidRPr="003B53DD">
        <w:rPr>
          <w:rFonts w:ascii="Times New Roman" w:eastAsia="Times New Roman" w:hAnsi="Times New Roman" w:cs="Times New Roman"/>
          <w:lang w:eastAsia="en-US"/>
        </w:rPr>
        <w:t xml:space="preserve">les structures de </w:t>
      </w:r>
      <w:r>
        <w:rPr>
          <w:rFonts w:ascii="Times New Roman" w:eastAsia="Times New Roman" w:hAnsi="Times New Roman" w:cs="Times New Roman"/>
        </w:rPr>
        <w:t xml:space="preserve">données partagées </w:t>
      </w:r>
      <w:r w:rsidRPr="003B53DD">
        <w:rPr>
          <w:rFonts w:ascii="Times New Roman" w:eastAsia="Times New Roman" w:hAnsi="Times New Roman" w:cs="Times New Roman"/>
          <w:lang w:eastAsia="en-US"/>
        </w:rPr>
        <w:t xml:space="preserve">comme les </w:t>
      </w:r>
      <w:proofErr w:type="spellStart"/>
      <w:r w:rsidRPr="003B53DD">
        <w:rPr>
          <w:rFonts w:ascii="Times New Roman" w:eastAsia="Times New Roman" w:hAnsi="Times New Roman" w:cs="Times New Roman"/>
          <w:lang w:eastAsia="en-US"/>
        </w:rPr>
        <w:t>BDDs</w:t>
      </w:r>
      <w:proofErr w:type="spellEnd"/>
      <w:r w:rsidRPr="003B53DD">
        <w:rPr>
          <w:rFonts w:ascii="Times New Roman" w:eastAsia="Times New Roman" w:hAnsi="Times New Roman" w:cs="Times New Roman"/>
          <w:lang w:eastAsia="en-US"/>
        </w:rPr>
        <w:t xml:space="preserve">, le cadre de </w:t>
      </w:r>
      <w:r>
        <w:rPr>
          <w:rFonts w:ascii="Times New Roman" w:eastAsia="Times New Roman" w:hAnsi="Times New Roman" w:cs="Times New Roman"/>
        </w:rPr>
        <w:t xml:space="preserve">l'analyse statique, les algorithmes de type CEGAR, et </w:t>
      </w:r>
      <w:proofErr w:type="gramStart"/>
      <w:r>
        <w:rPr>
          <w:rFonts w:ascii="Times New Roman" w:eastAsia="Times New Roman" w:hAnsi="Times New Roman" w:cs="Times New Roman"/>
        </w:rPr>
        <w:t>les techniques résolution</w:t>
      </w:r>
      <w:proofErr w:type="gramEnd"/>
      <w:r>
        <w:rPr>
          <w:rFonts w:ascii="Times New Roman" w:eastAsia="Times New Roman" w:hAnsi="Times New Roman" w:cs="Times New Roman"/>
        </w:rPr>
        <w:t xml:space="preserve"> du problème </w:t>
      </w:r>
      <w:r w:rsidRPr="003B53DD">
        <w:rPr>
          <w:rFonts w:ascii="Times New Roman" w:eastAsia="Times New Roman" w:hAnsi="Times New Roman" w:cs="Times New Roman"/>
          <w:lang w:eastAsia="en-US"/>
        </w:rPr>
        <w:t>SAT avec interpolation de Craig.</w:t>
      </w:r>
    </w:p>
    <w:p w:rsidR="00A12F64" w:rsidRDefault="00702A44">
      <w:pPr>
        <w:spacing w:after="0" w:line="240" w:lineRule="exact"/>
        <w:rPr>
          <w:rFonts w:ascii="Times New Roman" w:eastAsia="Times New Roman" w:hAnsi="Times New Roman" w:cs="Times New Roman"/>
          <w:sz w:val="20"/>
          <w:szCs w:val="20"/>
        </w:rPr>
      </w:pPr>
    </w:p>
    <w:p w:rsidR="00A12F64" w:rsidRDefault="00702A44">
      <w:pPr>
        <w:spacing w:before="58" w:after="0" w:line="293" w:lineRule="exact"/>
        <w:rPr>
          <w:rFonts w:ascii="Times New Roman" w:eastAsia="Times New Roman" w:hAnsi="Times New Roman" w:cs="Times New Roman"/>
        </w:rPr>
      </w:pPr>
      <w:r>
        <w:rPr>
          <w:rFonts w:ascii="Times New Roman" w:eastAsia="Times New Roman" w:hAnsi="Times New Roman" w:cs="Times New Roman"/>
        </w:rPr>
        <w:t xml:space="preserve">Vérification </w:t>
      </w:r>
      <w:r w:rsidRPr="003B53DD">
        <w:rPr>
          <w:rFonts w:ascii="Times New Roman" w:eastAsia="Times New Roman" w:hAnsi="Times New Roman" w:cs="Times New Roman"/>
          <w:lang w:eastAsia="en-US"/>
        </w:rPr>
        <w:t xml:space="preserve">symbolique de </w:t>
      </w:r>
      <w:r>
        <w:rPr>
          <w:rFonts w:ascii="Times New Roman" w:eastAsia="Times New Roman" w:hAnsi="Times New Roman" w:cs="Times New Roman"/>
        </w:rPr>
        <w:t xml:space="preserve">modèles </w:t>
      </w:r>
      <w:r w:rsidRPr="003B53DD">
        <w:rPr>
          <w:rFonts w:ascii="Times New Roman" w:eastAsia="Times New Roman" w:hAnsi="Times New Roman" w:cs="Times New Roman"/>
          <w:lang w:eastAsia="en-US"/>
        </w:rPr>
        <w:t>finis :</w:t>
      </w:r>
    </w:p>
    <w:p w:rsidR="00A12F64" w:rsidRDefault="00702A44">
      <w:pPr>
        <w:spacing w:after="0" w:line="293" w:lineRule="exact"/>
        <w:rPr>
          <w:rFonts w:ascii="Times New Roman" w:eastAsia="Times New Roman" w:hAnsi="Times New Roman" w:cs="Times New Roman"/>
        </w:rPr>
      </w:pPr>
      <w:r w:rsidRPr="003B53DD">
        <w:rPr>
          <w:rFonts w:ascii="Times New Roman" w:eastAsia="Times New Roman" w:hAnsi="Times New Roman" w:cs="Times New Roman"/>
          <w:lang w:eastAsia="en-US"/>
        </w:rPr>
        <w:t xml:space="preserve">Structure de </w:t>
      </w:r>
      <w:r>
        <w:rPr>
          <w:rFonts w:ascii="Times New Roman" w:eastAsia="Times New Roman" w:hAnsi="Times New Roman" w:cs="Times New Roman"/>
        </w:rPr>
        <w:t xml:space="preserve">données </w:t>
      </w:r>
      <w:r w:rsidRPr="003B53DD">
        <w:rPr>
          <w:rFonts w:ascii="Times New Roman" w:eastAsia="Times New Roman" w:hAnsi="Times New Roman" w:cs="Times New Roman"/>
          <w:lang w:eastAsia="en-US"/>
        </w:rPr>
        <w:t>BDD (</w:t>
      </w:r>
      <w:proofErr w:type="spellStart"/>
      <w:r w:rsidRPr="003B53DD">
        <w:rPr>
          <w:rFonts w:ascii="Times New Roman" w:eastAsia="Times New Roman" w:hAnsi="Times New Roman" w:cs="Times New Roman"/>
          <w:lang w:eastAsia="en-US"/>
        </w:rPr>
        <w:t>Binary</w:t>
      </w:r>
      <w:proofErr w:type="spellEnd"/>
      <w:r w:rsidRPr="003B53DD">
        <w:rPr>
          <w:rFonts w:ascii="Times New Roman" w:eastAsia="Times New Roman" w:hAnsi="Times New Roman" w:cs="Times New Roman"/>
          <w:lang w:eastAsia="en-US"/>
        </w:rPr>
        <w:t xml:space="preserve"> </w:t>
      </w:r>
      <w:proofErr w:type="spellStart"/>
      <w:r w:rsidRPr="003B53DD">
        <w:rPr>
          <w:rFonts w:ascii="Times New Roman" w:eastAsia="Times New Roman" w:hAnsi="Times New Roman" w:cs="Times New Roman"/>
          <w:lang w:eastAsia="en-US"/>
        </w:rPr>
        <w:t>Decision</w:t>
      </w:r>
      <w:proofErr w:type="spellEnd"/>
      <w:r w:rsidRPr="003B53DD">
        <w:rPr>
          <w:rFonts w:ascii="Times New Roman" w:eastAsia="Times New Roman" w:hAnsi="Times New Roman" w:cs="Times New Roman"/>
          <w:lang w:eastAsia="en-US"/>
        </w:rPr>
        <w:t xml:space="preserve"> </w:t>
      </w:r>
      <w:proofErr w:type="spellStart"/>
      <w:r w:rsidRPr="003B53DD">
        <w:rPr>
          <w:rFonts w:ascii="Times New Roman" w:eastAsia="Times New Roman" w:hAnsi="Times New Roman" w:cs="Times New Roman"/>
          <w:lang w:eastAsia="en-US"/>
        </w:rPr>
        <w:t>Diagram</w:t>
      </w:r>
      <w:proofErr w:type="spellEnd"/>
      <w:r w:rsidRPr="003B53DD">
        <w:rPr>
          <w:rFonts w:ascii="Times New Roman" w:eastAsia="Times New Roman" w:hAnsi="Times New Roman" w:cs="Times New Roman"/>
          <w:lang w:eastAsia="en-US"/>
        </w:rPr>
        <w:t>)</w:t>
      </w:r>
    </w:p>
    <w:p w:rsidR="00A12F64" w:rsidRDefault="00702A44">
      <w:pPr>
        <w:spacing w:after="0" w:line="293" w:lineRule="exact"/>
        <w:rPr>
          <w:rFonts w:ascii="Times New Roman" w:eastAsia="Times New Roman" w:hAnsi="Times New Roman" w:cs="Times New Roman"/>
        </w:rPr>
      </w:pPr>
      <w:r w:rsidRPr="003B53DD">
        <w:rPr>
          <w:rFonts w:ascii="Times New Roman" w:eastAsia="Times New Roman" w:hAnsi="Times New Roman" w:cs="Times New Roman"/>
          <w:lang w:eastAsia="en-US"/>
        </w:rPr>
        <w:t>Solveurs</w:t>
      </w:r>
      <w:r w:rsidRPr="003B53DD">
        <w:rPr>
          <w:rFonts w:ascii="Times New Roman" w:eastAsia="Times New Roman" w:hAnsi="Times New Roman" w:cs="Times New Roman"/>
          <w:lang w:eastAsia="en-US"/>
        </w:rPr>
        <w:t xml:space="preserve"> SAT</w:t>
      </w:r>
    </w:p>
    <w:p w:rsidR="00A12F64" w:rsidRDefault="00702A44">
      <w:pPr>
        <w:spacing w:after="0" w:line="293" w:lineRule="exact"/>
        <w:ind w:right="5990"/>
        <w:rPr>
          <w:rFonts w:ascii="Times New Roman" w:eastAsia="Times New Roman" w:hAnsi="Times New Roman" w:cs="Times New Roman"/>
        </w:rPr>
      </w:pPr>
      <w:proofErr w:type="spellStart"/>
      <w:r w:rsidRPr="003B53DD">
        <w:rPr>
          <w:rFonts w:ascii="Times New Roman" w:eastAsia="Times New Roman" w:hAnsi="Times New Roman" w:cs="Times New Roman"/>
          <w:lang w:eastAsia="en-US"/>
        </w:rPr>
        <w:t>Bounded</w:t>
      </w:r>
      <w:proofErr w:type="spellEnd"/>
      <w:r w:rsidRPr="003B53DD">
        <w:rPr>
          <w:rFonts w:ascii="Times New Roman" w:eastAsia="Times New Roman" w:hAnsi="Times New Roman" w:cs="Times New Roman"/>
          <w:lang w:eastAsia="en-US"/>
        </w:rPr>
        <w:t xml:space="preserve"> model-</w:t>
      </w:r>
      <w:proofErr w:type="spellStart"/>
      <w:r w:rsidRPr="003B53DD">
        <w:rPr>
          <w:rFonts w:ascii="Times New Roman" w:eastAsia="Times New Roman" w:hAnsi="Times New Roman" w:cs="Times New Roman"/>
          <w:lang w:eastAsia="en-US"/>
        </w:rPr>
        <w:t>checking</w:t>
      </w:r>
      <w:proofErr w:type="spellEnd"/>
      <w:r w:rsidRPr="003B53DD">
        <w:rPr>
          <w:rFonts w:ascii="Times New Roman" w:eastAsia="Times New Roman" w:hAnsi="Times New Roman" w:cs="Times New Roman"/>
          <w:lang w:eastAsia="en-US"/>
        </w:rPr>
        <w:t xml:space="preserve"> Analyse statique : Analyse de flot de </w:t>
      </w:r>
      <w:r>
        <w:rPr>
          <w:rFonts w:ascii="Times New Roman" w:eastAsia="Times New Roman" w:hAnsi="Times New Roman" w:cs="Times New Roman"/>
        </w:rPr>
        <w:t xml:space="preserve">données Interprétation </w:t>
      </w:r>
      <w:r w:rsidRPr="003B53DD">
        <w:rPr>
          <w:rFonts w:ascii="Times New Roman" w:eastAsia="Times New Roman" w:hAnsi="Times New Roman" w:cs="Times New Roman"/>
          <w:lang w:eastAsia="en-US"/>
        </w:rPr>
        <w:t xml:space="preserve">abstraite Elargissement et </w:t>
      </w:r>
      <w:r>
        <w:rPr>
          <w:rFonts w:ascii="Times New Roman" w:eastAsia="Times New Roman" w:hAnsi="Times New Roman" w:cs="Times New Roman"/>
        </w:rPr>
        <w:t xml:space="preserve">rétrécissement </w:t>
      </w:r>
      <w:r w:rsidRPr="003B53DD">
        <w:rPr>
          <w:rFonts w:ascii="Times New Roman" w:eastAsia="Times New Roman" w:hAnsi="Times New Roman" w:cs="Times New Roman"/>
          <w:lang w:eastAsia="en-US"/>
        </w:rPr>
        <w:t xml:space="preserve">Application </w:t>
      </w:r>
      <w:r>
        <w:rPr>
          <w:rFonts w:ascii="Times New Roman" w:eastAsia="Times New Roman" w:hAnsi="Times New Roman" w:cs="Times New Roman"/>
        </w:rPr>
        <w:t xml:space="preserve">à </w:t>
      </w:r>
      <w:r w:rsidRPr="003B53DD">
        <w:rPr>
          <w:rFonts w:ascii="Times New Roman" w:eastAsia="Times New Roman" w:hAnsi="Times New Roman" w:cs="Times New Roman"/>
          <w:lang w:eastAsia="en-US"/>
        </w:rPr>
        <w:t xml:space="preserve">l'analyse des bornes </w:t>
      </w:r>
      <w:r>
        <w:rPr>
          <w:rFonts w:ascii="Times New Roman" w:eastAsia="Times New Roman" w:hAnsi="Times New Roman" w:cs="Times New Roman"/>
        </w:rPr>
        <w:t xml:space="preserve">Vérification </w:t>
      </w:r>
      <w:r w:rsidRPr="003B53DD">
        <w:rPr>
          <w:rFonts w:ascii="Times New Roman" w:eastAsia="Times New Roman" w:hAnsi="Times New Roman" w:cs="Times New Roman"/>
          <w:lang w:eastAsia="en-US"/>
        </w:rPr>
        <w:t xml:space="preserve">par abstraction : Abstraction par </w:t>
      </w:r>
      <w:r>
        <w:rPr>
          <w:rFonts w:ascii="Times New Roman" w:eastAsia="Times New Roman" w:hAnsi="Times New Roman" w:cs="Times New Roman"/>
        </w:rPr>
        <w:t xml:space="preserve">prédicats </w:t>
      </w:r>
      <w:r w:rsidRPr="003B53DD">
        <w:rPr>
          <w:rFonts w:ascii="Times New Roman" w:eastAsia="Times New Roman" w:hAnsi="Times New Roman" w:cs="Times New Roman"/>
          <w:lang w:eastAsia="en-US"/>
        </w:rPr>
        <w:t>Interpolation de Craig</w:t>
      </w:r>
    </w:p>
    <w:p w:rsidR="00A12F64" w:rsidRPr="003B53DD" w:rsidRDefault="00702A44">
      <w:pPr>
        <w:spacing w:after="0" w:line="293" w:lineRule="exact"/>
        <w:rPr>
          <w:rFonts w:ascii="Times New Roman" w:eastAsia="Times New Roman" w:hAnsi="Times New Roman" w:cs="Times New Roman"/>
          <w:lang w:val="en-US"/>
        </w:rPr>
      </w:pPr>
      <w:r>
        <w:rPr>
          <w:rFonts w:ascii="Times New Roman" w:eastAsia="Times New Roman" w:hAnsi="Times New Roman" w:cs="Times New Roman"/>
          <w:lang w:val="en-US" w:eastAsia="en-US"/>
        </w:rPr>
        <w:t>Boucle CEG</w:t>
      </w:r>
      <w:r>
        <w:rPr>
          <w:rFonts w:ascii="Times New Roman" w:eastAsia="Times New Roman" w:hAnsi="Times New Roman" w:cs="Times New Roman"/>
          <w:lang w:val="en-US" w:eastAsia="en-US"/>
        </w:rPr>
        <w:t>AR (Counter-Example Guided Abstraction Refinement)</w:t>
      </w:r>
    </w:p>
    <w:p w:rsidR="00A12F64" w:rsidRPr="003B53DD" w:rsidRDefault="00702A44">
      <w:pPr>
        <w:tabs>
          <w:tab w:val="left" w:leader="underscore" w:pos="9571"/>
        </w:tabs>
        <w:spacing w:after="0" w:line="293" w:lineRule="exact"/>
        <w:jc w:val="both"/>
        <w:rPr>
          <w:rFonts w:ascii="Times New Roman" w:eastAsia="Times New Roman" w:hAnsi="Times New Roman" w:cs="Times New Roman"/>
          <w:lang w:val="en-US"/>
        </w:rPr>
      </w:pPr>
      <w:proofErr w:type="spellStart"/>
      <w:r w:rsidRPr="003B53DD">
        <w:rPr>
          <w:rFonts w:ascii="Times New Roman" w:eastAsia="Times New Roman" w:hAnsi="Times New Roman" w:cs="Times New Roman"/>
          <w:u w:val="single"/>
          <w:lang w:val="en-US"/>
        </w:rPr>
        <w:t>Solveurs</w:t>
      </w:r>
      <w:proofErr w:type="spellEnd"/>
      <w:r w:rsidRPr="003B53DD">
        <w:rPr>
          <w:rFonts w:ascii="Times New Roman" w:eastAsia="Times New Roman" w:hAnsi="Times New Roman" w:cs="Times New Roman"/>
          <w:u w:val="single"/>
          <w:lang w:val="en-US"/>
        </w:rPr>
        <w:t xml:space="preserve"> </w:t>
      </w:r>
      <w:r>
        <w:rPr>
          <w:rFonts w:ascii="Times New Roman" w:eastAsia="Times New Roman" w:hAnsi="Times New Roman" w:cs="Times New Roman"/>
          <w:u w:val="single"/>
          <w:lang w:val="en-US" w:eastAsia="en-US"/>
        </w:rPr>
        <w:t>SMT (</w:t>
      </w:r>
      <w:proofErr w:type="spellStart"/>
      <w:r>
        <w:rPr>
          <w:rFonts w:ascii="Times New Roman" w:eastAsia="Times New Roman" w:hAnsi="Times New Roman" w:cs="Times New Roman"/>
          <w:u w:val="single"/>
          <w:lang w:val="en-US" w:eastAsia="en-US"/>
        </w:rPr>
        <w:t>Satisfiability</w:t>
      </w:r>
      <w:proofErr w:type="spellEnd"/>
      <w:r>
        <w:rPr>
          <w:rFonts w:ascii="Times New Roman" w:eastAsia="Times New Roman" w:hAnsi="Times New Roman" w:cs="Times New Roman"/>
          <w:u w:val="single"/>
          <w:lang w:val="en-US" w:eastAsia="en-US"/>
        </w:rPr>
        <w:t xml:space="preserve"> </w:t>
      </w:r>
      <w:proofErr w:type="gramStart"/>
      <w:r>
        <w:rPr>
          <w:rFonts w:ascii="Times New Roman" w:eastAsia="Times New Roman" w:hAnsi="Times New Roman" w:cs="Times New Roman"/>
          <w:u w:val="single"/>
          <w:lang w:val="en-US" w:eastAsia="en-US"/>
        </w:rPr>
        <w:t>Modulo</w:t>
      </w:r>
      <w:proofErr w:type="gramEnd"/>
      <w:r>
        <w:rPr>
          <w:rFonts w:ascii="Times New Roman" w:eastAsia="Times New Roman" w:hAnsi="Times New Roman" w:cs="Times New Roman"/>
          <w:u w:val="single"/>
          <w:lang w:val="en-US" w:eastAsia="en-US"/>
        </w:rPr>
        <w:t xml:space="preserve"> Theory)</w:t>
      </w:r>
      <w:r>
        <w:rPr>
          <w:rFonts w:ascii="Times New Roman" w:eastAsia="Times New Roman" w:hAnsi="Times New Roman" w:cs="Times New Roman"/>
          <w:lang w:val="en-US" w:eastAsia="en-US"/>
        </w:rPr>
        <w:tab/>
      </w:r>
    </w:p>
    <w:p w:rsidR="00A12F64" w:rsidRPr="003B53DD" w:rsidRDefault="00702A44">
      <w:pPr>
        <w:spacing w:after="0" w:line="293" w:lineRule="exact"/>
        <w:rPr>
          <w:rFonts w:ascii="Times New Roman" w:eastAsia="Times New Roman" w:hAnsi="Times New Roman" w:cs="Times New Roman"/>
          <w:lang w:val="en-US"/>
        </w:rPr>
      </w:pPr>
      <w:proofErr w:type="spellStart"/>
      <w:proofErr w:type="gramStart"/>
      <w:r>
        <w:rPr>
          <w:rFonts w:ascii="Times New Roman" w:eastAsia="Times New Roman" w:hAnsi="Times New Roman" w:cs="Times New Roman"/>
          <w:lang w:val="en-US" w:eastAsia="en-US"/>
        </w:rPr>
        <w:t>Bibliographie</w:t>
      </w:r>
      <w:proofErr w:type="spellEnd"/>
      <w:r>
        <w:rPr>
          <w:rFonts w:ascii="Times New Roman" w:eastAsia="Times New Roman" w:hAnsi="Times New Roman" w:cs="Times New Roman"/>
          <w:lang w:val="en-US" w:eastAsia="en-US"/>
        </w:rPr>
        <w:t xml:space="preserve"> :</w:t>
      </w:r>
      <w:proofErr w:type="gramEnd"/>
    </w:p>
    <w:p w:rsidR="00A12F64" w:rsidRPr="003B53DD" w:rsidRDefault="00702A44">
      <w:pPr>
        <w:spacing w:after="0" w:line="293" w:lineRule="exact"/>
        <w:rPr>
          <w:rFonts w:ascii="Times New Roman" w:eastAsia="Times New Roman" w:hAnsi="Times New Roman" w:cs="Times New Roman"/>
          <w:lang w:val="en-US"/>
        </w:rPr>
      </w:pPr>
      <w:r>
        <w:rPr>
          <w:rFonts w:ascii="Times New Roman" w:eastAsia="Times New Roman" w:hAnsi="Times New Roman" w:cs="Times New Roman"/>
          <w:lang w:val="en-US" w:eastAsia="en-US"/>
        </w:rPr>
        <w:t xml:space="preserve">Daniel </w:t>
      </w:r>
      <w:proofErr w:type="spellStart"/>
      <w:r>
        <w:rPr>
          <w:rFonts w:ascii="Times New Roman" w:eastAsia="Times New Roman" w:hAnsi="Times New Roman" w:cs="Times New Roman"/>
          <w:lang w:val="en-US" w:eastAsia="en-US"/>
        </w:rPr>
        <w:t>Kroening</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Ofer</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Strichman</w:t>
      </w:r>
      <w:proofErr w:type="spellEnd"/>
      <w:r>
        <w:rPr>
          <w:rFonts w:ascii="Times New Roman" w:eastAsia="Times New Roman" w:hAnsi="Times New Roman" w:cs="Times New Roman"/>
          <w:lang w:val="en-US" w:eastAsia="en-US"/>
        </w:rPr>
        <w:t xml:space="preserve">, Decision Procedures, </w:t>
      </w:r>
      <w:proofErr w:type="gramStart"/>
      <w:r>
        <w:rPr>
          <w:rFonts w:ascii="Times New Roman" w:eastAsia="Times New Roman" w:hAnsi="Times New Roman" w:cs="Times New Roman"/>
          <w:lang w:val="en-US" w:eastAsia="en-US"/>
        </w:rPr>
        <w:t>An</w:t>
      </w:r>
      <w:proofErr w:type="gramEnd"/>
      <w:r>
        <w:rPr>
          <w:rFonts w:ascii="Times New Roman" w:eastAsia="Times New Roman" w:hAnsi="Times New Roman" w:cs="Times New Roman"/>
          <w:lang w:val="en-US" w:eastAsia="en-US"/>
        </w:rPr>
        <w:t xml:space="preserve"> Algorithmic Point of View, Springer </w:t>
      </w:r>
      <w:r w:rsidRPr="003B53DD">
        <w:rPr>
          <w:rFonts w:ascii="Times New Roman" w:eastAsia="Times New Roman" w:hAnsi="Times New Roman" w:cs="Times New Roman"/>
          <w:lang w:val="en-US"/>
        </w:rPr>
        <w:t>2008</w:t>
      </w:r>
    </w:p>
    <w:p w:rsidR="00A12F64" w:rsidRDefault="00702A44">
      <w:pPr>
        <w:spacing w:after="0" w:line="293" w:lineRule="exact"/>
        <w:rPr>
          <w:rFonts w:ascii="Times New Roman" w:eastAsia="Times New Roman" w:hAnsi="Times New Roman" w:cs="Times New Roman"/>
        </w:rPr>
      </w:pPr>
      <w:r w:rsidRPr="003B53DD">
        <w:rPr>
          <w:rFonts w:ascii="Times New Roman" w:eastAsia="Times New Roman" w:hAnsi="Times New Roman" w:cs="Times New Roman"/>
          <w:lang w:eastAsia="en-US"/>
        </w:rPr>
        <w:t xml:space="preserve">Flemming Nielson, </w:t>
      </w:r>
      <w:proofErr w:type="spellStart"/>
      <w:r w:rsidRPr="003B53DD">
        <w:rPr>
          <w:rFonts w:ascii="Times New Roman" w:eastAsia="Times New Roman" w:hAnsi="Times New Roman" w:cs="Times New Roman"/>
          <w:lang w:eastAsia="en-US"/>
        </w:rPr>
        <w:t>Hanne</w:t>
      </w:r>
      <w:proofErr w:type="spellEnd"/>
      <w:r w:rsidRPr="003B53DD">
        <w:rPr>
          <w:rFonts w:ascii="Times New Roman" w:eastAsia="Times New Roman" w:hAnsi="Times New Roman" w:cs="Times New Roman"/>
          <w:lang w:eastAsia="en-US"/>
        </w:rPr>
        <w:t xml:space="preserve"> </w:t>
      </w:r>
      <w:proofErr w:type="spellStart"/>
      <w:r w:rsidRPr="003B53DD">
        <w:rPr>
          <w:rFonts w:ascii="Times New Roman" w:eastAsia="Times New Roman" w:hAnsi="Times New Roman" w:cs="Times New Roman"/>
          <w:lang w:eastAsia="en-US"/>
        </w:rPr>
        <w:t>Riis</w:t>
      </w:r>
      <w:proofErr w:type="spellEnd"/>
      <w:r w:rsidRPr="003B53DD">
        <w:rPr>
          <w:rFonts w:ascii="Times New Roman" w:eastAsia="Times New Roman" w:hAnsi="Times New Roman" w:cs="Times New Roman"/>
          <w:lang w:eastAsia="en-US"/>
        </w:rPr>
        <w:t xml:space="preserve"> Nielson, Chris </w:t>
      </w:r>
      <w:proofErr w:type="spellStart"/>
      <w:r w:rsidRPr="003B53DD">
        <w:rPr>
          <w:rFonts w:ascii="Times New Roman" w:eastAsia="Times New Roman" w:hAnsi="Times New Roman" w:cs="Times New Roman"/>
          <w:lang w:eastAsia="en-US"/>
        </w:rPr>
        <w:t>Hankin</w:t>
      </w:r>
      <w:proofErr w:type="spellEnd"/>
      <w:r w:rsidRPr="003B53DD">
        <w:rPr>
          <w:rFonts w:ascii="Times New Roman" w:eastAsia="Times New Roman" w:hAnsi="Times New Roman" w:cs="Times New Roman"/>
          <w:lang w:eastAsia="en-US"/>
        </w:rPr>
        <w:t xml:space="preserve">, </w:t>
      </w:r>
      <w:proofErr w:type="spellStart"/>
      <w:r w:rsidRPr="003B53DD">
        <w:rPr>
          <w:rFonts w:ascii="Times New Roman" w:eastAsia="Times New Roman" w:hAnsi="Times New Roman" w:cs="Times New Roman"/>
          <w:lang w:eastAsia="en-US"/>
        </w:rPr>
        <w:t>Principles</w:t>
      </w:r>
      <w:proofErr w:type="spellEnd"/>
      <w:r w:rsidRPr="003B53DD">
        <w:rPr>
          <w:rFonts w:ascii="Times New Roman" w:eastAsia="Times New Roman" w:hAnsi="Times New Roman" w:cs="Times New Roman"/>
          <w:lang w:eastAsia="en-US"/>
        </w:rPr>
        <w:t xml:space="preserve"> of Program </w:t>
      </w:r>
      <w:proofErr w:type="spellStart"/>
      <w:r w:rsidRPr="003B53DD">
        <w:rPr>
          <w:rFonts w:ascii="Times New Roman" w:eastAsia="Times New Roman" w:hAnsi="Times New Roman" w:cs="Times New Roman"/>
          <w:lang w:eastAsia="en-US"/>
        </w:rPr>
        <w:t>Analysis</w:t>
      </w:r>
      <w:proofErr w:type="spellEnd"/>
      <w:r w:rsidRPr="003B53DD">
        <w:rPr>
          <w:rFonts w:ascii="Times New Roman" w:eastAsia="Times New Roman" w:hAnsi="Times New Roman" w:cs="Times New Roman"/>
          <w:lang w:eastAsia="en-US"/>
        </w:rPr>
        <w:t xml:space="preserve">, </w:t>
      </w:r>
      <w:r>
        <w:rPr>
          <w:rFonts w:ascii="Times New Roman" w:eastAsia="Times New Roman" w:hAnsi="Times New Roman" w:cs="Times New Roman"/>
        </w:rPr>
        <w:t xml:space="preserve">2ème édition, </w:t>
      </w:r>
      <w:r w:rsidRPr="003B53DD">
        <w:rPr>
          <w:rFonts w:ascii="Times New Roman" w:eastAsia="Times New Roman" w:hAnsi="Times New Roman" w:cs="Times New Roman"/>
          <w:lang w:eastAsia="en-US"/>
        </w:rPr>
        <w:t xml:space="preserve">Springer </w:t>
      </w:r>
      <w:r>
        <w:rPr>
          <w:rFonts w:ascii="Times New Roman" w:eastAsia="Times New Roman" w:hAnsi="Times New Roman" w:cs="Times New Roman"/>
        </w:rPr>
        <w:t xml:space="preserve">2005 </w:t>
      </w:r>
      <w:r w:rsidRPr="003B53DD">
        <w:rPr>
          <w:rFonts w:ascii="Times New Roman" w:eastAsia="Times New Roman" w:hAnsi="Times New Roman" w:cs="Times New Roman"/>
          <w:lang w:eastAsia="en-US"/>
        </w:rPr>
        <w:t>Volume des enseignements :</w:t>
      </w:r>
    </w:p>
    <w:p w:rsidR="00A12F64" w:rsidRDefault="00702A44">
      <w:pPr>
        <w:spacing w:after="0" w:line="293" w:lineRule="exact"/>
        <w:ind w:left="5933"/>
        <w:rPr>
          <w:rFonts w:ascii="Times New Roman" w:eastAsia="Times New Roman" w:hAnsi="Times New Roman" w:cs="Times New Roman"/>
        </w:rPr>
      </w:pPr>
      <w:r w:rsidRPr="003B53DD">
        <w:rPr>
          <w:rFonts w:ascii="Times New Roman" w:eastAsia="Times New Roman" w:hAnsi="Times New Roman" w:cs="Times New Roman"/>
          <w:lang w:eastAsia="en-US"/>
        </w:rPr>
        <w:t xml:space="preserve">Nombre d'heures en </w:t>
      </w:r>
      <w:r>
        <w:rPr>
          <w:rFonts w:ascii="Times New Roman" w:eastAsia="Times New Roman" w:hAnsi="Times New Roman" w:cs="Times New Roman"/>
        </w:rPr>
        <w:t>présentiel</w:t>
      </w:r>
    </w:p>
    <w:p w:rsidR="00A12F64" w:rsidRDefault="00702A44">
      <w:pPr>
        <w:spacing w:after="0" w:line="1" w:lineRule="exact"/>
        <w:rPr>
          <w:rFonts w:ascii="Times New Roman" w:eastAsia="Times New Roman" w:hAnsi="Times New Roman" w:cs="Times New Roman"/>
          <w:sz w:val="20"/>
          <w:szCs w:val="20"/>
        </w:rPr>
        <w:sectPr w:rsidR="00A12F64">
          <w:type w:val="continuous"/>
          <w:pgSz w:w="11905" w:h="16837"/>
          <w:pgMar w:top="1122" w:right="963" w:bottom="1440" w:left="963" w:header="720" w:footer="720" w:gutter="0"/>
          <w:cols w:space="720"/>
        </w:sectPr>
      </w:pPr>
    </w:p>
    <w:p w:rsidR="00A12F64" w:rsidRDefault="00702A44">
      <w:pPr>
        <w:spacing w:after="0" w:line="1"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w14:anchorId="1C2686EA">
          <v:shape id="_x0000_s1281" type="#_x0000_t202" style="position:absolute;margin-left:0;margin-top:667.7pt;width:289.7pt;height:49.45pt;z-index:251781120;mso-wrap-distance-left:7in;mso-wrap-distance-top:10.8pt;mso-wrap-distance-right:7in;mso-wrap-distance-bottom:0;mso-position-horizontal-relative:margin;mso-position-vertical-relative:text" filled="f" stroked="f">
            <v:textbox inset="0,0,0,0">
              <w:txbxContent>
                <w:p w:rsidR="00A12F64" w:rsidRDefault="00702A44">
                  <w:pPr>
                    <w:pStyle w:val="Style886"/>
                    <w:spacing w:line="293" w:lineRule="exact"/>
                    <w:rPr>
                      <w:sz w:val="22"/>
                      <w:szCs w:val="22"/>
                    </w:rPr>
                  </w:pPr>
                  <w:r>
                    <w:rPr>
                      <w:rStyle w:val="CharStyle173"/>
                    </w:rPr>
                    <w:t>Forme d'enseignement :   Enseignement présentiel</w:t>
                  </w:r>
                </w:p>
                <w:p w:rsidR="00A12F64" w:rsidRDefault="00702A44">
                  <w:pPr>
                    <w:pStyle w:val="Style886"/>
                    <w:tabs>
                      <w:tab w:val="left" w:pos="2534"/>
                    </w:tabs>
                    <w:spacing w:line="293" w:lineRule="exact"/>
                    <w:jc w:val="both"/>
                    <w:rPr>
                      <w:sz w:val="22"/>
                      <w:szCs w:val="22"/>
                    </w:rPr>
                  </w:pPr>
                  <w:r>
                    <w:rPr>
                      <w:rStyle w:val="CharStyle173"/>
                    </w:rPr>
                    <w:t>Site de formation :</w:t>
                  </w:r>
                  <w:r>
                    <w:rPr>
                      <w:rStyle w:val="CharStyle173"/>
                    </w:rPr>
                    <w:tab/>
                    <w:t>Université Bordeaux 1 (Talence)</w:t>
                  </w:r>
                </w:p>
                <w:p w:rsidR="00A12F64" w:rsidRDefault="00702A44">
                  <w:pPr>
                    <w:pStyle w:val="Style886"/>
                    <w:spacing w:line="293" w:lineRule="exact"/>
                    <w:rPr>
                      <w:sz w:val="22"/>
                      <w:szCs w:val="22"/>
                    </w:rPr>
                  </w:pPr>
                  <w:r>
                    <w:rPr>
                      <w:rStyle w:val="CharStyle173"/>
                    </w:rPr>
                    <w:t>Langue d'enseignement : Anglais</w:t>
                  </w:r>
                </w:p>
              </w:txbxContent>
            </v:textbox>
            <w10:wrap type="topAndBottom" anchorx="margin"/>
          </v:shape>
        </w:pict>
      </w:r>
      <w:r>
        <w:rPr>
          <w:rFonts w:ascii="Times New Roman" w:eastAsia="Times New Roman" w:hAnsi="Times New Roman" w:cs="Times New Roman"/>
          <w:sz w:val="20"/>
          <w:szCs w:val="20"/>
        </w:rPr>
        <w:pict w14:anchorId="0D128598">
          <v:shape id="_x0000_s1278" type="#_x0000_t202" style="position:absolute;margin-left:0;margin-top:238.8pt;width:292.8pt;height:12.75pt;z-index:251778048;mso-wrap-distance-left:7in;mso-wrap-distance-top:10.55pt;mso-wrap-distance-right:7in;mso-wrap-distance-bottom:.7pt;mso-position-horizontal-relative:margin;mso-position-vertical-relative:text" filled="f" stroked="f">
            <v:textbox inset="0,0,0,0">
              <w:txbxContent>
                <w:p w:rsidR="00A12F64" w:rsidRDefault="00702A44">
                  <w:pPr>
                    <w:pStyle w:val="Style886"/>
                    <w:spacing w:line="240" w:lineRule="auto"/>
                    <w:jc w:val="both"/>
                    <w:rPr>
                      <w:sz w:val="22"/>
                      <w:szCs w:val="22"/>
                    </w:rPr>
                  </w:pPr>
                  <w:r>
                    <w:rPr>
                      <w:rStyle w:val="CharStyle173"/>
                    </w:rPr>
                    <w:t>Mode d'évaluation : Modalités de contrôle des connaissances</w:t>
                  </w:r>
                </w:p>
              </w:txbxContent>
            </v:textbox>
            <w10:wrap type="topAndBottom" anchorx="margin"/>
          </v:shape>
        </w:pict>
      </w:r>
      <w:r>
        <w:rPr>
          <w:rFonts w:ascii="Times New Roman" w:eastAsia="Times New Roman" w:hAnsi="Times New Roman" w:cs="Times New Roman"/>
          <w:sz w:val="20"/>
          <w:szCs w:val="20"/>
        </w:rPr>
        <w:pict w14:anchorId="1A9BCFBE">
          <v:shape id="_x0000_s1279" type="#_x0000_t202" style="position:absolute;margin-left:0;margin-top:607.7pt;width:307.7pt;height:49.2pt;z-index:251779072;mso-wrap-distance-left:7in;mso-wrap-distance-top:0;mso-wrap-distance-right:7in;mso-wrap-distance-bottom:10.8pt;mso-position-horizontal-relative:margin;mso-position-vertical-relative:text" filled="f" stroked="f">
            <v:textbox inset="0,0,0,0">
              <w:txbxContent>
                <w:p w:rsidR="00A12F64" w:rsidRDefault="00702A44">
                  <w:pPr>
                    <w:pStyle w:val="Style886"/>
                    <w:tabs>
                      <w:tab w:val="left" w:pos="2549"/>
                    </w:tabs>
                    <w:jc w:val="both"/>
                    <w:rPr>
                      <w:sz w:val="22"/>
                      <w:szCs w:val="22"/>
                    </w:rPr>
                  </w:pPr>
                  <w:r>
                    <w:rPr>
                      <w:rStyle w:val="CharStyle173"/>
                    </w:rPr>
                    <w:t>Informations</w:t>
                  </w:r>
                  <w:r>
                    <w:rPr>
                      <w:rStyle w:val="CharStyle173"/>
                    </w:rPr>
                    <w:tab/>
                    <w:t>UE du parcours EMSV (Vérification)</w:t>
                  </w:r>
                </w:p>
                <w:p w:rsidR="00A12F64" w:rsidRDefault="00702A44">
                  <w:pPr>
                    <w:pStyle w:val="Style886"/>
                    <w:rPr>
                      <w:sz w:val="22"/>
                      <w:szCs w:val="22"/>
                    </w:rPr>
                  </w:pPr>
                  <w:proofErr w:type="gramStart"/>
                  <w:r>
                    <w:rPr>
                      <w:rStyle w:val="CharStyle173"/>
                    </w:rPr>
                    <w:t>complémentaires</w:t>
                  </w:r>
                  <w:proofErr w:type="gramEnd"/>
                  <w:r>
                    <w:rPr>
                      <w:rStyle w:val="CharStyle173"/>
                    </w:rPr>
                    <w:t xml:space="preserve"> sur les</w:t>
                  </w:r>
                </w:p>
                <w:p w:rsidR="00A12F64" w:rsidRDefault="00702A44">
                  <w:pPr>
                    <w:pStyle w:val="Style886"/>
                    <w:spacing w:before="34" w:line="240" w:lineRule="auto"/>
                    <w:rPr>
                      <w:sz w:val="22"/>
                      <w:szCs w:val="22"/>
                    </w:rPr>
                  </w:pPr>
                  <w:r>
                    <w:rPr>
                      <w:rStyle w:val="CharStyle173"/>
                    </w:rPr>
                    <w:t>MCC :</w:t>
                  </w:r>
                </w:p>
              </w:txbxContent>
            </v:textbox>
            <w10:wrap type="topAndBottom" anchorx="margin"/>
          </v:shape>
        </w:pict>
      </w:r>
      <w:r>
        <w:rPr>
          <w:rFonts w:ascii="Times New Roman" w:eastAsia="Times New Roman" w:hAnsi="Times New Roman" w:cs="Times New Roman"/>
          <w:sz w:val="20"/>
          <w:szCs w:val="20"/>
        </w:rPr>
        <w:pict w14:anchorId="667D765A">
          <v:shape id="_x0000_s1280" type="#_x0000_t202" style="position:absolute;margin-left:0;margin-top:252.25pt;width:496.8pt;height:356.9pt;z-index:251780096;mso-wrap-distance-left:7in;mso-wrap-distance-top:0;mso-wrap-distance-right:7in;mso-wrap-distance-bottom:0;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A12F64">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Epreuves 1ère session</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Durées</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Coefficients</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Examen écrit terminal</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03h00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2/3</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Contrôle Continu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devoir maison (DM)</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1/3</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bottom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Epreuves 2ème session (éventuellement)</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Durées</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Coefficients</w:t>
                        </w:r>
                      </w:p>
                    </w:tc>
                  </w:tr>
                  <w:tr w:rsidR="00A12F64">
                    <w:tblPrEx>
                      <w:tblCellMar>
                        <w:top w:w="0" w:type="dxa"/>
                        <w:bottom w:w="0" w:type="dxa"/>
                      </w:tblCellMar>
                    </w:tblPrEx>
                    <w:tc>
                      <w:tcPr>
                        <w:tcW w:w="2486" w:type="dxa"/>
                        <w:tcBorders>
                          <w:top w:val="single" w:sz="6" w:space="0" w:color="auto"/>
                          <w:left w:val="single" w:sz="6" w:space="0" w:color="auto"/>
                          <w:right w:val="single" w:sz="6" w:space="0" w:color="auto"/>
                        </w:tcBorders>
                      </w:tcPr>
                      <w:p w:rsidR="00A12F64" w:rsidRDefault="00702A44">
                        <w:pPr>
                          <w:pStyle w:val="Style1042"/>
                          <w:rPr>
                            <w:sz w:val="22"/>
                            <w:szCs w:val="22"/>
                          </w:rPr>
                        </w:pPr>
                        <w:r>
                          <w:rPr>
                            <w:rStyle w:val="CharStyle173"/>
                          </w:rPr>
                          <w:t>Examen écrit ou oral</w:t>
                        </w:r>
                      </w:p>
                    </w:tc>
                    <w:tc>
                      <w:tcPr>
                        <w:tcW w:w="2477" w:type="dxa"/>
                        <w:tcBorders>
                          <w:top w:val="single" w:sz="6" w:space="0" w:color="auto"/>
                          <w:left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right w:val="single" w:sz="6" w:space="0" w:color="auto"/>
                        </w:tcBorders>
                      </w:tcPr>
                      <w:p w:rsidR="00A12F64" w:rsidRDefault="00702A44">
                        <w:pPr>
                          <w:pStyle w:val="Style1042"/>
                          <w:rPr>
                            <w:sz w:val="22"/>
                            <w:szCs w:val="22"/>
                          </w:rPr>
                        </w:pPr>
                        <w:r>
                          <w:rPr>
                            <w:rStyle w:val="CharStyle173"/>
                          </w:rPr>
                          <w:t>03h00</w:t>
                        </w:r>
                      </w:p>
                    </w:tc>
                    <w:tc>
                      <w:tcPr>
                        <w:tcW w:w="2491" w:type="dxa"/>
                        <w:tcBorders>
                          <w:top w:val="single" w:sz="6" w:space="0" w:color="auto"/>
                          <w:left w:val="single" w:sz="6" w:space="0" w:color="auto"/>
                          <w:right w:val="single" w:sz="6" w:space="0" w:color="auto"/>
                        </w:tcBorders>
                      </w:tcPr>
                      <w:p w:rsidR="00A12F64" w:rsidRDefault="00702A44">
                        <w:pPr>
                          <w:pStyle w:val="Style1042"/>
                          <w:rPr>
                            <w:sz w:val="22"/>
                            <w:szCs w:val="22"/>
                          </w:rPr>
                        </w:pPr>
                        <w:r>
                          <w:rPr>
                            <w:rStyle w:val="CharStyle173"/>
                          </w:rPr>
                          <w:t>2/3</w:t>
                        </w:r>
                      </w:p>
                    </w:tc>
                  </w:tr>
                  <w:tr w:rsidR="00A12F64">
                    <w:tblPrEx>
                      <w:tblCellMar>
                        <w:top w:w="0" w:type="dxa"/>
                        <w:bottom w:w="0" w:type="dxa"/>
                      </w:tblCellMar>
                    </w:tblPrEx>
                    <w:tc>
                      <w:tcPr>
                        <w:tcW w:w="2486" w:type="dxa"/>
                        <w:tcBorders>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(selon l'effectif)</w:t>
                        </w:r>
                      </w:p>
                    </w:tc>
                    <w:tc>
                      <w:tcPr>
                        <w:tcW w:w="2477" w:type="dxa"/>
                        <w:tcBorders>
                          <w:left w:val="single" w:sz="6" w:space="0" w:color="auto"/>
                          <w:bottom w:val="single" w:sz="6" w:space="0" w:color="auto"/>
                          <w:right w:val="single" w:sz="6" w:space="0" w:color="auto"/>
                        </w:tcBorders>
                      </w:tcPr>
                      <w:p w:rsidR="00A12F64" w:rsidRDefault="00702A44">
                        <w:pPr>
                          <w:pStyle w:val="Style300"/>
                        </w:pPr>
                      </w:p>
                    </w:tc>
                    <w:tc>
                      <w:tcPr>
                        <w:tcW w:w="2482" w:type="dxa"/>
                        <w:tcBorders>
                          <w:left w:val="single" w:sz="6" w:space="0" w:color="auto"/>
                          <w:bottom w:val="single" w:sz="6" w:space="0" w:color="auto"/>
                          <w:right w:val="single" w:sz="6" w:space="0" w:color="auto"/>
                        </w:tcBorders>
                      </w:tcPr>
                      <w:p w:rsidR="00A12F64" w:rsidRDefault="00702A44">
                        <w:pPr>
                          <w:pStyle w:val="Style300"/>
                        </w:pPr>
                      </w:p>
                    </w:tc>
                    <w:tc>
                      <w:tcPr>
                        <w:tcW w:w="2491" w:type="dxa"/>
                        <w:tcBorders>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Contrôle Continu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report DM session 1</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1/3</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bl>
                <w:p w:rsidR="00000000" w:rsidRDefault="00702A44"/>
              </w:txbxContent>
            </v:textbox>
            <w10:wrap type="topAndBottom" anchorx="margin"/>
          </v:shape>
        </w:pict>
      </w:r>
      <w:r>
        <w:rPr>
          <w:rFonts w:ascii="Times New Roman" w:eastAsia="Times New Roman" w:hAnsi="Times New Roman" w:cs="Times New Roman"/>
          <w:sz w:val="20"/>
          <w:szCs w:val="20"/>
        </w:rPr>
        <w:pict w14:anchorId="76323BB9">
          <v:shape id="_x0000_s1277" type="#_x0000_t202" style="position:absolute;margin-left:0;margin-top:118.8pt;width:496.05pt;height:104.65pt;z-index:251777024;mso-wrap-distance-left:7in;mso-wrap-distance-top:0;mso-wrap-distance-right:7in;mso-wrap-distance-bottom:15.35pt;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Semaines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5</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6</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7</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8</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9</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10</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15</w:t>
                        </w: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TD</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TP</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CI</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TDM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r>
                </w:tbl>
                <w:p w:rsidR="00000000" w:rsidRDefault="00702A44"/>
              </w:txbxContent>
            </v:textbox>
            <w10:wrap type="topAndBottom" anchorx="margin"/>
          </v:shape>
        </w:pict>
      </w:r>
      <w:r>
        <w:rPr>
          <w:rFonts w:ascii="Times New Roman" w:eastAsia="Times New Roman" w:hAnsi="Times New Roman" w:cs="Times New Roman"/>
          <w:sz w:val="20"/>
          <w:szCs w:val="20"/>
        </w:rPr>
        <w:pict w14:anchorId="002A3108">
          <v:shape id="_x0000_s1276" type="#_x0000_t202" style="position:absolute;margin-left:0;margin-top:105.35pt;width:156.5pt;height:12.75pt;z-index:251776000;mso-wrap-distance-left:7in;mso-wrap-distance-top:10.55pt;mso-wrap-distance-right:7in;mso-wrap-distance-bottom:.7pt;mso-position-horizontal-relative:margin;mso-position-vertical-relative:text" filled="f" stroked="f">
            <v:textbox inset="0,0,0,0">
              <w:txbxContent>
                <w:p w:rsidR="00A12F64" w:rsidRDefault="00702A44">
                  <w:pPr>
                    <w:pStyle w:val="Style886"/>
                    <w:spacing w:line="240" w:lineRule="auto"/>
                    <w:jc w:val="both"/>
                    <w:rPr>
                      <w:sz w:val="22"/>
                      <w:szCs w:val="22"/>
                    </w:rPr>
                  </w:pPr>
                  <w:r>
                    <w:rPr>
                      <w:rStyle w:val="CharStyle173"/>
                    </w:rPr>
                    <w:t>Répartitions des enseignements :</w:t>
                  </w:r>
                </w:p>
              </w:txbxContent>
            </v:textbox>
            <w10:wrap type="topAndBottom" anchorx="margin"/>
          </v:shape>
        </w:pict>
      </w:r>
      <w:r>
        <w:rPr>
          <w:rFonts w:ascii="Times New Roman" w:eastAsia="Times New Roman" w:hAnsi="Times New Roman" w:cs="Times New Roman"/>
          <w:sz w:val="20"/>
          <w:szCs w:val="20"/>
        </w:rPr>
        <w:pict w14:anchorId="6DA7A6F1">
          <v:shape id="_x0000_s1275" type="#_x0000_t202" style="position:absolute;margin-left:0;margin-top:0;width:496.05pt;height:90pt;z-index:251774976;mso-wrap-distance-left:7in;mso-wrap-distance-top:0;mso-wrap-distance-right:7in;mso-wrap-distance-bottom:15.35pt;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Cours Magistraux (CM)</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ind w:left="2102"/>
                          <w:rPr>
                            <w:sz w:val="22"/>
                            <w:szCs w:val="22"/>
                          </w:rPr>
                        </w:pPr>
                        <w:r>
                          <w:rPr>
                            <w:rStyle w:val="CharStyle173"/>
                          </w:rPr>
                          <w:t>24.00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Travaux Dirigés (TD)</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ind w:left="2102"/>
                          <w:rPr>
                            <w:sz w:val="22"/>
                            <w:szCs w:val="22"/>
                          </w:rPr>
                        </w:pPr>
                        <w:r>
                          <w:rPr>
                            <w:rStyle w:val="CharStyle173"/>
                          </w:rPr>
                          <w:t>24.00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Travaux Pratiques (TP)</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ind w:left="2170"/>
                          <w:rPr>
                            <w:sz w:val="22"/>
                            <w:szCs w:val="22"/>
                          </w:rPr>
                        </w:pPr>
                        <w:r>
                          <w:rPr>
                            <w:rStyle w:val="CharStyle173"/>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Cours Intégrés (CI)</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ind w:left="2170"/>
                          <w:rPr>
                            <w:sz w:val="22"/>
                            <w:szCs w:val="22"/>
                          </w:rPr>
                        </w:pPr>
                        <w:r>
                          <w:rPr>
                            <w:rStyle w:val="CharStyle173"/>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ind w:left="2170"/>
                          <w:rPr>
                            <w:sz w:val="22"/>
                            <w:szCs w:val="22"/>
                          </w:rPr>
                        </w:pPr>
                        <w:r>
                          <w:rPr>
                            <w:rStyle w:val="CharStyle173"/>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Accompagnement</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ind w:left="2170"/>
                          <w:rPr>
                            <w:sz w:val="22"/>
                            <w:szCs w:val="22"/>
                          </w:rPr>
                        </w:pPr>
                        <w:r>
                          <w:rPr>
                            <w:rStyle w:val="CharStyle173"/>
                          </w:rPr>
                          <w:t>0.00</w:t>
                        </w:r>
                      </w:p>
                    </w:tc>
                  </w:tr>
                </w:tbl>
                <w:p w:rsidR="00000000" w:rsidRDefault="00702A44"/>
              </w:txbxContent>
            </v:textbox>
            <w10:wrap type="topAndBottom" anchorx="margin"/>
          </v:shape>
        </w:pict>
      </w:r>
    </w:p>
    <w:p w:rsidR="00A12F64" w:rsidRDefault="00702A44">
      <w:pPr>
        <w:spacing w:before="269" w:after="0" w:line="298" w:lineRule="exact"/>
        <w:rPr>
          <w:rFonts w:ascii="Times New Roman" w:eastAsia="Times New Roman" w:hAnsi="Times New Roman" w:cs="Times New Roman"/>
          <w:sz w:val="20"/>
          <w:szCs w:val="20"/>
        </w:rPr>
        <w:sectPr w:rsidR="00A12F64">
          <w:pgSz w:w="11905" w:h="16837"/>
          <w:pgMar w:top="1122" w:right="984" w:bottom="1371" w:left="984" w:header="720" w:footer="720" w:gutter="0"/>
          <w:cols w:space="720"/>
        </w:sectPr>
      </w:pPr>
    </w:p>
    <w:p w:rsidR="00A12F64" w:rsidRDefault="003B53DD">
      <w:pPr>
        <w:tabs>
          <w:tab w:val="left" w:leader="underscore" w:pos="9638"/>
        </w:tabs>
        <w:spacing w:before="53"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lastRenderedPageBreak/>
        <w:br w:type="page"/>
      </w:r>
      <w:r>
        <w:rPr>
          <w:rFonts w:ascii="Times New Roman" w:eastAsia="Times New Roman" w:hAnsi="Times New Roman" w:cs="Times New Roman"/>
          <w:u w:val="single"/>
        </w:rPr>
        <w:lastRenderedPageBreak/>
        <w:t xml:space="preserve"> Libellé de </w:t>
      </w:r>
      <w:proofErr w:type="spellStart"/>
      <w:r>
        <w:rPr>
          <w:rFonts w:ascii="Times New Roman" w:eastAsia="Times New Roman" w:hAnsi="Times New Roman" w:cs="Times New Roman"/>
          <w:u w:val="single"/>
        </w:rPr>
        <w:t>l’ue</w:t>
      </w:r>
      <w:proofErr w:type="spellEnd"/>
      <w:r w:rsidR="00702A44">
        <w:rPr>
          <w:rFonts w:ascii="Times New Roman" w:eastAsia="Times New Roman" w:hAnsi="Times New Roman" w:cs="Times New Roman"/>
          <w:u w:val="single"/>
        </w:rPr>
        <w:t xml:space="preserve"> : Jeux, </w:t>
      </w:r>
      <w:proofErr w:type="spellStart"/>
      <w:r w:rsidR="00702A44">
        <w:rPr>
          <w:rFonts w:ascii="Times New Roman" w:eastAsia="Times New Roman" w:hAnsi="Times New Roman" w:cs="Times New Roman"/>
          <w:u w:val="single"/>
        </w:rPr>
        <w:t>synth</w:t>
      </w:r>
      <w:proofErr w:type="spellEnd"/>
      <w:r w:rsidR="00702A44">
        <w:rPr>
          <w:rFonts w:ascii="Times New Roman" w:eastAsia="Times New Roman" w:hAnsi="Times New Roman" w:cs="Times New Roman"/>
          <w:u w:val="single"/>
        </w:rPr>
        <w:t xml:space="preserve">. </w:t>
      </w:r>
      <w:proofErr w:type="gramStart"/>
      <w:r w:rsidR="00702A44">
        <w:rPr>
          <w:rFonts w:ascii="Times New Roman" w:eastAsia="Times New Roman" w:hAnsi="Times New Roman" w:cs="Times New Roman"/>
          <w:u w:val="single"/>
        </w:rPr>
        <w:t>de</w:t>
      </w:r>
      <w:proofErr w:type="gramEnd"/>
      <w:r w:rsidR="00702A44">
        <w:rPr>
          <w:rFonts w:ascii="Times New Roman" w:eastAsia="Times New Roman" w:hAnsi="Times New Roman" w:cs="Times New Roman"/>
          <w:u w:val="single"/>
        </w:rPr>
        <w:t xml:space="preserve"> contrôleurs </w:t>
      </w:r>
      <w:r w:rsidR="00702A44" w:rsidRPr="003B53DD">
        <w:rPr>
          <w:rFonts w:ascii="Times New Roman" w:eastAsia="Times New Roman" w:hAnsi="Times New Roman" w:cs="Times New Roman"/>
          <w:u w:val="single"/>
          <w:lang w:eastAsia="en-US"/>
        </w:rPr>
        <w:t>(</w:t>
      </w:r>
      <w:proofErr w:type="spellStart"/>
      <w:r w:rsidR="00702A44" w:rsidRPr="003B53DD">
        <w:rPr>
          <w:rFonts w:ascii="Times New Roman" w:eastAsia="Times New Roman" w:hAnsi="Times New Roman" w:cs="Times New Roman"/>
          <w:u w:val="single"/>
          <w:lang w:eastAsia="en-US"/>
        </w:rPr>
        <w:t>Games</w:t>
      </w:r>
      <w:proofErr w:type="spellEnd"/>
      <w:r w:rsidR="00702A44" w:rsidRPr="003B53DD">
        <w:rPr>
          <w:rFonts w:ascii="Times New Roman" w:eastAsia="Times New Roman" w:hAnsi="Times New Roman" w:cs="Times New Roman"/>
          <w:u w:val="single"/>
          <w:lang w:eastAsia="en-US"/>
        </w:rPr>
        <w:t xml:space="preserve"> and Controller </w:t>
      </w:r>
      <w:proofErr w:type="spellStart"/>
      <w:r w:rsidR="00702A44" w:rsidRPr="003B53DD">
        <w:rPr>
          <w:rFonts w:ascii="Times New Roman" w:eastAsia="Times New Roman" w:hAnsi="Times New Roman" w:cs="Times New Roman"/>
          <w:u w:val="single"/>
          <w:lang w:eastAsia="en-US"/>
        </w:rPr>
        <w:t>Synthesis</w:t>
      </w:r>
      <w:proofErr w:type="spellEnd"/>
      <w:r w:rsidR="00702A44" w:rsidRPr="003B53DD">
        <w:rPr>
          <w:rFonts w:ascii="Times New Roman" w:eastAsia="Times New Roman" w:hAnsi="Times New Roman" w:cs="Times New Roman"/>
          <w:lang w:eastAsia="en-US"/>
        </w:rPr>
        <w:tab/>
      </w:r>
    </w:p>
    <w:p w:rsidR="00A12F64" w:rsidRPr="003B53DD" w:rsidRDefault="00702A44">
      <w:pPr>
        <w:spacing w:after="0" w:line="293" w:lineRule="exact"/>
        <w:rPr>
          <w:rFonts w:ascii="Times New Roman" w:eastAsia="Times New Roman" w:hAnsi="Times New Roman" w:cs="Times New Roman"/>
          <w:lang w:val="en-US"/>
        </w:rPr>
      </w:pPr>
      <w:proofErr w:type="spellStart"/>
      <w:r w:rsidRPr="003B53DD">
        <w:rPr>
          <w:rFonts w:ascii="Times New Roman" w:eastAsia="Times New Roman" w:hAnsi="Times New Roman" w:cs="Times New Roman"/>
          <w:lang w:val="en-US"/>
        </w:rPr>
        <w:t>Libellé</w:t>
      </w:r>
      <w:proofErr w:type="spellEnd"/>
      <w:r w:rsidRPr="003B53DD">
        <w:rPr>
          <w:rFonts w:ascii="Times New Roman" w:eastAsia="Times New Roman" w:hAnsi="Times New Roman" w:cs="Times New Roman"/>
          <w:lang w:val="en-US"/>
        </w:rPr>
        <w:t xml:space="preserve"> </w:t>
      </w:r>
      <w:proofErr w:type="gramStart"/>
      <w:r>
        <w:rPr>
          <w:rFonts w:ascii="Times New Roman" w:eastAsia="Times New Roman" w:hAnsi="Times New Roman" w:cs="Times New Roman"/>
          <w:lang w:val="en-US" w:eastAsia="en-US"/>
        </w:rPr>
        <w:t>court :</w:t>
      </w:r>
      <w:proofErr w:type="gramEnd"/>
      <w:r>
        <w:rPr>
          <w:rFonts w:ascii="Times New Roman" w:eastAsia="Times New Roman" w:hAnsi="Times New Roman" w:cs="Times New Roman"/>
          <w:lang w:val="en-US" w:eastAsia="en-US"/>
        </w:rPr>
        <w:t xml:space="preserve"> Games and Controller </w:t>
      </w:r>
      <w:proofErr w:type="spellStart"/>
      <w:r>
        <w:rPr>
          <w:rFonts w:ascii="Times New Roman" w:eastAsia="Times New Roman" w:hAnsi="Times New Roman" w:cs="Times New Roman"/>
          <w:lang w:val="en-US" w:eastAsia="en-US"/>
        </w:rPr>
        <w:t>Synt</w:t>
      </w:r>
      <w:proofErr w:type="spellEnd"/>
    </w:p>
    <w:p w:rsidR="00A12F64" w:rsidRDefault="00702A44">
      <w:pPr>
        <w:tabs>
          <w:tab w:val="left" w:leader="underscore" w:pos="9629"/>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J1IN9122</w:t>
      </w:r>
      <w:r>
        <w:rPr>
          <w:rFonts w:ascii="Times New Roman" w:eastAsia="Times New Roman" w:hAnsi="Times New Roman" w:cs="Times New Roman"/>
        </w:rPr>
        <w:tab/>
      </w:r>
    </w:p>
    <w:p w:rsidR="00A12F64" w:rsidRDefault="00702A44">
      <w:pPr>
        <w:tabs>
          <w:tab w:val="left" w:leader="underscore" w:pos="4325"/>
          <w:tab w:val="left" w:leader="underscore" w:pos="8717"/>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Niveau : M2</w:t>
      </w:r>
      <w:r>
        <w:rPr>
          <w:rFonts w:ascii="Times New Roman" w:eastAsia="Times New Roman" w:hAnsi="Times New Roman" w:cs="Times New Roman"/>
        </w:rPr>
        <w:tab/>
      </w:r>
      <w:r>
        <w:rPr>
          <w:rFonts w:ascii="Times New Roman" w:eastAsia="Times New Roman" w:hAnsi="Times New Roman" w:cs="Times New Roman"/>
          <w:u w:val="single"/>
        </w:rPr>
        <w:t xml:space="preserve">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d'automne</w:t>
      </w:r>
      <w:r>
        <w:rPr>
          <w:rFonts w:ascii="Times New Roman" w:eastAsia="Times New Roman" w:hAnsi="Times New Roman" w:cs="Times New Roman"/>
        </w:rPr>
        <w:tab/>
      </w:r>
      <w:r>
        <w:rPr>
          <w:rFonts w:ascii="Times New Roman" w:eastAsia="Times New Roman" w:hAnsi="Times New Roman" w:cs="Times New Roman"/>
          <w:u w:val="single"/>
        </w:rPr>
        <w:t>ECTS :6</w:t>
      </w:r>
    </w:p>
    <w:p w:rsidR="00A12F64" w:rsidRDefault="00702A44">
      <w:pPr>
        <w:tabs>
          <w:tab w:val="left" w:pos="2558"/>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 xml:space="preserve">Anne </w:t>
      </w:r>
      <w:r w:rsidRPr="003B53DD">
        <w:rPr>
          <w:rFonts w:ascii="Times New Roman" w:eastAsia="Times New Roman" w:hAnsi="Times New Roman" w:cs="Times New Roman"/>
          <w:lang w:eastAsia="en-US"/>
        </w:rPr>
        <w:t>DICKY (</w:t>
      </w:r>
      <w:hyperlink r:id="rId119" w:history="1">
        <w:r w:rsidRPr="003B53DD">
          <w:rPr>
            <w:rFonts w:ascii="Times New Roman" w:eastAsia="Times New Roman" w:hAnsi="Times New Roman" w:cs="Times New Roman"/>
            <w:u w:val="single"/>
            <w:lang w:eastAsia="en-US"/>
          </w:rPr>
          <w:t>anne.dicky@u-bordeaux1.fr</w:t>
        </w:r>
      </w:hyperlink>
      <w:r w:rsidRPr="003B53DD">
        <w:rPr>
          <w:rFonts w:ascii="Times New Roman" w:eastAsia="Times New Roman" w:hAnsi="Times New Roman" w:cs="Times New Roman"/>
          <w:lang w:eastAsia="en-US"/>
        </w:rPr>
        <w:t>)</w:t>
      </w:r>
    </w:p>
    <w:p w:rsidR="00A12F64" w:rsidRDefault="00702A44">
      <w:pPr>
        <w:tabs>
          <w:tab w:val="left" w:pos="2563"/>
        </w:tabs>
        <w:spacing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t xml:space="preserve">UFR </w:t>
      </w:r>
      <w:r>
        <w:rPr>
          <w:rFonts w:ascii="Times New Roman" w:eastAsia="Times New Roman" w:hAnsi="Times New Roman" w:cs="Times New Roman"/>
          <w:u w:val="single"/>
        </w:rPr>
        <w:t>DE MATHEMATIQUES ET INFORMATIQUE</w:t>
      </w:r>
    </w:p>
    <w:p w:rsidR="00A12F64" w:rsidRDefault="00702A44">
      <w:pPr>
        <w:tabs>
          <w:tab w:val="left" w:leader="underscore" w:pos="2558"/>
          <w:tab w:val="left" w:leader="underscore" w:pos="9590"/>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A12F64" w:rsidRDefault="00702A44">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Formation initiale + Formation continue</w:t>
      </w:r>
    </w:p>
    <w:p w:rsidR="00A12F64" w:rsidRDefault="00702A44">
      <w:pPr>
        <w:spacing w:after="0" w:line="293" w:lineRule="exact"/>
        <w:ind w:right="7373"/>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 Logique - </w:t>
      </w:r>
      <w:proofErr w:type="spellStart"/>
      <w:r>
        <w:rPr>
          <w:rFonts w:ascii="Times New Roman" w:eastAsia="Times New Roman" w:hAnsi="Times New Roman" w:cs="Times New Roman"/>
        </w:rPr>
        <w:t>Logic</w:t>
      </w:r>
      <w:proofErr w:type="spellEnd"/>
    </w:p>
    <w:p w:rsidR="00A12F64" w:rsidRDefault="00702A44">
      <w:pPr>
        <w:tabs>
          <w:tab w:val="left" w:leader="underscore" w:pos="9590"/>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Éléments de théorie des automates - Notions </w:t>
      </w:r>
      <w:r w:rsidRPr="003B53DD">
        <w:rPr>
          <w:rFonts w:ascii="Times New Roman" w:eastAsia="Times New Roman" w:hAnsi="Times New Roman" w:cs="Times New Roman"/>
          <w:u w:val="single"/>
          <w:lang w:eastAsia="en-US"/>
        </w:rPr>
        <w:t xml:space="preserve">of </w:t>
      </w:r>
      <w:proofErr w:type="spellStart"/>
      <w:r w:rsidRPr="003B53DD">
        <w:rPr>
          <w:rFonts w:ascii="Times New Roman" w:eastAsia="Times New Roman" w:hAnsi="Times New Roman" w:cs="Times New Roman"/>
          <w:u w:val="single"/>
          <w:lang w:eastAsia="en-US"/>
        </w:rPr>
        <w:t>automata</w:t>
      </w:r>
      <w:proofErr w:type="spellEnd"/>
      <w:r w:rsidRPr="003B53DD">
        <w:rPr>
          <w:rFonts w:ascii="Times New Roman" w:eastAsia="Times New Roman" w:hAnsi="Times New Roman" w:cs="Times New Roman"/>
          <w:u w:val="single"/>
          <w:lang w:eastAsia="en-US"/>
        </w:rPr>
        <w:t xml:space="preserve"> </w:t>
      </w:r>
      <w:proofErr w:type="spellStart"/>
      <w:r w:rsidRPr="003B53DD">
        <w:rPr>
          <w:rFonts w:ascii="Times New Roman" w:eastAsia="Times New Roman" w:hAnsi="Times New Roman" w:cs="Times New Roman"/>
          <w:u w:val="single"/>
          <w:lang w:eastAsia="en-US"/>
        </w:rPr>
        <w:t>theory</w:t>
      </w:r>
      <w:proofErr w:type="spellEnd"/>
      <w:r w:rsidRPr="003B53DD">
        <w:rPr>
          <w:rFonts w:ascii="Times New Roman" w:eastAsia="Times New Roman" w:hAnsi="Times New Roman" w:cs="Times New Roman"/>
          <w:lang w:eastAsia="en-US"/>
        </w:rPr>
        <w:tab/>
      </w:r>
    </w:p>
    <w:p w:rsidR="00A12F64" w:rsidRDefault="00702A44">
      <w:pPr>
        <w:spacing w:after="0" w:line="293" w:lineRule="exact"/>
        <w:rPr>
          <w:rFonts w:ascii="Times New Roman" w:eastAsia="Times New Roman" w:hAnsi="Times New Roman" w:cs="Times New Roman"/>
        </w:rPr>
      </w:pPr>
      <w:r w:rsidRPr="003B53DD">
        <w:rPr>
          <w:rFonts w:ascii="Times New Roman" w:eastAsia="Times New Roman" w:hAnsi="Times New Roman" w:cs="Times New Roman"/>
          <w:lang w:eastAsia="en-US"/>
        </w:rPr>
        <w:t xml:space="preserve">Objectifs </w:t>
      </w:r>
      <w:r>
        <w:rPr>
          <w:rFonts w:ascii="Times New Roman" w:eastAsia="Times New Roman" w:hAnsi="Times New Roman" w:cs="Times New Roman"/>
        </w:rPr>
        <w:t xml:space="preserve">pédagogiques </w:t>
      </w:r>
      <w:r w:rsidRPr="003B53DD">
        <w:rPr>
          <w:rFonts w:ascii="Times New Roman" w:eastAsia="Times New Roman" w:hAnsi="Times New Roman" w:cs="Times New Roman"/>
          <w:lang w:eastAsia="en-US"/>
        </w:rPr>
        <w:t>:</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Présente</w:t>
      </w:r>
      <w:r>
        <w:rPr>
          <w:rFonts w:ascii="Times New Roman" w:eastAsia="Times New Roman" w:hAnsi="Times New Roman" w:cs="Times New Roman"/>
        </w:rPr>
        <w:t xml:space="preserve">r </w:t>
      </w:r>
      <w:r w:rsidRPr="003B53DD">
        <w:rPr>
          <w:rFonts w:ascii="Times New Roman" w:eastAsia="Times New Roman" w:hAnsi="Times New Roman" w:cs="Times New Roman"/>
          <w:lang w:eastAsia="en-US"/>
        </w:rPr>
        <w:t xml:space="preserve">l'interaction entre la </w:t>
      </w:r>
      <w:r>
        <w:rPr>
          <w:rFonts w:ascii="Times New Roman" w:eastAsia="Times New Roman" w:hAnsi="Times New Roman" w:cs="Times New Roman"/>
        </w:rPr>
        <w:t xml:space="preserve">synthèse </w:t>
      </w:r>
      <w:r w:rsidRPr="003B53DD">
        <w:rPr>
          <w:rFonts w:ascii="Times New Roman" w:eastAsia="Times New Roman" w:hAnsi="Times New Roman" w:cs="Times New Roman"/>
          <w:lang w:eastAsia="en-US"/>
        </w:rPr>
        <w:t xml:space="preserve">de </w:t>
      </w:r>
      <w:r>
        <w:rPr>
          <w:rFonts w:ascii="Times New Roman" w:eastAsia="Times New Roman" w:hAnsi="Times New Roman" w:cs="Times New Roman"/>
        </w:rPr>
        <w:t xml:space="preserve">contrôleurs, </w:t>
      </w:r>
      <w:r w:rsidRPr="003B53DD">
        <w:rPr>
          <w:rFonts w:ascii="Times New Roman" w:eastAsia="Times New Roman" w:hAnsi="Times New Roman" w:cs="Times New Roman"/>
          <w:lang w:eastAsia="en-US"/>
        </w:rPr>
        <w:t xml:space="preserve">le calcul de points fixes et la </w:t>
      </w:r>
      <w:r>
        <w:rPr>
          <w:rFonts w:ascii="Times New Roman" w:eastAsia="Times New Roman" w:hAnsi="Times New Roman" w:cs="Times New Roman"/>
        </w:rPr>
        <w:t xml:space="preserve">théorie </w:t>
      </w:r>
      <w:r w:rsidRPr="003B53DD">
        <w:rPr>
          <w:rFonts w:ascii="Times New Roman" w:eastAsia="Times New Roman" w:hAnsi="Times New Roman" w:cs="Times New Roman"/>
          <w:lang w:eastAsia="en-US"/>
        </w:rPr>
        <w:t>des</w:t>
      </w:r>
    </w:p>
    <w:p w:rsidR="00A12F64" w:rsidRPr="003B53DD" w:rsidRDefault="00702A44">
      <w:pPr>
        <w:spacing w:after="0" w:line="293" w:lineRule="exact"/>
        <w:rPr>
          <w:rFonts w:ascii="Times New Roman" w:eastAsia="Times New Roman" w:hAnsi="Times New Roman" w:cs="Times New Roman"/>
          <w:lang w:val="en-US"/>
        </w:rPr>
      </w:pPr>
      <w:proofErr w:type="spellStart"/>
      <w:proofErr w:type="gramStart"/>
      <w:r>
        <w:rPr>
          <w:rFonts w:ascii="Times New Roman" w:eastAsia="Times New Roman" w:hAnsi="Times New Roman" w:cs="Times New Roman"/>
          <w:lang w:val="en-US" w:eastAsia="en-US"/>
        </w:rPr>
        <w:t>jeux</w:t>
      </w:r>
      <w:proofErr w:type="spellEnd"/>
      <w:proofErr w:type="gramEnd"/>
      <w:r>
        <w:rPr>
          <w:rFonts w:ascii="Times New Roman" w:eastAsia="Times New Roman" w:hAnsi="Times New Roman" w:cs="Times New Roman"/>
          <w:lang w:val="en-US" w:eastAsia="en-US"/>
        </w:rPr>
        <w:t>.</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lang w:val="en-US" w:eastAsia="en-US"/>
        </w:rPr>
        <w:t xml:space="preserve">Introduce the interplay between controller synthesis, </w:t>
      </w:r>
      <w:proofErr w:type="spellStart"/>
      <w:r>
        <w:rPr>
          <w:rFonts w:ascii="Times New Roman" w:eastAsia="Times New Roman" w:hAnsi="Times New Roman" w:cs="Times New Roman"/>
          <w:lang w:val="en-US" w:eastAsia="en-US"/>
        </w:rPr>
        <w:t>fixpoint</w:t>
      </w:r>
      <w:proofErr w:type="spellEnd"/>
      <w:r>
        <w:rPr>
          <w:rFonts w:ascii="Times New Roman" w:eastAsia="Times New Roman" w:hAnsi="Times New Roman" w:cs="Times New Roman"/>
          <w:lang w:val="en-US" w:eastAsia="en-US"/>
        </w:rPr>
        <w:t xml:space="preserve"> computation and game theory. </w:t>
      </w:r>
      <w:r>
        <w:rPr>
          <w:rFonts w:ascii="Times New Roman" w:eastAsia="Times New Roman" w:hAnsi="Times New Roman" w:cs="Times New Roman"/>
        </w:rPr>
        <w:t xml:space="preserve">Compétences </w:t>
      </w:r>
      <w:r w:rsidRPr="003B53DD">
        <w:rPr>
          <w:rFonts w:ascii="Times New Roman" w:eastAsia="Times New Roman" w:hAnsi="Times New Roman" w:cs="Times New Roman"/>
          <w:lang w:eastAsia="en-US"/>
        </w:rPr>
        <w:t>acquises :</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Connaître différents </w:t>
      </w:r>
      <w:r w:rsidRPr="003B53DD">
        <w:rPr>
          <w:rFonts w:ascii="Times New Roman" w:eastAsia="Times New Roman" w:hAnsi="Times New Roman" w:cs="Times New Roman"/>
          <w:lang w:eastAsia="en-US"/>
        </w:rPr>
        <w:t xml:space="preserve">formalismes pour </w:t>
      </w:r>
      <w:r>
        <w:rPr>
          <w:rFonts w:ascii="Times New Roman" w:eastAsia="Times New Roman" w:hAnsi="Times New Roman" w:cs="Times New Roman"/>
        </w:rPr>
        <w:t>spé</w:t>
      </w:r>
      <w:r>
        <w:rPr>
          <w:rFonts w:ascii="Times New Roman" w:eastAsia="Times New Roman" w:hAnsi="Times New Roman" w:cs="Times New Roman"/>
        </w:rPr>
        <w:t xml:space="preserve">cifier </w:t>
      </w:r>
      <w:r w:rsidRPr="003B53DD">
        <w:rPr>
          <w:rFonts w:ascii="Times New Roman" w:eastAsia="Times New Roman" w:hAnsi="Times New Roman" w:cs="Times New Roman"/>
          <w:lang w:eastAsia="en-US"/>
        </w:rPr>
        <w:t xml:space="preserve">un </w:t>
      </w:r>
      <w:r>
        <w:rPr>
          <w:rFonts w:ascii="Times New Roman" w:eastAsia="Times New Roman" w:hAnsi="Times New Roman" w:cs="Times New Roman"/>
        </w:rPr>
        <w:t xml:space="preserve">problème </w:t>
      </w:r>
      <w:r w:rsidRPr="003B53DD">
        <w:rPr>
          <w:rFonts w:ascii="Times New Roman" w:eastAsia="Times New Roman" w:hAnsi="Times New Roman" w:cs="Times New Roman"/>
          <w:lang w:eastAsia="en-US"/>
        </w:rPr>
        <w:t xml:space="preserve">de </w:t>
      </w:r>
      <w:r>
        <w:rPr>
          <w:rFonts w:ascii="Times New Roman" w:eastAsia="Times New Roman" w:hAnsi="Times New Roman" w:cs="Times New Roman"/>
        </w:rPr>
        <w:t xml:space="preserve">contrôle, </w:t>
      </w:r>
      <w:r w:rsidRPr="003B53DD">
        <w:rPr>
          <w:rFonts w:ascii="Times New Roman" w:eastAsia="Times New Roman" w:hAnsi="Times New Roman" w:cs="Times New Roman"/>
          <w:lang w:eastAsia="en-US"/>
        </w:rPr>
        <w:t xml:space="preserve">analyser les algorithmes sous-jacents; comprendre les </w:t>
      </w:r>
      <w:r>
        <w:rPr>
          <w:rFonts w:ascii="Times New Roman" w:eastAsia="Times New Roman" w:hAnsi="Times New Roman" w:cs="Times New Roman"/>
        </w:rPr>
        <w:t xml:space="preserve">équivalences </w:t>
      </w:r>
      <w:r w:rsidRPr="003B53DD">
        <w:rPr>
          <w:rFonts w:ascii="Times New Roman" w:eastAsia="Times New Roman" w:hAnsi="Times New Roman" w:cs="Times New Roman"/>
          <w:lang w:eastAsia="en-US"/>
        </w:rPr>
        <w:t>entre formalismes.</w:t>
      </w:r>
    </w:p>
    <w:p w:rsidR="00A12F64" w:rsidRPr="003B53DD" w:rsidRDefault="00702A44">
      <w:pPr>
        <w:spacing w:after="0" w:line="293" w:lineRule="exact"/>
        <w:rPr>
          <w:rFonts w:ascii="Times New Roman" w:eastAsia="Times New Roman" w:hAnsi="Times New Roman" w:cs="Times New Roman"/>
          <w:lang w:val="en-US"/>
        </w:rPr>
      </w:pPr>
      <w:r>
        <w:rPr>
          <w:rFonts w:ascii="Times New Roman" w:eastAsia="Times New Roman" w:hAnsi="Times New Roman" w:cs="Times New Roman"/>
          <w:lang w:val="en-US" w:eastAsia="en-US"/>
        </w:rPr>
        <w:t xml:space="preserve">Know various formalisms to specify a control problem, </w:t>
      </w:r>
      <w:proofErr w:type="spellStart"/>
      <w:r>
        <w:rPr>
          <w:rFonts w:ascii="Times New Roman" w:eastAsia="Times New Roman" w:hAnsi="Times New Roman" w:cs="Times New Roman"/>
          <w:lang w:val="en-US" w:eastAsia="en-US"/>
        </w:rPr>
        <w:t>analyse</w:t>
      </w:r>
      <w:proofErr w:type="spellEnd"/>
      <w:r>
        <w:rPr>
          <w:rFonts w:ascii="Times New Roman" w:eastAsia="Times New Roman" w:hAnsi="Times New Roman" w:cs="Times New Roman"/>
          <w:lang w:val="en-US" w:eastAsia="en-US"/>
        </w:rPr>
        <w:t xml:space="preserve"> the computation algorithms lying</w:t>
      </w:r>
    </w:p>
    <w:p w:rsidR="00A12F64" w:rsidRPr="003B53DD" w:rsidRDefault="00702A44">
      <w:pPr>
        <w:tabs>
          <w:tab w:val="left" w:leader="underscore" w:pos="9590"/>
        </w:tabs>
        <w:spacing w:before="5" w:after="0" w:line="293" w:lineRule="exact"/>
        <w:jc w:val="both"/>
        <w:rPr>
          <w:rFonts w:ascii="Times New Roman" w:eastAsia="Times New Roman" w:hAnsi="Times New Roman" w:cs="Times New Roman"/>
          <w:lang w:val="en-US"/>
        </w:rPr>
      </w:pPr>
      <w:proofErr w:type="gramStart"/>
      <w:r>
        <w:rPr>
          <w:rFonts w:ascii="Times New Roman" w:eastAsia="Times New Roman" w:hAnsi="Times New Roman" w:cs="Times New Roman"/>
          <w:u w:val="single"/>
          <w:lang w:val="en-US" w:eastAsia="en-US"/>
        </w:rPr>
        <w:t>behind</w:t>
      </w:r>
      <w:proofErr w:type="gramEnd"/>
      <w:r>
        <w:rPr>
          <w:rFonts w:ascii="Times New Roman" w:eastAsia="Times New Roman" w:hAnsi="Times New Roman" w:cs="Times New Roman"/>
          <w:u w:val="single"/>
          <w:lang w:val="en-US" w:eastAsia="en-US"/>
        </w:rPr>
        <w:t>: understand formalism equivalences.</w:t>
      </w:r>
      <w:r>
        <w:rPr>
          <w:rFonts w:ascii="Times New Roman" w:eastAsia="Times New Roman" w:hAnsi="Times New Roman" w:cs="Times New Roman"/>
          <w:lang w:val="en-US" w:eastAsia="en-US"/>
        </w:rPr>
        <w:tab/>
      </w:r>
    </w:p>
    <w:p w:rsidR="00A12F64" w:rsidRPr="003B53DD" w:rsidRDefault="00702A44">
      <w:pPr>
        <w:spacing w:after="0" w:line="293" w:lineRule="exact"/>
        <w:rPr>
          <w:rFonts w:ascii="Times New Roman" w:eastAsia="Times New Roman" w:hAnsi="Times New Roman" w:cs="Times New Roman"/>
          <w:lang w:val="en-US"/>
        </w:rPr>
      </w:pPr>
      <w:proofErr w:type="spellStart"/>
      <w:r>
        <w:rPr>
          <w:rFonts w:ascii="Times New Roman" w:eastAsia="Times New Roman" w:hAnsi="Times New Roman" w:cs="Times New Roman"/>
          <w:lang w:val="en-US" w:eastAsia="en-US"/>
        </w:rPr>
        <w:t>Programme</w:t>
      </w:r>
      <w:proofErr w:type="spellEnd"/>
      <w:r>
        <w:rPr>
          <w:rFonts w:ascii="Times New Roman" w:eastAsia="Times New Roman" w:hAnsi="Times New Roman" w:cs="Times New Roman"/>
          <w:lang w:val="en-US" w:eastAsia="en-US"/>
        </w:rPr>
        <w:t xml:space="preserve"> - </w:t>
      </w:r>
      <w:proofErr w:type="spellStart"/>
      <w:proofErr w:type="gramStart"/>
      <w:r>
        <w:rPr>
          <w:rFonts w:ascii="Times New Roman" w:eastAsia="Times New Roman" w:hAnsi="Times New Roman" w:cs="Times New Roman"/>
          <w:lang w:val="en-US" w:eastAsia="en-US"/>
        </w:rPr>
        <w:t>descriptif</w:t>
      </w:r>
      <w:proofErr w:type="spellEnd"/>
      <w:r>
        <w:rPr>
          <w:rFonts w:ascii="Times New Roman" w:eastAsia="Times New Roman" w:hAnsi="Times New Roman" w:cs="Times New Roman"/>
          <w:lang w:val="en-US" w:eastAsia="en-US"/>
        </w:rPr>
        <w:t xml:space="preserve"> :</w:t>
      </w:r>
      <w:proofErr w:type="gramEnd"/>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 xml:space="preserve">Synthèse </w:t>
      </w:r>
      <w:r w:rsidRPr="003B53DD">
        <w:rPr>
          <w:rFonts w:ascii="Times New Roman" w:eastAsia="Times New Roman" w:hAnsi="Times New Roman" w:cs="Times New Roman"/>
          <w:lang w:eastAsia="en-US"/>
        </w:rPr>
        <w:t xml:space="preserve">de </w:t>
      </w:r>
      <w:r>
        <w:rPr>
          <w:rFonts w:ascii="Times New Roman" w:eastAsia="Times New Roman" w:hAnsi="Times New Roman" w:cs="Times New Roman"/>
        </w:rPr>
        <w:t xml:space="preserve">contrôleurs, </w:t>
      </w:r>
      <w:r w:rsidRPr="003B53DD">
        <w:rPr>
          <w:rFonts w:ascii="Times New Roman" w:eastAsia="Times New Roman" w:hAnsi="Times New Roman" w:cs="Times New Roman"/>
          <w:lang w:eastAsia="en-US"/>
        </w:rPr>
        <w:t xml:space="preserve">jeux sur des graphes finis, logiques temporelles pour la </w:t>
      </w:r>
      <w:r>
        <w:rPr>
          <w:rFonts w:ascii="Times New Roman" w:eastAsia="Times New Roman" w:hAnsi="Times New Roman" w:cs="Times New Roman"/>
        </w:rPr>
        <w:t xml:space="preserve">spécification </w:t>
      </w:r>
      <w:r w:rsidRPr="003B53DD">
        <w:rPr>
          <w:rFonts w:ascii="Times New Roman" w:eastAsia="Times New Roman" w:hAnsi="Times New Roman" w:cs="Times New Roman"/>
          <w:lang w:eastAsia="en-US"/>
        </w:rPr>
        <w:t>(LTL, CTL), points fixes et ?-calcul, jeux stochastiques.</w:t>
      </w:r>
    </w:p>
    <w:p w:rsidR="00A12F64" w:rsidRPr="003B53DD" w:rsidRDefault="00702A44">
      <w:pPr>
        <w:spacing w:after="0" w:line="293" w:lineRule="exact"/>
        <w:rPr>
          <w:rFonts w:ascii="Times New Roman" w:eastAsia="Times New Roman" w:hAnsi="Times New Roman" w:cs="Times New Roman"/>
          <w:lang w:val="en-US"/>
        </w:rPr>
      </w:pPr>
      <w:r>
        <w:rPr>
          <w:rFonts w:ascii="Times New Roman" w:eastAsia="Times New Roman" w:hAnsi="Times New Roman" w:cs="Times New Roman"/>
          <w:lang w:val="en-US" w:eastAsia="en-US"/>
        </w:rPr>
        <w:t>Controller synthesis, games on finite graphs, temporal logics for the specif</w:t>
      </w:r>
      <w:r>
        <w:rPr>
          <w:rFonts w:ascii="Times New Roman" w:eastAsia="Times New Roman" w:hAnsi="Times New Roman" w:cs="Times New Roman"/>
          <w:lang w:val="en-US" w:eastAsia="en-US"/>
        </w:rPr>
        <w:t>ication (LTL, CTL),</w:t>
      </w:r>
    </w:p>
    <w:p w:rsidR="00A12F64" w:rsidRPr="003B53DD" w:rsidRDefault="00702A44">
      <w:pPr>
        <w:tabs>
          <w:tab w:val="left" w:leader="underscore" w:pos="9586"/>
        </w:tabs>
        <w:spacing w:before="5" w:after="0" w:line="293" w:lineRule="exact"/>
        <w:jc w:val="both"/>
        <w:rPr>
          <w:rFonts w:ascii="Times New Roman" w:eastAsia="Times New Roman" w:hAnsi="Times New Roman" w:cs="Times New Roman"/>
          <w:lang w:val="en-US"/>
        </w:rPr>
      </w:pPr>
      <w:proofErr w:type="spellStart"/>
      <w:proofErr w:type="gramStart"/>
      <w:r>
        <w:rPr>
          <w:rFonts w:ascii="Times New Roman" w:eastAsia="Times New Roman" w:hAnsi="Times New Roman" w:cs="Times New Roman"/>
          <w:u w:val="single"/>
          <w:lang w:val="en-US" w:eastAsia="en-US"/>
        </w:rPr>
        <w:t>fixpoints</w:t>
      </w:r>
      <w:proofErr w:type="spellEnd"/>
      <w:proofErr w:type="gramEnd"/>
      <w:r>
        <w:rPr>
          <w:rFonts w:ascii="Times New Roman" w:eastAsia="Times New Roman" w:hAnsi="Times New Roman" w:cs="Times New Roman"/>
          <w:u w:val="single"/>
          <w:lang w:val="en-US" w:eastAsia="en-US"/>
        </w:rPr>
        <w:t xml:space="preserve"> and modal ?-</w:t>
      </w:r>
      <w:proofErr w:type="spellStart"/>
      <w:r>
        <w:rPr>
          <w:rFonts w:ascii="Times New Roman" w:eastAsia="Times New Roman" w:hAnsi="Times New Roman" w:cs="Times New Roman"/>
          <w:u w:val="single"/>
          <w:lang w:val="en-US" w:eastAsia="en-US"/>
        </w:rPr>
        <w:t>calculs</w:t>
      </w:r>
      <w:proofErr w:type="spellEnd"/>
      <w:r>
        <w:rPr>
          <w:rFonts w:ascii="Times New Roman" w:eastAsia="Times New Roman" w:hAnsi="Times New Roman" w:cs="Times New Roman"/>
          <w:u w:val="single"/>
          <w:lang w:val="en-US" w:eastAsia="en-US"/>
        </w:rPr>
        <w:t>, stochastic games.</w:t>
      </w:r>
      <w:r>
        <w:rPr>
          <w:rFonts w:ascii="Times New Roman" w:eastAsia="Times New Roman" w:hAnsi="Times New Roman" w:cs="Times New Roman"/>
          <w:lang w:val="en-US" w:eastAsia="en-US"/>
        </w:rPr>
        <w:tab/>
      </w:r>
    </w:p>
    <w:p w:rsidR="00A12F64" w:rsidRPr="003B53DD" w:rsidRDefault="00702A44">
      <w:pPr>
        <w:spacing w:after="0" w:line="293" w:lineRule="exact"/>
        <w:rPr>
          <w:rFonts w:ascii="Times New Roman" w:eastAsia="Times New Roman" w:hAnsi="Times New Roman" w:cs="Times New Roman"/>
          <w:lang w:val="en-US"/>
        </w:rPr>
      </w:pPr>
      <w:proofErr w:type="spellStart"/>
      <w:proofErr w:type="gramStart"/>
      <w:r w:rsidRPr="003B53DD">
        <w:rPr>
          <w:rFonts w:ascii="Times New Roman" w:eastAsia="Times New Roman" w:hAnsi="Times New Roman" w:cs="Times New Roman"/>
          <w:lang w:val="en-US"/>
        </w:rPr>
        <w:t>Bibliographie</w:t>
      </w:r>
      <w:proofErr w:type="spellEnd"/>
      <w:r w:rsidRPr="003B53DD">
        <w:rPr>
          <w:rFonts w:ascii="Times New Roman" w:eastAsia="Times New Roman" w:hAnsi="Times New Roman" w:cs="Times New Roman"/>
          <w:lang w:val="en-US"/>
        </w:rPr>
        <w:t xml:space="preserve"> :</w:t>
      </w:r>
      <w:proofErr w:type="gramEnd"/>
    </w:p>
    <w:p w:rsidR="00A12F64" w:rsidRPr="003B53DD" w:rsidRDefault="00702A44">
      <w:pPr>
        <w:spacing w:after="0" w:line="293" w:lineRule="exact"/>
        <w:rPr>
          <w:rFonts w:ascii="Times New Roman" w:eastAsia="Times New Roman" w:hAnsi="Times New Roman" w:cs="Times New Roman"/>
          <w:lang w:val="en-US"/>
        </w:rPr>
      </w:pPr>
      <w:r w:rsidRPr="003B53DD">
        <w:rPr>
          <w:rFonts w:ascii="Times New Roman" w:eastAsia="Times New Roman" w:hAnsi="Times New Roman" w:cs="Times New Roman"/>
          <w:lang w:val="en-US"/>
        </w:rPr>
        <w:t xml:space="preserve">E. Clarke, O. </w:t>
      </w:r>
      <w:proofErr w:type="spellStart"/>
      <w:r w:rsidRPr="003B53DD">
        <w:rPr>
          <w:rFonts w:ascii="Times New Roman" w:eastAsia="Times New Roman" w:hAnsi="Times New Roman" w:cs="Times New Roman"/>
          <w:lang w:val="en-US"/>
        </w:rPr>
        <w:t>Grumberg</w:t>
      </w:r>
      <w:proofErr w:type="spellEnd"/>
      <w:r w:rsidRPr="003B53DD">
        <w:rPr>
          <w:rFonts w:ascii="Times New Roman" w:eastAsia="Times New Roman" w:hAnsi="Times New Roman" w:cs="Times New Roman"/>
          <w:lang w:val="en-US"/>
        </w:rPr>
        <w:t xml:space="preserve">, D. </w:t>
      </w:r>
      <w:proofErr w:type="spellStart"/>
      <w:r w:rsidRPr="003B53DD">
        <w:rPr>
          <w:rFonts w:ascii="Times New Roman" w:eastAsia="Times New Roman" w:hAnsi="Times New Roman" w:cs="Times New Roman"/>
          <w:lang w:val="en-US"/>
        </w:rPr>
        <w:t>Peled</w:t>
      </w:r>
      <w:proofErr w:type="spellEnd"/>
      <w:r w:rsidRPr="003B53DD">
        <w:rPr>
          <w:rFonts w:ascii="Times New Roman" w:eastAsia="Times New Roman" w:hAnsi="Times New Roman" w:cs="Times New Roman"/>
          <w:lang w:val="en-US"/>
        </w:rPr>
        <w:t>: Model Checking, MIT Press, 1999</w:t>
      </w:r>
    </w:p>
    <w:p w:rsidR="00A12F64" w:rsidRDefault="00702A44">
      <w:pPr>
        <w:spacing w:before="34" w:after="0" w:line="240" w:lineRule="auto"/>
        <w:rPr>
          <w:rFonts w:ascii="Times New Roman" w:eastAsia="Times New Roman" w:hAnsi="Times New Roman" w:cs="Times New Roman"/>
        </w:rPr>
      </w:pPr>
      <w:r w:rsidRPr="003B53DD">
        <w:rPr>
          <w:rFonts w:ascii="Times New Roman" w:eastAsia="Times New Roman" w:hAnsi="Times New Roman" w:cs="Times New Roman"/>
          <w:lang w:eastAsia="en-US"/>
        </w:rPr>
        <w:t xml:space="preserve">Ph. </w:t>
      </w:r>
      <w:proofErr w:type="spellStart"/>
      <w:r w:rsidRPr="003B53DD">
        <w:rPr>
          <w:rFonts w:ascii="Times New Roman" w:eastAsia="Times New Roman" w:hAnsi="Times New Roman" w:cs="Times New Roman"/>
          <w:lang w:eastAsia="en-US"/>
        </w:rPr>
        <w:t>Schoebelen</w:t>
      </w:r>
      <w:proofErr w:type="spellEnd"/>
      <w:r w:rsidRPr="003B53DD">
        <w:rPr>
          <w:rFonts w:ascii="Times New Roman" w:eastAsia="Times New Roman" w:hAnsi="Times New Roman" w:cs="Times New Roman"/>
          <w:lang w:eastAsia="en-US"/>
        </w:rPr>
        <w:t xml:space="preserve"> (</w:t>
      </w:r>
      <w:proofErr w:type="spellStart"/>
      <w:r w:rsidRPr="003B53DD">
        <w:rPr>
          <w:rFonts w:ascii="Times New Roman" w:eastAsia="Times New Roman" w:hAnsi="Times New Roman" w:cs="Times New Roman"/>
          <w:lang w:eastAsia="en-US"/>
        </w:rPr>
        <w:t>coord</w:t>
      </w:r>
      <w:proofErr w:type="spellEnd"/>
      <w:r w:rsidRPr="003B53DD">
        <w:rPr>
          <w:rFonts w:ascii="Times New Roman" w:eastAsia="Times New Roman" w:hAnsi="Times New Roman" w:cs="Times New Roman"/>
          <w:lang w:eastAsia="en-US"/>
        </w:rPr>
        <w:t xml:space="preserve">.) </w:t>
      </w:r>
      <w:r>
        <w:rPr>
          <w:rFonts w:ascii="Times New Roman" w:eastAsia="Times New Roman" w:hAnsi="Times New Roman" w:cs="Times New Roman"/>
        </w:rPr>
        <w:t xml:space="preserve">Vérification de logiciels, </w:t>
      </w:r>
      <w:r w:rsidRPr="003B53DD">
        <w:rPr>
          <w:rFonts w:ascii="Times New Roman" w:eastAsia="Times New Roman" w:hAnsi="Times New Roman" w:cs="Times New Roman"/>
          <w:lang w:eastAsia="en-US"/>
        </w:rPr>
        <w:t xml:space="preserve">Vuibert, </w:t>
      </w:r>
      <w:r>
        <w:rPr>
          <w:rFonts w:ascii="Times New Roman" w:eastAsia="Times New Roman" w:hAnsi="Times New Roman" w:cs="Times New Roman"/>
        </w:rPr>
        <w:t>1999</w:t>
      </w:r>
    </w:p>
    <w:p w:rsidR="00A12F64" w:rsidRDefault="00702A44">
      <w:pPr>
        <w:spacing w:before="48"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63"/>
        <w:gridCol w:w="4973"/>
      </w:tblGrid>
      <w:tr w:rsidR="00A12F64" w:rsidRPr="003B53DD">
        <w:tblPrEx>
          <w:tblCellMar>
            <w:top w:w="0" w:type="dxa"/>
            <w:bottom w:w="0" w:type="dxa"/>
          </w:tblCellMar>
        </w:tblPrEx>
        <w:tc>
          <w:tcPr>
            <w:tcW w:w="9936" w:type="dxa"/>
            <w:gridSpan w:val="2"/>
            <w:tcBorders>
              <w:bottom w:val="single" w:sz="6" w:space="0" w:color="auto"/>
            </w:tcBorders>
          </w:tcPr>
          <w:p w:rsidR="00A12F64" w:rsidRPr="003B53DD" w:rsidRDefault="00702A44">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eastAsia="en-US"/>
              </w:rPr>
              <w:t xml:space="preserve">L. </w:t>
            </w:r>
            <w:proofErr w:type="spellStart"/>
            <w:r>
              <w:rPr>
                <w:rFonts w:ascii="Times New Roman" w:eastAsia="Times New Roman" w:hAnsi="Times New Roman" w:cs="Times New Roman"/>
                <w:lang w:val="en-US" w:eastAsia="en-US"/>
              </w:rPr>
              <w:t>Puterman</w:t>
            </w:r>
            <w:proofErr w:type="spellEnd"/>
            <w:r>
              <w:rPr>
                <w:rFonts w:ascii="Times New Roman" w:eastAsia="Times New Roman" w:hAnsi="Times New Roman" w:cs="Times New Roman"/>
                <w:lang w:val="en-US" w:eastAsia="en-US"/>
              </w:rPr>
              <w:t xml:space="preserve">. Markov Decision Processes, </w:t>
            </w:r>
            <w:r w:rsidRPr="003B53DD">
              <w:rPr>
                <w:rFonts w:ascii="Times New Roman" w:eastAsia="Times New Roman" w:hAnsi="Times New Roman" w:cs="Times New Roman"/>
                <w:lang w:val="en-US"/>
              </w:rPr>
              <w:t>1994.</w:t>
            </w:r>
          </w:p>
        </w:tc>
      </w:tr>
      <w:tr w:rsidR="00A12F64">
        <w:tblPrEx>
          <w:tblCellMar>
            <w:top w:w="0" w:type="dxa"/>
            <w:bottom w:w="0" w:type="dxa"/>
          </w:tblCellMar>
        </w:tblPrEx>
        <w:tc>
          <w:tcPr>
            <w:tcW w:w="4963" w:type="dxa"/>
            <w:tcBorders>
              <w:top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 xml:space="preserve">Volume des </w:t>
            </w:r>
            <w:proofErr w:type="spellStart"/>
            <w:r>
              <w:rPr>
                <w:rFonts w:ascii="Times New Roman" w:eastAsia="Times New Roman" w:hAnsi="Times New Roman" w:cs="Times New Roman"/>
                <w:lang w:val="en-US" w:eastAsia="en-US"/>
              </w:rPr>
              <w:t>enseignements</w:t>
            </w:r>
            <w:proofErr w:type="spellEnd"/>
            <w:r>
              <w:rPr>
                <w:rFonts w:ascii="Times New Roman" w:eastAsia="Times New Roman" w:hAnsi="Times New Roman" w:cs="Times New Roman"/>
                <w:lang w:val="en-US" w:eastAsia="en-US"/>
              </w:rPr>
              <w:t xml:space="preserve"> :</w:t>
            </w:r>
          </w:p>
        </w:tc>
        <w:tc>
          <w:tcPr>
            <w:tcW w:w="4973"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4963" w:type="dxa"/>
            <w:tcBorders>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Cours Magistraux </w:t>
            </w:r>
            <w:r>
              <w:rPr>
                <w:rFonts w:ascii="Times New Roman" w:eastAsia="Times New Roman" w:hAnsi="Times New Roman" w:cs="Times New Roman"/>
                <w:lang w:val="en-US" w:eastAsia="en-US"/>
              </w:rPr>
              <w:t>(CM)</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lang w:val="en-US" w:eastAsia="en-US"/>
              </w:rPr>
              <w:t>Travaux</w:t>
            </w:r>
            <w:proofErr w:type="spellEnd"/>
            <w:r>
              <w:rPr>
                <w:rFonts w:ascii="Times New Roman" w:eastAsia="Times New Roman" w:hAnsi="Times New Roman" w:cs="Times New Roman"/>
                <w:lang w:val="en-US" w:eastAsia="en-US"/>
              </w:rPr>
              <w:t xml:space="preserve"> </w:t>
            </w:r>
            <w:r>
              <w:rPr>
                <w:rFonts w:ascii="Times New Roman" w:eastAsia="Times New Roman" w:hAnsi="Times New Roman" w:cs="Times New Roman"/>
              </w:rPr>
              <w:t xml:space="preserve">Dirigés </w:t>
            </w:r>
            <w:r>
              <w:rPr>
                <w:rFonts w:ascii="Times New Roman" w:eastAsia="Times New Roman" w:hAnsi="Times New Roman" w:cs="Times New Roman"/>
                <w:lang w:val="en-US" w:eastAsia="en-US"/>
              </w:rPr>
              <w:t>(TD)</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lang w:val="en-US" w:eastAsia="en-US"/>
              </w:rPr>
              <w:t>Travaux</w:t>
            </w:r>
            <w:proofErr w:type="spellEnd"/>
            <w:r>
              <w:rPr>
                <w:rFonts w:ascii="Times New Roman" w:eastAsia="Times New Roman" w:hAnsi="Times New Roman" w:cs="Times New Roman"/>
                <w:lang w:val="en-US" w:eastAsia="en-US"/>
              </w:rPr>
              <w:t xml:space="preserve"> </w:t>
            </w:r>
            <w:proofErr w:type="spellStart"/>
            <w:r>
              <w:rPr>
                <w:rFonts w:ascii="Times New Roman" w:eastAsia="Times New Roman" w:hAnsi="Times New Roman" w:cs="Times New Roman"/>
                <w:lang w:val="en-US" w:eastAsia="en-US"/>
              </w:rPr>
              <w:t>Pratiques</w:t>
            </w:r>
            <w:proofErr w:type="spellEnd"/>
            <w:r>
              <w:rPr>
                <w:rFonts w:ascii="Times New Roman" w:eastAsia="Times New Roman" w:hAnsi="Times New Roman" w:cs="Times New Roman"/>
                <w:lang w:val="en-US" w:eastAsia="en-US"/>
              </w:rPr>
              <w:t xml:space="preserve"> (TP)</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lang w:val="en-US" w:eastAsia="en-US"/>
              </w:rPr>
              <w:t>Cours</w:t>
            </w:r>
            <w:proofErr w:type="spellEnd"/>
            <w:r>
              <w:rPr>
                <w:rFonts w:ascii="Times New Roman" w:eastAsia="Times New Roman" w:hAnsi="Times New Roman" w:cs="Times New Roman"/>
                <w:lang w:val="en-US" w:eastAsia="en-US"/>
              </w:rPr>
              <w:t xml:space="preserve"> </w:t>
            </w:r>
            <w:r>
              <w:rPr>
                <w:rFonts w:ascii="Times New Roman" w:eastAsia="Times New Roman" w:hAnsi="Times New Roman" w:cs="Times New Roman"/>
              </w:rPr>
              <w:t xml:space="preserve">Intégrés </w:t>
            </w:r>
            <w:r>
              <w:rPr>
                <w:rFonts w:ascii="Times New Roman" w:eastAsia="Times New Roman" w:hAnsi="Times New Roman" w:cs="Times New Roman"/>
                <w:lang w:val="en-US" w:eastAsia="en-US"/>
              </w:rPr>
              <w:t>(CI)</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sidRPr="003B53DD">
              <w:rPr>
                <w:rFonts w:ascii="Times New Roman" w:eastAsia="Times New Roman" w:hAnsi="Times New Roman" w:cs="Times New Roman"/>
                <w:lang w:eastAsia="en-US"/>
              </w:rPr>
              <w:t xml:space="preserve">Travaux </w:t>
            </w:r>
            <w:r>
              <w:rPr>
                <w:rFonts w:ascii="Times New Roman" w:eastAsia="Times New Roman" w:hAnsi="Times New Roman" w:cs="Times New Roman"/>
              </w:rPr>
              <w:t xml:space="preserve">Dirigés </w:t>
            </w:r>
            <w:r w:rsidRPr="003B53DD">
              <w:rPr>
                <w:rFonts w:ascii="Times New Roman" w:eastAsia="Times New Roman" w:hAnsi="Times New Roman" w:cs="Times New Roman"/>
                <w:lang w:eastAsia="en-US"/>
              </w:rPr>
              <w:t>sur machine (TDM)</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lang w:val="en-US" w:eastAsia="en-US"/>
              </w:rPr>
              <w:t>Accompagnement</w:t>
            </w:r>
            <w:proofErr w:type="spellEnd"/>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A12F64" w:rsidRDefault="00702A44">
      <w:pPr>
        <w:spacing w:after="0" w:line="240" w:lineRule="exact"/>
        <w:jc w:val="both"/>
        <w:rPr>
          <w:rFonts w:ascii="Times New Roman" w:eastAsia="Times New Roman" w:hAnsi="Times New Roman" w:cs="Times New Roman"/>
          <w:sz w:val="20"/>
          <w:szCs w:val="20"/>
        </w:rPr>
      </w:pPr>
    </w:p>
    <w:p w:rsidR="00A12F64" w:rsidRDefault="00702A44">
      <w:pPr>
        <w:spacing w:before="67" w:after="0" w:line="240" w:lineRule="auto"/>
        <w:jc w:val="both"/>
        <w:rPr>
          <w:rFonts w:ascii="Times New Roman" w:eastAsia="Times New Roman" w:hAnsi="Times New Roman" w:cs="Times New Roman"/>
        </w:rPr>
      </w:pPr>
      <w:r>
        <w:rPr>
          <w:rFonts w:ascii="Times New Roman" w:eastAsia="Times New Roman" w:hAnsi="Times New Roman" w:cs="Times New Roman"/>
        </w:rPr>
        <w:t>Répartitions des enseignements :</w:t>
      </w:r>
    </w:p>
    <w:p w:rsidR="00A12F64" w:rsidRDefault="00702A44">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TD</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TP</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CI</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TDM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bl>
    <w:p w:rsidR="00A12F64" w:rsidRDefault="00702A44">
      <w:pPr>
        <w:spacing w:after="0" w:line="240" w:lineRule="exact"/>
        <w:ind w:right="3917"/>
        <w:jc w:val="both"/>
        <w:rPr>
          <w:rFonts w:ascii="Times New Roman" w:eastAsia="Times New Roman" w:hAnsi="Times New Roman" w:cs="Times New Roman"/>
          <w:sz w:val="20"/>
          <w:szCs w:val="20"/>
        </w:rPr>
      </w:pPr>
    </w:p>
    <w:p w:rsidR="00A12F64" w:rsidRDefault="00702A44">
      <w:pPr>
        <w:tabs>
          <w:tab w:val="left" w:leader="underscore" w:pos="3874"/>
        </w:tabs>
        <w:spacing w:before="29" w:after="0" w:line="298" w:lineRule="exact"/>
        <w:ind w:right="3917"/>
        <w:jc w:val="both"/>
        <w:rPr>
          <w:rFonts w:ascii="Times New Roman" w:eastAsia="Times New Roman" w:hAnsi="Times New Roman" w:cs="Times New Roman"/>
        </w:rPr>
      </w:pPr>
      <w:r>
        <w:rPr>
          <w:rFonts w:ascii="Times New Roman" w:eastAsia="Times New Roman" w:hAnsi="Times New Roman" w:cs="Times New Roman"/>
          <w:u w:val="single"/>
        </w:rPr>
        <w:t>Mode d'évaluation : Modalités de contrôle des connaissances</w:t>
      </w:r>
      <w:r>
        <w:rPr>
          <w:rFonts w:ascii="Times New Roman" w:eastAsia="Times New Roman" w:hAnsi="Times New Roman" w:cs="Times New Roman"/>
        </w:rPr>
        <w:br/>
      </w:r>
      <w:r>
        <w:rPr>
          <w:rFonts w:ascii="Times New Roman" w:eastAsia="Times New Roman" w:hAnsi="Times New Roman" w:cs="Times New Roman"/>
        </w:rPr>
        <w:tab/>
      </w:r>
      <w:r>
        <w:rPr>
          <w:rFonts w:ascii="Times New Roman" w:eastAsia="Times New Roman" w:hAnsi="Times New Roman" w:cs="Times New Roman"/>
          <w:u w:val="single"/>
        </w:rPr>
        <w:t>Epreuves 1ère session</w:t>
      </w:r>
    </w:p>
    <w:p w:rsidR="00A12F64" w:rsidRDefault="00702A44">
      <w:pPr>
        <w:spacing w:after="0" w:line="293" w:lineRule="exact"/>
        <w:rPr>
          <w:rFonts w:ascii="Times New Roman" w:eastAsia="Times New Roman" w:hAnsi="Times New Roman" w:cs="Times New Roman"/>
          <w:sz w:val="20"/>
          <w:szCs w:val="20"/>
        </w:rPr>
        <w:sectPr w:rsidR="00A12F64">
          <w:type w:val="continuous"/>
          <w:pgSz w:w="11905" w:h="16837"/>
          <w:pgMar w:top="1122" w:right="984" w:bottom="1161" w:left="984" w:header="720" w:footer="720" w:gutter="0"/>
          <w:cols w:space="720"/>
        </w:sectPr>
      </w:pP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sz w:val="20"/>
          <w:szCs w:val="20"/>
        </w:rPr>
        <w:lastRenderedPageBreak/>
        <w:pict w14:anchorId="53BC5DBE">
          <v:group id="_x0000_s1282" style="position:absolute;margin-left:-3.1pt;margin-top:0;width:496.8pt;height:384.95pt;z-index:251782144;mso-wrap-distance-left:1.9pt;mso-wrap-distance-right:1.9pt;mso-wrap-distance-bottom:15.6pt;mso-position-horizontal-relative:margin" coordorigin="1128,1123" coordsize="9936,7699">
            <v:shape id="_x0000_s1283" type="#_x0000_t202" style="position:absolute;left:1128;top:1123;width:9936;height:6845"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Durées</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Coefficients</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Examen écrit terminal</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03h00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0.5</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Contrôle Continu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OBLIGATOIRE</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0.5</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bottom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042"/>
                            <w:ind w:left="2894"/>
                            <w:rPr>
                              <w:sz w:val="22"/>
                              <w:szCs w:val="22"/>
                            </w:rPr>
                          </w:pPr>
                          <w:r>
                            <w:rPr>
                              <w:rStyle w:val="CharStyle173"/>
                            </w:rPr>
                            <w:t>Epreuves 2ème session (éventuellement)</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Durées</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Coefficients</w:t>
                          </w:r>
                        </w:p>
                      </w:tc>
                    </w:tr>
                    <w:tr w:rsidR="00A12F64">
                      <w:tblPrEx>
                        <w:tblCellMar>
                          <w:top w:w="0" w:type="dxa"/>
                          <w:bottom w:w="0" w:type="dxa"/>
                        </w:tblCellMar>
                      </w:tblPrEx>
                      <w:tc>
                        <w:tcPr>
                          <w:tcW w:w="2486" w:type="dxa"/>
                          <w:tcBorders>
                            <w:top w:val="single" w:sz="6" w:space="0" w:color="auto"/>
                            <w:left w:val="single" w:sz="6" w:space="0" w:color="auto"/>
                            <w:right w:val="single" w:sz="6" w:space="0" w:color="auto"/>
                          </w:tcBorders>
                        </w:tcPr>
                        <w:p w:rsidR="00A12F64" w:rsidRDefault="00702A44">
                          <w:pPr>
                            <w:pStyle w:val="Style1042"/>
                            <w:rPr>
                              <w:sz w:val="22"/>
                              <w:szCs w:val="22"/>
                            </w:rPr>
                          </w:pPr>
                          <w:r>
                            <w:rPr>
                              <w:rStyle w:val="CharStyle173"/>
                            </w:rPr>
                            <w:t>Examen écrit ou oral</w:t>
                          </w:r>
                        </w:p>
                      </w:tc>
                      <w:tc>
                        <w:tcPr>
                          <w:tcW w:w="2477" w:type="dxa"/>
                          <w:tcBorders>
                            <w:top w:val="single" w:sz="6" w:space="0" w:color="auto"/>
                            <w:left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right w:val="single" w:sz="6" w:space="0" w:color="auto"/>
                          </w:tcBorders>
                        </w:tcPr>
                        <w:p w:rsidR="00A12F64" w:rsidRDefault="00702A44">
                          <w:pPr>
                            <w:pStyle w:val="Style1042"/>
                            <w:rPr>
                              <w:sz w:val="22"/>
                              <w:szCs w:val="22"/>
                            </w:rPr>
                          </w:pPr>
                          <w:r>
                            <w:rPr>
                              <w:rStyle w:val="CharStyle173"/>
                            </w:rPr>
                            <w:t>03h00</w:t>
                          </w:r>
                        </w:p>
                      </w:tc>
                      <w:tc>
                        <w:tcPr>
                          <w:tcW w:w="2491" w:type="dxa"/>
                          <w:tcBorders>
                            <w:top w:val="single" w:sz="6" w:space="0" w:color="auto"/>
                            <w:left w:val="single" w:sz="6" w:space="0" w:color="auto"/>
                            <w:right w:val="single" w:sz="6" w:space="0" w:color="auto"/>
                          </w:tcBorders>
                        </w:tcPr>
                        <w:p w:rsidR="00A12F64" w:rsidRDefault="00702A44">
                          <w:pPr>
                            <w:pStyle w:val="Style1042"/>
                            <w:rPr>
                              <w:sz w:val="22"/>
                              <w:szCs w:val="22"/>
                            </w:rPr>
                          </w:pPr>
                          <w:r>
                            <w:rPr>
                              <w:rStyle w:val="CharStyle173"/>
                            </w:rPr>
                            <w:t>0.5</w:t>
                          </w:r>
                        </w:p>
                      </w:tc>
                    </w:tr>
                    <w:tr w:rsidR="00A12F64">
                      <w:tblPrEx>
                        <w:tblCellMar>
                          <w:top w:w="0" w:type="dxa"/>
                          <w:bottom w:w="0" w:type="dxa"/>
                        </w:tblCellMar>
                      </w:tblPrEx>
                      <w:tc>
                        <w:tcPr>
                          <w:tcW w:w="2486" w:type="dxa"/>
                          <w:tcBorders>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(selon l'effectif)</w:t>
                          </w:r>
                        </w:p>
                      </w:tc>
                      <w:tc>
                        <w:tcPr>
                          <w:tcW w:w="2477" w:type="dxa"/>
                          <w:tcBorders>
                            <w:left w:val="single" w:sz="6" w:space="0" w:color="auto"/>
                            <w:bottom w:val="single" w:sz="6" w:space="0" w:color="auto"/>
                            <w:right w:val="single" w:sz="6" w:space="0" w:color="auto"/>
                          </w:tcBorders>
                        </w:tcPr>
                        <w:p w:rsidR="00A12F64" w:rsidRDefault="00702A44">
                          <w:pPr>
                            <w:pStyle w:val="Style300"/>
                          </w:pPr>
                        </w:p>
                      </w:tc>
                      <w:tc>
                        <w:tcPr>
                          <w:tcW w:w="2482" w:type="dxa"/>
                          <w:tcBorders>
                            <w:left w:val="single" w:sz="6" w:space="0" w:color="auto"/>
                            <w:bottom w:val="single" w:sz="6" w:space="0" w:color="auto"/>
                            <w:right w:val="single" w:sz="6" w:space="0" w:color="auto"/>
                          </w:tcBorders>
                        </w:tcPr>
                        <w:p w:rsidR="00A12F64" w:rsidRDefault="00702A44">
                          <w:pPr>
                            <w:pStyle w:val="Style300"/>
                          </w:pPr>
                        </w:p>
                      </w:tc>
                      <w:tc>
                        <w:tcPr>
                          <w:tcW w:w="2491" w:type="dxa"/>
                          <w:tcBorders>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Contrôle Continu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report session 1</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0.5</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bl>
                  <w:p w:rsidR="00000000" w:rsidRDefault="00702A44"/>
                </w:txbxContent>
              </v:textbox>
            </v:shape>
            <v:shape id="_x0000_s1284" type="#_x0000_t202" style="position:absolute;left:1190;top:7939;width:6154;height:883" filled="f" strokecolor="white" strokeweight="0">
              <v:textbox inset="0,0,0,0">
                <w:txbxContent>
                  <w:p w:rsidR="00A12F64" w:rsidRDefault="00702A44">
                    <w:pPr>
                      <w:pStyle w:val="Style886"/>
                      <w:tabs>
                        <w:tab w:val="left" w:pos="2549"/>
                      </w:tabs>
                      <w:jc w:val="both"/>
                      <w:rPr>
                        <w:sz w:val="22"/>
                        <w:szCs w:val="22"/>
                      </w:rPr>
                    </w:pPr>
                    <w:r>
                      <w:rPr>
                        <w:rStyle w:val="CharStyle173"/>
                      </w:rPr>
                      <w:t>Informations</w:t>
                    </w:r>
                    <w:r>
                      <w:rPr>
                        <w:rStyle w:val="CharStyle173"/>
                      </w:rPr>
                      <w:tab/>
                      <w:t>UE du parcours EMSV (Vérification)</w:t>
                    </w:r>
                  </w:p>
                  <w:p w:rsidR="00A12F64" w:rsidRDefault="00702A44">
                    <w:pPr>
                      <w:pStyle w:val="Style886"/>
                      <w:rPr>
                        <w:sz w:val="22"/>
                        <w:szCs w:val="22"/>
                      </w:rPr>
                    </w:pPr>
                    <w:proofErr w:type="gramStart"/>
                    <w:r>
                      <w:rPr>
                        <w:rStyle w:val="CharStyle173"/>
                      </w:rPr>
                      <w:t>complémentaires</w:t>
                    </w:r>
                    <w:proofErr w:type="gramEnd"/>
                    <w:r>
                      <w:rPr>
                        <w:rStyle w:val="CharStyle173"/>
                      </w:rPr>
                      <w:t xml:space="preserve"> sur les</w:t>
                    </w:r>
                  </w:p>
                  <w:p w:rsidR="00A12F64" w:rsidRDefault="00702A44">
                    <w:pPr>
                      <w:pStyle w:val="Style886"/>
                      <w:spacing w:before="29" w:line="240" w:lineRule="auto"/>
                      <w:rPr>
                        <w:sz w:val="22"/>
                        <w:szCs w:val="22"/>
                      </w:rPr>
                    </w:pPr>
                    <w:r>
                      <w:rPr>
                        <w:rStyle w:val="CharStyle173"/>
                      </w:rPr>
                      <w:t>MCC :</w:t>
                    </w:r>
                  </w:p>
                </w:txbxContent>
              </v:textbox>
            </v:shape>
            <w10:wrap type="topAndBottom" anchorx="margin"/>
          </v:group>
        </w:pict>
      </w:r>
      <w:r>
        <w:rPr>
          <w:rFonts w:ascii="Times New Roman" w:eastAsia="Times New Roman" w:hAnsi="Times New Roman" w:cs="Times New Roman"/>
        </w:rPr>
        <w:t>Forme d'enseignement :   Enseignement présentiel</w:t>
      </w:r>
    </w:p>
    <w:p w:rsidR="00A12F64" w:rsidRDefault="00702A44">
      <w:pPr>
        <w:tabs>
          <w:tab w:val="left" w:leader="underscore" w:pos="2534"/>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Site de formation :</w:t>
      </w:r>
      <w:r>
        <w:rPr>
          <w:rFonts w:ascii="Times New Roman" w:eastAsia="Times New Roman" w:hAnsi="Times New Roman" w:cs="Times New Roman"/>
        </w:rPr>
        <w:tab/>
      </w:r>
      <w:r>
        <w:rPr>
          <w:rFonts w:ascii="Times New Roman" w:eastAsia="Times New Roman" w:hAnsi="Times New Roman" w:cs="Times New Roman"/>
          <w:u w:val="single"/>
        </w:rPr>
        <w:t>Université Bordeaux 1 (Talence)</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Langue d'enseignement : Anglais</w:t>
      </w:r>
    </w:p>
    <w:p w:rsidR="00A12F64" w:rsidRDefault="00702A44">
      <w:pPr>
        <w:spacing w:after="0" w:line="1" w:lineRule="exact"/>
        <w:rPr>
          <w:rFonts w:ascii="Times New Roman" w:eastAsia="Times New Roman" w:hAnsi="Times New Roman" w:cs="Times New Roman"/>
          <w:sz w:val="20"/>
          <w:szCs w:val="20"/>
        </w:rPr>
        <w:sectPr w:rsidR="00A12F64">
          <w:headerReference w:type="even" r:id="rId120"/>
          <w:headerReference w:type="default" r:id="rId121"/>
          <w:footerReference w:type="even" r:id="rId122"/>
          <w:footerReference w:type="default" r:id="rId123"/>
          <w:type w:val="continuous"/>
          <w:pgSz w:w="11905" w:h="16837"/>
          <w:pgMar w:top="1122" w:right="5160" w:bottom="1440" w:left="1046" w:header="720" w:footer="720" w:gutter="0"/>
          <w:cols w:space="720"/>
        </w:sectPr>
      </w:pPr>
    </w:p>
    <w:p w:rsidR="00A12F64" w:rsidRDefault="00702A44">
      <w:pPr>
        <w:spacing w:after="0" w:line="1"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w14:anchorId="7C65235A">
          <v:shape id="_x0000_s1290" type="#_x0000_t202" style="position:absolute;margin-left:0;margin-top:623.3pt;width:496.8pt;height:104.9pt;z-index:251788288;mso-wrap-distance-left:7in;mso-wrap-distance-top:0;mso-wrap-distance-right:7in;mso-wrap-distance-bottom:0;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4963"/>
                    <w:gridCol w:w="4973"/>
                  </w:tblGrid>
                  <w:tr w:rsidR="00A12F64">
                    <w:tblPrEx>
                      <w:tblCellMar>
                        <w:top w:w="0" w:type="dxa"/>
                        <w:bottom w:w="0" w:type="dxa"/>
                      </w:tblCellMar>
                    </w:tblPrEx>
                    <w:tc>
                      <w:tcPr>
                        <w:tcW w:w="4963" w:type="dxa"/>
                        <w:tcBorders>
                          <w:top w:val="single" w:sz="6" w:space="0" w:color="auto"/>
                        </w:tcBorders>
                      </w:tcPr>
                      <w:p w:rsidR="00A12F64" w:rsidRDefault="00702A44">
                        <w:pPr>
                          <w:pStyle w:val="Style1042"/>
                          <w:rPr>
                            <w:sz w:val="22"/>
                            <w:szCs w:val="22"/>
                          </w:rPr>
                        </w:pPr>
                        <w:r>
                          <w:rPr>
                            <w:rStyle w:val="CharStyle173"/>
                          </w:rPr>
                          <w:t>Volume des enseignements :</w:t>
                        </w:r>
                      </w:p>
                    </w:tc>
                    <w:tc>
                      <w:tcPr>
                        <w:tcW w:w="4973" w:type="dxa"/>
                        <w:tcBorders>
                          <w:top w:val="single" w:sz="6" w:space="0" w:color="auto"/>
                          <w:bottom w:val="single" w:sz="6" w:space="0" w:color="auto"/>
                        </w:tcBorders>
                      </w:tcPr>
                      <w:p w:rsidR="00A12F64" w:rsidRDefault="00702A44">
                        <w:pPr>
                          <w:pStyle w:val="Style300"/>
                        </w:pPr>
                      </w:p>
                    </w:tc>
                  </w:tr>
                  <w:tr w:rsidR="00A12F64">
                    <w:tblPrEx>
                      <w:tblCellMar>
                        <w:top w:w="0" w:type="dxa"/>
                        <w:bottom w:w="0" w:type="dxa"/>
                      </w:tblCellMar>
                    </w:tblPrEx>
                    <w:tc>
                      <w:tcPr>
                        <w:tcW w:w="4963" w:type="dxa"/>
                        <w:tcBorders>
                          <w:bottom w:val="single" w:sz="6" w:space="0" w:color="auto"/>
                          <w:right w:val="single" w:sz="6" w:space="0" w:color="auto"/>
                        </w:tcBorders>
                      </w:tcPr>
                      <w:p w:rsidR="00A12F64" w:rsidRDefault="00702A44">
                        <w:pPr>
                          <w:pStyle w:val="Style300"/>
                        </w:pP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Nombre d'heures en présentiel</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Cours Magistraux (CM)</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24.00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Travaux Dirigés (TD)</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Travaux Pratiques (TP)</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Cours Intégrés (CI)</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Travaux Dirigés sur machine (TDM)</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24.00</w:t>
                        </w:r>
                      </w:p>
                    </w:tc>
                  </w:tr>
                </w:tbl>
                <w:p w:rsidR="00000000" w:rsidRDefault="00702A44"/>
              </w:txbxContent>
            </v:textbox>
            <w10:wrap type="topAndBottom" anchorx="margin"/>
          </v:shape>
        </w:pict>
      </w:r>
      <w:r>
        <w:rPr>
          <w:rFonts w:ascii="Times New Roman" w:eastAsia="Times New Roman" w:hAnsi="Times New Roman" w:cs="Times New Roman"/>
          <w:sz w:val="20"/>
          <w:szCs w:val="20"/>
        </w:rPr>
        <w:pict w14:anchorId="4F0A3206">
          <v:shape id="_x0000_s1289" type="#_x0000_t202" style="position:absolute;margin-left:0;margin-top:165.1pt;width:472.8pt;height:457.9pt;z-index:251787264;mso-wrap-distance-left:7in;mso-wrap-distance-top:12.5pt;mso-wrap-distance-right:7in;mso-wrap-distance-bottom:.25pt;mso-position-horizontal-relative:margin;mso-position-vertical-relative:text" filled="f" stroked="f">
            <v:textbox inset="0,0,0,0">
              <w:txbxContent>
                <w:p w:rsidR="00A12F64" w:rsidRPr="003B53DD" w:rsidRDefault="00702A44">
                  <w:pPr>
                    <w:pStyle w:val="Style1141"/>
                    <w:spacing w:line="240" w:lineRule="auto"/>
                    <w:jc w:val="left"/>
                    <w:rPr>
                      <w:sz w:val="22"/>
                      <w:szCs w:val="22"/>
                      <w:lang w:val="en-US"/>
                    </w:rPr>
                  </w:pPr>
                  <w:proofErr w:type="spellStart"/>
                  <w:r w:rsidRPr="003B53DD">
                    <w:rPr>
                      <w:rStyle w:val="CharStyle173"/>
                      <w:lang w:val="en-US"/>
                    </w:rPr>
                    <w:t>Objectifs</w:t>
                  </w:r>
                  <w:proofErr w:type="spellEnd"/>
                  <w:r w:rsidRPr="003B53DD">
                    <w:rPr>
                      <w:rStyle w:val="CharStyle173"/>
                      <w:lang w:val="en-US"/>
                    </w:rPr>
                    <w:t xml:space="preserve"> </w:t>
                  </w:r>
                  <w:proofErr w:type="spellStart"/>
                  <w:proofErr w:type="gramStart"/>
                  <w:r w:rsidRPr="003B53DD">
                    <w:rPr>
                      <w:rStyle w:val="CharStyle173"/>
                      <w:lang w:val="en-US"/>
                    </w:rPr>
                    <w:t>pédagogiques</w:t>
                  </w:r>
                  <w:proofErr w:type="spellEnd"/>
                  <w:r w:rsidRPr="003B53DD">
                    <w:rPr>
                      <w:rStyle w:val="CharStyle173"/>
                      <w:lang w:val="en-US"/>
                    </w:rPr>
                    <w:t xml:space="preserve"> :</w:t>
                  </w:r>
                  <w:proofErr w:type="gramEnd"/>
                </w:p>
                <w:p w:rsidR="00A12F64" w:rsidRDefault="00702A44">
                  <w:pPr>
                    <w:pStyle w:val="Style886"/>
                    <w:spacing w:before="5" w:line="293" w:lineRule="exact"/>
                    <w:rPr>
                      <w:sz w:val="22"/>
                      <w:szCs w:val="22"/>
                    </w:rPr>
                  </w:pPr>
                  <w:r w:rsidRPr="003B53DD">
                    <w:rPr>
                      <w:rStyle w:val="CharStyle173"/>
                      <w:lang w:val="en-US"/>
                    </w:rPr>
                    <w:t xml:space="preserve">Systems and software design can be made much more reliable through the use of formal methods. This course is a pragmatic approach of formal design through a wide spectrum of case studies that </w:t>
                  </w:r>
                  <w:r>
                    <w:rPr>
                      <w:rStyle w:val="CharStyle173"/>
                      <w:lang w:val="en-US" w:eastAsia="en-US"/>
                    </w:rPr>
                    <w:t xml:space="preserve">will be modelled in </w:t>
                  </w:r>
                  <w:proofErr w:type="spellStart"/>
                  <w:r>
                    <w:rPr>
                      <w:rStyle w:val="CharStyle173"/>
                      <w:lang w:val="en-US" w:eastAsia="en-US"/>
                    </w:rPr>
                    <w:t>AltaRica</w:t>
                  </w:r>
                  <w:proofErr w:type="spellEnd"/>
                  <w:r>
                    <w:rPr>
                      <w:rStyle w:val="CharStyle173"/>
                      <w:lang w:val="en-US" w:eastAsia="en-US"/>
                    </w:rPr>
                    <w:t xml:space="preserve"> and verified by model-checking. </w:t>
                  </w:r>
                  <w:r>
                    <w:rPr>
                      <w:rStyle w:val="CharStyle173"/>
                    </w:rPr>
                    <w:t xml:space="preserve">Compétences </w:t>
                  </w:r>
                  <w:r w:rsidRPr="003B53DD">
                    <w:rPr>
                      <w:rStyle w:val="CharStyle173"/>
                      <w:lang w:eastAsia="en-US"/>
                    </w:rPr>
                    <w:t>acquises :</w:t>
                  </w:r>
                </w:p>
                <w:p w:rsidR="00A12F64" w:rsidRDefault="00702A44">
                  <w:pPr>
                    <w:pStyle w:val="Style886"/>
                    <w:rPr>
                      <w:sz w:val="22"/>
                      <w:szCs w:val="22"/>
                    </w:rPr>
                  </w:pPr>
                  <w:r>
                    <w:rPr>
                      <w:rStyle w:val="CharStyle173"/>
                    </w:rPr>
                    <w:t>Capacité d'abstractions comportementales de systèmes (matériels et logiciel) à des fins de vérification de propriétés fonctionnelles et/ou dysfonctionnelles.</w:t>
                  </w:r>
                </w:p>
                <w:p w:rsidR="00A12F64" w:rsidRDefault="00702A44">
                  <w:pPr>
                    <w:pStyle w:val="Style886"/>
                    <w:rPr>
                      <w:sz w:val="22"/>
                      <w:szCs w:val="22"/>
                    </w:rPr>
                  </w:pPr>
                  <w:r>
                    <w:rPr>
                      <w:rStyle w:val="CharStyle173"/>
                    </w:rPr>
                    <w:t>- Capacité d'abstraction et de raisonnement logiques sur des données, sur d</w:t>
                  </w:r>
                  <w:r>
                    <w:rPr>
                      <w:rStyle w:val="CharStyle173"/>
                    </w:rPr>
                    <w:t xml:space="preserve">es instructions et des </w:t>
                  </w:r>
                  <w:proofErr w:type="gramStart"/>
                  <w:r>
                    <w:rPr>
                      <w:rStyle w:val="CharStyle173"/>
                    </w:rPr>
                    <w:t>suite</w:t>
                  </w:r>
                  <w:proofErr w:type="gramEnd"/>
                  <w:r>
                    <w:rPr>
                      <w:rStyle w:val="CharStyle173"/>
                    </w:rPr>
                    <w:t xml:space="preserve"> d'instructions à des fins de preuves de programmes.</w:t>
                  </w:r>
                </w:p>
                <w:p w:rsidR="00A12F64" w:rsidRDefault="00702A44">
                  <w:pPr>
                    <w:pStyle w:val="Style886"/>
                    <w:spacing w:line="240" w:lineRule="exact"/>
                  </w:pPr>
                </w:p>
                <w:p w:rsidR="00A12F64" w:rsidRPr="003B53DD" w:rsidRDefault="00702A44">
                  <w:pPr>
                    <w:pStyle w:val="Style886"/>
                    <w:spacing w:before="48"/>
                    <w:rPr>
                      <w:sz w:val="22"/>
                      <w:szCs w:val="22"/>
                      <w:lang w:val="en-US"/>
                    </w:rPr>
                  </w:pPr>
                  <w:proofErr w:type="gramStart"/>
                  <w:r w:rsidRPr="003B53DD">
                    <w:rPr>
                      <w:rStyle w:val="CharStyle173"/>
                      <w:lang w:val="en-US"/>
                    </w:rPr>
                    <w:t xml:space="preserve">Ability to abstract the </w:t>
                  </w:r>
                  <w:proofErr w:type="spellStart"/>
                  <w:r w:rsidRPr="003B53DD">
                    <w:rPr>
                      <w:rStyle w:val="CharStyle173"/>
                      <w:lang w:val="en-US"/>
                    </w:rPr>
                    <w:t>behaviour</w:t>
                  </w:r>
                  <w:proofErr w:type="spellEnd"/>
                  <w:r w:rsidRPr="003B53DD">
                    <w:rPr>
                      <w:rStyle w:val="CharStyle173"/>
                      <w:lang w:val="en-US"/>
                    </w:rPr>
                    <w:t xml:space="preserve"> of (software or hardware) systems to check functional and/or dysfunctional properties.</w:t>
                  </w:r>
                  <w:proofErr w:type="gramEnd"/>
                </w:p>
                <w:p w:rsidR="00A12F64" w:rsidRPr="003B53DD" w:rsidRDefault="00702A44">
                  <w:pPr>
                    <w:pStyle w:val="Style886"/>
                    <w:spacing w:line="240" w:lineRule="exact"/>
                    <w:rPr>
                      <w:lang w:val="en-US"/>
                    </w:rPr>
                  </w:pPr>
                </w:p>
                <w:p w:rsidR="00A12F64" w:rsidRDefault="00702A44">
                  <w:pPr>
                    <w:pStyle w:val="Style886"/>
                    <w:spacing w:before="58" w:line="293" w:lineRule="exact"/>
                    <w:rPr>
                      <w:sz w:val="22"/>
                      <w:szCs w:val="22"/>
                    </w:rPr>
                  </w:pPr>
                  <w:proofErr w:type="gramStart"/>
                  <w:r w:rsidRPr="003B53DD">
                    <w:rPr>
                      <w:rStyle w:val="CharStyle173"/>
                      <w:lang w:val="en-US"/>
                    </w:rPr>
                    <w:t>Ability to reason logically on data, on instructions</w:t>
                  </w:r>
                  <w:r w:rsidRPr="003B53DD">
                    <w:rPr>
                      <w:rStyle w:val="CharStyle173"/>
                      <w:lang w:val="en-US"/>
                    </w:rPr>
                    <w:t xml:space="preserve"> and sequences of instructions as a preliminary </w:t>
                  </w:r>
                  <w:r>
                    <w:rPr>
                      <w:rStyle w:val="CharStyle173"/>
                      <w:lang w:val="en-US" w:eastAsia="en-US"/>
                    </w:rPr>
                    <w:t>for program proving.</w:t>
                  </w:r>
                  <w:proofErr w:type="gramEnd"/>
                  <w:r>
                    <w:rPr>
                      <w:rStyle w:val="CharStyle173"/>
                      <w:lang w:val="en-US" w:eastAsia="en-US"/>
                    </w:rPr>
                    <w:t xml:space="preserve"> </w:t>
                  </w:r>
                  <w:r w:rsidRPr="003B53DD">
                    <w:rPr>
                      <w:rStyle w:val="CharStyle173"/>
                      <w:lang w:eastAsia="en-US"/>
                    </w:rPr>
                    <w:t>Programme - descriptif :</w:t>
                  </w:r>
                </w:p>
                <w:p w:rsidR="00A12F64" w:rsidRDefault="00702A44">
                  <w:pPr>
                    <w:pStyle w:val="Style1141"/>
                    <w:jc w:val="left"/>
                    <w:rPr>
                      <w:sz w:val="22"/>
                      <w:szCs w:val="22"/>
                    </w:rPr>
                  </w:pPr>
                  <w:r w:rsidRPr="003B53DD">
                    <w:rPr>
                      <w:rStyle w:val="CharStyle173"/>
                      <w:lang w:eastAsia="en-US"/>
                    </w:rPr>
                    <w:t xml:space="preserve">Du cahier des charges </w:t>
                  </w:r>
                  <w:r>
                    <w:rPr>
                      <w:rStyle w:val="CharStyle173"/>
                    </w:rPr>
                    <w:t xml:space="preserve">à </w:t>
                  </w:r>
                  <w:r w:rsidRPr="003B53DD">
                    <w:rPr>
                      <w:rStyle w:val="CharStyle173"/>
                      <w:lang w:eastAsia="en-US"/>
                    </w:rPr>
                    <w:t xml:space="preserve">l'architecture du </w:t>
                  </w:r>
                  <w:r>
                    <w:rPr>
                      <w:rStyle w:val="CharStyle173"/>
                    </w:rPr>
                    <w:t xml:space="preserve">système </w:t>
                  </w:r>
                  <w:r w:rsidRPr="003B53DD">
                    <w:rPr>
                      <w:rStyle w:val="CharStyle173"/>
                      <w:lang w:eastAsia="en-US"/>
                    </w:rPr>
                    <w:t>:</w:t>
                  </w:r>
                </w:p>
                <w:p w:rsidR="00A12F64" w:rsidRDefault="00702A44">
                  <w:pPr>
                    <w:pStyle w:val="Style1141"/>
                    <w:jc w:val="left"/>
                    <w:rPr>
                      <w:sz w:val="22"/>
                      <w:szCs w:val="22"/>
                    </w:rPr>
                  </w:pPr>
                  <w:proofErr w:type="spellStart"/>
                  <w:r w:rsidRPr="003B53DD">
                    <w:rPr>
                      <w:rStyle w:val="CharStyle173"/>
                      <w:lang w:eastAsia="en-US"/>
                    </w:rPr>
                    <w:t>AltaRica</w:t>
                  </w:r>
                  <w:proofErr w:type="spellEnd"/>
                  <w:r w:rsidRPr="003B53DD">
                    <w:rPr>
                      <w:rStyle w:val="CharStyle173"/>
                      <w:lang w:eastAsia="en-US"/>
                    </w:rPr>
                    <w:t xml:space="preserve"> : un langage formel de description de </w:t>
                  </w:r>
                  <w:r>
                    <w:rPr>
                      <w:rStyle w:val="CharStyle173"/>
                    </w:rPr>
                    <w:t>systèmes.</w:t>
                  </w:r>
                </w:p>
                <w:p w:rsidR="00A12F64" w:rsidRDefault="00702A44">
                  <w:pPr>
                    <w:pStyle w:val="Style1141"/>
                    <w:spacing w:before="5"/>
                    <w:jc w:val="left"/>
                    <w:rPr>
                      <w:sz w:val="22"/>
                      <w:szCs w:val="22"/>
                    </w:rPr>
                  </w:pPr>
                  <w:r>
                    <w:rPr>
                      <w:rStyle w:val="CharStyle173"/>
                    </w:rPr>
                    <w:t xml:space="preserve">La vérification de propriétés fonctionnelles par </w:t>
                  </w:r>
                  <w:r w:rsidRPr="003B53DD">
                    <w:rPr>
                      <w:rStyle w:val="CharStyle173"/>
                      <w:lang w:eastAsia="en-US"/>
                    </w:rPr>
                    <w:t>"</w:t>
                  </w:r>
                  <w:r w:rsidRPr="003B53DD">
                    <w:rPr>
                      <w:rStyle w:val="CharStyle173"/>
                      <w:lang w:eastAsia="en-US"/>
                    </w:rPr>
                    <w:t xml:space="preserve">model </w:t>
                  </w:r>
                  <w:proofErr w:type="spellStart"/>
                  <w:r w:rsidRPr="003B53DD">
                    <w:rPr>
                      <w:rStyle w:val="CharStyle173"/>
                      <w:lang w:eastAsia="en-US"/>
                    </w:rPr>
                    <w:t>checking</w:t>
                  </w:r>
                  <w:proofErr w:type="spellEnd"/>
                  <w:r w:rsidRPr="003B53DD">
                    <w:rPr>
                      <w:rStyle w:val="CharStyle173"/>
                      <w:lang w:eastAsia="en-US"/>
                    </w:rPr>
                    <w:t>".</w:t>
                  </w:r>
                </w:p>
                <w:p w:rsidR="00A12F64" w:rsidRDefault="00702A44">
                  <w:pPr>
                    <w:pStyle w:val="Style1141"/>
                    <w:jc w:val="left"/>
                    <w:rPr>
                      <w:sz w:val="22"/>
                      <w:szCs w:val="22"/>
                    </w:rPr>
                  </w:pPr>
                  <w:r w:rsidRPr="003B53DD">
                    <w:rPr>
                      <w:rStyle w:val="CharStyle173"/>
                      <w:lang w:eastAsia="en-US"/>
                    </w:rPr>
                    <w:t xml:space="preserve">Des </w:t>
                  </w:r>
                  <w:r>
                    <w:rPr>
                      <w:rStyle w:val="CharStyle173"/>
                    </w:rPr>
                    <w:t xml:space="preserve">études </w:t>
                  </w:r>
                  <w:r w:rsidRPr="003B53DD">
                    <w:rPr>
                      <w:rStyle w:val="CharStyle173"/>
                      <w:lang w:eastAsia="en-US"/>
                    </w:rPr>
                    <w:t>de cas.</w:t>
                  </w:r>
                </w:p>
                <w:p w:rsidR="00A12F64" w:rsidRDefault="00702A44">
                  <w:pPr>
                    <w:pStyle w:val="Style886"/>
                    <w:spacing w:line="293" w:lineRule="exact"/>
                    <w:ind w:right="5069"/>
                    <w:rPr>
                      <w:sz w:val="22"/>
                      <w:szCs w:val="22"/>
                    </w:rPr>
                  </w:pPr>
                  <w:r w:rsidRPr="003B53DD">
                    <w:rPr>
                      <w:rStyle w:val="CharStyle173"/>
                      <w:lang w:eastAsia="en-US"/>
                    </w:rPr>
                    <w:t xml:space="preserve">D'un </w:t>
                  </w:r>
                  <w:r>
                    <w:rPr>
                      <w:rStyle w:val="CharStyle173"/>
                    </w:rPr>
                    <w:t xml:space="preserve">modèle </w:t>
                  </w:r>
                  <w:r w:rsidRPr="003B53DD">
                    <w:rPr>
                      <w:rStyle w:val="CharStyle173"/>
                      <w:lang w:eastAsia="en-US"/>
                    </w:rPr>
                    <w:t xml:space="preserve">abstrait vers </w:t>
                  </w:r>
                  <w:r>
                    <w:rPr>
                      <w:rStyle w:val="CharStyle173"/>
                    </w:rPr>
                    <w:t xml:space="preserve">l'implémentation </w:t>
                  </w:r>
                  <w:r w:rsidRPr="003B53DD">
                    <w:rPr>
                      <w:rStyle w:val="CharStyle173"/>
                      <w:lang w:eastAsia="en-US"/>
                    </w:rPr>
                    <w:t xml:space="preserve">: Le raffinement de </w:t>
                  </w:r>
                  <w:r>
                    <w:rPr>
                      <w:rStyle w:val="CharStyle173"/>
                    </w:rPr>
                    <w:t>modèles.</w:t>
                  </w:r>
                </w:p>
                <w:p w:rsidR="00A12F64" w:rsidRDefault="00702A44">
                  <w:pPr>
                    <w:pStyle w:val="Style1141"/>
                    <w:jc w:val="left"/>
                    <w:rPr>
                      <w:sz w:val="22"/>
                      <w:szCs w:val="22"/>
                    </w:rPr>
                  </w:pPr>
                  <w:r w:rsidRPr="003B53DD">
                    <w:rPr>
                      <w:rStyle w:val="CharStyle173"/>
                      <w:lang w:eastAsia="en-US"/>
                    </w:rPr>
                    <w:t xml:space="preserve">L'utilisation d'un </w:t>
                  </w:r>
                  <w:proofErr w:type="spellStart"/>
                  <w:r w:rsidRPr="003B53DD">
                    <w:rPr>
                      <w:rStyle w:val="CharStyle173"/>
                      <w:lang w:eastAsia="en-US"/>
                    </w:rPr>
                    <w:t>prouveur</w:t>
                  </w:r>
                  <w:proofErr w:type="spellEnd"/>
                  <w:r w:rsidRPr="003B53DD">
                    <w:rPr>
                      <w:rStyle w:val="CharStyle173"/>
                      <w:lang w:eastAsia="en-US"/>
                    </w:rPr>
                    <w:t xml:space="preserve"> de </w:t>
                  </w:r>
                  <w:r>
                    <w:rPr>
                      <w:rStyle w:val="CharStyle173"/>
                    </w:rPr>
                    <w:t xml:space="preserve">théorème </w:t>
                  </w:r>
                  <w:r w:rsidRPr="003B53DD">
                    <w:rPr>
                      <w:rStyle w:val="CharStyle173"/>
                      <w:lang w:eastAsia="en-US"/>
                    </w:rPr>
                    <w:t>(B, PVS, Coq . . .).</w:t>
                  </w:r>
                </w:p>
                <w:p w:rsidR="00A12F64" w:rsidRDefault="00702A44">
                  <w:pPr>
                    <w:pStyle w:val="Style1141"/>
                    <w:tabs>
                      <w:tab w:val="left" w:leader="underscore" w:pos="9456"/>
                    </w:tabs>
                    <w:spacing w:before="5"/>
                    <w:rPr>
                      <w:sz w:val="22"/>
                      <w:szCs w:val="22"/>
                    </w:rPr>
                  </w:pPr>
                  <w:r>
                    <w:rPr>
                      <w:rStyle w:val="CharStyle173"/>
                      <w:u w:val="single"/>
                    </w:rPr>
                    <w:t>Des études de cas.</w:t>
                  </w:r>
                  <w:r>
                    <w:rPr>
                      <w:rStyle w:val="CharStyle173"/>
                    </w:rPr>
                    <w:tab/>
                  </w:r>
                </w:p>
                <w:p w:rsidR="00A12F64" w:rsidRDefault="00702A44">
                  <w:pPr>
                    <w:pStyle w:val="Style1141"/>
                    <w:jc w:val="left"/>
                    <w:rPr>
                      <w:sz w:val="22"/>
                      <w:szCs w:val="22"/>
                    </w:rPr>
                  </w:pPr>
                  <w:r>
                    <w:rPr>
                      <w:rStyle w:val="CharStyle173"/>
                    </w:rPr>
                    <w:t>Bibliographie :</w:t>
                  </w:r>
                </w:p>
                <w:p w:rsidR="00A12F64" w:rsidRDefault="00702A44">
                  <w:pPr>
                    <w:pStyle w:val="Style1141"/>
                    <w:jc w:val="left"/>
                    <w:rPr>
                      <w:sz w:val="22"/>
                      <w:szCs w:val="22"/>
                    </w:rPr>
                  </w:pPr>
                  <w:r>
                    <w:rPr>
                      <w:rStyle w:val="CharStyle173"/>
                    </w:rPr>
                    <w:t xml:space="preserve">http </w:t>
                  </w:r>
                  <w:proofErr w:type="gramStart"/>
                  <w:r>
                    <w:rPr>
                      <w:rStyle w:val="CharStyle173"/>
                    </w:rPr>
                    <w:t>:/</w:t>
                  </w:r>
                  <w:proofErr w:type="gramEnd"/>
                  <w:r>
                    <w:rPr>
                      <w:rStyle w:val="CharStyle173"/>
                    </w:rPr>
                    <w:t>/altarica.labri.fr/</w:t>
                  </w:r>
                </w:p>
                <w:p w:rsidR="00A12F64" w:rsidRDefault="00702A44">
                  <w:pPr>
                    <w:pStyle w:val="Style1141"/>
                    <w:jc w:val="left"/>
                    <w:rPr>
                      <w:sz w:val="22"/>
                      <w:szCs w:val="22"/>
                    </w:rPr>
                  </w:pPr>
                  <w:hyperlink r:id="rId124" w:history="1">
                    <w:r w:rsidRPr="003B53DD">
                      <w:rPr>
                        <w:rStyle w:val="CharStyle173"/>
                        <w:u w:val="single"/>
                        <w:lang w:eastAsia="en-US"/>
                      </w:rPr>
                      <w:t>http://www.event-b.org/</w:t>
                    </w:r>
                  </w:hyperlink>
                </w:p>
                <w:p w:rsidR="00A12F64" w:rsidRPr="003B53DD" w:rsidRDefault="00702A44">
                  <w:pPr>
                    <w:pStyle w:val="Style886"/>
                    <w:spacing w:line="293" w:lineRule="exact"/>
                    <w:rPr>
                      <w:sz w:val="22"/>
                      <w:szCs w:val="22"/>
                      <w:lang w:val="en-US"/>
                    </w:rPr>
                  </w:pPr>
                  <w:proofErr w:type="gramStart"/>
                  <w:r>
                    <w:rPr>
                      <w:rStyle w:val="CharStyle173"/>
                      <w:lang w:val="en-US" w:eastAsia="en-US"/>
                    </w:rPr>
                    <w:t xml:space="preserve">Modeling </w:t>
                  </w:r>
                  <w:r w:rsidRPr="003B53DD">
                    <w:rPr>
                      <w:rStyle w:val="CharStyle173"/>
                      <w:lang w:val="en-US"/>
                    </w:rPr>
                    <w:t>in Event-B: System and Software Engineering, Jean-</w:t>
                  </w:r>
                  <w:proofErr w:type="spellStart"/>
                  <w:r w:rsidRPr="003B53DD">
                    <w:rPr>
                      <w:rStyle w:val="CharStyle173"/>
                      <w:lang w:val="en-US"/>
                    </w:rPr>
                    <w:t>Raymonf</w:t>
                  </w:r>
                  <w:proofErr w:type="spellEnd"/>
                  <w:r w:rsidRPr="003B53DD">
                    <w:rPr>
                      <w:rStyle w:val="CharStyle173"/>
                      <w:lang w:val="en-US"/>
                    </w:rPr>
                    <w:t xml:space="preserve"> </w:t>
                  </w:r>
                  <w:proofErr w:type="spellStart"/>
                  <w:r w:rsidRPr="003B53DD">
                    <w:rPr>
                      <w:rStyle w:val="CharStyle173"/>
                      <w:lang w:val="en-US"/>
                    </w:rPr>
                    <w:t>Abrial</w:t>
                  </w:r>
                  <w:proofErr w:type="spellEnd"/>
                  <w:r w:rsidRPr="003B53DD">
                    <w:rPr>
                      <w:rStyle w:val="CharStyle173"/>
                      <w:lang w:val="en-US"/>
                    </w:rPr>
                    <w:t>, Cambridge University Press, 2010.</w:t>
                  </w:r>
                  <w:proofErr w:type="gramEnd"/>
                </w:p>
                <w:p w:rsidR="00A12F64" w:rsidRDefault="00702A44">
                  <w:pPr>
                    <w:pStyle w:val="Style886"/>
                    <w:spacing w:line="293" w:lineRule="exact"/>
                    <w:ind w:right="1843"/>
                    <w:rPr>
                      <w:sz w:val="22"/>
                      <w:szCs w:val="22"/>
                    </w:rPr>
                  </w:pPr>
                  <w:proofErr w:type="gramStart"/>
                  <w:r w:rsidRPr="003B53DD">
                    <w:rPr>
                      <w:rStyle w:val="CharStyle173"/>
                      <w:lang w:val="en-US"/>
                    </w:rPr>
                    <w:t xml:space="preserve">E.M. </w:t>
                  </w:r>
                  <w:r>
                    <w:rPr>
                      <w:rStyle w:val="CharStyle173"/>
                      <w:lang w:val="en-US" w:eastAsia="en-US"/>
                    </w:rPr>
                    <w:t xml:space="preserve">Clarke, </w:t>
                  </w:r>
                  <w:r w:rsidRPr="003B53DD">
                    <w:rPr>
                      <w:rStyle w:val="CharStyle173"/>
                      <w:lang w:val="en-US"/>
                    </w:rPr>
                    <w:t xml:space="preserve">O. </w:t>
                  </w:r>
                  <w:proofErr w:type="spellStart"/>
                  <w:r w:rsidRPr="003B53DD">
                    <w:rPr>
                      <w:rStyle w:val="CharStyle173"/>
                      <w:lang w:val="en-US"/>
                    </w:rPr>
                    <w:t>Grumberg</w:t>
                  </w:r>
                  <w:proofErr w:type="spellEnd"/>
                  <w:r w:rsidRPr="003B53DD">
                    <w:rPr>
                      <w:rStyle w:val="CharStyle173"/>
                      <w:lang w:val="en-US"/>
                    </w:rPr>
                    <w:t xml:space="preserve">, </w:t>
                  </w:r>
                  <w:r>
                    <w:rPr>
                      <w:rStyle w:val="CharStyle173"/>
                      <w:lang w:val="en-US" w:eastAsia="en-US"/>
                    </w:rPr>
                    <w:t xml:space="preserve">and </w:t>
                  </w:r>
                  <w:r w:rsidRPr="003B53DD">
                    <w:rPr>
                      <w:rStyle w:val="CharStyle173"/>
                      <w:lang w:val="en-US"/>
                    </w:rPr>
                    <w:t xml:space="preserve">D. </w:t>
                  </w:r>
                  <w:proofErr w:type="spellStart"/>
                  <w:r w:rsidRPr="003B53DD">
                    <w:rPr>
                      <w:rStyle w:val="CharStyle173"/>
                      <w:lang w:val="en-US"/>
                    </w:rPr>
                    <w:t>Peled</w:t>
                  </w:r>
                  <w:proofErr w:type="spellEnd"/>
                  <w:r w:rsidRPr="003B53DD">
                    <w:rPr>
                      <w:rStyle w:val="CharStyle173"/>
                      <w:lang w:val="en-US"/>
                    </w:rPr>
                    <w:t>.</w:t>
                  </w:r>
                  <w:proofErr w:type="gramEnd"/>
                  <w:r w:rsidRPr="003B53DD">
                    <w:rPr>
                      <w:rStyle w:val="CharStyle173"/>
                      <w:lang w:val="en-US"/>
                    </w:rPr>
                    <w:t xml:space="preserve"> </w:t>
                  </w:r>
                  <w:r>
                    <w:rPr>
                      <w:rStyle w:val="CharStyle173"/>
                      <w:lang w:val="en-US" w:eastAsia="en-US"/>
                    </w:rPr>
                    <w:t xml:space="preserve">Model </w:t>
                  </w:r>
                  <w:proofErr w:type="spellStart"/>
                  <w:r w:rsidRPr="003B53DD">
                    <w:rPr>
                      <w:rStyle w:val="CharStyle173"/>
                      <w:lang w:val="en-US"/>
                    </w:rPr>
                    <w:t>Checking.MIT</w:t>
                  </w:r>
                  <w:proofErr w:type="spellEnd"/>
                  <w:r w:rsidRPr="003B53DD">
                    <w:rPr>
                      <w:rStyle w:val="CharStyle173"/>
                      <w:lang w:val="en-US"/>
                    </w:rPr>
                    <w:t xml:space="preserve"> Press, 2000. </w:t>
                  </w:r>
                  <w:r>
                    <w:rPr>
                      <w:rStyle w:val="CharStyle173"/>
                      <w:lang w:val="en-US" w:eastAsia="en-US"/>
                    </w:rPr>
                    <w:t xml:space="preserve">Ph. </w:t>
                  </w:r>
                  <w:proofErr w:type="spellStart"/>
                  <w:r w:rsidRPr="003B53DD">
                    <w:rPr>
                      <w:rStyle w:val="CharStyle173"/>
                      <w:lang w:val="en-US"/>
                    </w:rPr>
                    <w:t>Schnoebelen</w:t>
                  </w:r>
                  <w:proofErr w:type="spellEnd"/>
                  <w:r w:rsidRPr="003B53DD">
                    <w:rPr>
                      <w:rStyle w:val="CharStyle173"/>
                      <w:lang w:val="en-US"/>
                    </w:rPr>
                    <w:t xml:space="preserve"> </w:t>
                  </w:r>
                  <w:r>
                    <w:rPr>
                      <w:rStyle w:val="CharStyle173"/>
                      <w:lang w:val="en-US" w:eastAsia="en-US"/>
                    </w:rPr>
                    <w:t>(</w:t>
                  </w:r>
                  <w:proofErr w:type="spellStart"/>
                  <w:r>
                    <w:rPr>
                      <w:rStyle w:val="CharStyle173"/>
                      <w:lang w:val="en-US" w:eastAsia="en-US"/>
                    </w:rPr>
                    <w:t>coord</w:t>
                  </w:r>
                  <w:proofErr w:type="spellEnd"/>
                  <w:r>
                    <w:rPr>
                      <w:rStyle w:val="CharStyle173"/>
                      <w:lang w:val="en-US" w:eastAsia="en-US"/>
                    </w:rPr>
                    <w:t xml:space="preserve">.) </w:t>
                  </w:r>
                  <w:proofErr w:type="gramStart"/>
                  <w:r>
                    <w:rPr>
                      <w:rStyle w:val="CharStyle173"/>
                      <w:lang w:val="en-US" w:eastAsia="en-US"/>
                    </w:rPr>
                    <w:t>Verificati</w:t>
                  </w:r>
                  <w:r>
                    <w:rPr>
                      <w:rStyle w:val="CharStyle173"/>
                      <w:lang w:val="en-US" w:eastAsia="en-US"/>
                    </w:rPr>
                    <w:t xml:space="preserve">on </w:t>
                  </w:r>
                  <w:r>
                    <w:rPr>
                      <w:rStyle w:val="CharStyle173"/>
                    </w:rPr>
                    <w:t>de logiciels.</w:t>
                  </w:r>
                  <w:proofErr w:type="gramEnd"/>
                  <w:r>
                    <w:rPr>
                      <w:rStyle w:val="CharStyle173"/>
                    </w:rPr>
                    <w:t xml:space="preserve"> Vuibert, 1999.</w:t>
                  </w:r>
                </w:p>
              </w:txbxContent>
            </v:textbox>
            <w10:wrap type="topAndBottom" anchorx="margin"/>
          </v:shape>
        </w:pict>
      </w:r>
      <w:r>
        <w:rPr>
          <w:rFonts w:ascii="Times New Roman" w:eastAsia="Times New Roman" w:hAnsi="Times New Roman" w:cs="Times New Roman"/>
          <w:sz w:val="20"/>
          <w:szCs w:val="20"/>
        </w:rPr>
        <w:pict w14:anchorId="552DF375">
          <v:shape id="_x0000_s1286" type="#_x0000_t202" style="position:absolute;margin-left:0;margin-top:46.55pt;width:485.5pt;height:12.7pt;z-index:251784192;mso-wrap-distance-left:7in;mso-wrap-distance-top:0;mso-wrap-distance-right:7in;mso-wrap-distance-bottom:.25pt;mso-position-horizontal-relative:margin;mso-position-vertical-relative:text" filled="f" stroked="f">
            <v:textbox inset="0,0,0,0">
              <w:txbxContent>
                <w:p w:rsidR="00A12F64" w:rsidRDefault="00702A44">
                  <w:pPr>
                    <w:pStyle w:val="Style1141"/>
                    <w:tabs>
                      <w:tab w:val="left" w:pos="4397"/>
                      <w:tab w:val="left" w:pos="8794"/>
                    </w:tabs>
                    <w:spacing w:line="240" w:lineRule="auto"/>
                    <w:rPr>
                      <w:sz w:val="22"/>
                      <w:szCs w:val="22"/>
                    </w:rPr>
                  </w:pPr>
                  <w:r>
                    <w:rPr>
                      <w:rStyle w:val="CharStyle173"/>
                    </w:rPr>
                    <w:t>Niveau : M1</w:t>
                  </w:r>
                  <w:r>
                    <w:rPr>
                      <w:rStyle w:val="CharStyle173"/>
                    </w:rPr>
                    <w:tab/>
                    <w:t xml:space="preserve">Période </w:t>
                  </w:r>
                  <w:proofErr w:type="gramStart"/>
                  <w:r>
                    <w:rPr>
                      <w:rStyle w:val="CharStyle173"/>
                    </w:rPr>
                    <w:t>:Semestre</w:t>
                  </w:r>
                  <w:proofErr w:type="gramEnd"/>
                  <w:r>
                    <w:rPr>
                      <w:rStyle w:val="CharStyle173"/>
                    </w:rPr>
                    <w:t xml:space="preserve"> d'automne</w:t>
                  </w:r>
                  <w:r>
                    <w:rPr>
                      <w:rStyle w:val="CharStyle173"/>
                    </w:rPr>
                    <w:tab/>
                    <w:t>ECTS :6</w:t>
                  </w:r>
                </w:p>
              </w:txbxContent>
            </v:textbox>
            <w10:wrap type="topAndBottom" anchorx="margin"/>
          </v:shape>
        </w:pict>
      </w:r>
      <w:r>
        <w:rPr>
          <w:rFonts w:ascii="Times New Roman" w:eastAsia="Times New Roman" w:hAnsi="Times New Roman" w:cs="Times New Roman"/>
          <w:sz w:val="20"/>
          <w:szCs w:val="20"/>
        </w:rPr>
        <w:pict w14:anchorId="5EE1C331">
          <v:shape id="_x0000_s1288" type="#_x0000_t202" style="position:absolute;margin-left:0;margin-top:135.1pt;width:124.1pt;height:12.7pt;z-index:251786240;mso-wrap-distance-left:7in;mso-wrap-distance-top:0;mso-wrap-distance-right:7in;mso-wrap-distance-bottom:17.3pt;mso-position-horizontal-relative:margin;mso-position-vertical-relative:text" filled="f" stroked="f">
            <v:textbox inset="0,0,0,0">
              <w:txbxContent>
                <w:p w:rsidR="00A12F64" w:rsidRDefault="00702A44">
                  <w:pPr>
                    <w:pStyle w:val="Style1141"/>
                    <w:spacing w:line="240" w:lineRule="auto"/>
                    <w:rPr>
                      <w:sz w:val="22"/>
                      <w:szCs w:val="22"/>
                    </w:rPr>
                  </w:pPr>
                  <w:proofErr w:type="spellStart"/>
                  <w:r>
                    <w:rPr>
                      <w:rStyle w:val="CharStyle173"/>
                    </w:rPr>
                    <w:t>Pré-requis</w:t>
                  </w:r>
                  <w:proofErr w:type="spellEnd"/>
                  <w:r>
                    <w:rPr>
                      <w:rStyle w:val="CharStyle173"/>
                    </w:rPr>
                    <w:t xml:space="preserve"> recommandés :</w:t>
                  </w:r>
                </w:p>
              </w:txbxContent>
            </v:textbox>
            <w10:wrap type="topAndBottom" anchorx="margin"/>
          </v:shape>
        </w:pict>
      </w:r>
      <w:r>
        <w:rPr>
          <w:rFonts w:ascii="Times New Roman" w:eastAsia="Times New Roman" w:hAnsi="Times New Roman" w:cs="Times New Roman"/>
          <w:sz w:val="20"/>
          <w:szCs w:val="20"/>
        </w:rPr>
        <w:pict w14:anchorId="160A1A07">
          <v:shape id="_x0000_s1287" type="#_x0000_t202" style="position:absolute;margin-left:0;margin-top:59.5pt;width:485.55pt;height:75.35pt;z-index:251785216;mso-wrap-distance-left:7in;mso-wrap-distance-top:0;mso-wrap-distance-right:7in;mso-wrap-distance-bottom:.25pt;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126"/>
                    <w:gridCol w:w="7584"/>
                  </w:tblGrid>
                  <w:tr w:rsidR="00A12F64">
                    <w:tblPrEx>
                      <w:tblCellMar>
                        <w:top w:w="0" w:type="dxa"/>
                        <w:bottom w:w="0" w:type="dxa"/>
                      </w:tblCellMar>
                    </w:tblPrEx>
                    <w:tc>
                      <w:tcPr>
                        <w:tcW w:w="2126" w:type="dxa"/>
                        <w:tcBorders>
                          <w:top w:val="single" w:sz="6" w:space="0" w:color="auto"/>
                          <w:bottom w:val="single" w:sz="6" w:space="0" w:color="auto"/>
                        </w:tcBorders>
                      </w:tcPr>
                      <w:p w:rsidR="00A12F64" w:rsidRDefault="00702A44">
                        <w:pPr>
                          <w:pStyle w:val="Style1042"/>
                          <w:rPr>
                            <w:sz w:val="22"/>
                            <w:szCs w:val="22"/>
                          </w:rPr>
                        </w:pPr>
                        <w:r>
                          <w:rPr>
                            <w:rStyle w:val="CharStyle173"/>
                          </w:rPr>
                          <w:t>Responsable :</w:t>
                        </w:r>
                      </w:p>
                    </w:tc>
                    <w:tc>
                      <w:tcPr>
                        <w:tcW w:w="7584" w:type="dxa"/>
                        <w:tcBorders>
                          <w:top w:val="single" w:sz="6" w:space="0" w:color="auto"/>
                          <w:bottom w:val="single" w:sz="6" w:space="0" w:color="auto"/>
                        </w:tcBorders>
                      </w:tcPr>
                      <w:p w:rsidR="00A12F64" w:rsidRDefault="00702A44">
                        <w:pPr>
                          <w:pStyle w:val="Style1042"/>
                          <w:spacing w:line="298" w:lineRule="exact"/>
                          <w:ind w:left="403" w:right="1781" w:firstLine="5"/>
                          <w:rPr>
                            <w:sz w:val="22"/>
                            <w:szCs w:val="22"/>
                          </w:rPr>
                        </w:pPr>
                        <w:r>
                          <w:rPr>
                            <w:rStyle w:val="CharStyle173"/>
                          </w:rPr>
                          <w:t xml:space="preserve">Alain GRIFFAULT </w:t>
                        </w:r>
                        <w:r>
                          <w:rPr>
                            <w:rStyle w:val="CharStyle173"/>
                            <w:lang w:val="en-US" w:eastAsia="en-US"/>
                          </w:rPr>
                          <w:t>(</w:t>
                        </w:r>
                        <w:hyperlink r:id="rId125" w:history="1">
                          <w:r>
                            <w:rPr>
                              <w:rStyle w:val="CharStyle173"/>
                              <w:u w:val="single"/>
                              <w:lang w:val="en-US" w:eastAsia="en-US"/>
                            </w:rPr>
                            <w:t>alain.griffault@u-bordeaux1.fr</w:t>
                          </w:r>
                        </w:hyperlink>
                        <w:r>
                          <w:rPr>
                            <w:rStyle w:val="CharStyle173"/>
                            <w:lang w:val="en-US" w:eastAsia="en-US"/>
                          </w:rPr>
                          <w:t xml:space="preserve">) </w:t>
                        </w:r>
                        <w:r>
                          <w:rPr>
                            <w:rStyle w:val="CharStyle173"/>
                          </w:rPr>
                          <w:t xml:space="preserve">Pierre CASTERAN </w:t>
                        </w:r>
                        <w:r>
                          <w:rPr>
                            <w:rStyle w:val="CharStyle173"/>
                            <w:lang w:val="en-US" w:eastAsia="en-US"/>
                          </w:rPr>
                          <w:t>(</w:t>
                        </w:r>
                        <w:hyperlink r:id="rId126" w:history="1">
                          <w:r>
                            <w:rPr>
                              <w:rStyle w:val="CharStyle173"/>
                              <w:u w:val="single"/>
                              <w:lang w:val="en-US" w:eastAsia="en-US"/>
                            </w:rPr>
                            <w:t>pierre.casteran@u-bordeaux1.fr</w:t>
                          </w:r>
                        </w:hyperlink>
                        <w:r>
                          <w:rPr>
                            <w:rStyle w:val="CharStyle173"/>
                            <w:lang w:val="en-US" w:eastAsia="en-US"/>
                          </w:rPr>
                          <w:t>)</w:t>
                        </w:r>
                      </w:p>
                    </w:tc>
                  </w:tr>
                  <w:tr w:rsidR="00A12F64">
                    <w:tblPrEx>
                      <w:tblCellMar>
                        <w:top w:w="0" w:type="dxa"/>
                        <w:bottom w:w="0" w:type="dxa"/>
                      </w:tblCellMar>
                    </w:tblPrEx>
                    <w:tc>
                      <w:tcPr>
                        <w:tcW w:w="2126" w:type="dxa"/>
                        <w:tcBorders>
                          <w:top w:val="single" w:sz="6" w:space="0" w:color="auto"/>
                          <w:bottom w:val="single" w:sz="6" w:space="0" w:color="auto"/>
                        </w:tcBorders>
                      </w:tcPr>
                      <w:p w:rsidR="00A12F64" w:rsidRDefault="00702A44">
                        <w:pPr>
                          <w:pStyle w:val="Style1042"/>
                          <w:rPr>
                            <w:sz w:val="22"/>
                            <w:szCs w:val="22"/>
                          </w:rPr>
                        </w:pPr>
                        <w:r>
                          <w:rPr>
                            <w:rStyle w:val="CharStyle173"/>
                          </w:rPr>
                          <w:t>Composante :</w:t>
                        </w:r>
                      </w:p>
                    </w:tc>
                    <w:tc>
                      <w:tcPr>
                        <w:tcW w:w="7584" w:type="dxa"/>
                        <w:tcBorders>
                          <w:top w:val="single" w:sz="6" w:space="0" w:color="auto"/>
                          <w:bottom w:val="single" w:sz="6" w:space="0" w:color="auto"/>
                        </w:tcBorders>
                      </w:tcPr>
                      <w:p w:rsidR="00A12F64" w:rsidRDefault="00702A44">
                        <w:pPr>
                          <w:pStyle w:val="Style1042"/>
                          <w:ind w:left="403"/>
                          <w:rPr>
                            <w:sz w:val="22"/>
                            <w:szCs w:val="22"/>
                          </w:rPr>
                        </w:pPr>
                        <w:r>
                          <w:rPr>
                            <w:rStyle w:val="CharStyle173"/>
                          </w:rPr>
                          <w:t>UFR DE MATHEMATIQUES ET INFORMATIQUE</w:t>
                        </w:r>
                      </w:p>
                    </w:tc>
                  </w:tr>
                  <w:tr w:rsidR="00A12F64">
                    <w:tblPrEx>
                      <w:tblCellMar>
                        <w:top w:w="0" w:type="dxa"/>
                        <w:bottom w:w="0" w:type="dxa"/>
                      </w:tblCellMar>
                    </w:tblPrEx>
                    <w:tc>
                      <w:tcPr>
                        <w:tcW w:w="2126" w:type="dxa"/>
                        <w:tcBorders>
                          <w:top w:val="single" w:sz="6" w:space="0" w:color="auto"/>
                          <w:bottom w:val="single" w:sz="6" w:space="0" w:color="auto"/>
                        </w:tcBorders>
                      </w:tcPr>
                      <w:p w:rsidR="00A12F64" w:rsidRDefault="00702A44">
                        <w:pPr>
                          <w:pStyle w:val="Style1042"/>
                          <w:rPr>
                            <w:sz w:val="22"/>
                            <w:szCs w:val="22"/>
                          </w:rPr>
                        </w:pPr>
                        <w:r>
                          <w:rPr>
                            <w:rStyle w:val="CharStyle173"/>
                          </w:rPr>
                          <w:t>Discipline :</w:t>
                        </w:r>
                      </w:p>
                    </w:tc>
                    <w:tc>
                      <w:tcPr>
                        <w:tcW w:w="7584" w:type="dxa"/>
                        <w:tcBorders>
                          <w:top w:val="single" w:sz="6" w:space="0" w:color="auto"/>
                          <w:bottom w:val="single" w:sz="6" w:space="0" w:color="auto"/>
                        </w:tcBorders>
                      </w:tcPr>
                      <w:p w:rsidR="00A12F64" w:rsidRDefault="00702A44">
                        <w:pPr>
                          <w:pStyle w:val="Style1042"/>
                          <w:ind w:left="408"/>
                          <w:rPr>
                            <w:sz w:val="22"/>
                            <w:szCs w:val="22"/>
                          </w:rPr>
                        </w:pPr>
                        <w:r>
                          <w:rPr>
                            <w:rStyle w:val="CharStyle173"/>
                          </w:rPr>
                          <w:t>Informatique</w:t>
                        </w:r>
                      </w:p>
                    </w:tc>
                  </w:tr>
                  <w:tr w:rsidR="00A12F64">
                    <w:tblPrEx>
                      <w:tblCellMar>
                        <w:top w:w="0" w:type="dxa"/>
                        <w:bottom w:w="0" w:type="dxa"/>
                      </w:tblCellMar>
                    </w:tblPrEx>
                    <w:tc>
                      <w:tcPr>
                        <w:tcW w:w="2126" w:type="dxa"/>
                        <w:tcBorders>
                          <w:top w:val="single" w:sz="6" w:space="0" w:color="auto"/>
                          <w:bottom w:val="single" w:sz="6" w:space="0" w:color="auto"/>
                        </w:tcBorders>
                      </w:tcPr>
                      <w:p w:rsidR="00A12F64" w:rsidRDefault="00702A44">
                        <w:pPr>
                          <w:pStyle w:val="Style1042"/>
                          <w:rPr>
                            <w:sz w:val="22"/>
                            <w:szCs w:val="22"/>
                          </w:rPr>
                        </w:pPr>
                        <w:r>
                          <w:rPr>
                            <w:rStyle w:val="CharStyle173"/>
                          </w:rPr>
                          <w:t>Public concerné :</w:t>
                        </w:r>
                      </w:p>
                    </w:tc>
                    <w:tc>
                      <w:tcPr>
                        <w:tcW w:w="7584" w:type="dxa"/>
                        <w:tcBorders>
                          <w:top w:val="single" w:sz="6" w:space="0" w:color="auto"/>
                          <w:bottom w:val="single" w:sz="6" w:space="0" w:color="auto"/>
                        </w:tcBorders>
                      </w:tcPr>
                      <w:p w:rsidR="00A12F64" w:rsidRDefault="00702A44">
                        <w:pPr>
                          <w:pStyle w:val="Style1042"/>
                          <w:ind w:left="403"/>
                          <w:rPr>
                            <w:sz w:val="22"/>
                            <w:szCs w:val="22"/>
                          </w:rPr>
                        </w:pPr>
                        <w:r>
                          <w:rPr>
                            <w:rStyle w:val="CharStyle173"/>
                          </w:rPr>
                          <w:t>Formation initiale + Formation continue</w:t>
                        </w:r>
                      </w:p>
                    </w:tc>
                  </w:tr>
                </w:tbl>
                <w:p w:rsidR="00000000" w:rsidRDefault="00702A44"/>
              </w:txbxContent>
            </v:textbox>
            <w10:wrap type="topAndBottom" anchorx="margin"/>
          </v:shape>
        </w:pict>
      </w:r>
      <w:r>
        <w:rPr>
          <w:rFonts w:ascii="Times New Roman" w:eastAsia="Times New Roman" w:hAnsi="Times New Roman" w:cs="Times New Roman"/>
          <w:sz w:val="20"/>
          <w:szCs w:val="20"/>
        </w:rPr>
        <w:pict w14:anchorId="1C952F40">
          <v:shape id="_x0000_s1285" type="#_x0000_t202" style="position:absolute;margin-left:0;margin-top:0;width:257.55pt;height:45.85pt;z-index:251783168;mso-wrap-distance-left:7in;mso-wrap-distance-top:0;mso-wrap-distance-right:7in;mso-wrap-distance-bottom:.7pt;mso-position-horizontal-relative:margin;mso-position-vertical-relative:text" filled="f" stroked="f">
            <v:textbox inset="0,0,0,0">
              <w:txbxContent>
                <w:p w:rsidR="00A12F64" w:rsidRDefault="003B53DD">
                  <w:pPr>
                    <w:pStyle w:val="Style1141"/>
                    <w:spacing w:line="298" w:lineRule="exact"/>
                    <w:rPr>
                      <w:sz w:val="22"/>
                      <w:szCs w:val="22"/>
                    </w:rPr>
                  </w:pPr>
                  <w:r>
                    <w:rPr>
                      <w:rStyle w:val="CharStyle173"/>
                      <w:u w:val="single"/>
                    </w:rPr>
                    <w:br w:type="page"/>
                    <w:t xml:space="preserve"> Libellé de </w:t>
                  </w:r>
                  <w:proofErr w:type="spellStart"/>
                  <w:r>
                    <w:rPr>
                      <w:rStyle w:val="CharStyle173"/>
                      <w:u w:val="single"/>
                    </w:rPr>
                    <w:t>l’ue</w:t>
                  </w:r>
                  <w:proofErr w:type="spellEnd"/>
                  <w:r w:rsidR="00702A44">
                    <w:rPr>
                      <w:rStyle w:val="CharStyle173"/>
                      <w:u w:val="single"/>
                    </w:rPr>
                    <w:t xml:space="preserve"> : Conception fo</w:t>
                  </w:r>
                  <w:r w:rsidR="00702A44">
                    <w:rPr>
                      <w:rStyle w:val="CharStyle173"/>
                      <w:u w:val="single"/>
                    </w:rPr>
                    <w:t>rmelle (</w:t>
                  </w:r>
                  <w:proofErr w:type="spellStart"/>
                  <w:r w:rsidR="00702A44">
                    <w:rPr>
                      <w:rStyle w:val="CharStyle173"/>
                      <w:u w:val="single"/>
                    </w:rPr>
                    <w:t>Formal</w:t>
                  </w:r>
                  <w:proofErr w:type="spellEnd"/>
                  <w:r w:rsidR="00702A44">
                    <w:rPr>
                      <w:rStyle w:val="CharStyle173"/>
                      <w:u w:val="single"/>
                    </w:rPr>
                    <w:t xml:space="preserve"> design)</w:t>
                  </w:r>
                  <w:r w:rsidR="00702A44">
                    <w:rPr>
                      <w:rStyle w:val="CharStyle173"/>
                    </w:rPr>
                    <w:t xml:space="preserve"> Libellé court : </w:t>
                  </w:r>
                  <w:proofErr w:type="spellStart"/>
                  <w:r w:rsidR="00702A44">
                    <w:rPr>
                      <w:rStyle w:val="CharStyle173"/>
                    </w:rPr>
                    <w:t>Formal</w:t>
                  </w:r>
                  <w:proofErr w:type="spellEnd"/>
                  <w:r w:rsidR="00702A44">
                    <w:rPr>
                      <w:rStyle w:val="CharStyle173"/>
                    </w:rPr>
                    <w:t xml:space="preserve"> design</w:t>
                  </w:r>
                </w:p>
                <w:p w:rsidR="00A12F64" w:rsidRDefault="00702A44">
                  <w:pPr>
                    <w:pStyle w:val="Style1141"/>
                    <w:tabs>
                      <w:tab w:val="left" w:leader="underscore" w:pos="5141"/>
                    </w:tabs>
                    <w:spacing w:line="298" w:lineRule="exact"/>
                    <w:rPr>
                      <w:sz w:val="22"/>
                      <w:szCs w:val="22"/>
                    </w:rPr>
                  </w:pPr>
                  <w:r>
                    <w:rPr>
                      <w:rStyle w:val="CharStyle173"/>
                      <w:u w:val="single"/>
                    </w:rPr>
                    <w:t xml:space="preserve">Code </w:t>
                  </w:r>
                  <w:proofErr w:type="spellStart"/>
                  <w:r>
                    <w:rPr>
                      <w:rStyle w:val="CharStyle173"/>
                      <w:u w:val="single"/>
                    </w:rPr>
                    <w:t>ue</w:t>
                  </w:r>
                  <w:proofErr w:type="spellEnd"/>
                  <w:r>
                    <w:rPr>
                      <w:rStyle w:val="CharStyle173"/>
                      <w:u w:val="single"/>
                    </w:rPr>
                    <w:t xml:space="preserve"> Apogée: J1IN7123</w:t>
                  </w:r>
                  <w:r>
                    <w:rPr>
                      <w:rStyle w:val="CharStyle173"/>
                    </w:rPr>
                    <w:tab/>
                  </w:r>
                </w:p>
              </w:txbxContent>
            </v:textbox>
            <w10:wrap type="topAndBottom" anchorx="margin"/>
          </v:shape>
        </w:pict>
      </w:r>
    </w:p>
    <w:p w:rsidR="00A12F64" w:rsidRDefault="00702A44">
      <w:pPr>
        <w:spacing w:after="0" w:line="1" w:lineRule="exact"/>
        <w:rPr>
          <w:rFonts w:ascii="Times New Roman" w:eastAsia="Times New Roman" w:hAnsi="Times New Roman" w:cs="Times New Roman"/>
          <w:sz w:val="20"/>
          <w:szCs w:val="20"/>
        </w:rPr>
        <w:sectPr w:rsidR="00A12F64">
          <w:headerReference w:type="even" r:id="rId127"/>
          <w:headerReference w:type="default" r:id="rId128"/>
          <w:footerReference w:type="even" r:id="rId129"/>
          <w:footerReference w:type="default" r:id="rId130"/>
          <w:pgSz w:w="11905" w:h="16837"/>
          <w:pgMar w:top="1117" w:right="970" w:bottom="1156" w:left="970" w:header="720" w:footer="720" w:gutter="0"/>
          <w:cols w:space="720"/>
        </w:sectPr>
      </w:pPr>
    </w:p>
    <w:p w:rsidR="00A12F64" w:rsidRDefault="00702A44">
      <w:pPr>
        <w:spacing w:after="0" w:line="1"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w14:anchorId="22426047">
          <v:group id="_x0000_s1294" style="position:absolute;margin-left:0;margin-top:132.5pt;width:496.8pt;height:473.25pt;z-index:251790336;mso-wrap-distance-left:7in;mso-wrap-distance-top:9.85pt;mso-wrap-distance-right:7in;mso-position-horizontal-relative:margin" coordorigin="1128,4402" coordsize="9936,9465">
            <v:shape id="_x0000_s1295" type="#_x0000_t202" style="position:absolute;left:1128;top:4685;width:9936;height:8649"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A12F64">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042"/>
                            <w:ind w:left="3792"/>
                            <w:rPr>
                              <w:sz w:val="22"/>
                              <w:szCs w:val="22"/>
                            </w:rPr>
                          </w:pPr>
                          <w:r>
                            <w:rPr>
                              <w:rStyle w:val="CharStyle173"/>
                            </w:rPr>
                            <w:t>Epreuves 1ère session</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Durées</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Coefficients</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Examen écrit terminal</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03h00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2/3</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Contrôle Continu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1/3</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bottom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042"/>
                            <w:ind w:left="2894"/>
                            <w:rPr>
                              <w:sz w:val="22"/>
                              <w:szCs w:val="22"/>
                            </w:rPr>
                          </w:pPr>
                          <w:r>
                            <w:rPr>
                              <w:rStyle w:val="CharStyle173"/>
                            </w:rPr>
                            <w:t>Epreuves 2ème session (éventuellement)</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Durées</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Coefficients</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spacing w:line="298" w:lineRule="exact"/>
                            <w:ind w:left="5" w:hanging="5"/>
                            <w:rPr>
                              <w:sz w:val="22"/>
                              <w:szCs w:val="22"/>
                            </w:rPr>
                          </w:pPr>
                          <w:r>
                            <w:rPr>
                              <w:rStyle w:val="CharStyle173"/>
                            </w:rPr>
                            <w:t>Examen écrit ou oral (selon l'effectif)</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03h00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2/3</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Contrôle Continu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report session 1</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1/3</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bottom w:val="single" w:sz="6" w:space="0" w:color="auto"/>
                          </w:tcBorders>
                        </w:tcPr>
                        <w:p w:rsidR="00A12F64" w:rsidRDefault="00702A44">
                          <w:pPr>
                            <w:pStyle w:val="Style1042"/>
                            <w:spacing w:line="298" w:lineRule="exact"/>
                            <w:ind w:left="5" w:right="4867" w:hanging="5"/>
                            <w:rPr>
                              <w:sz w:val="22"/>
                              <w:szCs w:val="22"/>
                            </w:rPr>
                          </w:pPr>
                          <w:r>
                            <w:rPr>
                              <w:rStyle w:val="CharStyle173"/>
                            </w:rPr>
                            <w:t>Informations complémentaires sur les</w:t>
                          </w:r>
                        </w:p>
                        <w:p w:rsidR="00A12F64" w:rsidRDefault="00702A44">
                          <w:pPr>
                            <w:pStyle w:val="Style1042"/>
                            <w:rPr>
                              <w:sz w:val="22"/>
                              <w:szCs w:val="22"/>
                            </w:rPr>
                          </w:pPr>
                          <w:r>
                            <w:rPr>
                              <w:rStyle w:val="CharStyle173"/>
                            </w:rPr>
                            <w:t>MCC :</w:t>
                          </w:r>
                        </w:p>
                        <w:p w:rsidR="00A12F64" w:rsidRDefault="00702A44">
                          <w:pPr>
                            <w:pStyle w:val="Style1042"/>
                            <w:rPr>
                              <w:sz w:val="22"/>
                              <w:szCs w:val="22"/>
                            </w:rPr>
                          </w:pPr>
                          <w:r>
                            <w:rPr>
                              <w:rStyle w:val="CharStyle173"/>
                            </w:rPr>
                            <w:t>Forme d'enseignement :   Enseignement présentiel</w:t>
                          </w:r>
                        </w:p>
                      </w:tc>
                    </w:tr>
                  </w:tbl>
                  <w:p w:rsidR="00000000" w:rsidRDefault="00702A44"/>
                </w:txbxContent>
              </v:textbox>
            </v:shape>
            <v:shape id="_x0000_s1296" type="#_x0000_t202" style="position:absolute;left:1210;top:13320;width:5678;height:254" filled="f" strokecolor="white" strokeweight="0">
              <v:textbox inset="0,0,0,0">
                <w:txbxContent>
                  <w:p w:rsidR="00A12F64" w:rsidRDefault="00702A44">
                    <w:pPr>
                      <w:pStyle w:val="Style886"/>
                      <w:tabs>
                        <w:tab w:val="left" w:pos="2534"/>
                      </w:tabs>
                      <w:spacing w:line="240" w:lineRule="auto"/>
                      <w:jc w:val="both"/>
                      <w:rPr>
                        <w:sz w:val="22"/>
                        <w:szCs w:val="22"/>
                      </w:rPr>
                    </w:pPr>
                    <w:r>
                      <w:rPr>
                        <w:rStyle w:val="CharStyle173"/>
                      </w:rPr>
                      <w:t>Site de formation :</w:t>
                    </w:r>
                    <w:r>
                      <w:rPr>
                        <w:rStyle w:val="CharStyle173"/>
                      </w:rPr>
                      <w:tab/>
                      <w:t>Université Bordeaux 1 (Talence)</w:t>
                    </w:r>
                  </w:p>
                </w:txbxContent>
              </v:textbox>
            </v:shape>
            <v:shape id="_x0000_s1297" type="#_x0000_t202" style="position:absolute;left:1190;top:4402;width:5856;height:268" filled="f" strokecolor="white" strokeweight="0">
              <v:textbox inset="0,0,0,0">
                <w:txbxContent>
                  <w:p w:rsidR="00A12F64" w:rsidRDefault="00702A44">
                    <w:pPr>
                      <w:pStyle w:val="Style886"/>
                      <w:spacing w:line="240" w:lineRule="auto"/>
                      <w:jc w:val="both"/>
                      <w:rPr>
                        <w:sz w:val="22"/>
                        <w:szCs w:val="22"/>
                      </w:rPr>
                    </w:pPr>
                    <w:r>
                      <w:rPr>
                        <w:rStyle w:val="CharStyle173"/>
                      </w:rPr>
                      <w:t>Mode d'</w:t>
                    </w:r>
                    <w:r>
                      <w:rPr>
                        <w:rStyle w:val="CharStyle173"/>
                      </w:rPr>
                      <w:t>évaluation : Modalités de contrôle des connaissances</w:t>
                    </w:r>
                  </w:p>
                </w:txbxContent>
              </v:textbox>
            </v:shape>
            <v:shape id="_x0000_s1298" type="#_x0000_t202" style="position:absolute;left:1190;top:13599;width:3293;height:269" filled="f" strokecolor="white" strokeweight="0">
              <v:textbox inset="0,0,0,0">
                <w:txbxContent>
                  <w:p w:rsidR="00A12F64" w:rsidRDefault="00702A44">
                    <w:pPr>
                      <w:pStyle w:val="Style886"/>
                      <w:spacing w:line="240" w:lineRule="auto"/>
                      <w:jc w:val="both"/>
                      <w:rPr>
                        <w:sz w:val="22"/>
                        <w:szCs w:val="22"/>
                      </w:rPr>
                    </w:pPr>
                    <w:r>
                      <w:rPr>
                        <w:rStyle w:val="CharStyle173"/>
                      </w:rPr>
                      <w:t>Langue d'enseignement : Anglais</w:t>
                    </w:r>
                  </w:p>
                </w:txbxContent>
              </v:textbox>
            </v:shape>
            <w10:wrap type="topAndBottom" anchorx="margin"/>
          </v:group>
        </w:pict>
      </w:r>
      <w:r>
        <w:rPr>
          <w:rFonts w:ascii="Times New Roman" w:eastAsia="Times New Roman" w:hAnsi="Times New Roman" w:cs="Times New Roman"/>
          <w:sz w:val="20"/>
          <w:szCs w:val="20"/>
        </w:rPr>
        <w:pict w14:anchorId="677435D8">
          <v:group id="_x0000_s1291" style="position:absolute;margin-left:0;margin-top:0;width:496.05pt;height:117.85pt;z-index:251789312;mso-wrap-distance-left:7in;mso-wrap-distance-right:7in;mso-wrap-distance-bottom:14.65pt;mso-position-horizontal-relative:margin" coordorigin="1133,1752" coordsize="9921,2357">
            <v:shape id="_x0000_s1292" type="#_x0000_t202" style="position:absolute;left:1133;top:2016;width:9921;height:2093"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Semaines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5</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6</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7</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8</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9</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10</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15</w:t>
                          </w: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CI</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r>
                  </w:tbl>
                  <w:p w:rsidR="00000000" w:rsidRDefault="00702A44"/>
                </w:txbxContent>
              </v:textbox>
            </v:shape>
            <v:shape id="_x0000_s1293" type="#_x0000_t202" style="position:absolute;left:1191;top:1752;width:3130;height:254" filled="f" strokecolor="white" strokeweight="0">
              <v:textbox inset="0,0,0,0">
                <w:txbxContent>
                  <w:p w:rsidR="00A12F64" w:rsidRDefault="00702A44">
                    <w:pPr>
                      <w:pStyle w:val="Style886"/>
                      <w:spacing w:line="240" w:lineRule="auto"/>
                      <w:jc w:val="both"/>
                      <w:rPr>
                        <w:sz w:val="22"/>
                        <w:szCs w:val="22"/>
                      </w:rPr>
                    </w:pPr>
                    <w:r>
                      <w:rPr>
                        <w:rStyle w:val="CharStyle173"/>
                        <w:u w:val="single"/>
                      </w:rPr>
                      <w:t>Répartitions des enseignements :</w:t>
                    </w:r>
                  </w:p>
                </w:txbxContent>
              </v:textbox>
            </v:shape>
            <w10:wrap type="topAndBottom" anchorx="margin"/>
          </v:group>
        </w:pict>
      </w:r>
    </w:p>
    <w:p w:rsidR="00A12F64" w:rsidRDefault="00702A44">
      <w:pPr>
        <w:spacing w:after="0" w:line="1" w:lineRule="exact"/>
        <w:rPr>
          <w:rFonts w:ascii="Times New Roman" w:eastAsia="Times New Roman" w:hAnsi="Times New Roman" w:cs="Times New Roman"/>
          <w:sz w:val="20"/>
          <w:szCs w:val="20"/>
        </w:rPr>
        <w:sectPr w:rsidR="00A12F64">
          <w:pgSz w:w="11905" w:h="16837"/>
          <w:pgMar w:top="1751" w:right="984" w:bottom="1440" w:left="984" w:header="720" w:footer="720" w:gutter="0"/>
          <w:cols w:space="720"/>
        </w:sectPr>
      </w:pPr>
    </w:p>
    <w:p w:rsidR="00A12F64" w:rsidRDefault="00702A44">
      <w:pPr>
        <w:spacing w:after="0" w:line="1"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w14:anchorId="70428631">
          <v:group id="_x0000_s1307" style="position:absolute;margin-left:0;margin-top:654.7pt;width:496.05pt;height:73.45pt;z-index:251799552;mso-wrap-distance-left:7in;mso-wrap-distance-top:10.8pt;mso-wrap-distance-right:7in;mso-position-horizontal-relative:margin" coordorigin="1133,14213" coordsize="9921,1469">
            <v:shape id="_x0000_s1308" type="#_x0000_t202" style="position:absolute;left:1133;top:14477;width:9921;height:1205"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A12F64">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042"/>
                            <w:ind w:left="3787"/>
                            <w:rPr>
                              <w:sz w:val="22"/>
                              <w:szCs w:val="22"/>
                            </w:rPr>
                          </w:pPr>
                          <w:r>
                            <w:rPr>
                              <w:rStyle w:val="CharStyle173"/>
                            </w:rPr>
                            <w:t>Epreuves 1ère session</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Coefficients</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Contrôle Continu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bl>
                  <w:p w:rsidR="00000000" w:rsidRDefault="00702A44"/>
                </w:txbxContent>
              </v:textbox>
            </v:shape>
            <v:shape id="_x0000_s1309" type="#_x0000_t202" style="position:absolute;left:1191;top:14213;width:5856;height:254" filled="f" strokecolor="white" strokeweight="0">
              <v:textbox inset="0,0,0,0">
                <w:txbxContent>
                  <w:p w:rsidR="00A12F64" w:rsidRDefault="00702A44">
                    <w:pPr>
                      <w:pStyle w:val="Style1141"/>
                      <w:spacing w:line="240" w:lineRule="auto"/>
                      <w:rPr>
                        <w:sz w:val="22"/>
                        <w:szCs w:val="22"/>
                      </w:rPr>
                    </w:pPr>
                    <w:r w:rsidRPr="003B53DD">
                      <w:rPr>
                        <w:rStyle w:val="CharStyle173"/>
                        <w:lang w:eastAsia="en-US"/>
                      </w:rPr>
                      <w:t xml:space="preserve">Mode </w:t>
                    </w:r>
                    <w:r>
                      <w:rPr>
                        <w:rStyle w:val="CharStyle173"/>
                      </w:rPr>
                      <w:t>d'</w:t>
                    </w:r>
                    <w:r>
                      <w:rPr>
                        <w:rStyle w:val="CharStyle173"/>
                      </w:rPr>
                      <w:t>évaluation : Modalités de contrôle des connaissances</w:t>
                    </w:r>
                  </w:p>
                </w:txbxContent>
              </v:textbox>
            </v:shape>
            <w10:wrap type="topAndBottom" anchorx="margin"/>
          </v:group>
        </w:pict>
      </w:r>
      <w:r>
        <w:rPr>
          <w:rFonts w:ascii="Times New Roman" w:eastAsia="Times New Roman" w:hAnsi="Times New Roman" w:cs="Times New Roman"/>
          <w:sz w:val="20"/>
          <w:szCs w:val="20"/>
        </w:rPr>
        <w:pict w14:anchorId="43230721">
          <v:shape id="_x0000_s1306" type="#_x0000_t202" style="position:absolute;margin-left:0;margin-top:534.25pt;width:496.05pt;height:104.9pt;z-index:251798528;mso-wrap-distance-left:7in;mso-wrap-distance-top:0;mso-wrap-distance-right:7in;mso-wrap-distance-bottom:15.6pt;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Semaines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5</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6</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7</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8</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9</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10</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15</w:t>
                        </w: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CI</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DS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00h00</w:t>
                        </w:r>
                      </w:p>
                    </w:tc>
                  </w:tr>
                </w:tbl>
                <w:p w:rsidR="00000000" w:rsidRDefault="00702A44"/>
              </w:txbxContent>
            </v:textbox>
            <w10:wrap type="topAndBottom" anchorx="margin"/>
          </v:shape>
        </w:pict>
      </w:r>
      <w:r>
        <w:rPr>
          <w:rFonts w:ascii="Times New Roman" w:eastAsia="Times New Roman" w:hAnsi="Times New Roman" w:cs="Times New Roman"/>
          <w:sz w:val="20"/>
          <w:szCs w:val="20"/>
        </w:rPr>
        <w:pict w14:anchorId="31D54419">
          <v:shape id="_x0000_s1305" type="#_x0000_t202" style="position:absolute;margin-left:0;margin-top:521.05pt;width:156.5pt;height:12.75pt;z-index:251797504;mso-wrap-distance-left:7in;mso-wrap-distance-top:10.55pt;mso-wrap-distance-right:7in;mso-wrap-distance-bottom:.5pt;mso-position-horizontal-relative:margin;mso-position-vertical-relative:text" filled="f" stroked="f">
            <v:textbox inset="0,0,0,0">
              <w:txbxContent>
                <w:p w:rsidR="00A12F64" w:rsidRDefault="00702A44">
                  <w:pPr>
                    <w:pStyle w:val="Style1141"/>
                    <w:spacing w:line="240" w:lineRule="auto"/>
                    <w:rPr>
                      <w:sz w:val="22"/>
                      <w:szCs w:val="22"/>
                    </w:rPr>
                  </w:pPr>
                  <w:r>
                    <w:rPr>
                      <w:rStyle w:val="CharStyle173"/>
                    </w:rPr>
                    <w:t>Répartitions des enseignements :</w:t>
                  </w:r>
                </w:p>
              </w:txbxContent>
            </v:textbox>
            <w10:wrap type="topAndBottom" anchorx="margin"/>
          </v:shape>
        </w:pict>
      </w:r>
      <w:r>
        <w:rPr>
          <w:rFonts w:ascii="Times New Roman" w:eastAsia="Times New Roman" w:hAnsi="Times New Roman" w:cs="Times New Roman"/>
          <w:sz w:val="20"/>
          <w:szCs w:val="20"/>
        </w:rPr>
        <w:pict w14:anchorId="5DA23504">
          <v:shape id="_x0000_s1304" type="#_x0000_t202" style="position:absolute;margin-left:0;margin-top:385.9pt;width:496.8pt;height:119.75pt;z-index:251796480;mso-wrap-distance-left:7in;mso-wrap-distance-top:0;mso-wrap-distance-right:7in;mso-wrap-distance-bottom:15.35pt;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4963"/>
                    <w:gridCol w:w="4973"/>
                  </w:tblGrid>
                  <w:tr w:rsidR="00A12F64">
                    <w:tblPrEx>
                      <w:tblCellMar>
                        <w:top w:w="0" w:type="dxa"/>
                        <w:bottom w:w="0" w:type="dxa"/>
                      </w:tblCellMar>
                    </w:tblPrEx>
                    <w:tc>
                      <w:tcPr>
                        <w:tcW w:w="4963" w:type="dxa"/>
                        <w:tcBorders>
                          <w:top w:val="single" w:sz="6" w:space="0" w:color="auto"/>
                        </w:tcBorders>
                      </w:tcPr>
                      <w:p w:rsidR="00A12F64" w:rsidRDefault="00702A44">
                        <w:pPr>
                          <w:pStyle w:val="Style1042"/>
                          <w:rPr>
                            <w:sz w:val="22"/>
                            <w:szCs w:val="22"/>
                          </w:rPr>
                        </w:pPr>
                        <w:r>
                          <w:rPr>
                            <w:rStyle w:val="CharStyle173"/>
                          </w:rPr>
                          <w:t>Volume des enseignements :</w:t>
                        </w:r>
                      </w:p>
                    </w:tc>
                    <w:tc>
                      <w:tcPr>
                        <w:tcW w:w="4973" w:type="dxa"/>
                        <w:tcBorders>
                          <w:top w:val="single" w:sz="6" w:space="0" w:color="auto"/>
                          <w:bottom w:val="single" w:sz="6" w:space="0" w:color="auto"/>
                        </w:tcBorders>
                      </w:tcPr>
                      <w:p w:rsidR="00A12F64" w:rsidRDefault="00702A44">
                        <w:pPr>
                          <w:pStyle w:val="Style300"/>
                        </w:pPr>
                      </w:p>
                    </w:tc>
                  </w:tr>
                  <w:tr w:rsidR="00A12F64">
                    <w:tblPrEx>
                      <w:tblCellMar>
                        <w:top w:w="0" w:type="dxa"/>
                        <w:bottom w:w="0" w:type="dxa"/>
                      </w:tblCellMar>
                    </w:tblPrEx>
                    <w:tc>
                      <w:tcPr>
                        <w:tcW w:w="4963" w:type="dxa"/>
                        <w:tcBorders>
                          <w:bottom w:val="single" w:sz="6" w:space="0" w:color="auto"/>
                          <w:right w:val="single" w:sz="6" w:space="0" w:color="auto"/>
                        </w:tcBorders>
                      </w:tcPr>
                      <w:p w:rsidR="00A12F64" w:rsidRDefault="00702A44">
                        <w:pPr>
                          <w:pStyle w:val="Style300"/>
                        </w:pP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Nombre d'heures en présentiel</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Cours Magistraux (CM)</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4.00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Travaux Dirigés (TD)</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Travaux Pratiques (TP)</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Cours Intégrés (CI)</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Travaux Dirigés sur machine (TDM)</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Accompagnement</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56.00</w:t>
                        </w:r>
                      </w:p>
                    </w:tc>
                  </w:tr>
                </w:tbl>
                <w:p w:rsidR="00000000" w:rsidRDefault="00702A44"/>
              </w:txbxContent>
            </v:textbox>
            <w10:wrap type="topAndBottom" anchorx="margin"/>
          </v:shape>
        </w:pict>
      </w:r>
      <w:r>
        <w:rPr>
          <w:rFonts w:ascii="Times New Roman" w:eastAsia="Times New Roman" w:hAnsi="Times New Roman" w:cs="Times New Roman"/>
          <w:sz w:val="20"/>
          <w:szCs w:val="20"/>
        </w:rPr>
        <w:pict w14:anchorId="32D8D4AA">
          <v:shape id="_x0000_s1303" type="#_x0000_t202" style="position:absolute;margin-left:0;margin-top:222.7pt;width:476.2pt;height:163.45pt;z-index:251795456;mso-wrap-distance-left:7in;mso-wrap-distance-top:0;mso-wrap-distance-right:7in;mso-wrap-distance-bottom:0;mso-position-horizontal-relative:margin;mso-position-vertical-relative:text" filled="f" stroked="f">
            <v:textbox inset="0,0,0,0">
              <w:txbxContent>
                <w:p w:rsidR="00A12F64" w:rsidRPr="003B53DD" w:rsidRDefault="00702A44">
                  <w:pPr>
                    <w:pStyle w:val="Style1141"/>
                    <w:jc w:val="left"/>
                    <w:rPr>
                      <w:sz w:val="22"/>
                      <w:szCs w:val="22"/>
                      <w:lang w:val="en-US"/>
                    </w:rPr>
                  </w:pPr>
                  <w:proofErr w:type="spellStart"/>
                  <w:r w:rsidRPr="003B53DD">
                    <w:rPr>
                      <w:rStyle w:val="CharStyle173"/>
                      <w:lang w:val="en-US"/>
                    </w:rPr>
                    <w:t>Compétences</w:t>
                  </w:r>
                  <w:proofErr w:type="spellEnd"/>
                  <w:r w:rsidRPr="003B53DD">
                    <w:rPr>
                      <w:rStyle w:val="CharStyle173"/>
                      <w:lang w:val="en-US"/>
                    </w:rPr>
                    <w:t xml:space="preserve"> </w:t>
                  </w:r>
                  <w:proofErr w:type="spellStart"/>
                  <w:proofErr w:type="gramStart"/>
                  <w:r w:rsidRPr="003B53DD">
                    <w:rPr>
                      <w:rStyle w:val="CharStyle173"/>
                      <w:lang w:val="en-US"/>
                    </w:rPr>
                    <w:t>acquises</w:t>
                  </w:r>
                  <w:proofErr w:type="spellEnd"/>
                  <w:r w:rsidRPr="003B53DD">
                    <w:rPr>
                      <w:rStyle w:val="CharStyle173"/>
                      <w:lang w:val="en-US"/>
                    </w:rPr>
                    <w:t xml:space="preserve"> :</w:t>
                  </w:r>
                  <w:proofErr w:type="gramEnd"/>
                </w:p>
                <w:p w:rsidR="00A12F64" w:rsidRPr="003B53DD" w:rsidRDefault="00702A44">
                  <w:pPr>
                    <w:pStyle w:val="Style1141"/>
                    <w:tabs>
                      <w:tab w:val="left" w:leader="underscore" w:pos="9504"/>
                    </w:tabs>
                    <w:rPr>
                      <w:sz w:val="22"/>
                      <w:szCs w:val="22"/>
                      <w:lang w:val="en-US"/>
                    </w:rPr>
                  </w:pPr>
                  <w:proofErr w:type="gramStart"/>
                  <w:r>
                    <w:rPr>
                      <w:rStyle w:val="CharStyle173"/>
                      <w:u w:val="single"/>
                      <w:lang w:val="en-US" w:eastAsia="en-US"/>
                    </w:rPr>
                    <w:t>Scientific paper reading and writing, written and oral presentation of scientific results.</w:t>
                  </w:r>
                  <w:proofErr w:type="gramEnd"/>
                  <w:r>
                    <w:rPr>
                      <w:rStyle w:val="CharStyle173"/>
                      <w:lang w:val="en-US" w:eastAsia="en-US"/>
                    </w:rPr>
                    <w:tab/>
                  </w:r>
                </w:p>
                <w:p w:rsidR="00A12F64" w:rsidRPr="003B53DD" w:rsidRDefault="00702A44">
                  <w:pPr>
                    <w:pStyle w:val="Style1141"/>
                    <w:jc w:val="left"/>
                    <w:rPr>
                      <w:sz w:val="22"/>
                      <w:szCs w:val="22"/>
                      <w:lang w:val="en-US"/>
                    </w:rPr>
                  </w:pPr>
                  <w:proofErr w:type="spellStart"/>
                  <w:r>
                    <w:rPr>
                      <w:rStyle w:val="CharStyle173"/>
                      <w:lang w:val="en-US" w:eastAsia="en-US"/>
                    </w:rPr>
                    <w:t>Programme</w:t>
                  </w:r>
                  <w:proofErr w:type="spellEnd"/>
                  <w:r>
                    <w:rPr>
                      <w:rStyle w:val="CharStyle173"/>
                      <w:lang w:val="en-US" w:eastAsia="en-US"/>
                    </w:rPr>
                    <w:t xml:space="preserve"> </w:t>
                  </w:r>
                  <w:r w:rsidRPr="003B53DD">
                    <w:rPr>
                      <w:rStyle w:val="CharStyle173"/>
                      <w:lang w:val="en-US"/>
                    </w:rPr>
                    <w:t xml:space="preserve">- </w:t>
                  </w:r>
                  <w:proofErr w:type="spellStart"/>
                  <w:proofErr w:type="gramStart"/>
                  <w:r w:rsidRPr="003B53DD">
                    <w:rPr>
                      <w:rStyle w:val="CharStyle173"/>
                      <w:lang w:val="en-US"/>
                    </w:rPr>
                    <w:t>descriptif</w:t>
                  </w:r>
                  <w:proofErr w:type="spellEnd"/>
                  <w:r w:rsidRPr="003B53DD">
                    <w:rPr>
                      <w:rStyle w:val="CharStyle173"/>
                      <w:lang w:val="en-US"/>
                    </w:rPr>
                    <w:t xml:space="preserve"> :</w:t>
                  </w:r>
                  <w:proofErr w:type="gramEnd"/>
                </w:p>
                <w:p w:rsidR="00A12F64" w:rsidRPr="003B53DD" w:rsidRDefault="00702A44">
                  <w:pPr>
                    <w:pStyle w:val="Style886"/>
                    <w:spacing w:line="293" w:lineRule="exact"/>
                    <w:rPr>
                      <w:sz w:val="22"/>
                      <w:szCs w:val="22"/>
                      <w:lang w:val="en-US"/>
                    </w:rPr>
                  </w:pPr>
                  <w:r>
                    <w:rPr>
                      <w:rStyle w:val="CharStyle173"/>
                      <w:lang w:val="en-US" w:eastAsia="en-US"/>
                    </w:rPr>
                    <w:t>The students are given an introduction to research activities (paper reading and writing, writing referee for an article, presenting a paper). Moreover, they are requested to attend seminars given by invited or local lecturers and to produce a written repo</w:t>
                  </w:r>
                  <w:r>
                    <w:rPr>
                      <w:rStyle w:val="CharStyle173"/>
                      <w:lang w:val="en-US" w:eastAsia="en-US"/>
                    </w:rPr>
                    <w:t xml:space="preserve">rt on some of the talks. </w:t>
                  </w:r>
                  <w:proofErr w:type="spellStart"/>
                  <w:proofErr w:type="gramStart"/>
                  <w:r w:rsidRPr="003B53DD">
                    <w:rPr>
                      <w:rStyle w:val="CharStyle173"/>
                      <w:lang w:val="en-US"/>
                    </w:rPr>
                    <w:t>Bibliographie</w:t>
                  </w:r>
                  <w:proofErr w:type="spellEnd"/>
                  <w:r w:rsidRPr="003B53DD">
                    <w:rPr>
                      <w:rStyle w:val="CharStyle173"/>
                      <w:lang w:val="en-US"/>
                    </w:rPr>
                    <w:t xml:space="preserve"> :</w:t>
                  </w:r>
                  <w:proofErr w:type="gramEnd"/>
                </w:p>
                <w:p w:rsidR="00A12F64" w:rsidRPr="003B53DD" w:rsidRDefault="00702A44">
                  <w:pPr>
                    <w:pStyle w:val="Style1141"/>
                    <w:jc w:val="left"/>
                    <w:rPr>
                      <w:sz w:val="22"/>
                      <w:szCs w:val="22"/>
                      <w:lang w:val="en-US"/>
                    </w:rPr>
                  </w:pPr>
                  <w:r>
                    <w:rPr>
                      <w:rStyle w:val="CharStyle173"/>
                      <w:lang w:val="en-US" w:eastAsia="en-US"/>
                    </w:rPr>
                    <w:t xml:space="preserve">How to write a Proof, by Leslie </w:t>
                  </w:r>
                  <w:proofErr w:type="spellStart"/>
                  <w:r>
                    <w:rPr>
                      <w:rStyle w:val="CharStyle173"/>
                      <w:lang w:val="en-US" w:eastAsia="en-US"/>
                    </w:rPr>
                    <w:t>Lamport</w:t>
                  </w:r>
                  <w:proofErr w:type="spellEnd"/>
                  <w:r>
                    <w:rPr>
                      <w:rStyle w:val="CharStyle173"/>
                      <w:lang w:val="en-US" w:eastAsia="en-US"/>
                    </w:rPr>
                    <w:t xml:space="preserve"> </w:t>
                  </w:r>
                  <w:r w:rsidRPr="003B53DD">
                    <w:rPr>
                      <w:rStyle w:val="CharStyle173"/>
                      <w:lang w:val="en-US"/>
                    </w:rPr>
                    <w:t>(1993)</w:t>
                  </w:r>
                </w:p>
                <w:p w:rsidR="00A12F64" w:rsidRPr="003B53DD" w:rsidRDefault="00702A44">
                  <w:pPr>
                    <w:pStyle w:val="Style1141"/>
                    <w:rPr>
                      <w:sz w:val="22"/>
                      <w:szCs w:val="22"/>
                      <w:lang w:val="en-US"/>
                    </w:rPr>
                  </w:pPr>
                  <w:r>
                    <w:rPr>
                      <w:rStyle w:val="CharStyle173"/>
                      <w:lang w:val="en-US" w:eastAsia="en-US"/>
                    </w:rPr>
                    <w:t xml:space="preserve">Professional Communication in Computer </w:t>
                  </w:r>
                  <w:proofErr w:type="gramStart"/>
                  <w:r>
                    <w:rPr>
                      <w:rStyle w:val="CharStyle173"/>
                      <w:lang w:val="en-US" w:eastAsia="en-US"/>
                    </w:rPr>
                    <w:t xml:space="preserve">Science </w:t>
                  </w:r>
                  <w:r w:rsidRPr="003B53DD">
                    <w:rPr>
                      <w:rStyle w:val="CharStyle173"/>
                      <w:lang w:val="en-US"/>
                    </w:rPr>
                    <w:t>:</w:t>
                  </w:r>
                  <w:proofErr w:type="gramEnd"/>
                  <w:r w:rsidRPr="003B53DD">
                    <w:rPr>
                      <w:rStyle w:val="CharStyle173"/>
                      <w:lang w:val="en-US"/>
                    </w:rPr>
                    <w:t xml:space="preserve"> </w:t>
                  </w:r>
                  <w:r>
                    <w:rPr>
                      <w:rStyle w:val="CharStyle173"/>
                      <w:lang w:val="en-US" w:eastAsia="en-US"/>
                    </w:rPr>
                    <w:t>An Introduction to the Art of Communicating</w:t>
                  </w:r>
                </w:p>
                <w:p w:rsidR="00A12F64" w:rsidRPr="003B53DD" w:rsidRDefault="00702A44">
                  <w:pPr>
                    <w:pStyle w:val="Style1141"/>
                    <w:spacing w:before="5"/>
                    <w:jc w:val="left"/>
                    <w:rPr>
                      <w:sz w:val="22"/>
                      <w:szCs w:val="22"/>
                      <w:lang w:val="en-US"/>
                    </w:rPr>
                  </w:pPr>
                  <w:r>
                    <w:rPr>
                      <w:rStyle w:val="CharStyle173"/>
                      <w:lang w:val="en-US" w:eastAsia="en-US"/>
                    </w:rPr>
                    <w:t xml:space="preserve">Ideas and Results in Computer </w:t>
                  </w:r>
                  <w:proofErr w:type="gramStart"/>
                  <w:r>
                    <w:rPr>
                      <w:rStyle w:val="CharStyle173"/>
                      <w:lang w:val="en-US" w:eastAsia="en-US"/>
                    </w:rPr>
                    <w:t xml:space="preserve">Science </w:t>
                  </w:r>
                  <w:r w:rsidRPr="003B53DD">
                    <w:rPr>
                      <w:rStyle w:val="CharStyle173"/>
                      <w:lang w:val="en-US"/>
                    </w:rPr>
                    <w:t>,</w:t>
                  </w:r>
                  <w:proofErr w:type="gramEnd"/>
                  <w:r w:rsidRPr="003B53DD">
                    <w:rPr>
                      <w:rStyle w:val="CharStyle173"/>
                      <w:lang w:val="en-US"/>
                    </w:rPr>
                    <w:t xml:space="preserve"> </w:t>
                  </w:r>
                  <w:r>
                    <w:rPr>
                      <w:rStyle w:val="CharStyle173"/>
                      <w:lang w:val="en-US" w:eastAsia="en-US"/>
                    </w:rPr>
                    <w:t xml:space="preserve">by Luca </w:t>
                  </w:r>
                  <w:proofErr w:type="spellStart"/>
                  <w:r>
                    <w:rPr>
                      <w:rStyle w:val="CharStyle173"/>
                      <w:lang w:val="en-US" w:eastAsia="en-US"/>
                    </w:rPr>
                    <w:t>Aceto</w:t>
                  </w:r>
                  <w:proofErr w:type="spellEnd"/>
                </w:p>
                <w:p w:rsidR="00A12F64" w:rsidRDefault="00702A44">
                  <w:pPr>
                    <w:pStyle w:val="Style1141"/>
                    <w:jc w:val="left"/>
                    <w:rPr>
                      <w:sz w:val="22"/>
                      <w:szCs w:val="22"/>
                    </w:rPr>
                  </w:pPr>
                  <w:proofErr w:type="spellStart"/>
                  <w:r>
                    <w:rPr>
                      <w:rStyle w:val="CharStyle173"/>
                      <w:lang w:val="en-US" w:eastAsia="en-US"/>
                    </w:rPr>
                    <w:t>Jri</w:t>
                  </w:r>
                  <w:proofErr w:type="spellEnd"/>
                  <w:r>
                    <w:rPr>
                      <w:rStyle w:val="CharStyle173"/>
                      <w:lang w:val="en-US" w:eastAsia="en-US"/>
                    </w:rPr>
                    <w:t xml:space="preserve"> </w:t>
                  </w:r>
                  <w:proofErr w:type="spellStart"/>
                  <w:r>
                    <w:rPr>
                      <w:rStyle w:val="CharStyle173"/>
                      <w:lang w:val="en-US" w:eastAsia="en-US"/>
                    </w:rPr>
                    <w:t>Srba</w:t>
                  </w:r>
                  <w:proofErr w:type="spellEnd"/>
                  <w:r>
                    <w:rPr>
                      <w:rStyle w:val="CharStyle173"/>
                      <w:lang w:val="en-US" w:eastAsia="en-US"/>
                    </w:rPr>
                    <w:t xml:space="preserve"> Course (</w:t>
                  </w:r>
                  <w:hyperlink r:id="rId131" w:history="1">
                    <w:r>
                      <w:rPr>
                        <w:rStyle w:val="CharStyle173"/>
                        <w:u w:val="single"/>
                        <w:lang w:val="en-US" w:eastAsia="en-US"/>
                      </w:rPr>
                      <w:t>http://www.cs.aau.dk/~srba/courses/PDK-08/</w:t>
                    </w:r>
                  </w:hyperlink>
                  <w:r>
                    <w:rPr>
                      <w:rStyle w:val="CharStyle173"/>
                      <w:lang w:val="en-US" w:eastAsia="en-US"/>
                    </w:rPr>
                    <w:t>)</w:t>
                  </w:r>
                </w:p>
              </w:txbxContent>
            </v:textbox>
            <w10:wrap type="topAndBottom" anchorx="margin"/>
          </v:shape>
        </w:pict>
      </w:r>
      <w:r>
        <w:rPr>
          <w:rFonts w:ascii="Times New Roman" w:eastAsia="Times New Roman" w:hAnsi="Times New Roman" w:cs="Times New Roman"/>
          <w:sz w:val="20"/>
          <w:szCs w:val="20"/>
        </w:rPr>
        <w:pict w14:anchorId="43633B0D">
          <v:shape id="_x0000_s1300" type="#_x0000_t202" style="position:absolute;margin-left:0;margin-top:46.3pt;width:485.5pt;height:12.7pt;z-index:251792384;mso-wrap-distance-left:7in;mso-wrap-distance-top:0;mso-wrap-distance-right:7in;mso-wrap-distance-bottom:.5pt;mso-position-horizontal-relative:margin;mso-position-vertical-relative:text" filled="f" stroked="f">
            <v:textbox inset="0,0,0,0">
              <w:txbxContent>
                <w:p w:rsidR="00A12F64" w:rsidRDefault="00702A44">
                  <w:pPr>
                    <w:pStyle w:val="Style1141"/>
                    <w:tabs>
                      <w:tab w:val="left" w:pos="4397"/>
                      <w:tab w:val="left" w:pos="8794"/>
                    </w:tabs>
                    <w:spacing w:line="240" w:lineRule="auto"/>
                    <w:rPr>
                      <w:sz w:val="22"/>
                      <w:szCs w:val="22"/>
                    </w:rPr>
                  </w:pPr>
                  <w:r>
                    <w:rPr>
                      <w:rStyle w:val="CharStyle173"/>
                    </w:rPr>
                    <w:t>Niveau : M1</w:t>
                  </w:r>
                  <w:r>
                    <w:rPr>
                      <w:rStyle w:val="CharStyle173"/>
                    </w:rPr>
                    <w:tab/>
                    <w:t xml:space="preserve">Période </w:t>
                  </w:r>
                  <w:proofErr w:type="gramStart"/>
                  <w:r>
                    <w:rPr>
                      <w:rStyle w:val="CharStyle173"/>
                    </w:rPr>
                    <w:t>:Semestre</w:t>
                  </w:r>
                  <w:proofErr w:type="gramEnd"/>
                  <w:r>
                    <w:rPr>
                      <w:rStyle w:val="CharStyle173"/>
                    </w:rPr>
                    <w:t xml:space="preserve"> d'automne</w:t>
                  </w:r>
                  <w:r>
                    <w:rPr>
                      <w:rStyle w:val="CharStyle173"/>
                    </w:rPr>
                    <w:tab/>
                    <w:t>ECTS :6</w:t>
                  </w:r>
                </w:p>
              </w:txbxContent>
            </v:textbox>
            <w10:wrap type="topAndBottom" anchorx="margin"/>
          </v:shape>
        </w:pict>
      </w:r>
      <w:r>
        <w:rPr>
          <w:rFonts w:ascii="Times New Roman" w:eastAsia="Times New Roman" w:hAnsi="Times New Roman" w:cs="Times New Roman"/>
          <w:sz w:val="20"/>
          <w:szCs w:val="20"/>
        </w:rPr>
        <w:pict w14:anchorId="50DD2B87">
          <v:shape id="_x0000_s1301" type="#_x0000_t202" style="position:absolute;margin-left:0;margin-top:148.55pt;width:419.05pt;height:74.4pt;z-index:251793408;mso-wrap-distance-left:7in;mso-wrap-distance-top:0;mso-wrap-distance-right:7in;mso-wrap-distance-bottom:0;mso-position-horizontal-relative:margin;mso-position-vertical-relative:text" filled="f" stroked="f">
            <v:textbox inset="0,0,0,0">
              <w:txbxContent>
                <w:p w:rsidR="00A12F64" w:rsidRPr="003B53DD" w:rsidRDefault="00702A44">
                  <w:pPr>
                    <w:pStyle w:val="Style1141"/>
                    <w:jc w:val="left"/>
                    <w:rPr>
                      <w:sz w:val="22"/>
                      <w:szCs w:val="22"/>
                      <w:lang w:val="en-US"/>
                    </w:rPr>
                  </w:pPr>
                  <w:proofErr w:type="spellStart"/>
                  <w:r w:rsidRPr="003B53DD">
                    <w:rPr>
                      <w:rStyle w:val="CharStyle173"/>
                      <w:lang w:val="en-US"/>
                    </w:rPr>
                    <w:t>Objectifs</w:t>
                  </w:r>
                  <w:proofErr w:type="spellEnd"/>
                  <w:r w:rsidRPr="003B53DD">
                    <w:rPr>
                      <w:rStyle w:val="CharStyle173"/>
                      <w:lang w:val="en-US"/>
                    </w:rPr>
                    <w:t xml:space="preserve"> </w:t>
                  </w:r>
                  <w:proofErr w:type="spellStart"/>
                  <w:proofErr w:type="gramStart"/>
                  <w:r w:rsidRPr="003B53DD">
                    <w:rPr>
                      <w:rStyle w:val="CharStyle173"/>
                      <w:lang w:val="en-US"/>
                    </w:rPr>
                    <w:t>pédagogiques</w:t>
                  </w:r>
                  <w:proofErr w:type="spellEnd"/>
                  <w:r w:rsidRPr="003B53DD">
                    <w:rPr>
                      <w:rStyle w:val="CharStyle173"/>
                      <w:lang w:val="en-US"/>
                    </w:rPr>
                    <w:t xml:space="preserve"> :</w:t>
                  </w:r>
                  <w:proofErr w:type="gramEnd"/>
                </w:p>
                <w:p w:rsidR="00A12F64" w:rsidRPr="003B53DD" w:rsidRDefault="00702A44">
                  <w:pPr>
                    <w:pStyle w:val="Style1141"/>
                    <w:rPr>
                      <w:sz w:val="22"/>
                      <w:szCs w:val="22"/>
                      <w:lang w:val="en-US"/>
                    </w:rPr>
                  </w:pPr>
                  <w:r>
                    <w:rPr>
                      <w:rStyle w:val="CharStyle173"/>
                      <w:lang w:val="en-US" w:eastAsia="en-US"/>
                    </w:rPr>
                    <w:t xml:space="preserve">The goal of this </w:t>
                  </w:r>
                  <w:r w:rsidRPr="003B53DD">
                    <w:rPr>
                      <w:rStyle w:val="CharStyle173"/>
                      <w:lang w:val="en-US"/>
                    </w:rPr>
                    <w:t xml:space="preserve">course </w:t>
                  </w:r>
                  <w:r>
                    <w:rPr>
                      <w:rStyle w:val="CharStyle173"/>
                      <w:lang w:val="en-US" w:eastAsia="en-US"/>
                    </w:rPr>
                    <w:t>is to give students an introduction to research activi</w:t>
                  </w:r>
                  <w:r>
                    <w:rPr>
                      <w:rStyle w:val="CharStyle173"/>
                      <w:lang w:val="en-US" w:eastAsia="en-US"/>
                    </w:rPr>
                    <w:t>ties through:</w:t>
                  </w:r>
                </w:p>
                <w:p w:rsidR="00A12F64" w:rsidRDefault="00702A44">
                  <w:pPr>
                    <w:pStyle w:val="Style1411"/>
                    <w:numPr>
                      <w:ilvl w:val="0"/>
                      <w:numId w:val="25"/>
                    </w:numPr>
                    <w:tabs>
                      <w:tab w:val="left" w:pos="163"/>
                    </w:tabs>
                    <w:rPr>
                      <w:rStyle w:val="CharStyle173"/>
                    </w:rPr>
                  </w:pPr>
                  <w:r>
                    <w:rPr>
                      <w:rStyle w:val="CharStyle173"/>
                      <w:lang w:val="en-US" w:eastAsia="en-US"/>
                    </w:rPr>
                    <w:t>reading scientific papers</w:t>
                  </w:r>
                </w:p>
                <w:p w:rsidR="00A12F64" w:rsidRDefault="00702A44">
                  <w:pPr>
                    <w:pStyle w:val="Style1411"/>
                    <w:numPr>
                      <w:ilvl w:val="0"/>
                      <w:numId w:val="25"/>
                    </w:numPr>
                    <w:tabs>
                      <w:tab w:val="left" w:pos="163"/>
                    </w:tabs>
                    <w:rPr>
                      <w:rStyle w:val="CharStyle173"/>
                    </w:rPr>
                  </w:pPr>
                  <w:r>
                    <w:rPr>
                      <w:rStyle w:val="CharStyle173"/>
                      <w:lang w:val="en-US" w:eastAsia="en-US"/>
                    </w:rPr>
                    <w:t>attending a research seminar</w:t>
                  </w:r>
                </w:p>
                <w:p w:rsidR="00A12F64" w:rsidRPr="003B53DD" w:rsidRDefault="00702A44">
                  <w:pPr>
                    <w:pStyle w:val="Style1411"/>
                    <w:numPr>
                      <w:ilvl w:val="0"/>
                      <w:numId w:val="25"/>
                    </w:numPr>
                    <w:tabs>
                      <w:tab w:val="left" w:pos="163"/>
                    </w:tabs>
                    <w:rPr>
                      <w:rStyle w:val="CharStyle173"/>
                      <w:lang w:val="en-US"/>
                    </w:rPr>
                  </w:pPr>
                  <w:r>
                    <w:rPr>
                      <w:rStyle w:val="CharStyle173"/>
                      <w:lang w:val="en-US" w:eastAsia="en-US"/>
                    </w:rPr>
                    <w:t>writing a synthesis of scientific results and giving an oral presentation</w:t>
                  </w:r>
                </w:p>
              </w:txbxContent>
            </v:textbox>
            <w10:wrap type="topAndBottom" anchorx="margin"/>
          </v:shape>
        </w:pict>
      </w:r>
      <w:r>
        <w:rPr>
          <w:rFonts w:ascii="Times New Roman" w:eastAsia="Times New Roman" w:hAnsi="Times New Roman" w:cs="Times New Roman"/>
          <w:sz w:val="20"/>
          <w:szCs w:val="20"/>
        </w:rPr>
        <w:pict w14:anchorId="4FDBB0A9">
          <v:shape id="_x0000_s1302" type="#_x0000_t202" style="position:absolute;margin-left:0;margin-top:59.5pt;width:485.55pt;height:90pt;z-index:251794432;mso-wrap-distance-left:7in;mso-wrap-distance-top:0;mso-wrap-distance-right:7in;mso-wrap-distance-bottom:0;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544"/>
                    <w:gridCol w:w="7166"/>
                  </w:tblGrid>
                  <w:tr w:rsidR="00A12F64">
                    <w:tblPrEx>
                      <w:tblCellMar>
                        <w:top w:w="0" w:type="dxa"/>
                        <w:bottom w:w="0" w:type="dxa"/>
                      </w:tblCellMar>
                    </w:tblPrEx>
                    <w:tc>
                      <w:tcPr>
                        <w:tcW w:w="2544" w:type="dxa"/>
                        <w:tcBorders>
                          <w:top w:val="single" w:sz="6" w:space="0" w:color="auto"/>
                          <w:bottom w:val="single" w:sz="6" w:space="0" w:color="auto"/>
                        </w:tcBorders>
                      </w:tcPr>
                      <w:p w:rsidR="00A12F64" w:rsidRDefault="00702A44">
                        <w:pPr>
                          <w:pStyle w:val="Style1042"/>
                          <w:rPr>
                            <w:sz w:val="22"/>
                            <w:szCs w:val="22"/>
                          </w:rPr>
                        </w:pPr>
                        <w:r>
                          <w:rPr>
                            <w:rStyle w:val="CharStyle173"/>
                          </w:rPr>
                          <w:t>Responsable :</w:t>
                        </w:r>
                      </w:p>
                    </w:tc>
                    <w:tc>
                      <w:tcPr>
                        <w:tcW w:w="7166" w:type="dxa"/>
                        <w:tcBorders>
                          <w:top w:val="single" w:sz="6" w:space="0" w:color="auto"/>
                          <w:bottom w:val="single" w:sz="6" w:space="0" w:color="auto"/>
                        </w:tcBorders>
                      </w:tcPr>
                      <w:p w:rsidR="00A12F64" w:rsidRDefault="00702A44">
                        <w:pPr>
                          <w:pStyle w:val="Style1042"/>
                          <w:rPr>
                            <w:sz w:val="22"/>
                            <w:szCs w:val="22"/>
                          </w:rPr>
                        </w:pPr>
                        <w:r>
                          <w:rPr>
                            <w:rStyle w:val="CharStyle173"/>
                          </w:rPr>
                          <w:t xml:space="preserve">Emmanuel FLEURY </w:t>
                        </w:r>
                        <w:r>
                          <w:rPr>
                            <w:rStyle w:val="CharStyle173"/>
                            <w:lang w:val="en-US" w:eastAsia="en-US"/>
                          </w:rPr>
                          <w:t>(</w:t>
                        </w:r>
                        <w:hyperlink r:id="rId132" w:history="1">
                          <w:r>
                            <w:rPr>
                              <w:rStyle w:val="CharStyle173"/>
                              <w:u w:val="single"/>
                              <w:lang w:val="en-US" w:eastAsia="en-US"/>
                            </w:rPr>
                            <w:t>emmanuel.fleury@u-bordeau</w:t>
                          </w:r>
                          <w:r>
                            <w:rPr>
                              <w:rStyle w:val="CharStyle173"/>
                              <w:u w:val="single"/>
                              <w:lang w:val="en-US" w:eastAsia="en-US"/>
                            </w:rPr>
                            <w:t>x1.fr</w:t>
                          </w:r>
                        </w:hyperlink>
                        <w:r>
                          <w:rPr>
                            <w:rStyle w:val="CharStyle173"/>
                            <w:lang w:val="en-US" w:eastAsia="en-US"/>
                          </w:rPr>
                          <w:t>)</w:t>
                        </w:r>
                      </w:p>
                    </w:tc>
                  </w:tr>
                  <w:tr w:rsidR="00A12F64">
                    <w:tblPrEx>
                      <w:tblCellMar>
                        <w:top w:w="0" w:type="dxa"/>
                        <w:bottom w:w="0" w:type="dxa"/>
                      </w:tblCellMar>
                    </w:tblPrEx>
                    <w:tc>
                      <w:tcPr>
                        <w:tcW w:w="2544" w:type="dxa"/>
                        <w:tcBorders>
                          <w:top w:val="single" w:sz="6" w:space="0" w:color="auto"/>
                          <w:bottom w:val="single" w:sz="6" w:space="0" w:color="auto"/>
                        </w:tcBorders>
                      </w:tcPr>
                      <w:p w:rsidR="00A12F64" w:rsidRDefault="00702A44">
                        <w:pPr>
                          <w:pStyle w:val="Style1042"/>
                          <w:rPr>
                            <w:sz w:val="22"/>
                            <w:szCs w:val="22"/>
                          </w:rPr>
                        </w:pPr>
                        <w:r>
                          <w:rPr>
                            <w:rStyle w:val="CharStyle173"/>
                          </w:rPr>
                          <w:t>Composante :</w:t>
                        </w:r>
                      </w:p>
                    </w:tc>
                    <w:tc>
                      <w:tcPr>
                        <w:tcW w:w="7166" w:type="dxa"/>
                        <w:tcBorders>
                          <w:top w:val="single" w:sz="6" w:space="0" w:color="auto"/>
                          <w:bottom w:val="single" w:sz="6" w:space="0" w:color="auto"/>
                        </w:tcBorders>
                      </w:tcPr>
                      <w:p w:rsidR="00A12F64" w:rsidRDefault="00702A44">
                        <w:pPr>
                          <w:pStyle w:val="Style1042"/>
                          <w:rPr>
                            <w:sz w:val="22"/>
                            <w:szCs w:val="22"/>
                          </w:rPr>
                        </w:pPr>
                        <w:r>
                          <w:rPr>
                            <w:rStyle w:val="CharStyle173"/>
                          </w:rPr>
                          <w:t>UFR DE MATHEMATIQUES ET INFORMATIQUE</w:t>
                        </w:r>
                      </w:p>
                    </w:tc>
                  </w:tr>
                  <w:tr w:rsidR="00A12F64">
                    <w:tblPrEx>
                      <w:tblCellMar>
                        <w:top w:w="0" w:type="dxa"/>
                        <w:bottom w:w="0" w:type="dxa"/>
                      </w:tblCellMar>
                    </w:tblPrEx>
                    <w:tc>
                      <w:tcPr>
                        <w:tcW w:w="2544" w:type="dxa"/>
                        <w:tcBorders>
                          <w:top w:val="single" w:sz="6" w:space="0" w:color="auto"/>
                          <w:bottom w:val="single" w:sz="6" w:space="0" w:color="auto"/>
                        </w:tcBorders>
                      </w:tcPr>
                      <w:p w:rsidR="00A12F64" w:rsidRDefault="00702A44">
                        <w:pPr>
                          <w:pStyle w:val="Style1042"/>
                          <w:rPr>
                            <w:sz w:val="22"/>
                            <w:szCs w:val="22"/>
                          </w:rPr>
                        </w:pPr>
                        <w:r>
                          <w:rPr>
                            <w:rStyle w:val="CharStyle173"/>
                          </w:rPr>
                          <w:t>Discipline :</w:t>
                        </w:r>
                      </w:p>
                    </w:tc>
                    <w:tc>
                      <w:tcPr>
                        <w:tcW w:w="7166" w:type="dxa"/>
                        <w:tcBorders>
                          <w:top w:val="single" w:sz="6" w:space="0" w:color="auto"/>
                          <w:bottom w:val="single" w:sz="6" w:space="0" w:color="auto"/>
                        </w:tcBorders>
                      </w:tcPr>
                      <w:p w:rsidR="00A12F64" w:rsidRDefault="00702A44">
                        <w:pPr>
                          <w:pStyle w:val="Style1042"/>
                          <w:rPr>
                            <w:sz w:val="22"/>
                            <w:szCs w:val="22"/>
                          </w:rPr>
                        </w:pPr>
                        <w:r>
                          <w:rPr>
                            <w:rStyle w:val="CharStyle173"/>
                          </w:rPr>
                          <w:t>Informatique</w:t>
                        </w:r>
                      </w:p>
                    </w:tc>
                  </w:tr>
                  <w:tr w:rsidR="00A12F64">
                    <w:tblPrEx>
                      <w:tblCellMar>
                        <w:top w:w="0" w:type="dxa"/>
                        <w:bottom w:w="0" w:type="dxa"/>
                      </w:tblCellMar>
                    </w:tblPrEx>
                    <w:tc>
                      <w:tcPr>
                        <w:tcW w:w="2544" w:type="dxa"/>
                        <w:tcBorders>
                          <w:top w:val="single" w:sz="6" w:space="0" w:color="auto"/>
                          <w:bottom w:val="single" w:sz="6" w:space="0" w:color="auto"/>
                        </w:tcBorders>
                      </w:tcPr>
                      <w:p w:rsidR="00A12F64" w:rsidRDefault="00702A44">
                        <w:pPr>
                          <w:pStyle w:val="Style1042"/>
                          <w:rPr>
                            <w:sz w:val="22"/>
                            <w:szCs w:val="22"/>
                          </w:rPr>
                        </w:pPr>
                        <w:r>
                          <w:rPr>
                            <w:rStyle w:val="CharStyle173"/>
                          </w:rPr>
                          <w:t>Public concerné :</w:t>
                        </w:r>
                      </w:p>
                    </w:tc>
                    <w:tc>
                      <w:tcPr>
                        <w:tcW w:w="7166" w:type="dxa"/>
                        <w:tcBorders>
                          <w:top w:val="single" w:sz="6" w:space="0" w:color="auto"/>
                          <w:bottom w:val="single" w:sz="6" w:space="0" w:color="auto"/>
                        </w:tcBorders>
                      </w:tcPr>
                      <w:p w:rsidR="00A12F64" w:rsidRDefault="00702A44">
                        <w:pPr>
                          <w:pStyle w:val="Style1042"/>
                          <w:rPr>
                            <w:sz w:val="22"/>
                            <w:szCs w:val="22"/>
                          </w:rPr>
                        </w:pPr>
                        <w:r>
                          <w:rPr>
                            <w:rStyle w:val="CharStyle173"/>
                          </w:rPr>
                          <w:t>Formation initiale + Formation continue</w:t>
                        </w:r>
                      </w:p>
                    </w:tc>
                  </w:tr>
                  <w:tr w:rsidR="00A12F64">
                    <w:tblPrEx>
                      <w:tblCellMar>
                        <w:top w:w="0" w:type="dxa"/>
                        <w:bottom w:w="0" w:type="dxa"/>
                      </w:tblCellMar>
                    </w:tblPrEx>
                    <w:tc>
                      <w:tcPr>
                        <w:tcW w:w="2544" w:type="dxa"/>
                        <w:tcBorders>
                          <w:top w:val="single" w:sz="6" w:space="0" w:color="auto"/>
                        </w:tcBorders>
                      </w:tcPr>
                      <w:p w:rsidR="00A12F64" w:rsidRDefault="00702A44">
                        <w:pPr>
                          <w:pStyle w:val="Style1042"/>
                          <w:rPr>
                            <w:sz w:val="22"/>
                            <w:szCs w:val="22"/>
                          </w:rPr>
                        </w:pPr>
                        <w:proofErr w:type="spellStart"/>
                        <w:r>
                          <w:rPr>
                            <w:rStyle w:val="CharStyle173"/>
                          </w:rPr>
                          <w:t>Pré-requis</w:t>
                        </w:r>
                        <w:proofErr w:type="spellEnd"/>
                        <w:r>
                          <w:rPr>
                            <w:rStyle w:val="CharStyle173"/>
                          </w:rPr>
                          <w:t xml:space="preserve"> recommandés</w:t>
                        </w:r>
                      </w:p>
                    </w:tc>
                    <w:tc>
                      <w:tcPr>
                        <w:tcW w:w="7166" w:type="dxa"/>
                        <w:tcBorders>
                          <w:top w:val="single" w:sz="6" w:space="0" w:color="auto"/>
                        </w:tcBorders>
                      </w:tcPr>
                      <w:p w:rsidR="00A12F64" w:rsidRDefault="00702A44">
                        <w:pPr>
                          <w:pStyle w:val="Style300"/>
                        </w:pPr>
                      </w:p>
                    </w:tc>
                  </w:tr>
                  <w:tr w:rsidR="00A12F64">
                    <w:tblPrEx>
                      <w:tblCellMar>
                        <w:top w:w="0" w:type="dxa"/>
                        <w:bottom w:w="0" w:type="dxa"/>
                      </w:tblCellMar>
                    </w:tblPrEx>
                    <w:tc>
                      <w:tcPr>
                        <w:tcW w:w="2544" w:type="dxa"/>
                        <w:tcBorders>
                          <w:bottom w:val="single" w:sz="6" w:space="0" w:color="auto"/>
                        </w:tcBorders>
                      </w:tcPr>
                      <w:p w:rsidR="00A12F64" w:rsidRDefault="00702A44">
                        <w:pPr>
                          <w:pStyle w:val="Style1042"/>
                          <w:rPr>
                            <w:sz w:val="22"/>
                            <w:szCs w:val="22"/>
                          </w:rPr>
                        </w:pPr>
                        <w:r>
                          <w:rPr>
                            <w:rStyle w:val="CharStyle173"/>
                          </w:rPr>
                          <w:t>Reading/</w:t>
                        </w:r>
                        <w:proofErr w:type="spellStart"/>
                        <w:r>
                          <w:rPr>
                            <w:rStyle w:val="CharStyle173"/>
                          </w:rPr>
                          <w:t>writing</w:t>
                        </w:r>
                        <w:proofErr w:type="spellEnd"/>
                        <w:r>
                          <w:rPr>
                            <w:rStyle w:val="CharStyle173"/>
                          </w:rPr>
                          <w:t xml:space="preserve"> English</w:t>
                        </w:r>
                      </w:p>
                    </w:tc>
                    <w:tc>
                      <w:tcPr>
                        <w:tcW w:w="7166" w:type="dxa"/>
                        <w:tcBorders>
                          <w:bottom w:val="single" w:sz="6" w:space="0" w:color="auto"/>
                        </w:tcBorders>
                      </w:tcPr>
                      <w:p w:rsidR="00A12F64" w:rsidRDefault="00702A44">
                        <w:pPr>
                          <w:pStyle w:val="Style300"/>
                        </w:pPr>
                      </w:p>
                    </w:tc>
                  </w:tr>
                </w:tbl>
                <w:p w:rsidR="00000000" w:rsidRDefault="00702A44"/>
              </w:txbxContent>
            </v:textbox>
            <w10:wrap type="topAndBottom" anchorx="margin"/>
          </v:shape>
        </w:pict>
      </w:r>
      <w:r>
        <w:rPr>
          <w:rFonts w:ascii="Times New Roman" w:eastAsia="Times New Roman" w:hAnsi="Times New Roman" w:cs="Times New Roman"/>
          <w:sz w:val="20"/>
          <w:szCs w:val="20"/>
        </w:rPr>
        <w:pict w14:anchorId="3A151C56">
          <v:shape id="_x0000_s1299" type="#_x0000_t202" style="position:absolute;margin-left:0;margin-top:0;width:287.05pt;height:45.6pt;z-index:251791360;mso-wrap-distance-left:7in;mso-wrap-distance-top:0;mso-wrap-distance-right:7in;mso-wrap-distance-bottom:.7pt;mso-position-horizontal-relative:margin;mso-position-vertical-relative:text" filled="f" stroked="f">
            <v:textbox inset="0,0,0,0">
              <w:txbxContent>
                <w:p w:rsidR="00A12F64" w:rsidRDefault="003B53DD">
                  <w:pPr>
                    <w:pStyle w:val="Style1141"/>
                    <w:spacing w:line="298" w:lineRule="exact"/>
                    <w:rPr>
                      <w:sz w:val="22"/>
                      <w:szCs w:val="22"/>
                    </w:rPr>
                  </w:pPr>
                  <w:r>
                    <w:rPr>
                      <w:rStyle w:val="CharStyle173"/>
                      <w:u w:val="single"/>
                    </w:rPr>
                    <w:br w:type="page"/>
                    <w:t xml:space="preserve"> Libellé de </w:t>
                  </w:r>
                  <w:proofErr w:type="spellStart"/>
                  <w:r>
                    <w:rPr>
                      <w:rStyle w:val="CharStyle173"/>
                      <w:u w:val="single"/>
                    </w:rPr>
                    <w:t>l’ue</w:t>
                  </w:r>
                  <w:proofErr w:type="spellEnd"/>
                  <w:r w:rsidR="00702A44">
                    <w:rPr>
                      <w:rStyle w:val="CharStyle173"/>
                      <w:u w:val="single"/>
                    </w:rPr>
                    <w:t xml:space="preserve"> : Séminaire de recherche (</w:t>
                  </w:r>
                  <w:proofErr w:type="spellStart"/>
                  <w:r w:rsidR="00702A44">
                    <w:rPr>
                      <w:rStyle w:val="CharStyle173"/>
                      <w:u w:val="single"/>
                    </w:rPr>
                    <w:t>Research</w:t>
                  </w:r>
                  <w:proofErr w:type="spellEnd"/>
                  <w:r w:rsidR="00702A44">
                    <w:rPr>
                      <w:rStyle w:val="CharStyle173"/>
                      <w:u w:val="single"/>
                    </w:rPr>
                    <w:t xml:space="preserve"> </w:t>
                  </w:r>
                  <w:r w:rsidR="00702A44">
                    <w:rPr>
                      <w:rStyle w:val="CharStyle173"/>
                      <w:u w:val="single"/>
                      <w:lang w:val="it-IT" w:eastAsia="it-IT"/>
                    </w:rPr>
                    <w:t>seminar)</w:t>
                  </w:r>
                  <w:r w:rsidR="00702A44">
                    <w:rPr>
                      <w:rStyle w:val="CharStyle173"/>
                      <w:lang w:val="it-IT" w:eastAsia="it-IT"/>
                    </w:rPr>
                    <w:t xml:space="preserve"> </w:t>
                  </w:r>
                  <w:r w:rsidR="00702A44">
                    <w:rPr>
                      <w:rStyle w:val="CharStyle173"/>
                    </w:rPr>
                    <w:t xml:space="preserve">Libellé court : </w:t>
                  </w:r>
                  <w:proofErr w:type="spellStart"/>
                  <w:r w:rsidR="00702A44">
                    <w:rPr>
                      <w:rStyle w:val="CharStyle173"/>
                    </w:rPr>
                    <w:t>Research</w:t>
                  </w:r>
                  <w:proofErr w:type="spellEnd"/>
                  <w:r w:rsidR="00702A44">
                    <w:rPr>
                      <w:rStyle w:val="CharStyle173"/>
                    </w:rPr>
                    <w:t xml:space="preserve"> </w:t>
                  </w:r>
                  <w:r w:rsidR="00702A44">
                    <w:rPr>
                      <w:rStyle w:val="CharStyle173"/>
                      <w:lang w:val="it-IT" w:eastAsia="it-IT"/>
                    </w:rPr>
                    <w:t>seminar</w:t>
                  </w:r>
                </w:p>
                <w:p w:rsidR="00A12F64" w:rsidRDefault="00702A44">
                  <w:pPr>
                    <w:pStyle w:val="Style1141"/>
                    <w:tabs>
                      <w:tab w:val="left" w:leader="underscore" w:pos="5731"/>
                    </w:tabs>
                    <w:spacing w:line="298" w:lineRule="exact"/>
                    <w:rPr>
                      <w:sz w:val="22"/>
                      <w:szCs w:val="22"/>
                    </w:rPr>
                  </w:pPr>
                  <w:r>
                    <w:rPr>
                      <w:rStyle w:val="CharStyle173"/>
                      <w:u w:val="single"/>
                    </w:rPr>
                    <w:t xml:space="preserve">Code </w:t>
                  </w:r>
                  <w:proofErr w:type="spellStart"/>
                  <w:r>
                    <w:rPr>
                      <w:rStyle w:val="CharStyle173"/>
                      <w:u w:val="single"/>
                    </w:rPr>
                    <w:t>ue</w:t>
                  </w:r>
                  <w:proofErr w:type="spellEnd"/>
                  <w:r>
                    <w:rPr>
                      <w:rStyle w:val="CharStyle173"/>
                      <w:u w:val="single"/>
                    </w:rPr>
                    <w:t xml:space="preserve"> Apogée: J1IN7124</w:t>
                  </w:r>
                  <w:r>
                    <w:rPr>
                      <w:rStyle w:val="CharStyle173"/>
                    </w:rPr>
                    <w:tab/>
                  </w:r>
                </w:p>
              </w:txbxContent>
            </v:textbox>
            <w10:wrap type="topAndBottom" anchorx="margin"/>
          </v:shape>
        </w:pict>
      </w:r>
    </w:p>
    <w:p w:rsidR="00A12F64" w:rsidRDefault="00702A44">
      <w:pPr>
        <w:spacing w:after="0" w:line="240" w:lineRule="auto"/>
        <w:rPr>
          <w:rFonts w:ascii="Times New Roman" w:eastAsia="Times New Roman" w:hAnsi="Times New Roman" w:cs="Times New Roman"/>
          <w:sz w:val="20"/>
          <w:szCs w:val="20"/>
        </w:rPr>
        <w:sectPr w:rsidR="00A12F64">
          <w:pgSz w:w="11905" w:h="16837"/>
          <w:pgMar w:top="1117" w:right="970" w:bottom="1156" w:left="970" w:header="720" w:footer="720" w:gutter="0"/>
          <w:cols w:space="720"/>
        </w:sectPr>
      </w:pPr>
    </w:p>
    <w:p w:rsidR="00A12F64" w:rsidRDefault="00702A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56ECDA05">
          <v:group id="_x0000_s1310" style="position:absolute;margin-left:-1.45pt;margin-top:282.25pt;width:498.95pt;height:148.8pt;z-index:251800576;mso-wrap-distance-left:1.9pt;mso-wrap-distance-right:1.9pt;mso-position-horizontal-relative:margin" coordorigin="1104,6768" coordsize="9979,2976">
            <v:shape id="_x0000_s1311" type="#_x0000_t202" style="position:absolute;left:1104;top:7387;width:9979;height:2357"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7493"/>
                    </w:tblGrid>
                    <w:tr w:rsidR="00A12F64">
                      <w:tblPrEx>
                        <w:tblCellMar>
                          <w:top w:w="0" w:type="dxa"/>
                          <w:bottom w:w="0" w:type="dxa"/>
                        </w:tblCellMar>
                      </w:tblPrEx>
                      <w:tc>
                        <w:tcPr>
                          <w:tcW w:w="2486" w:type="dxa"/>
                        </w:tcPr>
                        <w:p w:rsidR="00A12F64" w:rsidRDefault="00702A44">
                          <w:pPr>
                            <w:pStyle w:val="Style1042"/>
                            <w:rPr>
                              <w:sz w:val="22"/>
                              <w:szCs w:val="22"/>
                            </w:rPr>
                          </w:pPr>
                          <w:r>
                            <w:rPr>
                              <w:rStyle w:val="CharStyle173"/>
                            </w:rPr>
                            <w:t>MCC :</w:t>
                          </w:r>
                        </w:p>
                      </w:tc>
                      <w:tc>
                        <w:tcPr>
                          <w:tcW w:w="7493" w:type="dxa"/>
                        </w:tcPr>
                        <w:p w:rsidR="00A12F64" w:rsidRDefault="00702A44">
                          <w:pPr>
                            <w:pStyle w:val="Style1042"/>
                            <w:rPr>
                              <w:sz w:val="22"/>
                              <w:szCs w:val="22"/>
                            </w:rPr>
                          </w:pPr>
                          <w:r>
                            <w:rPr>
                              <w:rStyle w:val="CharStyle173"/>
                            </w:rPr>
                            <w:t>Les heures d'accompagnement correspondent à un suivi scientifique et</w:t>
                          </w:r>
                        </w:p>
                      </w:tc>
                    </w:tr>
                    <w:tr w:rsidR="00A12F64">
                      <w:tblPrEx>
                        <w:tblCellMar>
                          <w:top w:w="0" w:type="dxa"/>
                          <w:bottom w:w="0" w:type="dxa"/>
                        </w:tblCellMar>
                      </w:tblPrEx>
                      <w:tc>
                        <w:tcPr>
                          <w:tcW w:w="2486" w:type="dxa"/>
                        </w:tcPr>
                        <w:p w:rsidR="00A12F64" w:rsidRDefault="00702A44">
                          <w:pPr>
                            <w:pStyle w:val="Style300"/>
                          </w:pPr>
                        </w:p>
                      </w:tc>
                      <w:tc>
                        <w:tcPr>
                          <w:tcW w:w="7493" w:type="dxa"/>
                        </w:tcPr>
                        <w:p w:rsidR="00A12F64" w:rsidRDefault="00702A44">
                          <w:pPr>
                            <w:pStyle w:val="Style1042"/>
                            <w:rPr>
                              <w:sz w:val="22"/>
                              <w:szCs w:val="22"/>
                            </w:rPr>
                          </w:pPr>
                          <w:r>
                            <w:rPr>
                              <w:rStyle w:val="CharStyle173"/>
                            </w:rPr>
                            <w:t>pédagogique des étudiants, et à l'évaluation du travail des étudiants.</w:t>
                          </w:r>
                        </w:p>
                      </w:tc>
                    </w:tr>
                    <w:tr w:rsidR="00A12F64">
                      <w:tblPrEx>
                        <w:tblCellMar>
                          <w:top w:w="0" w:type="dxa"/>
                          <w:bottom w:w="0" w:type="dxa"/>
                        </w:tblCellMar>
                      </w:tblPrEx>
                      <w:tc>
                        <w:tcPr>
                          <w:tcW w:w="2486" w:type="dxa"/>
                          <w:tcBorders>
                            <w:bottom w:val="single" w:sz="6" w:space="0" w:color="auto"/>
                          </w:tcBorders>
                        </w:tcPr>
                        <w:p w:rsidR="00A12F64" w:rsidRDefault="00702A44">
                          <w:pPr>
                            <w:pStyle w:val="Style300"/>
                          </w:pPr>
                        </w:p>
                      </w:tc>
                      <w:tc>
                        <w:tcPr>
                          <w:tcW w:w="7493" w:type="dxa"/>
                          <w:tcBorders>
                            <w:bottom w:val="single" w:sz="6" w:space="0" w:color="auto"/>
                          </w:tcBorders>
                        </w:tcPr>
                        <w:p w:rsidR="00A12F64" w:rsidRDefault="00702A44">
                          <w:pPr>
                            <w:pStyle w:val="Style1042"/>
                            <w:rPr>
                              <w:sz w:val="22"/>
                              <w:szCs w:val="22"/>
                            </w:rPr>
                          </w:pPr>
                          <w:r>
                            <w:rPr>
                              <w:rStyle w:val="CharStyle173"/>
                            </w:rPr>
                            <w:t>Pas de session 2.</w:t>
                          </w:r>
                        </w:p>
                      </w:tc>
                    </w:tr>
                    <w:tr w:rsidR="00A12F64">
                      <w:tblPrEx>
                        <w:tblCellMar>
                          <w:top w:w="0" w:type="dxa"/>
                          <w:bottom w:w="0" w:type="dxa"/>
                        </w:tblCellMar>
                      </w:tblPrEx>
                      <w:tc>
                        <w:tcPr>
                          <w:tcW w:w="2486" w:type="dxa"/>
                          <w:tcBorders>
                            <w:top w:val="single" w:sz="6" w:space="0" w:color="auto"/>
                            <w:bottom w:val="single" w:sz="6" w:space="0" w:color="auto"/>
                          </w:tcBorders>
                        </w:tcPr>
                        <w:p w:rsidR="00A12F64" w:rsidRDefault="00702A44">
                          <w:pPr>
                            <w:pStyle w:val="Style1042"/>
                            <w:rPr>
                              <w:sz w:val="22"/>
                              <w:szCs w:val="22"/>
                            </w:rPr>
                          </w:pPr>
                          <w:r>
                            <w:rPr>
                              <w:rStyle w:val="CharStyle173"/>
                            </w:rPr>
                            <w:t>Forme d'enseignement :</w:t>
                          </w:r>
                        </w:p>
                      </w:tc>
                      <w:tc>
                        <w:tcPr>
                          <w:tcW w:w="7493" w:type="dxa"/>
                          <w:tcBorders>
                            <w:top w:val="single" w:sz="6" w:space="0" w:color="auto"/>
                            <w:bottom w:val="single" w:sz="6" w:space="0" w:color="auto"/>
                          </w:tcBorders>
                        </w:tcPr>
                        <w:p w:rsidR="00A12F64" w:rsidRDefault="00702A44">
                          <w:pPr>
                            <w:pStyle w:val="Style1042"/>
                            <w:rPr>
                              <w:sz w:val="22"/>
                              <w:szCs w:val="22"/>
                            </w:rPr>
                          </w:pPr>
                          <w:r>
                            <w:rPr>
                              <w:rStyle w:val="CharStyle173"/>
                            </w:rPr>
                            <w:t>Enseignement présentiel</w:t>
                          </w:r>
                        </w:p>
                      </w:tc>
                    </w:tr>
                    <w:tr w:rsidR="00A12F64">
                      <w:tblPrEx>
                        <w:tblCellMar>
                          <w:top w:w="0" w:type="dxa"/>
                          <w:bottom w:w="0" w:type="dxa"/>
                        </w:tblCellMar>
                      </w:tblPrEx>
                      <w:tc>
                        <w:tcPr>
                          <w:tcW w:w="2486" w:type="dxa"/>
                          <w:tcBorders>
                            <w:top w:val="single" w:sz="6" w:space="0" w:color="auto"/>
                            <w:bottom w:val="single" w:sz="6" w:space="0" w:color="auto"/>
                          </w:tcBorders>
                        </w:tcPr>
                        <w:p w:rsidR="00A12F64" w:rsidRDefault="00702A44">
                          <w:pPr>
                            <w:pStyle w:val="Style1042"/>
                            <w:rPr>
                              <w:sz w:val="22"/>
                              <w:szCs w:val="22"/>
                            </w:rPr>
                          </w:pPr>
                          <w:r>
                            <w:rPr>
                              <w:rStyle w:val="CharStyle173"/>
                            </w:rPr>
                            <w:t>Site de formation :</w:t>
                          </w:r>
                        </w:p>
                      </w:tc>
                      <w:tc>
                        <w:tcPr>
                          <w:tcW w:w="7493" w:type="dxa"/>
                          <w:tcBorders>
                            <w:top w:val="single" w:sz="6" w:space="0" w:color="auto"/>
                            <w:bottom w:val="single" w:sz="6" w:space="0" w:color="auto"/>
                          </w:tcBorders>
                        </w:tcPr>
                        <w:p w:rsidR="00A12F64" w:rsidRDefault="00702A44">
                          <w:pPr>
                            <w:pStyle w:val="Style1042"/>
                            <w:rPr>
                              <w:sz w:val="22"/>
                              <w:szCs w:val="22"/>
                            </w:rPr>
                          </w:pPr>
                          <w:r>
                            <w:rPr>
                              <w:rStyle w:val="CharStyle173"/>
                            </w:rPr>
                            <w:t>Université Bordeaux 1 (Talence)</w:t>
                          </w:r>
                        </w:p>
                      </w:tc>
                    </w:tr>
                    <w:tr w:rsidR="00A12F64">
                      <w:tblPrEx>
                        <w:tblCellMar>
                          <w:top w:w="0" w:type="dxa"/>
                          <w:bottom w:w="0" w:type="dxa"/>
                        </w:tblCellMar>
                      </w:tblPrEx>
                      <w:tc>
                        <w:tcPr>
                          <w:tcW w:w="2486" w:type="dxa"/>
                          <w:tcBorders>
                            <w:top w:val="single" w:sz="6" w:space="0" w:color="auto"/>
                          </w:tcBorders>
                        </w:tcPr>
                        <w:p w:rsidR="00A12F64" w:rsidRDefault="00702A44">
                          <w:pPr>
                            <w:pStyle w:val="Style1042"/>
                            <w:rPr>
                              <w:sz w:val="22"/>
                              <w:szCs w:val="22"/>
                            </w:rPr>
                          </w:pPr>
                          <w:r>
                            <w:rPr>
                              <w:rStyle w:val="CharStyle173"/>
                            </w:rPr>
                            <w:t>Langue d'enseignement :</w:t>
                          </w:r>
                        </w:p>
                      </w:tc>
                      <w:tc>
                        <w:tcPr>
                          <w:tcW w:w="7493" w:type="dxa"/>
                          <w:tcBorders>
                            <w:top w:val="single" w:sz="6" w:space="0" w:color="auto"/>
                          </w:tcBorders>
                        </w:tcPr>
                        <w:p w:rsidR="00A12F64" w:rsidRDefault="00702A44">
                          <w:pPr>
                            <w:pStyle w:val="Style1042"/>
                            <w:rPr>
                              <w:sz w:val="22"/>
                              <w:szCs w:val="22"/>
                            </w:rPr>
                          </w:pPr>
                          <w:r>
                            <w:rPr>
                              <w:rStyle w:val="CharStyle173"/>
                            </w:rPr>
                            <w:t>Anglais</w:t>
                          </w:r>
                        </w:p>
                      </w:tc>
                    </w:tr>
                  </w:tbl>
                  <w:p w:rsidR="00000000" w:rsidRDefault="00702A44"/>
                </w:txbxContent>
              </v:textbox>
            </v:shape>
            <v:shape id="_x0000_s1312" type="#_x0000_t202" style="position:absolute;left:1195;top:6768;width:6197;height:576" filled="f" strokecolor="white" strokeweight="0">
              <v:textbox inset="0,0,0,0">
                <w:txbxContent>
                  <w:p w:rsidR="00A12F64" w:rsidRDefault="00702A44">
                    <w:pPr>
                      <w:pStyle w:val="Style886"/>
                      <w:tabs>
                        <w:tab w:val="left" w:pos="2549"/>
                      </w:tabs>
                      <w:spacing w:line="288" w:lineRule="exact"/>
                      <w:jc w:val="both"/>
                      <w:rPr>
                        <w:sz w:val="22"/>
                        <w:szCs w:val="22"/>
                      </w:rPr>
                    </w:pPr>
                    <w:r>
                      <w:rPr>
                        <w:rStyle w:val="CharStyle173"/>
                      </w:rPr>
                      <w:t>Informations</w:t>
                    </w:r>
                    <w:r>
                      <w:rPr>
                        <w:rStyle w:val="CharStyle173"/>
                      </w:rPr>
                      <w:tab/>
                      <w:t>UE du parcours EMSV (Vérification).</w:t>
                    </w:r>
                  </w:p>
                  <w:p w:rsidR="00A12F64" w:rsidRDefault="00702A44">
                    <w:pPr>
                      <w:pStyle w:val="Style886"/>
                      <w:spacing w:line="288" w:lineRule="exact"/>
                      <w:rPr>
                        <w:sz w:val="22"/>
                        <w:szCs w:val="22"/>
                      </w:rPr>
                    </w:pPr>
                    <w:proofErr w:type="gramStart"/>
                    <w:r>
                      <w:rPr>
                        <w:rStyle w:val="CharStyle173"/>
                      </w:rPr>
                      <w:t>complémentaires</w:t>
                    </w:r>
                    <w:proofErr w:type="gramEnd"/>
                    <w:r>
                      <w:rPr>
                        <w:rStyle w:val="CharStyle173"/>
                      </w:rPr>
                      <w:t xml:space="preserve"> sur les</w:t>
                    </w:r>
                  </w:p>
                </w:txbxContent>
              </v:textbox>
            </v:shape>
            <w10:wrap type="square" side="largest" anchorx="margin"/>
          </v:group>
        </w:pict>
      </w:r>
    </w:p>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bl>
    <w:p w:rsidR="00A12F64" w:rsidRDefault="00702A44">
      <w:pPr>
        <w:spacing w:after="0" w:line="240" w:lineRule="exact"/>
        <w:rPr>
          <w:rFonts w:ascii="Times New Roman" w:eastAsia="Times New Roman" w:hAnsi="Times New Roman" w:cs="Times New Roman"/>
          <w:sz w:val="20"/>
          <w:szCs w:val="20"/>
        </w:rPr>
      </w:pPr>
    </w:p>
    <w:p w:rsidR="00A12F64" w:rsidRDefault="00702A44">
      <w:pPr>
        <w:spacing w:before="38"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A12F64">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ind w:left="2885"/>
              <w:rPr>
                <w:rFonts w:ascii="Times New Roman" w:eastAsia="Times New Roman" w:hAnsi="Times New Roman" w:cs="Times New Roman"/>
              </w:rPr>
            </w:pPr>
            <w:r>
              <w:rPr>
                <w:rFonts w:ascii="Times New Roman" w:eastAsia="Times New Roman" w:hAnsi="Times New Roman" w:cs="Times New Roman"/>
              </w:rPr>
              <w:t>Epreuves 2ème session (éventuellement)</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Durées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Coefficients</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bl>
    <w:p w:rsidR="00A12F64" w:rsidRDefault="00702A44">
      <w:pPr>
        <w:spacing w:after="0" w:line="1" w:lineRule="exact"/>
        <w:rPr>
          <w:rFonts w:ascii="Times New Roman" w:eastAsia="Times New Roman" w:hAnsi="Times New Roman" w:cs="Times New Roman"/>
          <w:sz w:val="20"/>
          <w:szCs w:val="20"/>
        </w:rPr>
        <w:sectPr w:rsidR="00A12F64">
          <w:headerReference w:type="even" r:id="rId133"/>
          <w:headerReference w:type="default" r:id="rId134"/>
          <w:footerReference w:type="even" r:id="rId135"/>
          <w:footerReference w:type="default" r:id="rId136"/>
          <w:type w:val="continuous"/>
          <w:pgSz w:w="11905" w:h="16837"/>
          <w:pgMar w:top="1122" w:right="992" w:bottom="1440" w:left="992" w:header="720" w:footer="720" w:gutter="0"/>
          <w:cols w:space="720"/>
        </w:sectPr>
      </w:pPr>
    </w:p>
    <w:p w:rsidR="00A12F64" w:rsidRDefault="00702A44">
      <w:pPr>
        <w:spacing w:after="0" w:line="1"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5774D64B">
          <v:group id="_x0000_s1319" style="position:absolute;margin-left:0;margin-top:654.5pt;width:496.05pt;height:73.7pt;z-index:251807744;mso-wrap-distance-left:7in;mso-wrap-distance-top:10.55pt;mso-wrap-distance-right:7in;mso-position-horizontal-relative:margin" coordorigin="1133,14208" coordsize="9921,1474">
            <v:shape id="_x0000_s1320" type="#_x0000_t202" style="position:absolute;left:1133;top:14477;width:9921;height:1205"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Semaines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5</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6</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7</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8</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9</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10</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15</w:t>
                          </w: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de-DE" w:eastAsia="de-DE"/>
                            </w:rPr>
                            <w:t>TD</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de-DE" w:eastAsia="de-DE"/>
                            </w:rPr>
                            <w:t>TP</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r>
                  </w:tbl>
                  <w:p w:rsidR="00000000" w:rsidRDefault="00702A44"/>
                </w:txbxContent>
              </v:textbox>
            </v:shape>
            <v:shape id="_x0000_s1321" type="#_x0000_t202" style="position:absolute;left:1191;top:14208;width:3130;height:254" filled="f" strokecolor="white" strokeweight="0">
              <v:textbox inset="0,0,0,0">
                <w:txbxContent>
                  <w:p w:rsidR="00A12F64" w:rsidRDefault="00702A44">
                    <w:pPr>
                      <w:pStyle w:val="Style886"/>
                      <w:spacing w:line="240" w:lineRule="auto"/>
                      <w:jc w:val="both"/>
                      <w:rPr>
                        <w:sz w:val="22"/>
                        <w:szCs w:val="22"/>
                      </w:rPr>
                    </w:pPr>
                    <w:r>
                      <w:rPr>
                        <w:rStyle w:val="CharStyle173"/>
                      </w:rPr>
                      <w:t>Répartitions des enseignements :</w:t>
                    </w:r>
                  </w:p>
                </w:txbxContent>
              </v:textbox>
            </v:shape>
            <w10:wrap type="topAndBottom" anchorx="margin"/>
          </v:group>
        </w:pict>
      </w:r>
      <w:r>
        <w:rPr>
          <w:rFonts w:ascii="Times New Roman" w:eastAsia="Times New Roman" w:hAnsi="Times New Roman" w:cs="Times New Roman"/>
          <w:sz w:val="20"/>
          <w:szCs w:val="20"/>
        </w:rPr>
        <w:pict w14:anchorId="384DEB57">
          <v:shape id="_x0000_s1318" type="#_x0000_t202" style="position:absolute;margin-left:0;margin-top:519.6pt;width:496.8pt;height:119.55pt;z-index:251806720;mso-wrap-distance-left:7in;mso-wrap-distance-top:0;mso-wrap-distance-right:7in;mso-wrap-distance-bottom:15.35pt;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4963"/>
                    <w:gridCol w:w="4973"/>
                  </w:tblGrid>
                  <w:tr w:rsidR="00A12F64">
                    <w:tblPrEx>
                      <w:tblCellMar>
                        <w:top w:w="0" w:type="dxa"/>
                        <w:bottom w:w="0" w:type="dxa"/>
                      </w:tblCellMar>
                    </w:tblPrEx>
                    <w:tc>
                      <w:tcPr>
                        <w:tcW w:w="4963" w:type="dxa"/>
                        <w:tcBorders>
                          <w:top w:val="single" w:sz="6" w:space="0" w:color="auto"/>
                        </w:tcBorders>
                      </w:tcPr>
                      <w:p w:rsidR="00A12F64" w:rsidRDefault="00702A44">
                        <w:pPr>
                          <w:pStyle w:val="Style1042"/>
                          <w:rPr>
                            <w:sz w:val="22"/>
                            <w:szCs w:val="22"/>
                          </w:rPr>
                        </w:pPr>
                        <w:r>
                          <w:rPr>
                            <w:rStyle w:val="CharStyle173"/>
                          </w:rPr>
                          <w:t>Volume des enseignements :</w:t>
                        </w:r>
                      </w:p>
                    </w:tc>
                    <w:tc>
                      <w:tcPr>
                        <w:tcW w:w="4973" w:type="dxa"/>
                        <w:tcBorders>
                          <w:top w:val="single" w:sz="6" w:space="0" w:color="auto"/>
                          <w:bottom w:val="single" w:sz="6" w:space="0" w:color="auto"/>
                        </w:tcBorders>
                      </w:tcPr>
                      <w:p w:rsidR="00A12F64" w:rsidRDefault="00702A44">
                        <w:pPr>
                          <w:pStyle w:val="Style300"/>
                        </w:pPr>
                      </w:p>
                    </w:tc>
                  </w:tr>
                  <w:tr w:rsidR="00A12F64">
                    <w:tblPrEx>
                      <w:tblCellMar>
                        <w:top w:w="0" w:type="dxa"/>
                        <w:bottom w:w="0" w:type="dxa"/>
                      </w:tblCellMar>
                    </w:tblPrEx>
                    <w:tc>
                      <w:tcPr>
                        <w:tcW w:w="4963" w:type="dxa"/>
                        <w:tcBorders>
                          <w:bottom w:val="single" w:sz="6" w:space="0" w:color="auto"/>
                          <w:right w:val="single" w:sz="6" w:space="0" w:color="auto"/>
                        </w:tcBorders>
                      </w:tcPr>
                      <w:p w:rsidR="00A12F64" w:rsidRDefault="00702A44">
                        <w:pPr>
                          <w:pStyle w:val="Style300"/>
                        </w:pP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Nombre d'heures en présentiel</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Cours Magistraux (CM)</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Travaux Dirigés (TD)</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Travaux Pratiques (TP)</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Cours Intégrés (CI)</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Travaux Dirigés sur machine (TDM)</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Accompagnement</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4.00</w:t>
                        </w:r>
                      </w:p>
                    </w:tc>
                  </w:tr>
                </w:tbl>
                <w:p w:rsidR="00000000" w:rsidRDefault="00702A44"/>
              </w:txbxContent>
            </v:textbox>
            <w10:wrap type="topAndBottom" anchorx="margin"/>
          </v:shape>
        </w:pict>
      </w:r>
      <w:r>
        <w:rPr>
          <w:rFonts w:ascii="Times New Roman" w:eastAsia="Times New Roman" w:hAnsi="Times New Roman" w:cs="Times New Roman"/>
          <w:sz w:val="20"/>
          <w:szCs w:val="20"/>
        </w:rPr>
        <w:pict w14:anchorId="204A3842">
          <v:shape id="_x0000_s1317" type="#_x0000_t202" style="position:absolute;margin-left:0;margin-top:222.25pt;width:444.75pt;height:297.15pt;z-index:251805696;mso-wrap-distance-left:7in;mso-wrap-distance-top:0;mso-wrap-distance-right:7in;mso-wrap-distance-bottom:.25pt;mso-position-horizontal-relative:margin;mso-position-vertical-relative:text" filled="f" stroked="f">
            <v:textbox inset="0,0,0,0">
              <w:txbxContent>
                <w:p w:rsidR="00A12F64" w:rsidRPr="003B53DD" w:rsidRDefault="00702A44">
                  <w:pPr>
                    <w:pStyle w:val="Style886"/>
                    <w:rPr>
                      <w:sz w:val="22"/>
                      <w:szCs w:val="22"/>
                      <w:lang w:val="en-US"/>
                    </w:rPr>
                  </w:pPr>
                  <w:proofErr w:type="spellStart"/>
                  <w:r w:rsidRPr="003B53DD">
                    <w:rPr>
                      <w:rStyle w:val="CharStyle173"/>
                      <w:lang w:val="en-US"/>
                    </w:rPr>
                    <w:t>Compétences</w:t>
                  </w:r>
                  <w:proofErr w:type="spellEnd"/>
                  <w:r w:rsidRPr="003B53DD">
                    <w:rPr>
                      <w:rStyle w:val="CharStyle173"/>
                      <w:lang w:val="en-US"/>
                    </w:rPr>
                    <w:t xml:space="preserve"> </w:t>
                  </w:r>
                  <w:proofErr w:type="spellStart"/>
                  <w:proofErr w:type="gramStart"/>
                  <w:r>
                    <w:rPr>
                      <w:rStyle w:val="CharStyle173"/>
                      <w:lang w:val="en-US" w:eastAsia="en-US"/>
                    </w:rPr>
                    <w:t>acquises</w:t>
                  </w:r>
                  <w:proofErr w:type="spellEnd"/>
                  <w:r>
                    <w:rPr>
                      <w:rStyle w:val="CharStyle173"/>
                      <w:lang w:val="en-US" w:eastAsia="en-US"/>
                    </w:rPr>
                    <w:t xml:space="preserve"> :</w:t>
                  </w:r>
                  <w:proofErr w:type="gramEnd"/>
                </w:p>
                <w:p w:rsidR="00A12F64" w:rsidRPr="003B53DD" w:rsidRDefault="00702A44">
                  <w:pPr>
                    <w:pStyle w:val="Style886"/>
                    <w:rPr>
                      <w:sz w:val="22"/>
                      <w:szCs w:val="22"/>
                      <w:lang w:val="en-US"/>
                    </w:rPr>
                  </w:pPr>
                  <w:proofErr w:type="gramStart"/>
                  <w:r>
                    <w:rPr>
                      <w:rStyle w:val="CharStyle173"/>
                      <w:lang w:val="en-US" w:eastAsia="en-US"/>
                    </w:rPr>
                    <w:t>Development of medium-sized application.</w:t>
                  </w:r>
                  <w:proofErr w:type="gramEnd"/>
                </w:p>
                <w:p w:rsidR="00A12F64" w:rsidRPr="003B53DD" w:rsidRDefault="00702A44">
                  <w:pPr>
                    <w:pStyle w:val="Style886"/>
                    <w:rPr>
                      <w:sz w:val="22"/>
                      <w:szCs w:val="22"/>
                      <w:lang w:val="en-US"/>
                    </w:rPr>
                  </w:pPr>
                  <w:proofErr w:type="gramStart"/>
                  <w:r>
                    <w:rPr>
                      <w:rStyle w:val="CharStyle173"/>
                      <w:lang w:val="en-US" w:eastAsia="en-US"/>
                    </w:rPr>
                    <w:t>Use of software development tools.</w:t>
                  </w:r>
                  <w:proofErr w:type="gramEnd"/>
                </w:p>
                <w:p w:rsidR="00A12F64" w:rsidRPr="003B53DD" w:rsidRDefault="00702A44">
                  <w:pPr>
                    <w:pStyle w:val="Style886"/>
                    <w:tabs>
                      <w:tab w:val="left" w:leader="underscore" w:pos="8894"/>
                    </w:tabs>
                    <w:jc w:val="both"/>
                    <w:rPr>
                      <w:sz w:val="22"/>
                      <w:szCs w:val="22"/>
                      <w:lang w:val="en-US"/>
                    </w:rPr>
                  </w:pPr>
                  <w:proofErr w:type="gramStart"/>
                  <w:r>
                    <w:rPr>
                      <w:rStyle w:val="CharStyle173"/>
                      <w:u w:val="single"/>
                      <w:lang w:val="en-US" w:eastAsia="en-US"/>
                    </w:rPr>
                    <w:t>Report writing, technical description of results and knowledge.</w:t>
                  </w:r>
                  <w:proofErr w:type="gramEnd"/>
                  <w:r>
                    <w:rPr>
                      <w:rStyle w:val="CharStyle173"/>
                      <w:lang w:val="en-US" w:eastAsia="en-US"/>
                    </w:rPr>
                    <w:tab/>
                  </w:r>
                </w:p>
                <w:p w:rsidR="00A12F64" w:rsidRPr="003B53DD" w:rsidRDefault="00702A44">
                  <w:pPr>
                    <w:pStyle w:val="Style886"/>
                    <w:rPr>
                      <w:sz w:val="22"/>
                      <w:szCs w:val="22"/>
                      <w:lang w:val="en-US"/>
                    </w:rPr>
                  </w:pPr>
                  <w:proofErr w:type="spellStart"/>
                  <w:r>
                    <w:rPr>
                      <w:rStyle w:val="CharStyle173"/>
                      <w:lang w:val="en-US" w:eastAsia="en-US"/>
                    </w:rPr>
                    <w:t>Programme</w:t>
                  </w:r>
                  <w:proofErr w:type="spellEnd"/>
                  <w:r>
                    <w:rPr>
                      <w:rStyle w:val="CharStyle173"/>
                      <w:lang w:val="en-US" w:eastAsia="en-US"/>
                    </w:rPr>
                    <w:t xml:space="preserve"> - </w:t>
                  </w:r>
                  <w:proofErr w:type="spellStart"/>
                  <w:proofErr w:type="gramStart"/>
                  <w:r>
                    <w:rPr>
                      <w:rStyle w:val="CharStyle173"/>
                      <w:lang w:val="en-US" w:eastAsia="en-US"/>
                    </w:rPr>
                    <w:t>descriptif</w:t>
                  </w:r>
                  <w:proofErr w:type="spellEnd"/>
                  <w:r>
                    <w:rPr>
                      <w:rStyle w:val="CharStyle173"/>
                      <w:lang w:val="en-US" w:eastAsia="en-US"/>
                    </w:rPr>
                    <w:t xml:space="preserve"> :</w:t>
                  </w:r>
                  <w:proofErr w:type="gramEnd"/>
                </w:p>
                <w:p w:rsidR="00A12F64" w:rsidRPr="003B53DD" w:rsidRDefault="00702A44">
                  <w:pPr>
                    <w:pStyle w:val="Style886"/>
                    <w:spacing w:line="240" w:lineRule="exact"/>
                    <w:rPr>
                      <w:lang w:val="en-US"/>
                    </w:rPr>
                  </w:pPr>
                </w:p>
                <w:p w:rsidR="00A12F64" w:rsidRPr="003B53DD" w:rsidRDefault="00702A44">
                  <w:pPr>
                    <w:pStyle w:val="Style886"/>
                    <w:spacing w:before="53" w:line="293" w:lineRule="exact"/>
                    <w:rPr>
                      <w:sz w:val="22"/>
                      <w:szCs w:val="22"/>
                      <w:lang w:val="en-US"/>
                    </w:rPr>
                  </w:pPr>
                  <w:proofErr w:type="spellStart"/>
                  <w:proofErr w:type="gramStart"/>
                  <w:r>
                    <w:rPr>
                      <w:rStyle w:val="CharStyle173"/>
                      <w:lang w:val="en-US" w:eastAsia="en-US"/>
                    </w:rPr>
                    <w:t>Bibliographie</w:t>
                  </w:r>
                  <w:proofErr w:type="spellEnd"/>
                  <w:r>
                    <w:rPr>
                      <w:rStyle w:val="CharStyle173"/>
                      <w:lang w:val="en-US" w:eastAsia="en-US"/>
                    </w:rPr>
                    <w:t xml:space="preserve"> :</w:t>
                  </w:r>
                  <w:proofErr w:type="gramEnd"/>
                </w:p>
                <w:p w:rsidR="00A12F64" w:rsidRPr="003B53DD" w:rsidRDefault="00702A44">
                  <w:pPr>
                    <w:pStyle w:val="Style886"/>
                    <w:spacing w:before="5" w:line="293" w:lineRule="exact"/>
                    <w:rPr>
                      <w:sz w:val="22"/>
                      <w:szCs w:val="22"/>
                      <w:lang w:val="en-US"/>
                    </w:rPr>
                  </w:pPr>
                  <w:proofErr w:type="gramStart"/>
                  <w:r>
                    <w:rPr>
                      <w:rStyle w:val="CharStyle173"/>
                      <w:lang w:val="en-US" w:eastAsia="en-US"/>
                    </w:rPr>
                    <w:t>Software Engineering.</w:t>
                  </w:r>
                  <w:proofErr w:type="gramEnd"/>
                  <w:r>
                    <w:rPr>
                      <w:rStyle w:val="CharStyle173"/>
                      <w:lang w:val="en-US" w:eastAsia="en-US"/>
                    </w:rPr>
                    <w:t xml:space="preserve"> </w:t>
                  </w:r>
                  <w:proofErr w:type="spellStart"/>
                  <w:proofErr w:type="gramStart"/>
                  <w:r>
                    <w:rPr>
                      <w:rStyle w:val="CharStyle173"/>
                      <w:lang w:val="en-US" w:eastAsia="en-US"/>
                    </w:rPr>
                    <w:t>Sommerville</w:t>
                  </w:r>
                  <w:proofErr w:type="spellEnd"/>
                  <w:r>
                    <w:rPr>
                      <w:rStyle w:val="CharStyle173"/>
                      <w:lang w:val="en-US" w:eastAsia="en-US"/>
                    </w:rPr>
                    <w:t>.</w:t>
                  </w:r>
                  <w:proofErr w:type="gramEnd"/>
                  <w:r>
                    <w:rPr>
                      <w:rStyle w:val="CharStyle173"/>
                      <w:lang w:val="en-US" w:eastAsia="en-US"/>
                    </w:rPr>
                    <w:t xml:space="preserve"> </w:t>
                  </w:r>
                  <w:proofErr w:type="gramStart"/>
                  <w:r>
                    <w:rPr>
                      <w:rStyle w:val="CharStyle173"/>
                      <w:lang w:val="en-US" w:eastAsia="en-US"/>
                    </w:rPr>
                    <w:t xml:space="preserve">Addison-Wesley, </w:t>
                  </w:r>
                  <w:r w:rsidRPr="003B53DD">
                    <w:rPr>
                      <w:rStyle w:val="CharStyle173"/>
                      <w:lang w:val="en-US"/>
                    </w:rPr>
                    <w:t>2006.</w:t>
                  </w:r>
                  <w:proofErr w:type="gramEnd"/>
                </w:p>
                <w:p w:rsidR="00A12F64" w:rsidRPr="003B53DD" w:rsidRDefault="00702A44">
                  <w:pPr>
                    <w:pStyle w:val="Style886"/>
                    <w:spacing w:line="293" w:lineRule="exact"/>
                    <w:rPr>
                      <w:sz w:val="22"/>
                      <w:szCs w:val="22"/>
                      <w:lang w:val="en-US"/>
                    </w:rPr>
                  </w:pPr>
                  <w:r>
                    <w:rPr>
                      <w:rStyle w:val="CharStyle173"/>
                      <w:lang w:val="en-US" w:eastAsia="en-US"/>
                    </w:rPr>
                    <w:t xml:space="preserve">Clean Code. Martin. </w:t>
                  </w:r>
                  <w:proofErr w:type="gramStart"/>
                  <w:r>
                    <w:rPr>
                      <w:rStyle w:val="CharStyle173"/>
                      <w:lang w:val="en-US" w:eastAsia="en-US"/>
                    </w:rPr>
                    <w:t>Prentice-Hall.</w:t>
                  </w:r>
                  <w:proofErr w:type="gramEnd"/>
                  <w:r>
                    <w:rPr>
                      <w:rStyle w:val="CharStyle173"/>
                      <w:lang w:val="en-US" w:eastAsia="en-US"/>
                    </w:rPr>
                    <w:t xml:space="preserve"> </w:t>
                  </w:r>
                  <w:r w:rsidRPr="003B53DD">
                    <w:rPr>
                      <w:rStyle w:val="CharStyle173"/>
                      <w:lang w:val="en-US"/>
                    </w:rPr>
                    <w:t>2009.</w:t>
                  </w:r>
                </w:p>
                <w:p w:rsidR="00A12F64" w:rsidRPr="003B53DD" w:rsidRDefault="00702A44">
                  <w:pPr>
                    <w:pStyle w:val="Style886"/>
                    <w:spacing w:line="293" w:lineRule="exact"/>
                    <w:rPr>
                      <w:sz w:val="22"/>
                      <w:szCs w:val="22"/>
                      <w:lang w:val="en-US"/>
                    </w:rPr>
                  </w:pPr>
                  <w:proofErr w:type="gramStart"/>
                  <w:r>
                    <w:rPr>
                      <w:rStyle w:val="CharStyle173"/>
                      <w:lang w:val="en-US" w:eastAsia="en-US"/>
                    </w:rPr>
                    <w:t>Agile Software Development.</w:t>
                  </w:r>
                  <w:proofErr w:type="gramEnd"/>
                  <w:r>
                    <w:rPr>
                      <w:rStyle w:val="CharStyle173"/>
                      <w:lang w:val="en-US" w:eastAsia="en-US"/>
                    </w:rPr>
                    <w:t xml:space="preserve"> Martin. </w:t>
                  </w:r>
                  <w:proofErr w:type="gramStart"/>
                  <w:r>
                    <w:rPr>
                      <w:rStyle w:val="CharStyle173"/>
                      <w:lang w:val="en-US" w:eastAsia="en-US"/>
                    </w:rPr>
                    <w:t>Prentice-Hall.</w:t>
                  </w:r>
                  <w:proofErr w:type="gramEnd"/>
                  <w:r>
                    <w:rPr>
                      <w:rStyle w:val="CharStyle173"/>
                      <w:lang w:val="en-US" w:eastAsia="en-US"/>
                    </w:rPr>
                    <w:t xml:space="preserve"> </w:t>
                  </w:r>
                  <w:r>
                    <w:rPr>
                      <w:rStyle w:val="CharStyle173"/>
                      <w:lang w:val="en-US" w:eastAsia="en-US"/>
                    </w:rPr>
                    <w:t>2003.</w:t>
                  </w:r>
                </w:p>
                <w:p w:rsidR="00A12F64" w:rsidRPr="003B53DD" w:rsidRDefault="00702A44">
                  <w:pPr>
                    <w:pStyle w:val="Style886"/>
                    <w:spacing w:line="293" w:lineRule="exact"/>
                    <w:rPr>
                      <w:sz w:val="22"/>
                      <w:szCs w:val="22"/>
                      <w:lang w:val="en-US"/>
                    </w:rPr>
                  </w:pPr>
                  <w:proofErr w:type="gramStart"/>
                  <w:r>
                    <w:rPr>
                      <w:rStyle w:val="CharStyle173"/>
                      <w:lang w:val="en-US" w:eastAsia="en-US"/>
                    </w:rPr>
                    <w:t>Code Reading.</w:t>
                  </w:r>
                  <w:proofErr w:type="gramEnd"/>
                  <w:r>
                    <w:rPr>
                      <w:rStyle w:val="CharStyle173"/>
                      <w:lang w:val="en-US" w:eastAsia="en-US"/>
                    </w:rPr>
                    <w:t xml:space="preserve"> </w:t>
                  </w:r>
                  <w:proofErr w:type="spellStart"/>
                  <w:proofErr w:type="gramStart"/>
                  <w:r>
                    <w:rPr>
                      <w:rStyle w:val="CharStyle173"/>
                      <w:lang w:val="en-US" w:eastAsia="en-US"/>
                    </w:rPr>
                    <w:t>Spinellis</w:t>
                  </w:r>
                  <w:proofErr w:type="spellEnd"/>
                  <w:r>
                    <w:rPr>
                      <w:rStyle w:val="CharStyle173"/>
                      <w:lang w:val="en-US" w:eastAsia="en-US"/>
                    </w:rPr>
                    <w:t>.</w:t>
                  </w:r>
                  <w:proofErr w:type="gramEnd"/>
                  <w:r>
                    <w:rPr>
                      <w:rStyle w:val="CharStyle173"/>
                      <w:lang w:val="en-US" w:eastAsia="en-US"/>
                    </w:rPr>
                    <w:t xml:space="preserve"> </w:t>
                  </w:r>
                  <w:proofErr w:type="gramStart"/>
                  <w:r>
                    <w:rPr>
                      <w:rStyle w:val="CharStyle173"/>
                      <w:lang w:val="en-US" w:eastAsia="en-US"/>
                    </w:rPr>
                    <w:t>Addison-Wesley.</w:t>
                  </w:r>
                  <w:proofErr w:type="gramEnd"/>
                  <w:r>
                    <w:rPr>
                      <w:rStyle w:val="CharStyle173"/>
                      <w:lang w:val="en-US" w:eastAsia="en-US"/>
                    </w:rPr>
                    <w:t xml:space="preserve"> 2003.</w:t>
                  </w:r>
                </w:p>
                <w:p w:rsidR="00A12F64" w:rsidRPr="003B53DD" w:rsidRDefault="00702A44">
                  <w:pPr>
                    <w:pStyle w:val="Style886"/>
                    <w:spacing w:before="5" w:line="293" w:lineRule="exact"/>
                    <w:rPr>
                      <w:sz w:val="22"/>
                      <w:szCs w:val="22"/>
                      <w:lang w:val="en-US"/>
                    </w:rPr>
                  </w:pPr>
                  <w:proofErr w:type="gramStart"/>
                  <w:r>
                    <w:rPr>
                      <w:rStyle w:val="CharStyle173"/>
                      <w:lang w:val="en-US" w:eastAsia="en-US"/>
                    </w:rPr>
                    <w:t>Code Quality.</w:t>
                  </w:r>
                  <w:proofErr w:type="gramEnd"/>
                  <w:r>
                    <w:rPr>
                      <w:rStyle w:val="CharStyle173"/>
                      <w:lang w:val="en-US" w:eastAsia="en-US"/>
                    </w:rPr>
                    <w:t xml:space="preserve"> </w:t>
                  </w:r>
                  <w:proofErr w:type="spellStart"/>
                  <w:proofErr w:type="gramStart"/>
                  <w:r>
                    <w:rPr>
                      <w:rStyle w:val="CharStyle173"/>
                      <w:lang w:val="en-US" w:eastAsia="en-US"/>
                    </w:rPr>
                    <w:t>Spinellis</w:t>
                  </w:r>
                  <w:proofErr w:type="spellEnd"/>
                  <w:r>
                    <w:rPr>
                      <w:rStyle w:val="CharStyle173"/>
                      <w:lang w:val="en-US" w:eastAsia="en-US"/>
                    </w:rPr>
                    <w:t>.</w:t>
                  </w:r>
                  <w:proofErr w:type="gramEnd"/>
                  <w:r>
                    <w:rPr>
                      <w:rStyle w:val="CharStyle173"/>
                      <w:lang w:val="en-US" w:eastAsia="en-US"/>
                    </w:rPr>
                    <w:t xml:space="preserve"> </w:t>
                  </w:r>
                  <w:proofErr w:type="gramStart"/>
                  <w:r>
                    <w:rPr>
                      <w:rStyle w:val="CharStyle173"/>
                      <w:lang w:val="en-US" w:eastAsia="en-US"/>
                    </w:rPr>
                    <w:t>Addison-Wesley.</w:t>
                  </w:r>
                  <w:proofErr w:type="gramEnd"/>
                  <w:r>
                    <w:rPr>
                      <w:rStyle w:val="CharStyle173"/>
                      <w:lang w:val="en-US" w:eastAsia="en-US"/>
                    </w:rPr>
                    <w:t xml:space="preserve"> </w:t>
                  </w:r>
                  <w:r w:rsidRPr="003B53DD">
                    <w:rPr>
                      <w:rStyle w:val="CharStyle173"/>
                      <w:lang w:val="en-US"/>
                    </w:rPr>
                    <w:t>2006.</w:t>
                  </w:r>
                </w:p>
                <w:p w:rsidR="00A12F64" w:rsidRPr="003B53DD" w:rsidRDefault="00702A44">
                  <w:pPr>
                    <w:pStyle w:val="Style886"/>
                    <w:spacing w:line="293" w:lineRule="exact"/>
                    <w:rPr>
                      <w:sz w:val="22"/>
                      <w:szCs w:val="22"/>
                      <w:lang w:val="en-US"/>
                    </w:rPr>
                  </w:pPr>
                  <w:proofErr w:type="gramStart"/>
                  <w:r>
                    <w:rPr>
                      <w:rStyle w:val="CharStyle173"/>
                      <w:lang w:val="en-US" w:eastAsia="en-US"/>
                    </w:rPr>
                    <w:t>Practical Development Environments.</w:t>
                  </w:r>
                  <w:proofErr w:type="gramEnd"/>
                  <w:r>
                    <w:rPr>
                      <w:rStyle w:val="CharStyle173"/>
                      <w:lang w:val="en-US" w:eastAsia="en-US"/>
                    </w:rPr>
                    <w:t xml:space="preserve"> </w:t>
                  </w:r>
                  <w:proofErr w:type="spellStart"/>
                  <w:proofErr w:type="gramStart"/>
                  <w:r>
                    <w:rPr>
                      <w:rStyle w:val="CharStyle173"/>
                      <w:lang w:val="en-US" w:eastAsia="en-US"/>
                    </w:rPr>
                    <w:t>Doar</w:t>
                  </w:r>
                  <w:proofErr w:type="spellEnd"/>
                  <w:r>
                    <w:rPr>
                      <w:rStyle w:val="CharStyle173"/>
                      <w:lang w:val="en-US" w:eastAsia="en-US"/>
                    </w:rPr>
                    <w:t>.</w:t>
                  </w:r>
                  <w:proofErr w:type="gramEnd"/>
                  <w:r>
                    <w:rPr>
                      <w:rStyle w:val="CharStyle173"/>
                      <w:lang w:val="en-US" w:eastAsia="en-US"/>
                    </w:rPr>
                    <w:t xml:space="preserve"> O'Reilly. </w:t>
                  </w:r>
                  <w:r w:rsidRPr="003B53DD">
                    <w:rPr>
                      <w:rStyle w:val="CharStyle173"/>
                      <w:lang w:val="en-US"/>
                    </w:rPr>
                    <w:t>2005.</w:t>
                  </w:r>
                </w:p>
                <w:p w:rsidR="00A12F64" w:rsidRPr="003B53DD" w:rsidRDefault="00702A44">
                  <w:pPr>
                    <w:pStyle w:val="Style1044"/>
                    <w:spacing w:line="293" w:lineRule="exact"/>
                    <w:rPr>
                      <w:sz w:val="22"/>
                      <w:szCs w:val="22"/>
                      <w:lang w:val="en-US"/>
                    </w:rPr>
                  </w:pPr>
                  <w:r>
                    <w:rPr>
                      <w:rStyle w:val="CharStyle173"/>
                      <w:lang w:val="en-US" w:eastAsia="en-US"/>
                    </w:rPr>
                    <w:t xml:space="preserve">Object-Oriented Analysis </w:t>
                  </w:r>
                  <w:proofErr w:type="gramStart"/>
                  <w:r>
                    <w:rPr>
                      <w:rStyle w:val="CharStyle173"/>
                      <w:lang w:val="en-US" w:eastAsia="en-US"/>
                    </w:rPr>
                    <w:t>And</w:t>
                  </w:r>
                  <w:proofErr w:type="gramEnd"/>
                  <w:r>
                    <w:rPr>
                      <w:rStyle w:val="CharStyle173"/>
                      <w:lang w:val="en-US" w:eastAsia="en-US"/>
                    </w:rPr>
                    <w:t xml:space="preserve"> Design: Understanding System Development With UML </w:t>
                  </w:r>
                  <w:r w:rsidRPr="003B53DD">
                    <w:rPr>
                      <w:rStyle w:val="CharStyle173"/>
                      <w:lang w:val="en-US"/>
                    </w:rPr>
                    <w:t xml:space="preserve">2.0. </w:t>
                  </w:r>
                  <w:proofErr w:type="spellStart"/>
                  <w:r>
                    <w:rPr>
                      <w:rStyle w:val="CharStyle173"/>
                      <w:lang w:val="en-US" w:eastAsia="en-US"/>
                    </w:rPr>
                    <w:t>O'</w:t>
                  </w:r>
                  <w:r>
                    <w:rPr>
                      <w:rStyle w:val="CharStyle173"/>
                      <w:lang w:val="en-US" w:eastAsia="en-US"/>
                    </w:rPr>
                    <w:t>Docherty</w:t>
                  </w:r>
                  <w:proofErr w:type="spellEnd"/>
                  <w:r>
                    <w:rPr>
                      <w:rStyle w:val="CharStyle173"/>
                      <w:lang w:val="en-US" w:eastAsia="en-US"/>
                    </w:rPr>
                    <w:t xml:space="preserve">. </w:t>
                  </w:r>
                  <w:proofErr w:type="gramStart"/>
                  <w:r>
                    <w:rPr>
                      <w:rStyle w:val="CharStyle173"/>
                      <w:lang w:val="en-US" w:eastAsia="en-US"/>
                    </w:rPr>
                    <w:t>Wiley.</w:t>
                  </w:r>
                  <w:proofErr w:type="gramEnd"/>
                  <w:r>
                    <w:rPr>
                      <w:rStyle w:val="CharStyle173"/>
                      <w:lang w:val="en-US" w:eastAsia="en-US"/>
                    </w:rPr>
                    <w:t xml:space="preserve"> </w:t>
                  </w:r>
                  <w:r w:rsidRPr="003B53DD">
                    <w:rPr>
                      <w:rStyle w:val="CharStyle173"/>
                      <w:lang w:val="en-US"/>
                    </w:rPr>
                    <w:t>2005.</w:t>
                  </w:r>
                </w:p>
                <w:p w:rsidR="00A12F64" w:rsidRPr="003B53DD" w:rsidRDefault="00702A44">
                  <w:pPr>
                    <w:pStyle w:val="Style1044"/>
                    <w:spacing w:line="293" w:lineRule="exact"/>
                    <w:jc w:val="left"/>
                    <w:rPr>
                      <w:sz w:val="22"/>
                      <w:szCs w:val="22"/>
                      <w:lang w:val="en-US"/>
                    </w:rPr>
                  </w:pPr>
                  <w:r>
                    <w:rPr>
                      <w:rStyle w:val="CharStyle173"/>
                      <w:lang w:val="en-US" w:eastAsia="en-US"/>
                    </w:rPr>
                    <w:t xml:space="preserve">UML </w:t>
                  </w:r>
                  <w:proofErr w:type="gramStart"/>
                  <w:r>
                    <w:rPr>
                      <w:rStyle w:val="CharStyle173"/>
                      <w:lang w:val="en-US" w:eastAsia="en-US"/>
                    </w:rPr>
                    <w:t xml:space="preserve">Distilled </w:t>
                  </w:r>
                  <w:r w:rsidRPr="003B53DD">
                    <w:rPr>
                      <w:rStyle w:val="CharStyle173"/>
                      <w:lang w:val="en-US"/>
                    </w:rPr>
                    <w:t>:</w:t>
                  </w:r>
                  <w:proofErr w:type="gramEnd"/>
                  <w:r w:rsidRPr="003B53DD">
                    <w:rPr>
                      <w:rStyle w:val="CharStyle173"/>
                      <w:lang w:val="en-US"/>
                    </w:rPr>
                    <w:t xml:space="preserve"> </w:t>
                  </w:r>
                  <w:r>
                    <w:rPr>
                      <w:rStyle w:val="CharStyle173"/>
                      <w:lang w:val="en-US" w:eastAsia="en-US"/>
                    </w:rPr>
                    <w:t xml:space="preserve">A Brief Guide to the Standard Object Modeling Language. </w:t>
                  </w:r>
                  <w:proofErr w:type="gramStart"/>
                  <w:r>
                    <w:rPr>
                      <w:rStyle w:val="CharStyle173"/>
                      <w:lang w:val="en-US" w:eastAsia="en-US"/>
                    </w:rPr>
                    <w:t>Fowler.</w:t>
                  </w:r>
                  <w:proofErr w:type="gramEnd"/>
                  <w:r>
                    <w:rPr>
                      <w:rStyle w:val="CharStyle173"/>
                      <w:lang w:val="en-US" w:eastAsia="en-US"/>
                    </w:rPr>
                    <w:t xml:space="preserve"> </w:t>
                  </w:r>
                  <w:proofErr w:type="gramStart"/>
                  <w:r>
                    <w:rPr>
                      <w:rStyle w:val="CharStyle173"/>
                      <w:lang w:val="en-US" w:eastAsia="en-US"/>
                    </w:rPr>
                    <w:t xml:space="preserve">Addison-Wesley, </w:t>
                  </w:r>
                  <w:r w:rsidRPr="003B53DD">
                    <w:rPr>
                      <w:rStyle w:val="CharStyle173"/>
                      <w:lang w:val="en-US"/>
                    </w:rPr>
                    <w:t>2004.</w:t>
                  </w:r>
                  <w:proofErr w:type="gramEnd"/>
                </w:p>
                <w:p w:rsidR="00A12F64" w:rsidRPr="003B53DD" w:rsidRDefault="00702A44">
                  <w:pPr>
                    <w:pStyle w:val="Style1044"/>
                    <w:spacing w:line="293" w:lineRule="exact"/>
                    <w:ind w:right="1382"/>
                    <w:jc w:val="left"/>
                    <w:rPr>
                      <w:sz w:val="22"/>
                      <w:szCs w:val="22"/>
                      <w:lang w:val="en-US"/>
                    </w:rPr>
                  </w:pPr>
                  <w:r>
                    <w:rPr>
                      <w:rStyle w:val="CharStyle173"/>
                      <w:lang w:val="en-US" w:eastAsia="en-US"/>
                    </w:rPr>
                    <w:t xml:space="preserve">Design Patterns. </w:t>
                  </w:r>
                  <w:proofErr w:type="gramStart"/>
                  <w:r>
                    <w:rPr>
                      <w:rStyle w:val="CharStyle173"/>
                      <w:lang w:val="en-US" w:eastAsia="en-US"/>
                    </w:rPr>
                    <w:t xml:space="preserve">Gamma, Helm, Johnson, </w:t>
                  </w:r>
                  <w:proofErr w:type="spellStart"/>
                  <w:r>
                    <w:rPr>
                      <w:rStyle w:val="CharStyle173"/>
                      <w:lang w:val="en-US" w:eastAsia="en-US"/>
                    </w:rPr>
                    <w:t>Vlissides</w:t>
                  </w:r>
                  <w:proofErr w:type="spellEnd"/>
                  <w:r>
                    <w:rPr>
                      <w:rStyle w:val="CharStyle173"/>
                      <w:lang w:val="en-US" w:eastAsia="en-US"/>
                    </w:rPr>
                    <w:t>.</w:t>
                  </w:r>
                  <w:proofErr w:type="gramEnd"/>
                  <w:r>
                    <w:rPr>
                      <w:rStyle w:val="CharStyle173"/>
                      <w:lang w:val="en-US" w:eastAsia="en-US"/>
                    </w:rPr>
                    <w:t xml:space="preserve"> </w:t>
                  </w:r>
                  <w:proofErr w:type="gramStart"/>
                  <w:r>
                    <w:rPr>
                      <w:rStyle w:val="CharStyle173"/>
                      <w:lang w:val="en-US" w:eastAsia="en-US"/>
                    </w:rPr>
                    <w:t>Addison-Wesley.</w:t>
                  </w:r>
                  <w:proofErr w:type="gramEnd"/>
                  <w:r>
                    <w:rPr>
                      <w:rStyle w:val="CharStyle173"/>
                      <w:lang w:val="en-US" w:eastAsia="en-US"/>
                    </w:rPr>
                    <w:t xml:space="preserve"> </w:t>
                  </w:r>
                  <w:r>
                    <w:rPr>
                      <w:rStyle w:val="CharStyle173"/>
                    </w:rPr>
                    <w:t xml:space="preserve">1995. </w:t>
                  </w:r>
                  <w:proofErr w:type="spellStart"/>
                  <w:r>
                    <w:rPr>
                      <w:rStyle w:val="CharStyle173"/>
                      <w:lang w:val="en-US" w:eastAsia="en-US"/>
                    </w:rPr>
                    <w:t>AntiPatterns</w:t>
                  </w:r>
                  <w:proofErr w:type="spellEnd"/>
                  <w:r>
                    <w:rPr>
                      <w:rStyle w:val="CharStyle173"/>
                      <w:lang w:val="en-US" w:eastAsia="en-US"/>
                    </w:rPr>
                    <w:t xml:space="preserve">. </w:t>
                  </w:r>
                  <w:proofErr w:type="gramStart"/>
                  <w:r>
                    <w:rPr>
                      <w:rStyle w:val="CharStyle173"/>
                      <w:lang w:val="en-US" w:eastAsia="en-US"/>
                    </w:rPr>
                    <w:t>Brown et al. Wiley.</w:t>
                  </w:r>
                  <w:proofErr w:type="gramEnd"/>
                  <w:r>
                    <w:rPr>
                      <w:rStyle w:val="CharStyle173"/>
                      <w:lang w:val="en-US" w:eastAsia="en-US"/>
                    </w:rPr>
                    <w:t xml:space="preserve"> 1998.</w:t>
                  </w:r>
                </w:p>
                <w:p w:rsidR="00A12F64" w:rsidRPr="003B53DD" w:rsidRDefault="00702A44">
                  <w:pPr>
                    <w:pStyle w:val="Style886"/>
                    <w:spacing w:line="293" w:lineRule="exact"/>
                    <w:rPr>
                      <w:sz w:val="22"/>
                      <w:szCs w:val="22"/>
                      <w:lang w:val="en-US"/>
                    </w:rPr>
                  </w:pPr>
                  <w:r>
                    <w:rPr>
                      <w:rStyle w:val="CharStyle173"/>
                      <w:u w:val="single"/>
                      <w:lang w:val="en-US" w:eastAsia="en-US"/>
                    </w:rPr>
                    <w:t xml:space="preserve">Why Programs </w:t>
                  </w:r>
                  <w:proofErr w:type="gramStart"/>
                  <w:r>
                    <w:rPr>
                      <w:rStyle w:val="CharStyle173"/>
                      <w:u w:val="single"/>
                      <w:lang w:val="en-US" w:eastAsia="en-US"/>
                    </w:rPr>
                    <w:t xml:space="preserve">Fail </w:t>
                  </w:r>
                  <w:r w:rsidRPr="003B53DD">
                    <w:rPr>
                      <w:rStyle w:val="CharStyle173"/>
                      <w:u w:val="single"/>
                      <w:lang w:val="en-US"/>
                    </w:rPr>
                    <w:t>:</w:t>
                  </w:r>
                  <w:proofErr w:type="gramEnd"/>
                  <w:r w:rsidRPr="003B53DD">
                    <w:rPr>
                      <w:rStyle w:val="CharStyle173"/>
                      <w:u w:val="single"/>
                      <w:lang w:val="en-US"/>
                    </w:rPr>
                    <w:t xml:space="preserve"> </w:t>
                  </w:r>
                  <w:r>
                    <w:rPr>
                      <w:rStyle w:val="CharStyle173"/>
                      <w:u w:val="single"/>
                      <w:lang w:val="en-US" w:eastAsia="en-US"/>
                    </w:rPr>
                    <w:t xml:space="preserve">A Guide to Systematic Debugging. </w:t>
                  </w:r>
                  <w:r>
                    <w:rPr>
                      <w:rStyle w:val="CharStyle173"/>
                      <w:u w:val="single"/>
                      <w:lang w:val="de-DE" w:eastAsia="de-DE"/>
                    </w:rPr>
                    <w:t xml:space="preserve">Zeller. </w:t>
                  </w:r>
                  <w:r>
                    <w:rPr>
                      <w:rStyle w:val="CharStyle173"/>
                      <w:u w:val="single"/>
                      <w:lang w:val="en-US" w:eastAsia="en-US"/>
                    </w:rPr>
                    <w:t xml:space="preserve">Morgan </w:t>
                  </w:r>
                  <w:r>
                    <w:rPr>
                      <w:rStyle w:val="CharStyle173"/>
                      <w:u w:val="single"/>
                      <w:lang w:val="de-DE" w:eastAsia="de-DE"/>
                    </w:rPr>
                    <w:t xml:space="preserve">Kaufmann, </w:t>
                  </w:r>
                  <w:r w:rsidRPr="003B53DD">
                    <w:rPr>
                      <w:rStyle w:val="CharStyle173"/>
                      <w:u w:val="single"/>
                      <w:lang w:val="en-US"/>
                    </w:rPr>
                    <w:t>2005.</w:t>
                  </w:r>
                </w:p>
              </w:txbxContent>
            </v:textbox>
            <w10:wrap type="topAndBottom" anchorx="margin"/>
          </v:shape>
        </w:pict>
      </w:r>
      <w:r>
        <w:rPr>
          <w:rFonts w:ascii="Times New Roman" w:eastAsia="Times New Roman" w:hAnsi="Times New Roman" w:cs="Times New Roman"/>
          <w:sz w:val="20"/>
          <w:szCs w:val="20"/>
        </w:rPr>
        <w:pict w14:anchorId="5A5CF2AC">
          <v:shape id="_x0000_s1314" type="#_x0000_t202" style="position:absolute;margin-left:0;margin-top:46.3pt;width:485.5pt;height:12.7pt;z-index:251802624;mso-wrap-distance-left:7in;mso-wrap-distance-top:0;mso-wrap-distance-right:7in;mso-wrap-distance-bottom:.5pt;mso-position-horizontal-relative:margin;mso-position-vertical-relative:text" filled="f" stroked="f">
            <v:textbox inset="0,0,0,0">
              <w:txbxContent>
                <w:p w:rsidR="00A12F64" w:rsidRDefault="00702A44">
                  <w:pPr>
                    <w:pStyle w:val="Style886"/>
                    <w:tabs>
                      <w:tab w:val="left" w:pos="4397"/>
                      <w:tab w:val="left" w:pos="8794"/>
                    </w:tabs>
                    <w:spacing w:line="240" w:lineRule="auto"/>
                    <w:jc w:val="both"/>
                    <w:rPr>
                      <w:sz w:val="22"/>
                      <w:szCs w:val="22"/>
                    </w:rPr>
                  </w:pPr>
                  <w:r>
                    <w:rPr>
                      <w:rStyle w:val="CharStyle173"/>
                    </w:rPr>
                    <w:t>Niveau : M1</w:t>
                  </w:r>
                  <w:r>
                    <w:rPr>
                      <w:rStyle w:val="CharStyle173"/>
                    </w:rPr>
                    <w:tab/>
                    <w:t xml:space="preserve">Période </w:t>
                  </w:r>
                  <w:proofErr w:type="gramStart"/>
                  <w:r>
                    <w:rPr>
                      <w:rStyle w:val="CharStyle173"/>
                    </w:rPr>
                    <w:t>:Semestre</w:t>
                  </w:r>
                  <w:proofErr w:type="gramEnd"/>
                  <w:r>
                    <w:rPr>
                      <w:rStyle w:val="CharStyle173"/>
                    </w:rPr>
                    <w:t xml:space="preserve"> d'automne</w:t>
                  </w:r>
                  <w:r>
                    <w:rPr>
                      <w:rStyle w:val="CharStyle173"/>
                    </w:rPr>
                    <w:tab/>
                    <w:t>ECTS :6</w:t>
                  </w:r>
                </w:p>
              </w:txbxContent>
            </v:textbox>
            <w10:wrap type="topAndBottom" anchorx="margin"/>
          </v:shape>
        </w:pict>
      </w:r>
      <w:r>
        <w:rPr>
          <w:rFonts w:ascii="Times New Roman" w:eastAsia="Times New Roman" w:hAnsi="Times New Roman" w:cs="Times New Roman"/>
          <w:sz w:val="20"/>
          <w:szCs w:val="20"/>
        </w:rPr>
        <w:pict w14:anchorId="3AD6A141">
          <v:shape id="_x0000_s1315" type="#_x0000_t202" style="position:absolute;margin-left:0;margin-top:148.1pt;width:456.95pt;height:74.65pt;z-index:251803648;mso-wrap-distance-left:7in;mso-wrap-distance-top:0;mso-wrap-distance-right:7in;mso-wrap-distance-bottom:0;mso-position-horizontal-relative:margin;mso-position-vertical-relative:text" filled="f" stroked="f">
            <v:textbox inset="0,0,0,0">
              <w:txbxContent>
                <w:p w:rsidR="00A12F64" w:rsidRPr="003B53DD" w:rsidRDefault="00702A44">
                  <w:pPr>
                    <w:pStyle w:val="Style886"/>
                    <w:rPr>
                      <w:sz w:val="22"/>
                      <w:szCs w:val="22"/>
                      <w:lang w:val="en-US"/>
                    </w:rPr>
                  </w:pPr>
                  <w:proofErr w:type="spellStart"/>
                  <w:r w:rsidRPr="003B53DD">
                    <w:rPr>
                      <w:rStyle w:val="CharStyle173"/>
                      <w:lang w:val="en-US"/>
                    </w:rPr>
                    <w:t>Objectifs</w:t>
                  </w:r>
                  <w:proofErr w:type="spellEnd"/>
                  <w:r w:rsidRPr="003B53DD">
                    <w:rPr>
                      <w:rStyle w:val="CharStyle173"/>
                      <w:lang w:val="en-US"/>
                    </w:rPr>
                    <w:t xml:space="preserve"> </w:t>
                  </w:r>
                  <w:proofErr w:type="spellStart"/>
                  <w:proofErr w:type="gramStart"/>
                  <w:r w:rsidRPr="003B53DD">
                    <w:rPr>
                      <w:rStyle w:val="CharStyle173"/>
                      <w:lang w:val="en-US"/>
                    </w:rPr>
                    <w:t>pédagogiques</w:t>
                  </w:r>
                  <w:proofErr w:type="spellEnd"/>
                  <w:r w:rsidRPr="003B53DD">
                    <w:rPr>
                      <w:rStyle w:val="CharStyle173"/>
                      <w:lang w:val="en-US"/>
                    </w:rPr>
                    <w:t xml:space="preserve"> :</w:t>
                  </w:r>
                  <w:proofErr w:type="gramEnd"/>
                </w:p>
                <w:p w:rsidR="00A12F64" w:rsidRPr="003B53DD" w:rsidRDefault="00702A44">
                  <w:pPr>
                    <w:pStyle w:val="Style886"/>
                    <w:rPr>
                      <w:sz w:val="22"/>
                      <w:szCs w:val="22"/>
                      <w:lang w:val="en-US"/>
                    </w:rPr>
                  </w:pPr>
                  <w:r>
                    <w:rPr>
                      <w:rStyle w:val="CharStyle173"/>
                      <w:lang w:val="en-US" w:eastAsia="en-US"/>
                    </w:rPr>
                    <w:t>This project work is intended to check and develop students'</w:t>
                  </w:r>
                  <w:r>
                    <w:rPr>
                      <w:rStyle w:val="CharStyle173"/>
                      <w:lang w:val="en-US" w:eastAsia="en-US"/>
                    </w:rPr>
                    <w:t xml:space="preserve"> ability to work in team and to program properly. Group size will be </w:t>
                  </w:r>
                  <w:r w:rsidRPr="003B53DD">
                    <w:rPr>
                      <w:rStyle w:val="CharStyle173"/>
                      <w:lang w:val="en-US"/>
                    </w:rPr>
                    <w:t xml:space="preserve">3-4 </w:t>
                  </w:r>
                  <w:r>
                    <w:rPr>
                      <w:rStyle w:val="CharStyle173"/>
                      <w:lang w:val="en-US" w:eastAsia="en-US"/>
                    </w:rPr>
                    <w:t>students and will be closely followed by a supervisor. Subjects of projects will be selected among challenging research and programming problems proposed by the pedagogic team.</w:t>
                  </w:r>
                </w:p>
              </w:txbxContent>
            </v:textbox>
            <w10:wrap type="topAndBottom" anchorx="margin"/>
          </v:shape>
        </w:pict>
      </w:r>
      <w:r>
        <w:rPr>
          <w:rFonts w:ascii="Times New Roman" w:eastAsia="Times New Roman" w:hAnsi="Times New Roman" w:cs="Times New Roman"/>
          <w:sz w:val="20"/>
          <w:szCs w:val="20"/>
        </w:rPr>
        <w:pict w14:anchorId="56F4FC40">
          <v:shape id="_x0000_s1316" type="#_x0000_t202" style="position:absolute;margin-left:0;margin-top:59.5pt;width:485.55pt;height:90pt;z-index:251804672;mso-wrap-distance-left:7in;mso-wrap-distance-top:0;mso-wrap-distance-right:7in;mso-wrap-distance-bottom:0;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544"/>
                    <w:gridCol w:w="7166"/>
                  </w:tblGrid>
                  <w:tr w:rsidR="00A12F64">
                    <w:tblPrEx>
                      <w:tblCellMar>
                        <w:top w:w="0" w:type="dxa"/>
                        <w:bottom w:w="0" w:type="dxa"/>
                      </w:tblCellMar>
                    </w:tblPrEx>
                    <w:tc>
                      <w:tcPr>
                        <w:tcW w:w="2544" w:type="dxa"/>
                        <w:tcBorders>
                          <w:top w:val="single" w:sz="6" w:space="0" w:color="auto"/>
                          <w:bottom w:val="single" w:sz="6" w:space="0" w:color="auto"/>
                        </w:tcBorders>
                      </w:tcPr>
                      <w:p w:rsidR="00A12F64" w:rsidRDefault="00702A44">
                        <w:pPr>
                          <w:pStyle w:val="Style1042"/>
                          <w:rPr>
                            <w:sz w:val="22"/>
                            <w:szCs w:val="22"/>
                          </w:rPr>
                        </w:pPr>
                        <w:r>
                          <w:rPr>
                            <w:rStyle w:val="CharStyle173"/>
                          </w:rPr>
                          <w:t>Res</w:t>
                        </w:r>
                        <w:r>
                          <w:rPr>
                            <w:rStyle w:val="CharStyle173"/>
                          </w:rPr>
                          <w:t>ponsable :</w:t>
                        </w:r>
                      </w:p>
                    </w:tc>
                    <w:tc>
                      <w:tcPr>
                        <w:tcW w:w="7166" w:type="dxa"/>
                        <w:tcBorders>
                          <w:top w:val="single" w:sz="6" w:space="0" w:color="auto"/>
                          <w:bottom w:val="single" w:sz="6" w:space="0" w:color="auto"/>
                        </w:tcBorders>
                      </w:tcPr>
                      <w:p w:rsidR="00A12F64" w:rsidRDefault="00702A44">
                        <w:pPr>
                          <w:pStyle w:val="Style1042"/>
                          <w:rPr>
                            <w:sz w:val="22"/>
                            <w:szCs w:val="22"/>
                          </w:rPr>
                        </w:pPr>
                        <w:r>
                          <w:rPr>
                            <w:rStyle w:val="CharStyle173"/>
                          </w:rPr>
                          <w:t xml:space="preserve">Emmanuel FLEURY </w:t>
                        </w:r>
                        <w:r>
                          <w:rPr>
                            <w:rStyle w:val="CharStyle173"/>
                            <w:lang w:val="en-US" w:eastAsia="en-US"/>
                          </w:rPr>
                          <w:t>(</w:t>
                        </w:r>
                        <w:hyperlink r:id="rId137" w:history="1">
                          <w:r>
                            <w:rPr>
                              <w:rStyle w:val="CharStyle173"/>
                              <w:u w:val="single"/>
                              <w:lang w:val="en-US" w:eastAsia="en-US"/>
                            </w:rPr>
                            <w:t>emmanuel.fleury@u-bordeaux1.fr</w:t>
                          </w:r>
                        </w:hyperlink>
                        <w:r>
                          <w:rPr>
                            <w:rStyle w:val="CharStyle173"/>
                            <w:lang w:val="en-US" w:eastAsia="en-US"/>
                          </w:rPr>
                          <w:t>)</w:t>
                        </w:r>
                      </w:p>
                    </w:tc>
                  </w:tr>
                  <w:tr w:rsidR="00A12F64">
                    <w:tblPrEx>
                      <w:tblCellMar>
                        <w:top w:w="0" w:type="dxa"/>
                        <w:bottom w:w="0" w:type="dxa"/>
                      </w:tblCellMar>
                    </w:tblPrEx>
                    <w:tc>
                      <w:tcPr>
                        <w:tcW w:w="2544" w:type="dxa"/>
                        <w:tcBorders>
                          <w:top w:val="single" w:sz="6" w:space="0" w:color="auto"/>
                          <w:bottom w:val="single" w:sz="6" w:space="0" w:color="auto"/>
                        </w:tcBorders>
                      </w:tcPr>
                      <w:p w:rsidR="00A12F64" w:rsidRDefault="00702A44">
                        <w:pPr>
                          <w:pStyle w:val="Style1042"/>
                          <w:rPr>
                            <w:sz w:val="22"/>
                            <w:szCs w:val="22"/>
                          </w:rPr>
                        </w:pPr>
                        <w:r>
                          <w:rPr>
                            <w:rStyle w:val="CharStyle173"/>
                          </w:rPr>
                          <w:t>Composante :</w:t>
                        </w:r>
                      </w:p>
                    </w:tc>
                    <w:tc>
                      <w:tcPr>
                        <w:tcW w:w="7166" w:type="dxa"/>
                        <w:tcBorders>
                          <w:top w:val="single" w:sz="6" w:space="0" w:color="auto"/>
                          <w:bottom w:val="single" w:sz="6" w:space="0" w:color="auto"/>
                        </w:tcBorders>
                      </w:tcPr>
                      <w:p w:rsidR="00A12F64" w:rsidRDefault="00702A44">
                        <w:pPr>
                          <w:pStyle w:val="Style1042"/>
                          <w:rPr>
                            <w:sz w:val="22"/>
                            <w:szCs w:val="22"/>
                          </w:rPr>
                        </w:pPr>
                        <w:r>
                          <w:rPr>
                            <w:rStyle w:val="CharStyle173"/>
                          </w:rPr>
                          <w:t>UFR DE MATHEMATIQUES ET INFORMATIQUE</w:t>
                        </w:r>
                      </w:p>
                    </w:tc>
                  </w:tr>
                  <w:tr w:rsidR="00A12F64">
                    <w:tblPrEx>
                      <w:tblCellMar>
                        <w:top w:w="0" w:type="dxa"/>
                        <w:bottom w:w="0" w:type="dxa"/>
                      </w:tblCellMar>
                    </w:tblPrEx>
                    <w:tc>
                      <w:tcPr>
                        <w:tcW w:w="2544" w:type="dxa"/>
                        <w:tcBorders>
                          <w:top w:val="single" w:sz="6" w:space="0" w:color="auto"/>
                          <w:bottom w:val="single" w:sz="6" w:space="0" w:color="auto"/>
                        </w:tcBorders>
                      </w:tcPr>
                      <w:p w:rsidR="00A12F64" w:rsidRDefault="00702A44">
                        <w:pPr>
                          <w:pStyle w:val="Style1042"/>
                          <w:rPr>
                            <w:sz w:val="22"/>
                            <w:szCs w:val="22"/>
                          </w:rPr>
                        </w:pPr>
                        <w:r>
                          <w:rPr>
                            <w:rStyle w:val="CharStyle173"/>
                          </w:rPr>
                          <w:t>Discipline :</w:t>
                        </w:r>
                      </w:p>
                    </w:tc>
                    <w:tc>
                      <w:tcPr>
                        <w:tcW w:w="7166" w:type="dxa"/>
                        <w:tcBorders>
                          <w:top w:val="single" w:sz="6" w:space="0" w:color="auto"/>
                          <w:bottom w:val="single" w:sz="6" w:space="0" w:color="auto"/>
                        </w:tcBorders>
                      </w:tcPr>
                      <w:p w:rsidR="00A12F64" w:rsidRDefault="00702A44">
                        <w:pPr>
                          <w:pStyle w:val="Style1042"/>
                          <w:rPr>
                            <w:sz w:val="22"/>
                            <w:szCs w:val="22"/>
                          </w:rPr>
                        </w:pPr>
                        <w:r>
                          <w:rPr>
                            <w:rStyle w:val="CharStyle173"/>
                          </w:rPr>
                          <w:t>Informatique</w:t>
                        </w:r>
                      </w:p>
                    </w:tc>
                  </w:tr>
                  <w:tr w:rsidR="00A12F64">
                    <w:tblPrEx>
                      <w:tblCellMar>
                        <w:top w:w="0" w:type="dxa"/>
                        <w:bottom w:w="0" w:type="dxa"/>
                      </w:tblCellMar>
                    </w:tblPrEx>
                    <w:tc>
                      <w:tcPr>
                        <w:tcW w:w="2544" w:type="dxa"/>
                        <w:tcBorders>
                          <w:top w:val="single" w:sz="6" w:space="0" w:color="auto"/>
                          <w:bottom w:val="single" w:sz="6" w:space="0" w:color="auto"/>
                        </w:tcBorders>
                      </w:tcPr>
                      <w:p w:rsidR="00A12F64" w:rsidRDefault="00702A44">
                        <w:pPr>
                          <w:pStyle w:val="Style1042"/>
                          <w:rPr>
                            <w:sz w:val="22"/>
                            <w:szCs w:val="22"/>
                          </w:rPr>
                        </w:pPr>
                        <w:r>
                          <w:rPr>
                            <w:rStyle w:val="CharStyle173"/>
                          </w:rPr>
                          <w:t>Public concerné :</w:t>
                        </w:r>
                      </w:p>
                    </w:tc>
                    <w:tc>
                      <w:tcPr>
                        <w:tcW w:w="7166" w:type="dxa"/>
                        <w:tcBorders>
                          <w:top w:val="single" w:sz="6" w:space="0" w:color="auto"/>
                          <w:bottom w:val="single" w:sz="6" w:space="0" w:color="auto"/>
                        </w:tcBorders>
                      </w:tcPr>
                      <w:p w:rsidR="00A12F64" w:rsidRDefault="00702A44">
                        <w:pPr>
                          <w:pStyle w:val="Style1042"/>
                          <w:rPr>
                            <w:sz w:val="22"/>
                            <w:szCs w:val="22"/>
                          </w:rPr>
                        </w:pPr>
                        <w:r>
                          <w:rPr>
                            <w:rStyle w:val="CharStyle173"/>
                          </w:rPr>
                          <w:t>Formation initiale + Formation continue</w:t>
                        </w:r>
                      </w:p>
                    </w:tc>
                  </w:tr>
                  <w:tr w:rsidR="00A12F64">
                    <w:tblPrEx>
                      <w:tblCellMar>
                        <w:top w:w="0" w:type="dxa"/>
                        <w:bottom w:w="0" w:type="dxa"/>
                      </w:tblCellMar>
                    </w:tblPrEx>
                    <w:tc>
                      <w:tcPr>
                        <w:tcW w:w="9710" w:type="dxa"/>
                        <w:gridSpan w:val="2"/>
                        <w:tcBorders>
                          <w:top w:val="single" w:sz="6" w:space="0" w:color="auto"/>
                          <w:bottom w:val="single" w:sz="6" w:space="0" w:color="auto"/>
                        </w:tcBorders>
                      </w:tcPr>
                      <w:p w:rsidR="00A12F64" w:rsidRDefault="00702A44">
                        <w:pPr>
                          <w:pStyle w:val="Style1042"/>
                          <w:rPr>
                            <w:sz w:val="22"/>
                            <w:szCs w:val="22"/>
                          </w:rPr>
                        </w:pPr>
                        <w:proofErr w:type="spellStart"/>
                        <w:r>
                          <w:rPr>
                            <w:rStyle w:val="CharStyle173"/>
                          </w:rPr>
                          <w:t>Pré-</w:t>
                        </w:r>
                        <w:r>
                          <w:rPr>
                            <w:rStyle w:val="CharStyle173"/>
                          </w:rPr>
                          <w:t>requis</w:t>
                        </w:r>
                        <w:proofErr w:type="spellEnd"/>
                        <w:r>
                          <w:rPr>
                            <w:rStyle w:val="CharStyle173"/>
                          </w:rPr>
                          <w:t xml:space="preserve"> recommandés :</w:t>
                        </w:r>
                      </w:p>
                    </w:tc>
                  </w:tr>
                </w:tbl>
                <w:p w:rsidR="00000000" w:rsidRDefault="00702A44"/>
              </w:txbxContent>
            </v:textbox>
            <w10:wrap type="topAndBottom" anchorx="margin"/>
          </v:shape>
        </w:pict>
      </w:r>
      <w:r>
        <w:rPr>
          <w:rFonts w:ascii="Times New Roman" w:eastAsia="Times New Roman" w:hAnsi="Times New Roman" w:cs="Times New Roman"/>
          <w:sz w:val="20"/>
          <w:szCs w:val="20"/>
        </w:rPr>
        <w:pict w14:anchorId="0F7E0197">
          <v:shape id="_x0000_s1313" type="#_x0000_t202" style="position:absolute;margin-left:0;margin-top:0;width:220.6pt;height:46.1pt;z-index:251801600;mso-wrap-distance-left:7in;mso-wrap-distance-top:0;mso-wrap-distance-right:7in;mso-wrap-distance-bottom:.25pt;mso-position-horizontal-relative:margin;mso-position-vertical-relative:text" filled="f" stroked="f">
            <v:textbox inset="0,0,0,0">
              <w:txbxContent>
                <w:p w:rsidR="00A12F64" w:rsidRDefault="003B53DD">
                  <w:pPr>
                    <w:pStyle w:val="Style886"/>
                    <w:jc w:val="both"/>
                    <w:rPr>
                      <w:sz w:val="22"/>
                      <w:szCs w:val="22"/>
                    </w:rPr>
                  </w:pPr>
                  <w:r>
                    <w:rPr>
                      <w:rStyle w:val="CharStyle173"/>
                      <w:u w:val="single"/>
                    </w:rPr>
                    <w:br w:type="page"/>
                    <w:t xml:space="preserve"> Libellé de </w:t>
                  </w:r>
                  <w:proofErr w:type="spellStart"/>
                  <w:r>
                    <w:rPr>
                      <w:rStyle w:val="CharStyle173"/>
                      <w:u w:val="single"/>
                    </w:rPr>
                    <w:t>l’ue</w:t>
                  </w:r>
                  <w:proofErr w:type="spellEnd"/>
                  <w:r w:rsidR="00702A44">
                    <w:rPr>
                      <w:rStyle w:val="CharStyle173"/>
                      <w:u w:val="single"/>
                    </w:rPr>
                    <w:t xml:space="preserve"> : Projet </w:t>
                  </w:r>
                  <w:r w:rsidR="00702A44" w:rsidRPr="003B53DD">
                    <w:rPr>
                      <w:rStyle w:val="CharStyle173"/>
                      <w:u w:val="single"/>
                      <w:lang w:eastAsia="en-US"/>
                    </w:rPr>
                    <w:t>(</w:t>
                  </w:r>
                  <w:proofErr w:type="spellStart"/>
                  <w:r w:rsidR="00702A44" w:rsidRPr="003B53DD">
                    <w:rPr>
                      <w:rStyle w:val="CharStyle173"/>
                      <w:u w:val="single"/>
                      <w:lang w:eastAsia="en-US"/>
                    </w:rPr>
                    <w:t>Programming</w:t>
                  </w:r>
                  <w:proofErr w:type="spellEnd"/>
                  <w:r w:rsidR="00702A44" w:rsidRPr="003B53DD">
                    <w:rPr>
                      <w:rStyle w:val="CharStyle173"/>
                      <w:u w:val="single"/>
                      <w:lang w:eastAsia="en-US"/>
                    </w:rPr>
                    <w:t xml:space="preserve"> </w:t>
                  </w:r>
                  <w:proofErr w:type="spellStart"/>
                  <w:r w:rsidR="00702A44" w:rsidRPr="003B53DD">
                    <w:rPr>
                      <w:rStyle w:val="CharStyle173"/>
                      <w:u w:val="single"/>
                      <w:lang w:eastAsia="en-US"/>
                    </w:rPr>
                    <w:t>project</w:t>
                  </w:r>
                  <w:proofErr w:type="spellEnd"/>
                  <w:r w:rsidR="00702A44" w:rsidRPr="003B53DD">
                    <w:rPr>
                      <w:rStyle w:val="CharStyle173"/>
                      <w:u w:val="single"/>
                      <w:lang w:eastAsia="en-US"/>
                    </w:rPr>
                    <w:t>)</w:t>
                  </w:r>
                </w:p>
                <w:p w:rsidR="00A12F64" w:rsidRPr="003B53DD" w:rsidRDefault="00702A44">
                  <w:pPr>
                    <w:pStyle w:val="Style886"/>
                    <w:rPr>
                      <w:sz w:val="22"/>
                      <w:szCs w:val="22"/>
                      <w:lang w:val="en-US"/>
                    </w:rPr>
                  </w:pPr>
                  <w:proofErr w:type="spellStart"/>
                  <w:r w:rsidRPr="003B53DD">
                    <w:rPr>
                      <w:rStyle w:val="CharStyle173"/>
                      <w:lang w:val="en-US"/>
                    </w:rPr>
                    <w:t>Libellé</w:t>
                  </w:r>
                  <w:proofErr w:type="spellEnd"/>
                  <w:r w:rsidRPr="003B53DD">
                    <w:rPr>
                      <w:rStyle w:val="CharStyle173"/>
                      <w:lang w:val="en-US"/>
                    </w:rPr>
                    <w:t xml:space="preserve"> </w:t>
                  </w:r>
                  <w:proofErr w:type="gramStart"/>
                  <w:r w:rsidRPr="003B53DD">
                    <w:rPr>
                      <w:rStyle w:val="CharStyle173"/>
                      <w:lang w:val="en-US"/>
                    </w:rPr>
                    <w:t>court :</w:t>
                  </w:r>
                  <w:proofErr w:type="gramEnd"/>
                  <w:r w:rsidRPr="003B53DD">
                    <w:rPr>
                      <w:rStyle w:val="CharStyle173"/>
                      <w:lang w:val="en-US"/>
                    </w:rPr>
                    <w:t xml:space="preserve"> </w:t>
                  </w:r>
                  <w:r>
                    <w:rPr>
                      <w:rStyle w:val="CharStyle173"/>
                      <w:lang w:val="en-US" w:eastAsia="en-US"/>
                    </w:rPr>
                    <w:t>Programming project</w:t>
                  </w:r>
                </w:p>
                <w:p w:rsidR="00A12F64" w:rsidRPr="003B53DD" w:rsidRDefault="00702A44">
                  <w:pPr>
                    <w:pStyle w:val="Style886"/>
                    <w:tabs>
                      <w:tab w:val="left" w:leader="underscore" w:pos="4402"/>
                    </w:tabs>
                    <w:jc w:val="both"/>
                    <w:rPr>
                      <w:sz w:val="22"/>
                      <w:szCs w:val="22"/>
                      <w:lang w:val="en-US"/>
                    </w:rPr>
                  </w:pPr>
                  <w:r w:rsidRPr="003B53DD">
                    <w:rPr>
                      <w:rStyle w:val="CharStyle173"/>
                      <w:u w:val="single"/>
                      <w:lang w:val="en-US"/>
                    </w:rPr>
                    <w:t xml:space="preserve">Code </w:t>
                  </w:r>
                  <w:proofErr w:type="spellStart"/>
                  <w:r w:rsidRPr="003B53DD">
                    <w:rPr>
                      <w:rStyle w:val="CharStyle173"/>
                      <w:u w:val="single"/>
                      <w:lang w:val="en-US"/>
                    </w:rPr>
                    <w:t>ue</w:t>
                  </w:r>
                  <w:proofErr w:type="spellEnd"/>
                  <w:r w:rsidRPr="003B53DD">
                    <w:rPr>
                      <w:rStyle w:val="CharStyle173"/>
                      <w:u w:val="single"/>
                      <w:lang w:val="en-US"/>
                    </w:rPr>
                    <w:t xml:space="preserve"> </w:t>
                  </w:r>
                  <w:proofErr w:type="spellStart"/>
                  <w:r w:rsidRPr="003B53DD">
                    <w:rPr>
                      <w:rStyle w:val="CharStyle173"/>
                      <w:u w:val="single"/>
                      <w:lang w:val="en-US"/>
                    </w:rPr>
                    <w:t>Apogée</w:t>
                  </w:r>
                  <w:proofErr w:type="spellEnd"/>
                  <w:r w:rsidRPr="003B53DD">
                    <w:rPr>
                      <w:rStyle w:val="CharStyle173"/>
                      <w:u w:val="single"/>
                      <w:lang w:val="en-US"/>
                    </w:rPr>
                    <w:t>: J1IN7125</w:t>
                  </w:r>
                  <w:r w:rsidRPr="003B53DD">
                    <w:rPr>
                      <w:rStyle w:val="CharStyle173"/>
                      <w:lang w:val="en-US"/>
                    </w:rPr>
                    <w:tab/>
                  </w:r>
                </w:p>
              </w:txbxContent>
            </v:textbox>
            <w10:wrap type="topAndBottom" anchorx="margin"/>
          </v:shape>
        </w:pict>
      </w:r>
    </w:p>
    <w:p w:rsidR="00A12F64" w:rsidRDefault="00702A44">
      <w:pPr>
        <w:spacing w:after="0" w:line="1" w:lineRule="exact"/>
        <w:rPr>
          <w:rFonts w:ascii="Times New Roman" w:eastAsia="Times New Roman" w:hAnsi="Times New Roman" w:cs="Times New Roman"/>
          <w:sz w:val="20"/>
          <w:szCs w:val="20"/>
        </w:rPr>
        <w:sectPr w:rsidR="00A12F64">
          <w:pgSz w:w="11905" w:h="16837"/>
          <w:pgMar w:top="1117" w:right="970" w:bottom="1156" w:left="970" w:header="720" w:footer="720" w:gutter="0"/>
          <w:cols w:space="720"/>
        </w:sectPr>
      </w:pPr>
    </w:p>
    <w:p w:rsidR="00A12F64" w:rsidRDefault="00702A44">
      <w:pPr>
        <w:spacing w:after="0" w:line="1"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700FA544">
          <v:shape id="_x0000_s1326" type="#_x0000_t202" style="position:absolute;margin-left:0;margin-top:474.7pt;width:289.7pt;height:50.15pt;z-index:251812864;mso-wrap-distance-left:7in;mso-wrap-distance-top:10.8pt;mso-wrap-distance-right:7in;mso-wrap-distance-bottom:0;mso-position-horizontal-relative:margin;mso-position-vertical-relative:text" filled="f" stroked="f">
            <v:textbox inset="0,0,0,0">
              <w:txbxContent>
                <w:p w:rsidR="00A12F64" w:rsidRDefault="00702A44">
                  <w:pPr>
                    <w:pStyle w:val="Style886"/>
                    <w:spacing w:line="293" w:lineRule="exact"/>
                    <w:rPr>
                      <w:sz w:val="22"/>
                      <w:szCs w:val="22"/>
                    </w:rPr>
                  </w:pPr>
                  <w:r>
                    <w:rPr>
                      <w:rStyle w:val="CharStyle173"/>
                    </w:rPr>
                    <w:t>Forme d'enseignement :   Enseignement présentiel</w:t>
                  </w:r>
                </w:p>
                <w:p w:rsidR="00A12F64" w:rsidRDefault="00702A44">
                  <w:pPr>
                    <w:pStyle w:val="Style886"/>
                    <w:tabs>
                      <w:tab w:val="left" w:leader="underscore" w:pos="2534"/>
                    </w:tabs>
                    <w:spacing w:line="293" w:lineRule="exact"/>
                    <w:jc w:val="both"/>
                    <w:rPr>
                      <w:sz w:val="22"/>
                      <w:szCs w:val="22"/>
                    </w:rPr>
                  </w:pPr>
                  <w:r>
                    <w:rPr>
                      <w:rStyle w:val="CharStyle173"/>
                      <w:u w:val="single"/>
                    </w:rPr>
                    <w:t>Site de formation :</w:t>
                  </w:r>
                  <w:r>
                    <w:rPr>
                      <w:rStyle w:val="CharStyle173"/>
                    </w:rPr>
                    <w:tab/>
                  </w:r>
                  <w:r>
                    <w:rPr>
                      <w:rStyle w:val="CharStyle173"/>
                      <w:u w:val="single"/>
                    </w:rPr>
                    <w:t>Université Bordeaux 1 (Talence)</w:t>
                  </w:r>
                </w:p>
                <w:p w:rsidR="00A12F64" w:rsidRDefault="00702A44">
                  <w:pPr>
                    <w:pStyle w:val="Style886"/>
                    <w:spacing w:line="293" w:lineRule="exact"/>
                    <w:rPr>
                      <w:sz w:val="22"/>
                      <w:szCs w:val="22"/>
                    </w:rPr>
                  </w:pPr>
                  <w:r>
                    <w:rPr>
                      <w:rStyle w:val="CharStyle173"/>
                    </w:rPr>
                    <w:t>Langue d'enseignement : Anglais</w:t>
                  </w:r>
                </w:p>
              </w:txbxContent>
            </v:textbox>
            <w10:wrap type="topAndBottom" anchorx="margin"/>
          </v:shape>
        </w:pict>
      </w:r>
      <w:r>
        <w:rPr>
          <w:rFonts w:ascii="Times New Roman" w:eastAsia="Times New Roman" w:hAnsi="Times New Roman" w:cs="Times New Roman"/>
          <w:sz w:val="20"/>
          <w:szCs w:val="20"/>
        </w:rPr>
        <w:pict w14:anchorId="23441060">
          <v:shape id="_x0000_s1323" type="#_x0000_t202" style="position:absolute;margin-left:0;margin-top:60.95pt;width:292.8pt;height:12.75pt;z-index:251809792;mso-wrap-distance-left:7in;mso-wrap-distance-top:10.55pt;mso-wrap-distance-right:7in;mso-wrap-distance-bottom:.5pt;mso-position-horizontal-relative:margin;mso-position-vertical-relative:text" filled="f" stroked="f">
            <v:textbox inset="0,0,0,0">
              <w:txbxContent>
                <w:p w:rsidR="00A12F64" w:rsidRDefault="00702A44">
                  <w:pPr>
                    <w:pStyle w:val="Style886"/>
                    <w:spacing w:line="240" w:lineRule="auto"/>
                    <w:jc w:val="both"/>
                    <w:rPr>
                      <w:sz w:val="22"/>
                      <w:szCs w:val="22"/>
                    </w:rPr>
                  </w:pPr>
                  <w:r>
                    <w:rPr>
                      <w:rStyle w:val="CharStyle173"/>
                    </w:rPr>
                    <w:t>Mode d'évaluation : Modalités de contrôle des connaissances</w:t>
                  </w:r>
                </w:p>
              </w:txbxContent>
            </v:textbox>
            <w10:wrap type="topAndBottom" anchorx="margin"/>
          </v:shape>
        </w:pict>
      </w:r>
      <w:r>
        <w:rPr>
          <w:rFonts w:ascii="Times New Roman" w:eastAsia="Times New Roman" w:hAnsi="Times New Roman" w:cs="Times New Roman"/>
          <w:sz w:val="20"/>
          <w:szCs w:val="20"/>
        </w:rPr>
        <w:pict w14:anchorId="0534F14B">
          <v:shape id="_x0000_s1324" type="#_x0000_t202" style="position:absolute;margin-left:0;margin-top:414.95pt;width:307.7pt;height:49pt;z-index:251810816;mso-wrap-distance-left:7in;mso-wrap-distance-top:0;mso-wrap-distance-right:7in;mso-wrap-distance-bottom:10.8pt;mso-position-horizontal-relative:margin;mso-position-vertical-relative:text" filled="f" stroked="f">
            <v:textbox inset="0,0,0,0">
              <w:txbxContent>
                <w:p w:rsidR="00A12F64" w:rsidRDefault="00702A44">
                  <w:pPr>
                    <w:pStyle w:val="Style886"/>
                    <w:tabs>
                      <w:tab w:val="left" w:pos="2554"/>
                    </w:tabs>
                    <w:jc w:val="both"/>
                    <w:rPr>
                      <w:sz w:val="22"/>
                      <w:szCs w:val="22"/>
                    </w:rPr>
                  </w:pPr>
                  <w:r>
                    <w:rPr>
                      <w:rStyle w:val="CharStyle173"/>
                    </w:rPr>
                    <w:t>Informations</w:t>
                  </w:r>
                  <w:r>
                    <w:rPr>
                      <w:rStyle w:val="CharStyle173"/>
                    </w:rPr>
                    <w:tab/>
                    <w:t>UE du parcours EMSV (Vérification)</w:t>
                  </w:r>
                </w:p>
                <w:p w:rsidR="00A12F64" w:rsidRDefault="00702A44">
                  <w:pPr>
                    <w:pStyle w:val="Style886"/>
                    <w:rPr>
                      <w:sz w:val="22"/>
                      <w:szCs w:val="22"/>
                    </w:rPr>
                  </w:pPr>
                  <w:proofErr w:type="gramStart"/>
                  <w:r>
                    <w:rPr>
                      <w:rStyle w:val="CharStyle173"/>
                    </w:rPr>
                    <w:t>complémentaires</w:t>
                  </w:r>
                  <w:proofErr w:type="gramEnd"/>
                  <w:r>
                    <w:rPr>
                      <w:rStyle w:val="CharStyle173"/>
                    </w:rPr>
                    <w:t xml:space="preserve"> sur les  Pas de session 2.</w:t>
                  </w:r>
                </w:p>
                <w:p w:rsidR="00A12F64" w:rsidRDefault="00702A44">
                  <w:pPr>
                    <w:pStyle w:val="Style886"/>
                    <w:spacing w:before="19" w:line="240" w:lineRule="auto"/>
                    <w:rPr>
                      <w:sz w:val="22"/>
                      <w:szCs w:val="22"/>
                    </w:rPr>
                  </w:pPr>
                  <w:r>
                    <w:rPr>
                      <w:rStyle w:val="CharStyle173"/>
                    </w:rPr>
                    <w:t>MCC :</w:t>
                  </w:r>
                </w:p>
              </w:txbxContent>
            </v:textbox>
            <w10:wrap type="topAndBottom" anchorx="margin"/>
          </v:shape>
        </w:pict>
      </w:r>
      <w:r>
        <w:rPr>
          <w:rFonts w:ascii="Times New Roman" w:eastAsia="Times New Roman" w:hAnsi="Times New Roman" w:cs="Times New Roman"/>
          <w:sz w:val="20"/>
          <w:szCs w:val="20"/>
        </w:rPr>
        <w:pict w14:anchorId="5B19897C">
          <v:shape id="_x0000_s1325" type="#_x0000_t202" style="position:absolute;margin-left:0;margin-top:74.15pt;width:496.8pt;height:342.25pt;z-index:251811840;mso-wrap-distance-left:7in;mso-wrap-distance-top:0;mso-wrap-distance-right:7in;mso-wrap-distance-bottom:0;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A12F64">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Epreuves 1ère session</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Durées</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Coefficients</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Rapport</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0.5</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Soutenance</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0.5</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bottom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042"/>
                          <w:jc w:val="center"/>
                          <w:rPr>
                            <w:sz w:val="22"/>
                            <w:szCs w:val="22"/>
                          </w:rPr>
                        </w:pPr>
                        <w:r>
                          <w:rPr>
                            <w:rStyle w:val="CharStyle173"/>
                          </w:rPr>
                          <w:t>Epreuves 2ème session (éventuellement)</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Durées</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Coefficients</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bl>
                <w:p w:rsidR="00000000" w:rsidRDefault="00702A44"/>
              </w:txbxContent>
            </v:textbox>
            <w10:wrap type="topAndBottom" anchorx="margin"/>
          </v:shape>
        </w:pict>
      </w:r>
      <w:r>
        <w:rPr>
          <w:rFonts w:ascii="Times New Roman" w:eastAsia="Times New Roman" w:hAnsi="Times New Roman" w:cs="Times New Roman"/>
          <w:sz w:val="20"/>
          <w:szCs w:val="20"/>
        </w:rPr>
        <w:pict w14:anchorId="7DBC3F92">
          <v:shape id="_x0000_s1322" type="#_x0000_t202" style="position:absolute;margin-left:0;margin-top:0;width:496.05pt;height:45.6pt;z-index:251808768;mso-wrap-distance-left:7in;mso-wrap-distance-top:0;mso-wrap-distance-right:7in;mso-wrap-distance-bottom:15.35pt;mso-position-horizontal-relative:margin;mso-position-vertical-relative:text" filled="f" stroked="f">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CI</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lang w:val="en-US" w:eastAsia="en-US"/>
                          </w:rPr>
                          <w:t>TDM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r>
                </w:tbl>
                <w:p w:rsidR="00000000" w:rsidRDefault="00702A44"/>
              </w:txbxContent>
            </v:textbox>
            <w10:wrap type="topAndBottom" anchorx="margin"/>
          </v:shape>
        </w:pict>
      </w:r>
    </w:p>
    <w:p w:rsidR="00A12F64" w:rsidRDefault="00702A44">
      <w:pPr>
        <w:spacing w:before="302" w:after="0" w:line="240" w:lineRule="auto"/>
        <w:rPr>
          <w:rFonts w:ascii="Times New Roman" w:eastAsia="Times New Roman" w:hAnsi="Times New Roman" w:cs="Times New Roman"/>
          <w:sz w:val="20"/>
          <w:szCs w:val="20"/>
        </w:rPr>
        <w:sectPr w:rsidR="00A12F64">
          <w:pgSz w:w="11905" w:h="16837"/>
          <w:pgMar w:top="1122" w:right="984" w:bottom="1440" w:left="984" w:header="720" w:footer="720" w:gutter="0"/>
          <w:cols w:space="720"/>
        </w:sectPr>
      </w:pPr>
    </w:p>
    <w:p w:rsidR="00A12F64" w:rsidRDefault="003B53DD">
      <w:pPr>
        <w:tabs>
          <w:tab w:val="left" w:leader="underscore" w:pos="9638"/>
        </w:tabs>
        <w:spacing w:before="53"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br w:type="page"/>
        <w:t xml:space="preserve"> Libellé de </w:t>
      </w:r>
      <w:proofErr w:type="spellStart"/>
      <w:r>
        <w:rPr>
          <w:rFonts w:ascii="Times New Roman" w:eastAsia="Times New Roman" w:hAnsi="Times New Roman" w:cs="Times New Roman"/>
          <w:u w:val="single"/>
        </w:rPr>
        <w:t>l’ue</w:t>
      </w:r>
      <w:proofErr w:type="spellEnd"/>
      <w:r w:rsidR="00702A44">
        <w:rPr>
          <w:rFonts w:ascii="Times New Roman" w:eastAsia="Times New Roman" w:hAnsi="Times New Roman" w:cs="Times New Roman"/>
          <w:u w:val="single"/>
        </w:rPr>
        <w:t xml:space="preserve"> : </w:t>
      </w:r>
      <w:r w:rsidR="00702A44">
        <w:rPr>
          <w:rFonts w:ascii="Times New Roman" w:eastAsia="Times New Roman" w:hAnsi="Times New Roman" w:cs="Times New Roman"/>
          <w:u w:val="single"/>
          <w:lang w:val="en-US" w:eastAsia="en-US"/>
        </w:rPr>
        <w:t xml:space="preserve">Modern Type-Oriented </w:t>
      </w:r>
      <w:r w:rsidR="00702A44">
        <w:rPr>
          <w:rFonts w:ascii="Times New Roman" w:eastAsia="Times New Roman" w:hAnsi="Times New Roman" w:cs="Times New Roman"/>
          <w:u w:val="single"/>
        </w:rPr>
        <w:t xml:space="preserve">Constructions </w:t>
      </w:r>
      <w:r w:rsidR="00702A44">
        <w:rPr>
          <w:rFonts w:ascii="Times New Roman" w:eastAsia="Times New Roman" w:hAnsi="Times New Roman" w:cs="Times New Roman"/>
          <w:u w:val="single"/>
          <w:lang w:val="en-US" w:eastAsia="en-US"/>
        </w:rPr>
        <w:t>in Programming Languages</w:t>
      </w:r>
      <w:r w:rsidR="00702A44">
        <w:rPr>
          <w:rFonts w:ascii="Times New Roman" w:eastAsia="Times New Roman" w:hAnsi="Times New Roman" w:cs="Times New Roman"/>
          <w:lang w:val="en-US" w:eastAsia="en-US"/>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Libellé court : MTOCP</w:t>
      </w:r>
    </w:p>
    <w:p w:rsidR="00A12F64" w:rsidRDefault="00702A44">
      <w:pPr>
        <w:tabs>
          <w:tab w:val="left" w:leader="underscore" w:pos="9629"/>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J1IN9M01</w:t>
      </w:r>
      <w:r>
        <w:rPr>
          <w:rFonts w:ascii="Times New Roman" w:eastAsia="Times New Roman" w:hAnsi="Times New Roman" w:cs="Times New Roman"/>
        </w:rPr>
        <w:tab/>
      </w:r>
    </w:p>
    <w:p w:rsidR="00A12F64" w:rsidRDefault="00702A44">
      <w:pPr>
        <w:tabs>
          <w:tab w:val="left" w:leader="underscore" w:pos="4325"/>
          <w:tab w:val="left" w:leader="underscore" w:pos="8717"/>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Niveau : M2</w:t>
      </w:r>
      <w:r>
        <w:rPr>
          <w:rFonts w:ascii="Times New Roman" w:eastAsia="Times New Roman" w:hAnsi="Times New Roman" w:cs="Times New Roman"/>
        </w:rPr>
        <w:tab/>
      </w:r>
      <w:r>
        <w:rPr>
          <w:rFonts w:ascii="Times New Roman" w:eastAsia="Times New Roman" w:hAnsi="Times New Roman" w:cs="Times New Roman"/>
          <w:u w:val="single"/>
        </w:rPr>
        <w:t xml:space="preserve">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d'automne</w:t>
      </w:r>
      <w:r>
        <w:rPr>
          <w:rFonts w:ascii="Times New Roman" w:eastAsia="Times New Roman" w:hAnsi="Times New Roman" w:cs="Times New Roman"/>
        </w:rPr>
        <w:tab/>
      </w:r>
      <w:r>
        <w:rPr>
          <w:rFonts w:ascii="Times New Roman" w:eastAsia="Times New Roman" w:hAnsi="Times New Roman" w:cs="Times New Roman"/>
          <w:u w:val="single"/>
        </w:rPr>
        <w:t>ECTS :6</w:t>
      </w:r>
    </w:p>
    <w:p w:rsidR="00A12F64" w:rsidRDefault="00702A44">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t xml:space="preserve">Philippe NARBEL </w:t>
      </w:r>
      <w:r w:rsidRPr="003B53DD">
        <w:rPr>
          <w:rFonts w:ascii="Times New Roman" w:eastAsia="Times New Roman" w:hAnsi="Times New Roman" w:cs="Times New Roman"/>
          <w:lang w:eastAsia="en-US"/>
        </w:rPr>
        <w:t>(</w:t>
      </w:r>
      <w:hyperlink r:id="rId138" w:history="1">
        <w:r w:rsidRPr="003B53DD">
          <w:rPr>
            <w:rFonts w:ascii="Times New Roman" w:eastAsia="Times New Roman" w:hAnsi="Times New Roman" w:cs="Times New Roman"/>
            <w:u w:val="single"/>
            <w:lang w:eastAsia="en-US"/>
          </w:rPr>
          <w:t>philippe.narbel@u-bordeaux1.fr</w:t>
        </w:r>
      </w:hyperlink>
      <w:r w:rsidRPr="003B53DD">
        <w:rPr>
          <w:rFonts w:ascii="Times New Roman" w:eastAsia="Times New Roman" w:hAnsi="Times New Roman" w:cs="Times New Roman"/>
          <w:lang w:eastAsia="en-US"/>
        </w:rPr>
        <w:t>)</w:t>
      </w:r>
    </w:p>
    <w:p w:rsidR="00A12F64" w:rsidRDefault="00702A44">
      <w:pPr>
        <w:tabs>
          <w:tab w:val="left" w:pos="2544"/>
        </w:tabs>
        <w:spacing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r>
      <w:r>
        <w:rPr>
          <w:rFonts w:ascii="Times New Roman" w:eastAsia="Times New Roman" w:hAnsi="Times New Roman" w:cs="Times New Roman"/>
          <w:u w:val="single"/>
        </w:rPr>
        <w:t>UFR DE MATHEMATIQUES ET INFORMATIQUE</w:t>
      </w:r>
    </w:p>
    <w:p w:rsidR="00A12F64" w:rsidRDefault="00702A44">
      <w:pPr>
        <w:tabs>
          <w:tab w:val="left" w:leader="underscore" w:pos="2558"/>
          <w:tab w:val="left" w:leader="underscore" w:pos="9590"/>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A12F64" w:rsidRDefault="00702A44">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Formation initiale + Formation continue</w:t>
      </w:r>
    </w:p>
    <w:p w:rsidR="00A12F64" w:rsidRDefault="00702A44">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A12F64" w:rsidRDefault="00702A44">
      <w:pPr>
        <w:spacing w:after="0" w:line="293" w:lineRule="exact"/>
        <w:ind w:right="4147"/>
        <w:rPr>
          <w:rFonts w:ascii="Times New Roman" w:eastAsia="Times New Roman" w:hAnsi="Times New Roman" w:cs="Times New Roman"/>
        </w:rPr>
      </w:pPr>
      <w:proofErr w:type="spellStart"/>
      <w:r w:rsidRPr="003B53DD">
        <w:rPr>
          <w:rFonts w:ascii="Times New Roman" w:eastAsia="Times New Roman" w:hAnsi="Times New Roman" w:cs="Times New Roman"/>
          <w:lang w:eastAsia="en-US"/>
        </w:rPr>
        <w:t>Programming</w:t>
      </w:r>
      <w:proofErr w:type="spellEnd"/>
      <w:r w:rsidRPr="003B53DD">
        <w:rPr>
          <w:rFonts w:ascii="Times New Roman" w:eastAsia="Times New Roman" w:hAnsi="Times New Roman" w:cs="Times New Roman"/>
          <w:lang w:eastAsia="en-US"/>
        </w:rPr>
        <w:t xml:space="preserve">, </w:t>
      </w:r>
      <w:proofErr w:type="spellStart"/>
      <w:r w:rsidRPr="003B53DD">
        <w:rPr>
          <w:rFonts w:ascii="Times New Roman" w:eastAsia="Times New Roman" w:hAnsi="Times New Roman" w:cs="Times New Roman"/>
          <w:lang w:eastAsia="en-US"/>
        </w:rPr>
        <w:t>Theoretical</w:t>
      </w:r>
      <w:proofErr w:type="spellEnd"/>
      <w:r w:rsidRPr="003B53DD">
        <w:rPr>
          <w:rFonts w:ascii="Times New Roman" w:eastAsia="Times New Roman" w:hAnsi="Times New Roman" w:cs="Times New Roman"/>
          <w:lang w:eastAsia="en-US"/>
        </w:rPr>
        <w:t xml:space="preserve"> </w:t>
      </w:r>
      <w:r>
        <w:rPr>
          <w:rFonts w:ascii="Times New Roman" w:eastAsia="Times New Roman" w:hAnsi="Times New Roman" w:cs="Times New Roman"/>
        </w:rPr>
        <w:t>Computer Science Programme Objectifs pédagogiques :</w:t>
      </w:r>
    </w:p>
    <w:p w:rsidR="00A12F64" w:rsidRPr="003B53DD" w:rsidRDefault="00702A44">
      <w:pPr>
        <w:spacing w:before="5" w:after="0" w:line="293" w:lineRule="exact"/>
        <w:rPr>
          <w:rFonts w:ascii="Times New Roman" w:eastAsia="Times New Roman" w:hAnsi="Times New Roman" w:cs="Times New Roman"/>
          <w:lang w:val="en-US"/>
        </w:rPr>
      </w:pPr>
      <w:r>
        <w:rPr>
          <w:rFonts w:ascii="Times New Roman" w:eastAsia="Times New Roman" w:hAnsi="Times New Roman" w:cs="Times New Roman"/>
          <w:lang w:val="en-US" w:eastAsia="en-US"/>
        </w:rPr>
        <w:t xml:space="preserve">This </w:t>
      </w:r>
      <w:r w:rsidRPr="003B53DD">
        <w:rPr>
          <w:rFonts w:ascii="Times New Roman" w:eastAsia="Times New Roman" w:hAnsi="Times New Roman" w:cs="Times New Roman"/>
          <w:lang w:val="en-US"/>
        </w:rPr>
        <w:t xml:space="preserve">course </w:t>
      </w:r>
      <w:r>
        <w:rPr>
          <w:rFonts w:ascii="Times New Roman" w:eastAsia="Times New Roman" w:hAnsi="Times New Roman" w:cs="Times New Roman"/>
          <w:lang w:val="en-US" w:eastAsia="en-US"/>
        </w:rPr>
        <w:t>presents how to enfo</w:t>
      </w:r>
      <w:r>
        <w:rPr>
          <w:rFonts w:ascii="Times New Roman" w:eastAsia="Times New Roman" w:hAnsi="Times New Roman" w:cs="Times New Roman"/>
          <w:lang w:val="en-US" w:eastAsia="en-US"/>
        </w:rPr>
        <w:t>rce algorithmic constraints through the usage of language type</w:t>
      </w:r>
    </w:p>
    <w:p w:rsidR="00A12F64" w:rsidRPr="003B53DD" w:rsidRDefault="00702A44">
      <w:pPr>
        <w:tabs>
          <w:tab w:val="left" w:leader="underscore" w:pos="9576"/>
        </w:tabs>
        <w:spacing w:after="0" w:line="293" w:lineRule="exact"/>
        <w:jc w:val="both"/>
        <w:rPr>
          <w:rFonts w:ascii="Times New Roman" w:eastAsia="Times New Roman" w:hAnsi="Times New Roman" w:cs="Times New Roman"/>
          <w:lang w:val="en-US"/>
        </w:rPr>
      </w:pPr>
      <w:proofErr w:type="gramStart"/>
      <w:r>
        <w:rPr>
          <w:rFonts w:ascii="Times New Roman" w:eastAsia="Times New Roman" w:hAnsi="Times New Roman" w:cs="Times New Roman"/>
          <w:u w:val="single"/>
          <w:lang w:val="en-US" w:eastAsia="en-US"/>
        </w:rPr>
        <w:t>system</w:t>
      </w:r>
      <w:proofErr w:type="gramEnd"/>
      <w:r>
        <w:rPr>
          <w:rFonts w:ascii="Times New Roman" w:eastAsia="Times New Roman" w:hAnsi="Times New Roman" w:cs="Times New Roman"/>
          <w:u w:val="single"/>
          <w:lang w:val="en-US" w:eastAsia="en-US"/>
        </w:rPr>
        <w:t xml:space="preserve"> such as Haskell, Scala, </w:t>
      </w:r>
      <w:proofErr w:type="spellStart"/>
      <w:r>
        <w:rPr>
          <w:rFonts w:ascii="Times New Roman" w:eastAsia="Times New Roman" w:hAnsi="Times New Roman" w:cs="Times New Roman"/>
          <w:u w:val="single"/>
          <w:lang w:val="en-US" w:eastAsia="en-US"/>
        </w:rPr>
        <w:t>OCaml</w:t>
      </w:r>
      <w:proofErr w:type="spellEnd"/>
      <w:r>
        <w:rPr>
          <w:rFonts w:ascii="Times New Roman" w:eastAsia="Times New Roman" w:hAnsi="Times New Roman" w:cs="Times New Roman"/>
          <w:u w:val="single"/>
          <w:lang w:val="en-US" w:eastAsia="en-US"/>
        </w:rPr>
        <w:t>, and many others.</w:t>
      </w:r>
      <w:r>
        <w:rPr>
          <w:rFonts w:ascii="Times New Roman" w:eastAsia="Times New Roman" w:hAnsi="Times New Roman" w:cs="Times New Roman"/>
          <w:lang w:val="en-US" w:eastAsia="en-US"/>
        </w:rPr>
        <w:tab/>
      </w:r>
    </w:p>
    <w:p w:rsidR="00A12F64" w:rsidRPr="003B53DD" w:rsidRDefault="00702A44">
      <w:pPr>
        <w:spacing w:after="0" w:line="293" w:lineRule="exact"/>
        <w:rPr>
          <w:rFonts w:ascii="Times New Roman" w:eastAsia="Times New Roman" w:hAnsi="Times New Roman" w:cs="Times New Roman"/>
          <w:lang w:val="en-US"/>
        </w:rPr>
      </w:pPr>
      <w:proofErr w:type="spellStart"/>
      <w:r w:rsidRPr="003B53DD">
        <w:rPr>
          <w:rFonts w:ascii="Times New Roman" w:eastAsia="Times New Roman" w:hAnsi="Times New Roman" w:cs="Times New Roman"/>
          <w:lang w:val="en-US"/>
        </w:rPr>
        <w:t>Compétences</w:t>
      </w:r>
      <w:proofErr w:type="spellEnd"/>
      <w:r w:rsidRPr="003B53DD">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eastAsia="en-US"/>
        </w:rPr>
        <w:t>acquises</w:t>
      </w:r>
      <w:proofErr w:type="spellEnd"/>
      <w:r>
        <w:rPr>
          <w:rFonts w:ascii="Times New Roman" w:eastAsia="Times New Roman" w:hAnsi="Times New Roman" w:cs="Times New Roman"/>
          <w:lang w:val="en-US" w:eastAsia="en-US"/>
        </w:rPr>
        <w:t xml:space="preserve"> :</w:t>
      </w:r>
      <w:proofErr w:type="gramEnd"/>
    </w:p>
    <w:p w:rsidR="00A12F64" w:rsidRPr="003B53DD" w:rsidRDefault="00702A44">
      <w:pPr>
        <w:spacing w:after="0" w:line="293" w:lineRule="exact"/>
        <w:ind w:right="1382"/>
        <w:rPr>
          <w:rFonts w:ascii="Times New Roman" w:eastAsia="Times New Roman" w:hAnsi="Times New Roman" w:cs="Times New Roman"/>
          <w:lang w:val="en-US"/>
        </w:rPr>
      </w:pPr>
      <w:r>
        <w:rPr>
          <w:rFonts w:ascii="Times New Roman" w:eastAsia="Times New Roman" w:hAnsi="Times New Roman" w:cs="Times New Roman"/>
          <w:lang w:val="en-US" w:eastAsia="en-US"/>
        </w:rPr>
        <w:t xml:space="preserve">Advanced programming skills on type enforced programming on modern languages. </w:t>
      </w:r>
      <w:proofErr w:type="spellStart"/>
      <w:r>
        <w:rPr>
          <w:rFonts w:ascii="Times New Roman" w:eastAsia="Times New Roman" w:hAnsi="Times New Roman" w:cs="Times New Roman"/>
          <w:lang w:val="en-US" w:eastAsia="en-US"/>
        </w:rPr>
        <w:t>Programme</w:t>
      </w:r>
      <w:proofErr w:type="spellEnd"/>
      <w:r>
        <w:rPr>
          <w:rFonts w:ascii="Times New Roman" w:eastAsia="Times New Roman" w:hAnsi="Times New Roman" w:cs="Times New Roman"/>
          <w:lang w:val="en-US" w:eastAsia="en-US"/>
        </w:rPr>
        <w:t xml:space="preserve"> - </w:t>
      </w:r>
      <w:proofErr w:type="spellStart"/>
      <w:proofErr w:type="gramStart"/>
      <w:r>
        <w:rPr>
          <w:rFonts w:ascii="Times New Roman" w:eastAsia="Times New Roman" w:hAnsi="Times New Roman" w:cs="Times New Roman"/>
          <w:lang w:val="en-US" w:eastAsia="en-US"/>
        </w:rPr>
        <w:t>descriptif</w:t>
      </w:r>
      <w:proofErr w:type="spellEnd"/>
      <w:r>
        <w:rPr>
          <w:rFonts w:ascii="Times New Roman" w:eastAsia="Times New Roman" w:hAnsi="Times New Roman" w:cs="Times New Roman"/>
          <w:lang w:val="en-US" w:eastAsia="en-US"/>
        </w:rPr>
        <w:t xml:space="preserve"> :</w:t>
      </w:r>
      <w:proofErr w:type="gramEnd"/>
    </w:p>
    <w:p w:rsidR="00A12F64" w:rsidRPr="003B53DD" w:rsidRDefault="00702A44">
      <w:pPr>
        <w:spacing w:after="0" w:line="293" w:lineRule="exact"/>
        <w:rPr>
          <w:rFonts w:ascii="Times New Roman" w:eastAsia="Times New Roman" w:hAnsi="Times New Roman" w:cs="Times New Roman"/>
          <w:lang w:val="en-US"/>
        </w:rPr>
      </w:pPr>
      <w:r>
        <w:rPr>
          <w:rFonts w:ascii="Times New Roman" w:eastAsia="Times New Roman" w:hAnsi="Times New Roman" w:cs="Times New Roman"/>
          <w:lang w:val="en-US" w:eastAsia="en-US"/>
        </w:rPr>
        <w:t>Types are o</w:t>
      </w:r>
      <w:r>
        <w:rPr>
          <w:rFonts w:ascii="Times New Roman" w:eastAsia="Times New Roman" w:hAnsi="Times New Roman" w:cs="Times New Roman"/>
          <w:lang w:val="en-US" w:eastAsia="en-US"/>
        </w:rPr>
        <w:t xml:space="preserve">ne of the means for obtaining some safety in programs. Even when restricted to domains where decidability is </w:t>
      </w:r>
      <w:proofErr w:type="spellStart"/>
      <w:r>
        <w:rPr>
          <w:rFonts w:ascii="Times New Roman" w:eastAsia="Times New Roman" w:hAnsi="Times New Roman" w:cs="Times New Roman"/>
          <w:lang w:val="en-US" w:eastAsia="en-US"/>
        </w:rPr>
        <w:t>prefered</w:t>
      </w:r>
      <w:proofErr w:type="spellEnd"/>
      <w:r>
        <w:rPr>
          <w:rFonts w:ascii="Times New Roman" w:eastAsia="Times New Roman" w:hAnsi="Times New Roman" w:cs="Times New Roman"/>
          <w:lang w:val="en-US" w:eastAsia="en-US"/>
        </w:rPr>
        <w:t xml:space="preserve">, like in multi-purpose programming languages, type theory can be applied in many effective ways. Type inference, polymorphisms, </w:t>
      </w:r>
      <w:proofErr w:type="spellStart"/>
      <w:r>
        <w:rPr>
          <w:rFonts w:ascii="Times New Roman" w:eastAsia="Times New Roman" w:hAnsi="Times New Roman" w:cs="Times New Roman"/>
          <w:lang w:val="en-US" w:eastAsia="en-US"/>
        </w:rPr>
        <w:t>genericity</w:t>
      </w:r>
      <w:proofErr w:type="spellEnd"/>
      <w:r>
        <w:rPr>
          <w:rFonts w:ascii="Times New Roman" w:eastAsia="Times New Roman" w:hAnsi="Times New Roman" w:cs="Times New Roman"/>
          <w:lang w:val="en-US" w:eastAsia="en-US"/>
        </w:rPr>
        <w:t xml:space="preserve">, class and module types, etc., are some of the sophisticated elements which now offer some automatic validation in everyday programming. Some languages have included and developed these notions from their beginning (e.g. Haskell, </w:t>
      </w:r>
      <w:proofErr w:type="spellStart"/>
      <w:r>
        <w:rPr>
          <w:rFonts w:ascii="Times New Roman" w:eastAsia="Times New Roman" w:hAnsi="Times New Roman" w:cs="Times New Roman"/>
          <w:lang w:val="en-US" w:eastAsia="en-US"/>
        </w:rPr>
        <w:t>OCaml</w:t>
      </w:r>
      <w:proofErr w:type="spellEnd"/>
      <w:r>
        <w:rPr>
          <w:rFonts w:ascii="Times New Roman" w:eastAsia="Times New Roman" w:hAnsi="Times New Roman" w:cs="Times New Roman"/>
          <w:lang w:val="en-US" w:eastAsia="en-US"/>
        </w:rPr>
        <w:t>, Scala), and also s</w:t>
      </w:r>
      <w:r>
        <w:rPr>
          <w:rFonts w:ascii="Times New Roman" w:eastAsia="Times New Roman" w:hAnsi="Times New Roman" w:cs="Times New Roman"/>
          <w:lang w:val="en-US" w:eastAsia="en-US"/>
        </w:rPr>
        <w:t xml:space="preserve">ome mainstream languages are now extended through them (e.g. Java, C#, and even </w:t>
      </w:r>
      <w:r w:rsidRPr="003B53DD">
        <w:rPr>
          <w:rFonts w:ascii="Times New Roman" w:eastAsia="Times New Roman" w:hAnsi="Times New Roman" w:cs="Times New Roman"/>
          <w:lang w:val="en-US"/>
        </w:rPr>
        <w:t xml:space="preserve">C++). </w:t>
      </w:r>
      <w:r>
        <w:rPr>
          <w:rFonts w:ascii="Times New Roman" w:eastAsia="Times New Roman" w:hAnsi="Times New Roman" w:cs="Times New Roman"/>
          <w:lang w:val="en-US" w:eastAsia="en-US"/>
        </w:rPr>
        <w:t>This course introduces and illustrates these modern type-oriented programming constructions, their theoretical foundations and their</w:t>
      </w:r>
    </w:p>
    <w:p w:rsidR="00A12F64" w:rsidRDefault="00702A44">
      <w:pPr>
        <w:tabs>
          <w:tab w:val="left" w:leader="underscore" w:pos="9590"/>
        </w:tabs>
        <w:spacing w:before="5" w:after="0" w:line="293" w:lineRule="exact"/>
        <w:jc w:val="both"/>
        <w:rPr>
          <w:rFonts w:ascii="Times New Roman" w:eastAsia="Times New Roman" w:hAnsi="Times New Roman" w:cs="Times New Roman"/>
        </w:rPr>
      </w:pPr>
      <w:proofErr w:type="spellStart"/>
      <w:proofErr w:type="gramStart"/>
      <w:r w:rsidRPr="003B53DD">
        <w:rPr>
          <w:rFonts w:ascii="Times New Roman" w:eastAsia="Times New Roman" w:hAnsi="Times New Roman" w:cs="Times New Roman"/>
          <w:u w:val="single"/>
          <w:lang w:eastAsia="en-US"/>
        </w:rPr>
        <w:t>usefulness</w:t>
      </w:r>
      <w:proofErr w:type="spellEnd"/>
      <w:proofErr w:type="gramEnd"/>
      <w:r w:rsidRPr="003B53DD">
        <w:rPr>
          <w:rFonts w:ascii="Times New Roman" w:eastAsia="Times New Roman" w:hAnsi="Times New Roman" w:cs="Times New Roman"/>
          <w:u w:val="single"/>
          <w:lang w:eastAsia="en-US"/>
        </w:rPr>
        <w:t xml:space="preserve"> in programs.</w:t>
      </w:r>
      <w:r w:rsidRPr="003B53DD">
        <w:rPr>
          <w:rFonts w:ascii="Times New Roman" w:eastAsia="Times New Roman" w:hAnsi="Times New Roman" w:cs="Times New Roman"/>
          <w:lang w:eastAsia="en-US"/>
        </w:rPr>
        <w:tab/>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Bibliographi</w:t>
      </w:r>
      <w:r>
        <w:rPr>
          <w:rFonts w:ascii="Times New Roman" w:eastAsia="Times New Roman" w:hAnsi="Times New Roman" w:cs="Times New Roman"/>
        </w:rPr>
        <w:t>e :</w:t>
      </w:r>
    </w:p>
    <w:p w:rsidR="00A12F64" w:rsidRDefault="00702A44">
      <w:pPr>
        <w:spacing w:after="0" w:line="240" w:lineRule="exact"/>
        <w:jc w:val="both"/>
        <w:rPr>
          <w:rFonts w:ascii="Times New Roman" w:eastAsia="Times New Roman" w:hAnsi="Times New Roman" w:cs="Times New Roman"/>
          <w:sz w:val="20"/>
          <w:szCs w:val="20"/>
        </w:rPr>
      </w:pPr>
    </w:p>
    <w:p w:rsidR="00A12F64" w:rsidRDefault="00702A44">
      <w:pPr>
        <w:spacing w:before="91" w:after="0" w:line="240" w:lineRule="auto"/>
        <w:jc w:val="both"/>
        <w:rPr>
          <w:rFonts w:ascii="Times New Roman" w:eastAsia="Times New Roman" w:hAnsi="Times New Roman" w:cs="Times New Roman"/>
        </w:rPr>
      </w:pPr>
      <w:r w:rsidRPr="003B53DD">
        <w:rPr>
          <w:rFonts w:ascii="Times New Roman" w:eastAsia="Times New Roman" w:hAnsi="Times New Roman" w:cs="Times New Roman"/>
          <w:lang w:eastAsia="en-US"/>
        </w:rPr>
        <w:t xml:space="preserve">Volume </w:t>
      </w:r>
      <w:r>
        <w:rPr>
          <w:rFonts w:ascii="Times New Roman" w:eastAsia="Times New Roman" w:hAnsi="Times New Roman" w:cs="Times New Roman"/>
        </w:rPr>
        <w:t>des enseignements :</w:t>
      </w:r>
    </w:p>
    <w:p w:rsidR="00A12F64" w:rsidRDefault="00702A44">
      <w:pPr>
        <w:spacing w:before="10"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4963"/>
      </w:tblGrid>
      <w:tr w:rsidR="00A12F64">
        <w:tblPrEx>
          <w:tblCellMar>
            <w:top w:w="0" w:type="dxa"/>
            <w:bottom w:w="0" w:type="dxa"/>
          </w:tblCellMar>
        </w:tblPrEx>
        <w:tc>
          <w:tcPr>
            <w:tcW w:w="4958" w:type="dxa"/>
            <w:tcBorders>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A12F64">
        <w:tblPrEx>
          <w:tblCellMar>
            <w:top w:w="0" w:type="dxa"/>
            <w:bottom w:w="0" w:type="dxa"/>
          </w:tblCellMar>
        </w:tblPrEx>
        <w:tc>
          <w:tcPr>
            <w:tcW w:w="495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A12F64" w:rsidRDefault="00702A44">
      <w:pPr>
        <w:spacing w:after="0" w:line="240" w:lineRule="exact"/>
        <w:jc w:val="both"/>
        <w:rPr>
          <w:rFonts w:ascii="Times New Roman" w:eastAsia="Times New Roman" w:hAnsi="Times New Roman" w:cs="Times New Roman"/>
          <w:sz w:val="20"/>
          <w:szCs w:val="20"/>
        </w:rPr>
      </w:pPr>
    </w:p>
    <w:p w:rsidR="00A12F64" w:rsidRDefault="00702A44">
      <w:pPr>
        <w:spacing w:before="62"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39DFC8F6">
          <v:group id="_x0000_s1327" style="position:absolute;left:0;text-align:left;margin-left:0;margin-top:147.35pt;width:496.05pt;height:58.6pt;z-index:251813888;mso-wrap-distance-left:1.9pt;mso-wrap-distance-top:10.8pt;mso-wrap-distance-right:1.9pt;mso-position-horizontal-relative:margin" coordorigin="1133,14510" coordsize="9921,1172">
            <v:shape id="_x0000_s1328" type="#_x0000_t202" style="position:absolute;left:1133;top:14774;width:9921;height:908"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A12F64">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042"/>
                            <w:ind w:left="3787"/>
                            <w:rPr>
                              <w:sz w:val="22"/>
                              <w:szCs w:val="22"/>
                            </w:rPr>
                          </w:pPr>
                          <w:r>
                            <w:rPr>
                              <w:rStyle w:val="CharStyle173"/>
                            </w:rPr>
                            <w:t>Epreuves 1ère session</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Coefficients</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Contrôle Continu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1</w:t>
                          </w:r>
                        </w:p>
                      </w:tc>
                    </w:tr>
                  </w:tbl>
                  <w:p w:rsidR="00000000" w:rsidRDefault="00702A44"/>
                </w:txbxContent>
              </v:textbox>
            </v:shape>
            <v:shape id="_x0000_s1329" type="#_x0000_t202" style="position:absolute;left:1191;top:14510;width:5856;height:255" filled="f" strokecolor="white" strokeweight="0">
              <v:textbox inset="0,0,0,0">
                <w:txbxContent>
                  <w:p w:rsidR="00A12F64" w:rsidRDefault="00702A44">
                    <w:pPr>
                      <w:pStyle w:val="Style886"/>
                      <w:spacing w:line="240" w:lineRule="auto"/>
                      <w:jc w:val="both"/>
                      <w:rPr>
                        <w:sz w:val="22"/>
                        <w:szCs w:val="22"/>
                      </w:rPr>
                    </w:pPr>
                    <w:r>
                      <w:rPr>
                        <w:rStyle w:val="CharStyle173"/>
                      </w:rPr>
                      <w:t>Mode d'évaluation : Modalités de contrôle des connaissances</w:t>
                    </w:r>
                  </w:p>
                </w:txbxContent>
              </v:textbox>
            </v:shape>
            <w10:wrap type="topAndBottom" anchorx="margin"/>
          </v:group>
        </w:pict>
      </w:r>
      <w:r>
        <w:rPr>
          <w:rFonts w:ascii="Times New Roman" w:eastAsia="Times New Roman" w:hAnsi="Times New Roman" w:cs="Times New Roman"/>
        </w:rPr>
        <w:t>Répartitions des enseignements :</w:t>
      </w:r>
    </w:p>
    <w:p w:rsidR="00A12F64" w:rsidRDefault="00702A44">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273"/>
        <w:gridCol w:w="265"/>
        <w:gridCol w:w="533"/>
        <w:gridCol w:w="538"/>
        <w:gridCol w:w="538"/>
        <w:gridCol w:w="538"/>
        <w:gridCol w:w="65"/>
        <w:gridCol w:w="473"/>
        <w:gridCol w:w="533"/>
        <w:gridCol w:w="538"/>
        <w:gridCol w:w="538"/>
        <w:gridCol w:w="400"/>
        <w:gridCol w:w="138"/>
        <w:gridCol w:w="538"/>
        <w:gridCol w:w="533"/>
        <w:gridCol w:w="538"/>
        <w:gridCol w:w="739"/>
      </w:tblGrid>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TD</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TP</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CI</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TDM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gridSpan w:val="2"/>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gridSpan w:val="6"/>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gridSpan w:val="5"/>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bl>
    <w:p w:rsidR="00A12F64" w:rsidRDefault="00702A44">
      <w:pPr>
        <w:spacing w:after="0" w:line="240" w:lineRule="exact"/>
        <w:rPr>
          <w:rFonts w:ascii="Times New Roman" w:eastAsia="Times New Roman" w:hAnsi="Times New Roman" w:cs="Times New Roman"/>
          <w:sz w:val="20"/>
          <w:szCs w:val="20"/>
        </w:rPr>
      </w:pPr>
    </w:p>
    <w:p w:rsidR="00A12F64" w:rsidRDefault="00702A44">
      <w:pPr>
        <w:spacing w:before="38"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A12F64">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ind w:left="2890"/>
              <w:rPr>
                <w:rFonts w:ascii="Times New Roman" w:eastAsia="Times New Roman" w:hAnsi="Times New Roman" w:cs="Times New Roman"/>
              </w:rPr>
            </w:pPr>
            <w:r>
              <w:rPr>
                <w:rFonts w:ascii="Times New Roman" w:eastAsia="Times New Roman" w:hAnsi="Times New Roman" w:cs="Times New Roman"/>
              </w:rPr>
              <w:t>Epreuves 2ème session (éventuellement)</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Durées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Coefficients</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bl>
    <w:p w:rsidR="00A12F64" w:rsidRDefault="00702A44">
      <w:pPr>
        <w:tabs>
          <w:tab w:val="left" w:pos="2554"/>
        </w:tabs>
        <w:spacing w:after="0" w:line="293" w:lineRule="exact"/>
        <w:jc w:val="both"/>
        <w:rPr>
          <w:rFonts w:ascii="Times New Roman" w:eastAsia="Times New Roman" w:hAnsi="Times New Roman" w:cs="Times New Roman"/>
        </w:rPr>
      </w:pPr>
      <w:r>
        <w:rPr>
          <w:rFonts w:ascii="Times New Roman" w:eastAsia="Times New Roman" w:hAnsi="Times New Roman" w:cs="Times New Roman"/>
        </w:rPr>
        <w:t>Informations</w:t>
      </w:r>
      <w:r>
        <w:rPr>
          <w:rFonts w:ascii="Times New Roman" w:eastAsia="Times New Roman" w:hAnsi="Times New Roman" w:cs="Times New Roman"/>
        </w:rPr>
        <w:tab/>
        <w:t>pas de session 2</w:t>
      </w:r>
    </w:p>
    <w:p w:rsidR="00A12F64" w:rsidRDefault="00702A44">
      <w:pPr>
        <w:spacing w:after="0" w:line="293" w:lineRule="exact"/>
        <w:rPr>
          <w:rFonts w:ascii="Times New Roman" w:eastAsia="Times New Roman" w:hAnsi="Times New Roman" w:cs="Times New Roman"/>
        </w:rPr>
      </w:pPr>
      <w:proofErr w:type="gramStart"/>
      <w:r>
        <w:rPr>
          <w:rFonts w:ascii="Times New Roman" w:eastAsia="Times New Roman" w:hAnsi="Times New Roman" w:cs="Times New Roman"/>
        </w:rPr>
        <w:t>complémentaires</w:t>
      </w:r>
      <w:proofErr w:type="gramEnd"/>
      <w:r>
        <w:rPr>
          <w:rFonts w:ascii="Times New Roman" w:eastAsia="Times New Roman" w:hAnsi="Times New Roman" w:cs="Times New Roman"/>
        </w:rPr>
        <w:t xml:space="preserve"> sur les</w:t>
      </w:r>
    </w:p>
    <w:p w:rsidR="00A12F64" w:rsidRDefault="00702A44">
      <w:pPr>
        <w:spacing w:before="34" w:after="0" w:line="240" w:lineRule="auto"/>
        <w:rPr>
          <w:rFonts w:ascii="Times New Roman" w:eastAsia="Times New Roman" w:hAnsi="Times New Roman" w:cs="Times New Roman"/>
        </w:rPr>
      </w:pPr>
      <w:r>
        <w:rPr>
          <w:rFonts w:ascii="Times New Roman" w:eastAsia="Times New Roman" w:hAnsi="Times New Roman" w:cs="Times New Roman"/>
        </w:rPr>
        <w:t>MCC :</w:t>
      </w:r>
    </w:p>
    <w:p w:rsidR="00A12F64" w:rsidRDefault="00702A44">
      <w:pPr>
        <w:spacing w:after="0" w:line="240" w:lineRule="exact"/>
        <w:rPr>
          <w:rFonts w:ascii="Times New Roman" w:eastAsia="Times New Roman" w:hAnsi="Times New Roman" w:cs="Times New Roman"/>
          <w:sz w:val="20"/>
          <w:szCs w:val="20"/>
        </w:rPr>
      </w:pPr>
    </w:p>
    <w:p w:rsidR="00A12F64" w:rsidRDefault="00702A44">
      <w:pPr>
        <w:spacing w:before="72" w:after="0" w:line="293" w:lineRule="exact"/>
        <w:rPr>
          <w:rFonts w:ascii="Times New Roman" w:eastAsia="Times New Roman" w:hAnsi="Times New Roman" w:cs="Times New Roman"/>
        </w:rPr>
      </w:pPr>
      <w:r>
        <w:rPr>
          <w:rFonts w:ascii="Times New Roman" w:eastAsia="Times New Roman" w:hAnsi="Times New Roman" w:cs="Times New Roman"/>
        </w:rPr>
        <w:t>Forme d'</w:t>
      </w:r>
      <w:r>
        <w:rPr>
          <w:rFonts w:ascii="Times New Roman" w:eastAsia="Times New Roman" w:hAnsi="Times New Roman" w:cs="Times New Roman"/>
        </w:rPr>
        <w:t>enseignement :   Enseignement présentiel</w:t>
      </w:r>
    </w:p>
    <w:p w:rsidR="00A12F64" w:rsidRDefault="00702A44">
      <w:pPr>
        <w:tabs>
          <w:tab w:val="left" w:pos="2534"/>
        </w:tabs>
        <w:spacing w:after="0" w:line="293" w:lineRule="exact"/>
        <w:jc w:val="both"/>
        <w:rPr>
          <w:rFonts w:ascii="Times New Roman" w:eastAsia="Times New Roman" w:hAnsi="Times New Roman" w:cs="Times New Roman"/>
        </w:rPr>
      </w:pPr>
      <w:r>
        <w:rPr>
          <w:rFonts w:ascii="Times New Roman" w:eastAsia="Times New Roman" w:hAnsi="Times New Roman" w:cs="Times New Roman"/>
        </w:rPr>
        <w:t>Site de formation :</w:t>
      </w:r>
      <w:r>
        <w:rPr>
          <w:rFonts w:ascii="Times New Roman" w:eastAsia="Times New Roman" w:hAnsi="Times New Roman" w:cs="Times New Roman"/>
        </w:rPr>
        <w:tab/>
        <w:t>Université Bordeaux 1 (Talence)</w:t>
      </w:r>
    </w:p>
    <w:p w:rsidR="00A12F64" w:rsidRDefault="00702A44">
      <w:pPr>
        <w:spacing w:after="0" w:line="293" w:lineRule="exact"/>
        <w:rPr>
          <w:rFonts w:ascii="Times New Roman" w:eastAsia="Times New Roman" w:hAnsi="Times New Roman" w:cs="Times New Roman"/>
        </w:rPr>
      </w:pPr>
      <w:r>
        <w:rPr>
          <w:rFonts w:ascii="Times New Roman" w:eastAsia="Times New Roman" w:hAnsi="Times New Roman" w:cs="Times New Roman"/>
        </w:rPr>
        <w:t>Langue d'enseignement : Anglais</w:t>
      </w:r>
    </w:p>
    <w:p w:rsidR="00A12F64" w:rsidRDefault="003B53DD">
      <w:pPr>
        <w:spacing w:before="53" w:after="0" w:line="293" w:lineRule="exact"/>
        <w:ind w:right="5530"/>
        <w:rPr>
          <w:rFonts w:ascii="Times New Roman" w:eastAsia="Times New Roman" w:hAnsi="Times New Roman" w:cs="Times New Roman"/>
        </w:rPr>
      </w:pPr>
      <w:r>
        <w:rPr>
          <w:rFonts w:ascii="Times New Roman" w:eastAsia="Times New Roman" w:hAnsi="Times New Roman" w:cs="Times New Roman"/>
        </w:rPr>
        <w:br w:type="page"/>
        <w:t xml:space="preserve"> Libellé de </w:t>
      </w:r>
      <w:proofErr w:type="spellStart"/>
      <w:r>
        <w:rPr>
          <w:rFonts w:ascii="Times New Roman" w:eastAsia="Times New Roman" w:hAnsi="Times New Roman" w:cs="Times New Roman"/>
        </w:rPr>
        <w:t>l’ue</w:t>
      </w:r>
      <w:proofErr w:type="spellEnd"/>
      <w:r w:rsidR="00702A44" w:rsidRPr="003B53DD">
        <w:rPr>
          <w:rFonts w:ascii="Times New Roman" w:eastAsia="Times New Roman" w:hAnsi="Times New Roman" w:cs="Times New Roman"/>
          <w:lang w:eastAsia="en-US"/>
        </w:rPr>
        <w:t xml:space="preserve"> : </w:t>
      </w:r>
      <w:proofErr w:type="spellStart"/>
      <w:r w:rsidR="00702A44" w:rsidRPr="003B53DD">
        <w:rPr>
          <w:rFonts w:ascii="Times New Roman" w:eastAsia="Times New Roman" w:hAnsi="Times New Roman" w:cs="Times New Roman"/>
          <w:lang w:eastAsia="en-US"/>
        </w:rPr>
        <w:t>Automata</w:t>
      </w:r>
      <w:proofErr w:type="spellEnd"/>
      <w:r w:rsidR="00702A44" w:rsidRPr="003B53DD">
        <w:rPr>
          <w:rFonts w:ascii="Times New Roman" w:eastAsia="Times New Roman" w:hAnsi="Times New Roman" w:cs="Times New Roman"/>
          <w:lang w:eastAsia="en-US"/>
        </w:rPr>
        <w:t xml:space="preserve"> and </w:t>
      </w:r>
      <w:proofErr w:type="spellStart"/>
      <w:r w:rsidR="00702A44" w:rsidRPr="003B53DD">
        <w:rPr>
          <w:rFonts w:ascii="Times New Roman" w:eastAsia="Times New Roman" w:hAnsi="Times New Roman" w:cs="Times New Roman"/>
          <w:lang w:eastAsia="en-US"/>
        </w:rPr>
        <w:t>Complexity</w:t>
      </w:r>
      <w:proofErr w:type="spellEnd"/>
      <w:r w:rsidR="00702A44" w:rsidRPr="003B53DD">
        <w:rPr>
          <w:rFonts w:ascii="Times New Roman" w:eastAsia="Times New Roman" w:hAnsi="Times New Roman" w:cs="Times New Roman"/>
          <w:lang w:eastAsia="en-US"/>
        </w:rPr>
        <w:t xml:space="preserve"> </w:t>
      </w:r>
      <w:r w:rsidR="00702A44">
        <w:rPr>
          <w:rFonts w:ascii="Times New Roman" w:eastAsia="Times New Roman" w:hAnsi="Times New Roman" w:cs="Times New Roman"/>
        </w:rPr>
        <w:t xml:space="preserve">Libellé </w:t>
      </w:r>
      <w:r w:rsidR="00702A44" w:rsidRPr="003B53DD">
        <w:rPr>
          <w:rFonts w:ascii="Times New Roman" w:eastAsia="Times New Roman" w:hAnsi="Times New Roman" w:cs="Times New Roman"/>
          <w:lang w:eastAsia="en-US"/>
        </w:rPr>
        <w:t xml:space="preserve">court : </w:t>
      </w:r>
      <w:proofErr w:type="spellStart"/>
      <w:r w:rsidR="00702A44" w:rsidRPr="003B53DD">
        <w:rPr>
          <w:rFonts w:ascii="Times New Roman" w:eastAsia="Times New Roman" w:hAnsi="Times New Roman" w:cs="Times New Roman"/>
          <w:lang w:eastAsia="en-US"/>
        </w:rPr>
        <w:t>Automata</w:t>
      </w:r>
      <w:proofErr w:type="spellEnd"/>
      <w:r w:rsidR="00702A44" w:rsidRPr="003B53DD">
        <w:rPr>
          <w:rFonts w:ascii="Times New Roman" w:eastAsia="Times New Roman" w:hAnsi="Times New Roman" w:cs="Times New Roman"/>
          <w:lang w:eastAsia="en-US"/>
        </w:rPr>
        <w:t xml:space="preserve"> and </w:t>
      </w:r>
      <w:proofErr w:type="spellStart"/>
      <w:r w:rsidR="00702A44" w:rsidRPr="003B53DD">
        <w:rPr>
          <w:rFonts w:ascii="Times New Roman" w:eastAsia="Times New Roman" w:hAnsi="Times New Roman" w:cs="Times New Roman"/>
          <w:lang w:eastAsia="en-US"/>
        </w:rPr>
        <w:t>Complexity</w:t>
      </w:r>
      <w:proofErr w:type="spellEnd"/>
    </w:p>
    <w:p w:rsidR="00A12F64" w:rsidRDefault="00702A44">
      <w:pPr>
        <w:tabs>
          <w:tab w:val="left" w:leader="underscore" w:pos="9629"/>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 xml:space="preserve">Code </w:t>
      </w:r>
      <w:proofErr w:type="spellStart"/>
      <w:r>
        <w:rPr>
          <w:rFonts w:ascii="Times New Roman" w:eastAsia="Times New Roman" w:hAnsi="Times New Roman" w:cs="Times New Roman"/>
          <w:u w:val="single"/>
        </w:rPr>
        <w:t>ue</w:t>
      </w:r>
      <w:proofErr w:type="spellEnd"/>
      <w:r>
        <w:rPr>
          <w:rFonts w:ascii="Times New Roman" w:eastAsia="Times New Roman" w:hAnsi="Times New Roman" w:cs="Times New Roman"/>
          <w:u w:val="single"/>
        </w:rPr>
        <w:t xml:space="preserve"> Apogée: J1IN7W21</w:t>
      </w:r>
      <w:r>
        <w:rPr>
          <w:rFonts w:ascii="Times New Roman" w:eastAsia="Times New Roman" w:hAnsi="Times New Roman" w:cs="Times New Roman"/>
        </w:rPr>
        <w:tab/>
      </w:r>
    </w:p>
    <w:p w:rsidR="00A12F64" w:rsidRDefault="00702A44">
      <w:pPr>
        <w:tabs>
          <w:tab w:val="left" w:leader="underscore" w:pos="4325"/>
          <w:tab w:val="left" w:leader="underscore" w:pos="8717"/>
        </w:tabs>
        <w:spacing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Niveau : M1</w:t>
      </w:r>
      <w:r>
        <w:rPr>
          <w:rFonts w:ascii="Times New Roman" w:eastAsia="Times New Roman" w:hAnsi="Times New Roman" w:cs="Times New Roman"/>
        </w:rPr>
        <w:tab/>
      </w:r>
      <w:r>
        <w:rPr>
          <w:rFonts w:ascii="Times New Roman" w:eastAsia="Times New Roman" w:hAnsi="Times New Roman" w:cs="Times New Roman"/>
          <w:u w:val="single"/>
        </w:rPr>
        <w:t xml:space="preserve">Période </w:t>
      </w:r>
      <w:proofErr w:type="gramStart"/>
      <w:r>
        <w:rPr>
          <w:rFonts w:ascii="Times New Roman" w:eastAsia="Times New Roman" w:hAnsi="Times New Roman" w:cs="Times New Roman"/>
          <w:u w:val="single"/>
        </w:rPr>
        <w:t>:Semestre</w:t>
      </w:r>
      <w:proofErr w:type="gramEnd"/>
      <w:r>
        <w:rPr>
          <w:rFonts w:ascii="Times New Roman" w:eastAsia="Times New Roman" w:hAnsi="Times New Roman" w:cs="Times New Roman"/>
          <w:u w:val="single"/>
        </w:rPr>
        <w:t xml:space="preserve"> d'automne</w:t>
      </w:r>
      <w:r>
        <w:rPr>
          <w:rFonts w:ascii="Times New Roman" w:eastAsia="Times New Roman" w:hAnsi="Times New Roman" w:cs="Times New Roman"/>
        </w:rPr>
        <w:tab/>
      </w:r>
      <w:r>
        <w:rPr>
          <w:rFonts w:ascii="Times New Roman" w:eastAsia="Times New Roman" w:hAnsi="Times New Roman" w:cs="Times New Roman"/>
          <w:u w:val="single"/>
        </w:rPr>
        <w:t>ECTS :6</w:t>
      </w:r>
    </w:p>
    <w:p w:rsidR="00A12F64" w:rsidRDefault="00702A44">
      <w:pPr>
        <w:tabs>
          <w:tab w:val="left" w:pos="2558"/>
        </w:tabs>
        <w:spacing w:after="0" w:line="293" w:lineRule="exact"/>
        <w:rPr>
          <w:rFonts w:ascii="Times New Roman" w:eastAsia="Times New Roman" w:hAnsi="Times New Roman" w:cs="Times New Roman"/>
        </w:rPr>
      </w:pPr>
      <w:r>
        <w:rPr>
          <w:rFonts w:ascii="Times New Roman" w:eastAsia="Times New Roman" w:hAnsi="Times New Roman" w:cs="Times New Roman"/>
        </w:rPr>
        <w:t>Responsable :</w:t>
      </w:r>
      <w:r>
        <w:rPr>
          <w:rFonts w:ascii="Times New Roman" w:eastAsia="Times New Roman" w:hAnsi="Times New Roman" w:cs="Times New Roman"/>
        </w:rPr>
        <w:tab/>
      </w:r>
      <w:proofErr w:type="spellStart"/>
      <w:r>
        <w:rPr>
          <w:rFonts w:ascii="Times New Roman" w:eastAsia="Times New Roman" w:hAnsi="Times New Roman" w:cs="Times New Roman"/>
        </w:rPr>
        <w:t>Anca</w:t>
      </w:r>
      <w:proofErr w:type="spellEnd"/>
      <w:r>
        <w:rPr>
          <w:rFonts w:ascii="Times New Roman" w:eastAsia="Times New Roman" w:hAnsi="Times New Roman" w:cs="Times New Roman"/>
        </w:rPr>
        <w:t xml:space="preserve"> MUSCHOLL </w:t>
      </w:r>
      <w:r w:rsidRPr="003B53DD">
        <w:rPr>
          <w:rFonts w:ascii="Times New Roman" w:eastAsia="Times New Roman" w:hAnsi="Times New Roman" w:cs="Times New Roman"/>
          <w:lang w:eastAsia="en-US"/>
        </w:rPr>
        <w:t>(</w:t>
      </w:r>
      <w:hyperlink r:id="rId139" w:history="1">
        <w:r w:rsidRPr="003B53DD">
          <w:rPr>
            <w:rFonts w:ascii="Times New Roman" w:eastAsia="Times New Roman" w:hAnsi="Times New Roman" w:cs="Times New Roman"/>
            <w:u w:val="single"/>
            <w:lang w:eastAsia="en-US"/>
          </w:rPr>
          <w:t>anca.muscholl@labri.fr</w:t>
        </w:r>
      </w:hyperlink>
      <w:r w:rsidRPr="003B53DD">
        <w:rPr>
          <w:rFonts w:ascii="Times New Roman" w:eastAsia="Times New Roman" w:hAnsi="Times New Roman" w:cs="Times New Roman"/>
          <w:lang w:eastAsia="en-US"/>
        </w:rPr>
        <w:t>)</w:t>
      </w:r>
    </w:p>
    <w:p w:rsidR="00A12F64" w:rsidRDefault="00702A44">
      <w:pPr>
        <w:tabs>
          <w:tab w:val="left" w:pos="2563"/>
        </w:tabs>
        <w:spacing w:after="0" w:line="293" w:lineRule="exact"/>
        <w:rPr>
          <w:rFonts w:ascii="Times New Roman" w:eastAsia="Times New Roman" w:hAnsi="Times New Roman" w:cs="Times New Roman"/>
        </w:rPr>
      </w:pPr>
      <w:r>
        <w:rPr>
          <w:rFonts w:ascii="Times New Roman" w:eastAsia="Times New Roman" w:hAnsi="Times New Roman" w:cs="Times New Roman"/>
          <w:u w:val="single"/>
        </w:rPr>
        <w:t>Composante :</w:t>
      </w:r>
      <w:r>
        <w:rPr>
          <w:rFonts w:ascii="Times New Roman" w:eastAsia="Times New Roman" w:hAnsi="Times New Roman" w:cs="Times New Roman"/>
        </w:rPr>
        <w:tab/>
        <w:t xml:space="preserve">UFR </w:t>
      </w:r>
      <w:r>
        <w:rPr>
          <w:rFonts w:ascii="Times New Roman" w:eastAsia="Times New Roman" w:hAnsi="Times New Roman" w:cs="Times New Roman"/>
          <w:u w:val="single"/>
        </w:rPr>
        <w:t>DE MATHEMATIQUES ET INFORMATIQUE</w:t>
      </w:r>
    </w:p>
    <w:p w:rsidR="00A12F64" w:rsidRDefault="00702A44">
      <w:pPr>
        <w:tabs>
          <w:tab w:val="left" w:leader="underscore" w:pos="2558"/>
          <w:tab w:val="left" w:leader="underscore" w:pos="9590"/>
        </w:tabs>
        <w:spacing w:before="5" w:after="0" w:line="293" w:lineRule="exact"/>
        <w:jc w:val="both"/>
        <w:rPr>
          <w:rFonts w:ascii="Times New Roman" w:eastAsia="Times New Roman" w:hAnsi="Times New Roman" w:cs="Times New Roman"/>
        </w:rPr>
      </w:pPr>
      <w:r>
        <w:rPr>
          <w:rFonts w:ascii="Times New Roman" w:eastAsia="Times New Roman" w:hAnsi="Times New Roman" w:cs="Times New Roman"/>
          <w:u w:val="single"/>
        </w:rPr>
        <w:t>Discipline :</w:t>
      </w:r>
      <w:r>
        <w:rPr>
          <w:rFonts w:ascii="Times New Roman" w:eastAsia="Times New Roman" w:hAnsi="Times New Roman" w:cs="Times New Roman"/>
        </w:rPr>
        <w:tab/>
      </w:r>
      <w:r>
        <w:rPr>
          <w:rFonts w:ascii="Times New Roman" w:eastAsia="Times New Roman" w:hAnsi="Times New Roman" w:cs="Times New Roman"/>
          <w:u w:val="single"/>
        </w:rPr>
        <w:t>Informatique</w:t>
      </w:r>
      <w:r>
        <w:rPr>
          <w:rFonts w:ascii="Times New Roman" w:eastAsia="Times New Roman" w:hAnsi="Times New Roman" w:cs="Times New Roman"/>
        </w:rPr>
        <w:tab/>
      </w:r>
    </w:p>
    <w:p w:rsidR="00A12F64" w:rsidRDefault="00702A44">
      <w:pPr>
        <w:tabs>
          <w:tab w:val="left" w:pos="2554"/>
        </w:tabs>
        <w:spacing w:after="0" w:line="293" w:lineRule="exact"/>
        <w:rPr>
          <w:rFonts w:ascii="Times New Roman" w:eastAsia="Times New Roman" w:hAnsi="Times New Roman" w:cs="Times New Roman"/>
        </w:rPr>
      </w:pPr>
      <w:r>
        <w:rPr>
          <w:rFonts w:ascii="Times New Roman" w:eastAsia="Times New Roman" w:hAnsi="Times New Roman" w:cs="Times New Roman"/>
        </w:rPr>
        <w:t>Public concerné :</w:t>
      </w:r>
      <w:r>
        <w:rPr>
          <w:rFonts w:ascii="Times New Roman" w:eastAsia="Times New Roman" w:hAnsi="Times New Roman" w:cs="Times New Roman"/>
        </w:rPr>
        <w:tab/>
        <w:t>Formation initiale + Forma</w:t>
      </w:r>
      <w:r>
        <w:rPr>
          <w:rFonts w:ascii="Times New Roman" w:eastAsia="Times New Roman" w:hAnsi="Times New Roman" w:cs="Times New Roman"/>
        </w:rPr>
        <w:t>tion continue</w:t>
      </w:r>
    </w:p>
    <w:p w:rsidR="00A12F64" w:rsidRDefault="00702A44">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rPr>
        <w:t>Pré-requis</w:t>
      </w:r>
      <w:proofErr w:type="spellEnd"/>
      <w:r>
        <w:rPr>
          <w:rFonts w:ascii="Times New Roman" w:eastAsia="Times New Roman" w:hAnsi="Times New Roman" w:cs="Times New Roman"/>
        </w:rPr>
        <w:t xml:space="preserve"> recommandés :</w:t>
      </w:r>
    </w:p>
    <w:p w:rsidR="00A12F64" w:rsidRDefault="00702A44">
      <w:pPr>
        <w:spacing w:after="0" w:line="293" w:lineRule="exact"/>
        <w:ind w:right="4608"/>
        <w:rPr>
          <w:rFonts w:ascii="Times New Roman" w:eastAsia="Times New Roman" w:hAnsi="Times New Roman" w:cs="Times New Roman"/>
        </w:rPr>
      </w:pPr>
      <w:r>
        <w:rPr>
          <w:rFonts w:ascii="Times New Roman" w:eastAsia="Times New Roman" w:hAnsi="Times New Roman" w:cs="Times New Roman"/>
        </w:rPr>
        <w:t xml:space="preserve">Basic </w:t>
      </w:r>
      <w:r>
        <w:rPr>
          <w:rFonts w:ascii="Times New Roman" w:eastAsia="Times New Roman" w:hAnsi="Times New Roman" w:cs="Times New Roman"/>
          <w:lang w:val="en-US" w:eastAsia="en-US"/>
        </w:rPr>
        <w:t xml:space="preserve">theoretical skills (graphs, </w:t>
      </w:r>
      <w:proofErr w:type="spellStart"/>
      <w:r>
        <w:rPr>
          <w:rFonts w:ascii="Times New Roman" w:eastAsia="Times New Roman" w:hAnsi="Times New Roman" w:cs="Times New Roman"/>
        </w:rPr>
        <w:t>propositional</w:t>
      </w:r>
      <w:proofErr w:type="spellEnd"/>
      <w:r>
        <w:rPr>
          <w:rFonts w:ascii="Times New Roman" w:eastAsia="Times New Roman" w:hAnsi="Times New Roman" w:cs="Times New Roman"/>
        </w:rPr>
        <w:t xml:space="preserve"> </w:t>
      </w:r>
      <w:r>
        <w:rPr>
          <w:rFonts w:ascii="Times New Roman" w:eastAsia="Times New Roman" w:hAnsi="Times New Roman" w:cs="Times New Roman"/>
          <w:lang w:val="en-US" w:eastAsia="en-US"/>
        </w:rPr>
        <w:t xml:space="preserve">logic,...) </w:t>
      </w:r>
      <w:proofErr w:type="spellStart"/>
      <w:r>
        <w:rPr>
          <w:rFonts w:ascii="Times New Roman" w:eastAsia="Times New Roman" w:hAnsi="Times New Roman" w:cs="Times New Roman"/>
          <w:lang w:val="en-US" w:eastAsia="en-US"/>
        </w:rPr>
        <w:t>Objectifs</w:t>
      </w:r>
      <w:proofErr w:type="spellEnd"/>
      <w:r>
        <w:rPr>
          <w:rFonts w:ascii="Times New Roman" w:eastAsia="Times New Roman" w:hAnsi="Times New Roman" w:cs="Times New Roman"/>
          <w:lang w:val="en-US" w:eastAsia="en-US"/>
        </w:rPr>
        <w:t xml:space="preserve"> </w:t>
      </w:r>
      <w:r>
        <w:rPr>
          <w:rFonts w:ascii="Times New Roman" w:eastAsia="Times New Roman" w:hAnsi="Times New Roman" w:cs="Times New Roman"/>
        </w:rPr>
        <w:t xml:space="preserve">pédagogiques </w:t>
      </w:r>
      <w:r>
        <w:rPr>
          <w:rFonts w:ascii="Times New Roman" w:eastAsia="Times New Roman" w:hAnsi="Times New Roman" w:cs="Times New Roman"/>
          <w:lang w:val="en-US" w:eastAsia="en-US"/>
        </w:rPr>
        <w:t>:</w:t>
      </w:r>
    </w:p>
    <w:p w:rsidR="00A12F64" w:rsidRPr="003B53DD" w:rsidRDefault="00702A44">
      <w:pPr>
        <w:tabs>
          <w:tab w:val="left" w:leader="underscore" w:pos="9581"/>
        </w:tabs>
        <w:spacing w:before="5" w:after="0" w:line="293" w:lineRule="exact"/>
        <w:jc w:val="both"/>
        <w:rPr>
          <w:rFonts w:ascii="Times New Roman" w:eastAsia="Times New Roman" w:hAnsi="Times New Roman" w:cs="Times New Roman"/>
          <w:lang w:val="en-US"/>
        </w:rPr>
      </w:pPr>
      <w:r>
        <w:rPr>
          <w:rFonts w:ascii="Times New Roman" w:eastAsia="Times New Roman" w:hAnsi="Times New Roman" w:cs="Times New Roman"/>
          <w:u w:val="single"/>
          <w:lang w:val="en-US" w:eastAsia="en-US"/>
        </w:rPr>
        <w:t>The course presents fundamental results from automata theory and computational complexity.</w:t>
      </w:r>
      <w:r>
        <w:rPr>
          <w:rFonts w:ascii="Times New Roman" w:eastAsia="Times New Roman" w:hAnsi="Times New Roman" w:cs="Times New Roman"/>
          <w:lang w:val="en-US" w:eastAsia="en-US"/>
        </w:rPr>
        <w:tab/>
      </w:r>
    </w:p>
    <w:p w:rsidR="00A12F64" w:rsidRPr="003B53DD" w:rsidRDefault="00702A44">
      <w:pPr>
        <w:spacing w:after="0" w:line="293" w:lineRule="exact"/>
        <w:rPr>
          <w:rFonts w:ascii="Times New Roman" w:eastAsia="Times New Roman" w:hAnsi="Times New Roman" w:cs="Times New Roman"/>
          <w:lang w:val="en-US"/>
        </w:rPr>
      </w:pPr>
      <w:proofErr w:type="spellStart"/>
      <w:r w:rsidRPr="003B53DD">
        <w:rPr>
          <w:rFonts w:ascii="Times New Roman" w:eastAsia="Times New Roman" w:hAnsi="Times New Roman" w:cs="Times New Roman"/>
          <w:lang w:val="en-US"/>
        </w:rPr>
        <w:t>Compétences</w:t>
      </w:r>
      <w:proofErr w:type="spellEnd"/>
      <w:r w:rsidRPr="003B53DD">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eastAsia="en-US"/>
        </w:rPr>
        <w:t>acquises</w:t>
      </w:r>
      <w:proofErr w:type="spellEnd"/>
      <w:r>
        <w:rPr>
          <w:rFonts w:ascii="Times New Roman" w:eastAsia="Times New Roman" w:hAnsi="Times New Roman" w:cs="Times New Roman"/>
          <w:lang w:val="en-US" w:eastAsia="en-US"/>
        </w:rPr>
        <w:t xml:space="preserve"> :</w:t>
      </w:r>
      <w:proofErr w:type="gramEnd"/>
    </w:p>
    <w:p w:rsidR="00A12F64" w:rsidRPr="003B53DD" w:rsidRDefault="00702A44">
      <w:pPr>
        <w:spacing w:before="5" w:after="0" w:line="293" w:lineRule="exact"/>
        <w:rPr>
          <w:rFonts w:ascii="Times New Roman" w:eastAsia="Times New Roman" w:hAnsi="Times New Roman" w:cs="Times New Roman"/>
          <w:lang w:val="en-US"/>
        </w:rPr>
      </w:pPr>
      <w:r>
        <w:rPr>
          <w:rFonts w:ascii="Times New Roman" w:eastAsia="Times New Roman" w:hAnsi="Times New Roman" w:cs="Times New Roman"/>
          <w:lang w:val="en-US" w:eastAsia="en-US"/>
        </w:rPr>
        <w:t>Familiarity with the algorithmic aspects of automata theory and the complexity of related problems</w:t>
      </w:r>
    </w:p>
    <w:p w:rsidR="00A12F64" w:rsidRDefault="00702A44">
      <w:pPr>
        <w:spacing w:after="0" w:line="293" w:lineRule="exact"/>
        <w:rPr>
          <w:rFonts w:ascii="Times New Roman" w:eastAsia="Times New Roman" w:hAnsi="Times New Roman" w:cs="Times New Roman"/>
        </w:rPr>
      </w:pPr>
      <w:proofErr w:type="spellStart"/>
      <w:r>
        <w:rPr>
          <w:rFonts w:ascii="Times New Roman" w:eastAsia="Times New Roman" w:hAnsi="Times New Roman" w:cs="Times New Roman"/>
          <w:lang w:val="en-US" w:eastAsia="en-US"/>
        </w:rPr>
        <w:t>Programme</w:t>
      </w:r>
      <w:proofErr w:type="spellEnd"/>
      <w:r>
        <w:rPr>
          <w:rFonts w:ascii="Times New Roman" w:eastAsia="Times New Roman" w:hAnsi="Times New Roman" w:cs="Times New Roman"/>
          <w:lang w:val="en-US" w:eastAsia="en-US"/>
        </w:rPr>
        <w:t xml:space="preserve"> - </w:t>
      </w:r>
      <w:proofErr w:type="spellStart"/>
      <w:proofErr w:type="gramStart"/>
      <w:r>
        <w:rPr>
          <w:rFonts w:ascii="Times New Roman" w:eastAsia="Times New Roman" w:hAnsi="Times New Roman" w:cs="Times New Roman"/>
          <w:lang w:val="en-US" w:eastAsia="en-US"/>
        </w:rPr>
        <w:t>descriptif</w:t>
      </w:r>
      <w:proofErr w:type="spellEnd"/>
      <w:r>
        <w:rPr>
          <w:rFonts w:ascii="Times New Roman" w:eastAsia="Times New Roman" w:hAnsi="Times New Roman" w:cs="Times New Roman"/>
          <w:lang w:val="en-US" w:eastAsia="en-US"/>
        </w:rPr>
        <w:t xml:space="preserve"> :</w:t>
      </w:r>
      <w:proofErr w:type="gramEnd"/>
    </w:p>
    <w:p w:rsidR="00A12F64" w:rsidRDefault="00702A44">
      <w:pPr>
        <w:numPr>
          <w:ilvl w:val="0"/>
          <w:numId w:val="24"/>
        </w:numPr>
        <w:tabs>
          <w:tab w:val="left" w:pos="139"/>
        </w:tabs>
        <w:spacing w:after="0" w:line="293" w:lineRule="exact"/>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from finite automata to Turing machines</w:t>
      </w:r>
    </w:p>
    <w:p w:rsidR="00A12F64" w:rsidRPr="003B53DD" w:rsidRDefault="00702A44">
      <w:pPr>
        <w:numPr>
          <w:ilvl w:val="0"/>
          <w:numId w:val="24"/>
        </w:numPr>
        <w:tabs>
          <w:tab w:val="left" w:pos="139"/>
        </w:tabs>
        <w:spacing w:before="5" w:after="0" w:line="293" w:lineRule="exact"/>
        <w:rPr>
          <w:rFonts w:ascii="Times New Roman" w:eastAsia="Times New Roman" w:hAnsi="Times New Roman" w:cs="Times New Roman"/>
          <w:lang w:val="en-US"/>
        </w:rPr>
      </w:pPr>
      <w:r>
        <w:rPr>
          <w:rFonts w:ascii="Times New Roman" w:eastAsia="Times New Roman" w:hAnsi="Times New Roman" w:cs="Times New Roman"/>
          <w:lang w:val="en-US" w:eastAsia="en-US"/>
        </w:rPr>
        <w:t>P and NP: reductions, NP-completeness</w:t>
      </w:r>
    </w:p>
    <w:p w:rsidR="00A12F64" w:rsidRDefault="00702A44">
      <w:pPr>
        <w:numPr>
          <w:ilvl w:val="0"/>
          <w:numId w:val="24"/>
        </w:numPr>
        <w:tabs>
          <w:tab w:val="left" w:pos="139"/>
        </w:tabs>
        <w:spacing w:after="0" w:line="293" w:lineRule="exact"/>
        <w:rPr>
          <w:rFonts w:ascii="Times New Roman" w:eastAsia="Times New Roman" w:hAnsi="Times New Roman" w:cs="Times New Roman"/>
        </w:rPr>
      </w:pPr>
      <w:r>
        <w:rPr>
          <w:rFonts w:ascii="Times New Roman" w:eastAsia="Times New Roman" w:hAnsi="Times New Roman" w:cs="Times New Roman"/>
          <w:lang w:val="en-US" w:eastAsia="en-US"/>
        </w:rPr>
        <w:t>PSPACE, EXPTIME</w:t>
      </w:r>
    </w:p>
    <w:p w:rsidR="00A12F64" w:rsidRDefault="00702A44">
      <w:pPr>
        <w:numPr>
          <w:ilvl w:val="0"/>
          <w:numId w:val="24"/>
        </w:numPr>
        <w:tabs>
          <w:tab w:val="left" w:pos="139"/>
        </w:tabs>
        <w:spacing w:after="0" w:line="293" w:lineRule="exact"/>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 xml:space="preserve">automata over finite words and finite </w:t>
      </w:r>
      <w:r>
        <w:rPr>
          <w:rFonts w:ascii="Times New Roman" w:eastAsia="Times New Roman" w:hAnsi="Times New Roman" w:cs="Times New Roman"/>
          <w:lang w:val="en-US" w:eastAsia="en-US"/>
        </w:rPr>
        <w:t>trees (determinism, closure properties, minimization)</w:t>
      </w:r>
    </w:p>
    <w:p w:rsidR="00A12F64" w:rsidRDefault="00702A44">
      <w:pPr>
        <w:numPr>
          <w:ilvl w:val="0"/>
          <w:numId w:val="24"/>
        </w:numPr>
        <w:tabs>
          <w:tab w:val="left" w:pos="139"/>
        </w:tabs>
        <w:spacing w:after="0" w:line="293" w:lineRule="exact"/>
        <w:ind w:right="7373"/>
        <w:rPr>
          <w:rFonts w:ascii="Times New Roman" w:eastAsia="Times New Roman" w:hAnsi="Times New Roman" w:cs="Times New Roman"/>
        </w:rPr>
      </w:pPr>
      <w:r>
        <w:rPr>
          <w:rFonts w:ascii="Times New Roman" w:eastAsia="Times New Roman" w:hAnsi="Times New Roman" w:cs="Times New Roman"/>
          <w:lang w:val="en-US" w:eastAsia="en-US"/>
        </w:rPr>
        <w:t xml:space="preserve">pushdown automata </w:t>
      </w:r>
      <w:proofErr w:type="spellStart"/>
      <w:r>
        <w:rPr>
          <w:rFonts w:ascii="Times New Roman" w:eastAsia="Times New Roman" w:hAnsi="Times New Roman" w:cs="Times New Roman"/>
          <w:lang w:val="en-US" w:eastAsia="en-US"/>
        </w:rPr>
        <w:t>Bibliographie</w:t>
      </w:r>
      <w:proofErr w:type="spellEnd"/>
      <w:r>
        <w:rPr>
          <w:rFonts w:ascii="Times New Roman" w:eastAsia="Times New Roman" w:hAnsi="Times New Roman" w:cs="Times New Roman"/>
          <w:lang w:val="en-US" w:eastAsia="en-US"/>
        </w:rPr>
        <w:t xml:space="preserve"> :</w:t>
      </w:r>
    </w:p>
    <w:p w:rsidR="00A12F64" w:rsidRDefault="00702A44">
      <w:pPr>
        <w:numPr>
          <w:ilvl w:val="0"/>
          <w:numId w:val="24"/>
        </w:numPr>
        <w:tabs>
          <w:tab w:val="left" w:pos="139"/>
        </w:tabs>
        <w:spacing w:after="0" w:line="293" w:lineRule="exact"/>
        <w:rPr>
          <w:rFonts w:ascii="Times New Roman" w:eastAsia="Times New Roman" w:hAnsi="Times New Roman" w:cs="Times New Roman"/>
        </w:rPr>
      </w:pPr>
      <w:r>
        <w:rPr>
          <w:rFonts w:ascii="Times New Roman" w:eastAsia="Times New Roman" w:hAnsi="Times New Roman" w:cs="Times New Roman"/>
          <w:lang w:val="en-US" w:eastAsia="en-US"/>
        </w:rPr>
        <w:t xml:space="preserve">J.E. </w:t>
      </w:r>
      <w:proofErr w:type="spellStart"/>
      <w:r>
        <w:rPr>
          <w:rFonts w:ascii="Times New Roman" w:eastAsia="Times New Roman" w:hAnsi="Times New Roman" w:cs="Times New Roman"/>
          <w:lang w:val="en-US" w:eastAsia="en-US"/>
        </w:rPr>
        <w:t>Hopcroft</w:t>
      </w:r>
      <w:proofErr w:type="spellEnd"/>
      <w:r>
        <w:rPr>
          <w:rFonts w:ascii="Times New Roman" w:eastAsia="Times New Roman" w:hAnsi="Times New Roman" w:cs="Times New Roman"/>
          <w:lang w:val="en-US" w:eastAsia="en-US"/>
        </w:rPr>
        <w:t xml:space="preserve">, R. </w:t>
      </w:r>
      <w:proofErr w:type="spellStart"/>
      <w:r>
        <w:rPr>
          <w:rFonts w:ascii="Times New Roman" w:eastAsia="Times New Roman" w:hAnsi="Times New Roman" w:cs="Times New Roman"/>
          <w:lang w:val="en-US" w:eastAsia="en-US"/>
        </w:rPr>
        <w:t>Motwani</w:t>
      </w:r>
      <w:proofErr w:type="spellEnd"/>
      <w:r>
        <w:rPr>
          <w:rFonts w:ascii="Times New Roman" w:eastAsia="Times New Roman" w:hAnsi="Times New Roman" w:cs="Times New Roman"/>
          <w:lang w:val="en-US" w:eastAsia="en-US"/>
        </w:rPr>
        <w:t xml:space="preserve">, J.D. </w:t>
      </w:r>
      <w:proofErr w:type="spellStart"/>
      <w:r>
        <w:rPr>
          <w:rFonts w:ascii="Times New Roman" w:eastAsia="Times New Roman" w:hAnsi="Times New Roman" w:cs="Times New Roman"/>
          <w:lang w:val="en-US" w:eastAsia="en-US"/>
        </w:rPr>
        <w:t>Ullmann</w:t>
      </w:r>
      <w:proofErr w:type="spellEnd"/>
      <w:r>
        <w:rPr>
          <w:rFonts w:ascii="Times New Roman" w:eastAsia="Times New Roman" w:hAnsi="Times New Roman" w:cs="Times New Roman"/>
          <w:lang w:val="en-US" w:eastAsia="en-US"/>
        </w:rPr>
        <w:t xml:space="preserve">. Introduction to Automata Theory, Languages and Computation. Addison-Wesley, </w:t>
      </w:r>
      <w:r>
        <w:rPr>
          <w:rFonts w:ascii="Times New Roman" w:eastAsia="Times New Roman" w:hAnsi="Times New Roman" w:cs="Times New Roman"/>
        </w:rPr>
        <w:t>2005.</w:t>
      </w:r>
    </w:p>
    <w:p w:rsidR="00A12F64" w:rsidRDefault="00702A44">
      <w:pPr>
        <w:numPr>
          <w:ilvl w:val="0"/>
          <w:numId w:val="24"/>
        </w:numPr>
        <w:tabs>
          <w:tab w:val="left" w:pos="139"/>
          <w:tab w:val="left" w:leader="underscore" w:pos="9590"/>
        </w:tabs>
        <w:spacing w:after="0" w:line="293" w:lineRule="exact"/>
        <w:jc w:val="both"/>
        <w:rPr>
          <w:rFonts w:ascii="Times New Roman" w:eastAsia="Times New Roman" w:hAnsi="Times New Roman" w:cs="Times New Roman"/>
          <w:u w:val="single"/>
        </w:rPr>
      </w:pPr>
      <w:r>
        <w:rPr>
          <w:rFonts w:ascii="Times New Roman" w:eastAsia="Times New Roman" w:hAnsi="Times New Roman" w:cs="Times New Roman"/>
          <w:u w:val="single"/>
          <w:lang w:val="en-US" w:eastAsia="en-US"/>
        </w:rPr>
        <w:t xml:space="preserve">M. </w:t>
      </w:r>
      <w:proofErr w:type="spellStart"/>
      <w:r>
        <w:rPr>
          <w:rFonts w:ascii="Times New Roman" w:eastAsia="Times New Roman" w:hAnsi="Times New Roman" w:cs="Times New Roman"/>
          <w:u w:val="single"/>
          <w:lang w:val="en-US" w:eastAsia="en-US"/>
        </w:rPr>
        <w:t>Sipser</w:t>
      </w:r>
      <w:proofErr w:type="spellEnd"/>
      <w:r>
        <w:rPr>
          <w:rFonts w:ascii="Times New Roman" w:eastAsia="Times New Roman" w:hAnsi="Times New Roman" w:cs="Times New Roman"/>
          <w:u w:val="single"/>
          <w:lang w:val="en-US" w:eastAsia="en-US"/>
        </w:rPr>
        <w:t>. Introduction to the Theory of Comp</w:t>
      </w:r>
      <w:r>
        <w:rPr>
          <w:rFonts w:ascii="Times New Roman" w:eastAsia="Times New Roman" w:hAnsi="Times New Roman" w:cs="Times New Roman"/>
          <w:u w:val="single"/>
          <w:lang w:val="en-US" w:eastAsia="en-US"/>
        </w:rPr>
        <w:t xml:space="preserve">utation. PWS Publishing Company, </w:t>
      </w:r>
      <w:r>
        <w:rPr>
          <w:rFonts w:ascii="Times New Roman" w:eastAsia="Times New Roman" w:hAnsi="Times New Roman" w:cs="Times New Roman"/>
          <w:u w:val="single"/>
        </w:rPr>
        <w:t>1997.</w:t>
      </w:r>
      <w:r>
        <w:rPr>
          <w:rFonts w:ascii="Times New Roman" w:eastAsia="Times New Roman" w:hAnsi="Times New Roman" w:cs="Times New Roman"/>
        </w:rPr>
        <w:tab/>
      </w:r>
    </w:p>
    <w:tbl>
      <w:tblPr>
        <w:tblW w:w="0" w:type="auto"/>
        <w:tblInd w:w="40" w:type="dxa"/>
        <w:tblLayout w:type="fixed"/>
        <w:tblCellMar>
          <w:left w:w="40" w:type="dxa"/>
          <w:right w:w="40" w:type="dxa"/>
        </w:tblCellMar>
        <w:tblLook w:val="0000" w:firstRow="0" w:lastRow="0" w:firstColumn="0" w:lastColumn="0" w:noHBand="0" w:noVBand="0"/>
      </w:tblPr>
      <w:tblGrid>
        <w:gridCol w:w="4963"/>
        <w:gridCol w:w="4973"/>
      </w:tblGrid>
      <w:tr w:rsidR="00A12F64">
        <w:tblPrEx>
          <w:tblCellMar>
            <w:top w:w="0" w:type="dxa"/>
            <w:bottom w:w="0" w:type="dxa"/>
          </w:tblCellMar>
        </w:tblPrEx>
        <w:tc>
          <w:tcPr>
            <w:tcW w:w="4963" w:type="dxa"/>
            <w:tcBorders>
              <w:top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Volume des enseignements :</w:t>
            </w:r>
          </w:p>
        </w:tc>
        <w:tc>
          <w:tcPr>
            <w:tcW w:w="4973" w:type="dxa"/>
            <w:tcBorders>
              <w:top w:val="single" w:sz="6" w:space="0" w:color="auto"/>
              <w:bottom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4963" w:type="dxa"/>
            <w:tcBorders>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Nombre d'heures en présentiel</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Magistraux (CM)</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(TD)</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Pratiques (TP)</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Cours Intégrés (CI)</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Travaux Dirigés sur machine (TDM)</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r w:rsidR="00A12F64">
        <w:tblPrEx>
          <w:tblCellMar>
            <w:top w:w="0" w:type="dxa"/>
            <w:bottom w:w="0" w:type="dxa"/>
          </w:tblCellMar>
        </w:tblPrEx>
        <w:tc>
          <w:tcPr>
            <w:tcW w:w="496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Accompagnement</w:t>
            </w:r>
          </w:p>
        </w:tc>
        <w:tc>
          <w:tcPr>
            <w:tcW w:w="497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r>
    </w:tbl>
    <w:p w:rsidR="00A12F64" w:rsidRDefault="00702A44">
      <w:pPr>
        <w:spacing w:after="0" w:line="240" w:lineRule="exact"/>
        <w:jc w:val="both"/>
        <w:rPr>
          <w:rFonts w:ascii="Times New Roman" w:eastAsia="Times New Roman" w:hAnsi="Times New Roman" w:cs="Times New Roman"/>
          <w:sz w:val="20"/>
          <w:szCs w:val="20"/>
        </w:rPr>
      </w:pPr>
    </w:p>
    <w:p w:rsidR="00A12F64" w:rsidRDefault="00702A44">
      <w:pPr>
        <w:spacing w:before="67"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pict w14:anchorId="592D680C">
          <v:group id="_x0000_s1330" style="position:absolute;left:0;text-align:left;margin-left:0;margin-top:147.1pt;width:496.05pt;height:88.6pt;z-index:251814912;mso-wrap-distance-left:1.9pt;mso-wrap-distance-top:10.55pt;mso-wrap-distance-right:1.9pt;mso-position-horizontal-relative:margin" coordorigin="1133,13910" coordsize="9921,1772">
            <v:shape id="_x0000_s1331" type="#_x0000_t202" style="position:absolute;left:1133;top:14179;width:9921;height:1503"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A12F64">
                      <w:tblPrEx>
                        <w:tblCellMar>
                          <w:top w:w="0" w:type="dxa"/>
                          <w:bottom w:w="0" w:type="dxa"/>
                        </w:tblCellMar>
                      </w:tblPrEx>
                      <w:tc>
                        <w:tcPr>
                          <w:tcW w:w="9923"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042"/>
                            <w:ind w:left="3787"/>
                            <w:rPr>
                              <w:sz w:val="22"/>
                              <w:szCs w:val="22"/>
                            </w:rPr>
                          </w:pPr>
                          <w:r>
                            <w:rPr>
                              <w:rStyle w:val="CharStyle173"/>
                            </w:rPr>
                            <w:t>Epreuves 1ère session</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Coefficients</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Examen écrit terminal</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03h00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0.5</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Contrôle Continu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obligatoire</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0.5</w:t>
                          </w: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bl>
                  <w:p w:rsidR="00000000" w:rsidRDefault="00702A44"/>
                </w:txbxContent>
              </v:textbox>
            </v:shape>
            <v:shape id="_x0000_s1332" type="#_x0000_t202" style="position:absolute;left:1191;top:13910;width:5856;height:255" filled="f" strokecolor="white" strokeweight="0">
              <v:textbox inset="0,0,0,0">
                <w:txbxContent>
                  <w:p w:rsidR="00A12F64" w:rsidRDefault="00702A44">
                    <w:pPr>
                      <w:pStyle w:val="Style886"/>
                      <w:spacing w:line="240" w:lineRule="auto"/>
                      <w:jc w:val="both"/>
                      <w:rPr>
                        <w:sz w:val="22"/>
                        <w:szCs w:val="22"/>
                      </w:rPr>
                    </w:pPr>
                    <w:r>
                      <w:rPr>
                        <w:rStyle w:val="CharStyle173"/>
                      </w:rPr>
                      <w:t>Mode d'évaluation : Modalités de contrôle des connaissances</w:t>
                    </w:r>
                  </w:p>
                </w:txbxContent>
              </v:textbox>
            </v:shape>
            <w10:wrap type="topAndBottom" anchorx="margin"/>
          </v:group>
        </w:pict>
      </w:r>
      <w:r>
        <w:rPr>
          <w:rFonts w:ascii="Times New Roman" w:eastAsia="Times New Roman" w:hAnsi="Times New Roman" w:cs="Times New Roman"/>
        </w:rPr>
        <w:t>Répartitions des enseignements :</w:t>
      </w:r>
    </w:p>
    <w:p w:rsidR="00A12F64" w:rsidRDefault="00702A44">
      <w:pPr>
        <w:spacing w:before="14" w:after="0" w:line="1" w:lineRule="exact"/>
        <w:rPr>
          <w:rFonts w:ascii="Times New Roman" w:eastAsia="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538"/>
        <w:gridCol w:w="538"/>
        <w:gridCol w:w="538"/>
        <w:gridCol w:w="533"/>
        <w:gridCol w:w="538"/>
        <w:gridCol w:w="538"/>
        <w:gridCol w:w="538"/>
        <w:gridCol w:w="538"/>
        <w:gridCol w:w="533"/>
        <w:gridCol w:w="538"/>
        <w:gridCol w:w="538"/>
        <w:gridCol w:w="538"/>
        <w:gridCol w:w="538"/>
        <w:gridCol w:w="533"/>
        <w:gridCol w:w="538"/>
        <w:gridCol w:w="739"/>
      </w:tblGrid>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Semaines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Durée</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TD</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x</w:t>
            </w: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02h00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lang w:val="en-US" w:eastAsia="en-US"/>
              </w:rPr>
              <w:t>TP</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CI</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TDM</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r w:rsidR="00A12F64">
        <w:tblPrEx>
          <w:tblCellMar>
            <w:top w:w="0" w:type="dxa"/>
            <w:bottom w:w="0" w:type="dxa"/>
          </w:tblCellMar>
        </w:tblPrEx>
        <w:tc>
          <w:tcPr>
            <w:tcW w:w="11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DS</w:t>
            </w: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3"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538"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739"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r>
    </w:tbl>
    <w:p w:rsidR="00A12F64" w:rsidRDefault="00702A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3DFD76AA">
          <v:group id="_x0000_s1333" style="position:absolute;margin-left:-.25pt;margin-top:103.9pt;width:496.8pt;height:281pt;z-index:251815936;mso-wrap-distance-left:1.9pt;mso-wrap-distance-top:9.1pt;mso-wrap-distance-right:1.9pt;mso-position-horizontal-relative:margin;mso-position-vertical-relative:text" coordorigin="1128,3202" coordsize="9936,5620">
            <v:shape id="_x0000_s1334" type="#_x0000_t202" style="position:absolute;left:1128;top:3202;width:9936;height:5064"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486"/>
                      <w:gridCol w:w="2477"/>
                      <w:gridCol w:w="2482"/>
                      <w:gridCol w:w="2491"/>
                    </w:tblGrid>
                    <w:tr w:rsidR="00A12F64">
                      <w:tblPrEx>
                        <w:tblCellMar>
                          <w:top w:w="0" w:type="dxa"/>
                          <w:bottom w:w="0" w:type="dxa"/>
                        </w:tblCellMar>
                      </w:tblPrEx>
                      <w:tc>
                        <w:tcPr>
                          <w:tcW w:w="9936" w:type="dxa"/>
                          <w:gridSpan w:val="4"/>
                          <w:tcBorders>
                            <w:top w:val="single" w:sz="6" w:space="0" w:color="auto"/>
                            <w:left w:val="single" w:sz="6" w:space="0" w:color="auto"/>
                            <w:bottom w:val="single" w:sz="6" w:space="0" w:color="auto"/>
                            <w:right w:val="single" w:sz="6" w:space="0" w:color="auto"/>
                          </w:tcBorders>
                        </w:tcPr>
                        <w:p w:rsidR="00A12F64" w:rsidRDefault="00702A44">
                          <w:pPr>
                            <w:pStyle w:val="Style1042"/>
                            <w:ind w:left="2890"/>
                            <w:rPr>
                              <w:sz w:val="22"/>
                              <w:szCs w:val="22"/>
                            </w:rPr>
                          </w:pPr>
                          <w:r>
                            <w:rPr>
                              <w:rStyle w:val="CharStyle173"/>
                            </w:rPr>
                            <w:t>Epreuves 2ème session (éventuellement)</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Type d'évaluation</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Détails éventuels</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Durées</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Coefficients</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spacing w:line="298" w:lineRule="exact"/>
                            <w:ind w:left="14" w:hanging="14"/>
                            <w:rPr>
                              <w:sz w:val="22"/>
                              <w:szCs w:val="22"/>
                            </w:rPr>
                          </w:pPr>
                          <w:r>
                            <w:rPr>
                              <w:rStyle w:val="CharStyle173"/>
                            </w:rPr>
                            <w:t>Examen écrit ou oral (selon l'effectif)</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03h00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0.5</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Contrôle Continu (CC)</w:t>
                          </w: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report session 1</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0.5</w:t>
                          </w: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2486"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pStyle w:val="Style1042"/>
                            <w:rPr>
                              <w:sz w:val="22"/>
                              <w:szCs w:val="22"/>
                            </w:rPr>
                          </w:pPr>
                          <w:r>
                            <w:rPr>
                              <w:rStyle w:val="CharStyle173"/>
                            </w:rPr>
                            <w:t>00h00</w:t>
                          </w:r>
                        </w:p>
                      </w:tc>
                      <w:tc>
                        <w:tcPr>
                          <w:tcW w:w="2491" w:type="dxa"/>
                          <w:tcBorders>
                            <w:top w:val="single" w:sz="6" w:space="0" w:color="auto"/>
                            <w:left w:val="single" w:sz="6" w:space="0" w:color="auto"/>
                            <w:bottom w:val="single" w:sz="6" w:space="0" w:color="auto"/>
                            <w:right w:val="single" w:sz="6" w:space="0" w:color="auto"/>
                          </w:tcBorders>
                        </w:tcPr>
                        <w:p w:rsidR="00A12F64" w:rsidRDefault="00702A44">
                          <w:pPr>
                            <w:pStyle w:val="Style300"/>
                          </w:pPr>
                        </w:p>
                      </w:tc>
                    </w:tr>
                    <w:tr w:rsidR="00A12F64">
                      <w:tblPrEx>
                        <w:tblCellMar>
                          <w:top w:w="0" w:type="dxa"/>
                          <w:bottom w:w="0" w:type="dxa"/>
                        </w:tblCellMar>
                      </w:tblPrEx>
                      <w:tc>
                        <w:tcPr>
                          <w:tcW w:w="9936" w:type="dxa"/>
                          <w:gridSpan w:val="4"/>
                          <w:tcBorders>
                            <w:top w:val="single" w:sz="6" w:space="0" w:color="auto"/>
                            <w:bottom w:val="single" w:sz="6" w:space="0" w:color="auto"/>
                          </w:tcBorders>
                        </w:tcPr>
                        <w:p w:rsidR="00A12F64" w:rsidRDefault="00702A44">
                          <w:pPr>
                            <w:pStyle w:val="Style1042"/>
                            <w:spacing w:line="293" w:lineRule="exact"/>
                            <w:ind w:left="5" w:right="7445" w:hanging="5"/>
                            <w:rPr>
                              <w:sz w:val="22"/>
                              <w:szCs w:val="22"/>
                            </w:rPr>
                          </w:pPr>
                          <w:r>
                            <w:rPr>
                              <w:rStyle w:val="CharStyle173"/>
                            </w:rPr>
                            <w:t>Informations complémentaires sur les</w:t>
                          </w:r>
                        </w:p>
                        <w:p w:rsidR="00A12F64" w:rsidRDefault="00702A44">
                          <w:pPr>
                            <w:pStyle w:val="Style1042"/>
                            <w:rPr>
                              <w:sz w:val="22"/>
                              <w:szCs w:val="22"/>
                            </w:rPr>
                          </w:pPr>
                          <w:r>
                            <w:rPr>
                              <w:rStyle w:val="CharStyle173"/>
                            </w:rPr>
                            <w:t>MCC :</w:t>
                          </w:r>
                        </w:p>
                      </w:tc>
                    </w:tr>
                    <w:tr w:rsidR="00A12F64">
                      <w:tblPrEx>
                        <w:tblCellMar>
                          <w:top w:w="0" w:type="dxa"/>
                          <w:bottom w:w="0" w:type="dxa"/>
                        </w:tblCellMar>
                      </w:tblPrEx>
                      <w:tc>
                        <w:tcPr>
                          <w:tcW w:w="2486" w:type="dxa"/>
                          <w:tcBorders>
                            <w:top w:val="single" w:sz="6" w:space="0" w:color="auto"/>
                            <w:bottom w:val="single" w:sz="6" w:space="0" w:color="auto"/>
                          </w:tcBorders>
                        </w:tcPr>
                        <w:p w:rsidR="00A12F64" w:rsidRDefault="00702A44">
                          <w:pPr>
                            <w:pStyle w:val="Style1042"/>
                            <w:rPr>
                              <w:sz w:val="22"/>
                              <w:szCs w:val="22"/>
                            </w:rPr>
                          </w:pPr>
                          <w:r>
                            <w:rPr>
                              <w:rStyle w:val="CharStyle173"/>
                            </w:rPr>
                            <w:t>Forme d'enseignement :</w:t>
                          </w:r>
                        </w:p>
                      </w:tc>
                      <w:tc>
                        <w:tcPr>
                          <w:tcW w:w="2477" w:type="dxa"/>
                          <w:tcBorders>
                            <w:top w:val="single" w:sz="6" w:space="0" w:color="auto"/>
                            <w:bottom w:val="single" w:sz="6" w:space="0" w:color="auto"/>
                          </w:tcBorders>
                        </w:tcPr>
                        <w:p w:rsidR="00A12F64" w:rsidRDefault="00702A44">
                          <w:pPr>
                            <w:pStyle w:val="Style1042"/>
                            <w:rPr>
                              <w:sz w:val="22"/>
                              <w:szCs w:val="22"/>
                            </w:rPr>
                          </w:pPr>
                          <w:r>
                            <w:rPr>
                              <w:rStyle w:val="CharStyle173"/>
                            </w:rPr>
                            <w:t>Enseignement présentiel</w:t>
                          </w:r>
                        </w:p>
                      </w:tc>
                      <w:tc>
                        <w:tcPr>
                          <w:tcW w:w="2482" w:type="dxa"/>
                          <w:tcBorders>
                            <w:top w:val="single" w:sz="6" w:space="0" w:color="auto"/>
                            <w:bottom w:val="single" w:sz="6" w:space="0" w:color="auto"/>
                          </w:tcBorders>
                        </w:tcPr>
                        <w:p w:rsidR="00A12F64" w:rsidRDefault="00702A44">
                          <w:pPr>
                            <w:pStyle w:val="Style300"/>
                          </w:pPr>
                        </w:p>
                      </w:tc>
                      <w:tc>
                        <w:tcPr>
                          <w:tcW w:w="2491" w:type="dxa"/>
                          <w:tcBorders>
                            <w:top w:val="single" w:sz="6" w:space="0" w:color="auto"/>
                            <w:bottom w:val="single" w:sz="6" w:space="0" w:color="auto"/>
                          </w:tcBorders>
                        </w:tcPr>
                        <w:p w:rsidR="00A12F64" w:rsidRDefault="00702A44">
                          <w:pPr>
                            <w:pStyle w:val="Style300"/>
                          </w:pPr>
                        </w:p>
                      </w:tc>
                    </w:tr>
                  </w:tbl>
                  <w:p w:rsidR="00000000" w:rsidRDefault="00702A44"/>
                </w:txbxContent>
              </v:textbox>
            </v:shape>
            <v:shape id="_x0000_s1335" type="#_x0000_t202" style="position:absolute;left:1210;top:8276;width:5678;height:255" filled="f" strokecolor="white" strokeweight="0">
              <v:textbox inset="0,0,0,0">
                <w:txbxContent>
                  <w:p w:rsidR="00A12F64" w:rsidRDefault="00702A44">
                    <w:pPr>
                      <w:pStyle w:val="Style886"/>
                      <w:tabs>
                        <w:tab w:val="left" w:pos="2534"/>
                      </w:tabs>
                      <w:spacing w:line="240" w:lineRule="auto"/>
                      <w:jc w:val="both"/>
                      <w:rPr>
                        <w:sz w:val="22"/>
                        <w:szCs w:val="22"/>
                      </w:rPr>
                    </w:pPr>
                    <w:r>
                      <w:rPr>
                        <w:rStyle w:val="CharStyle173"/>
                      </w:rPr>
                      <w:t>Site de formation :</w:t>
                    </w:r>
                    <w:r>
                      <w:rPr>
                        <w:rStyle w:val="CharStyle173"/>
                      </w:rPr>
                      <w:tab/>
                      <w:t>Université Bordeaux 1 (Talence)</w:t>
                    </w:r>
                  </w:p>
                </w:txbxContent>
              </v:textbox>
            </v:shape>
            <v:shape id="_x0000_s1336" type="#_x0000_t202" style="position:absolute;left:1190;top:8568;width:3293;height:254" filled="f" strokecolor="white" strokeweight="0">
              <v:textbox inset="0,0,0,0">
                <w:txbxContent>
                  <w:p w:rsidR="00A12F64" w:rsidRDefault="00702A44">
                    <w:pPr>
                      <w:pStyle w:val="Style886"/>
                      <w:spacing w:line="240" w:lineRule="auto"/>
                      <w:jc w:val="both"/>
                      <w:rPr>
                        <w:sz w:val="22"/>
                        <w:szCs w:val="22"/>
                      </w:rPr>
                    </w:pPr>
                    <w:r>
                      <w:rPr>
                        <w:rStyle w:val="CharStyle173"/>
                      </w:rPr>
                      <w:t>Langue d'enseignement : Anglais</w:t>
                    </w:r>
                  </w:p>
                </w:txbxContent>
              </v:textbox>
            </v:shape>
            <w10:wrap type="topAndBottom" anchorx="margin"/>
          </v:group>
        </w:pict>
      </w:r>
    </w:p>
    <w:tbl>
      <w:tblPr>
        <w:tblW w:w="0" w:type="auto"/>
        <w:tblInd w:w="40" w:type="dxa"/>
        <w:tblLayout w:type="fixed"/>
        <w:tblCellMar>
          <w:left w:w="40" w:type="dxa"/>
          <w:right w:w="40" w:type="dxa"/>
        </w:tblCellMar>
        <w:tblLook w:val="0000" w:firstRow="0" w:lastRow="0" w:firstColumn="0" w:lastColumn="0" w:noHBand="0" w:noVBand="0"/>
      </w:tblPr>
      <w:tblGrid>
        <w:gridCol w:w="2482"/>
        <w:gridCol w:w="2477"/>
        <w:gridCol w:w="2482"/>
        <w:gridCol w:w="2482"/>
      </w:tblGrid>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r w:rsidR="00A12F64">
        <w:tblPrEx>
          <w:tblCellMar>
            <w:top w:w="0" w:type="dxa"/>
            <w:bottom w:w="0" w:type="dxa"/>
          </w:tblCellMar>
        </w:tblPrEx>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77"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rPr>
            </w:pPr>
            <w:r>
              <w:rPr>
                <w:rFonts w:ascii="Times New Roman" w:eastAsia="Times New Roman" w:hAnsi="Times New Roman" w:cs="Times New Roman"/>
              </w:rPr>
              <w:t>00h00</w:t>
            </w:r>
          </w:p>
        </w:tc>
        <w:tc>
          <w:tcPr>
            <w:tcW w:w="2482" w:type="dxa"/>
            <w:tcBorders>
              <w:top w:val="single" w:sz="6" w:space="0" w:color="auto"/>
              <w:left w:val="single" w:sz="6" w:space="0" w:color="auto"/>
              <w:bottom w:val="single" w:sz="6" w:space="0" w:color="auto"/>
              <w:right w:val="single" w:sz="6" w:space="0" w:color="auto"/>
            </w:tcBorders>
          </w:tcPr>
          <w:p w:rsidR="00A12F64" w:rsidRDefault="00702A44">
            <w:pPr>
              <w:spacing w:after="0" w:line="240" w:lineRule="auto"/>
              <w:rPr>
                <w:rFonts w:ascii="Times New Roman" w:eastAsia="Times New Roman" w:hAnsi="Times New Roman" w:cs="Times New Roman"/>
                <w:sz w:val="20"/>
                <w:szCs w:val="20"/>
              </w:rPr>
            </w:pPr>
          </w:p>
        </w:tc>
      </w:tr>
    </w:tbl>
    <w:p w:rsidR="00702A44" w:rsidRDefault="00702A44"/>
    <w:sectPr w:rsidR="00702A44">
      <w:pgSz w:w="11904" w:h="16838"/>
      <w:pgMar w:top="1123" w:right="840" w:bottom="8016" w:left="11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F64" w:rsidRDefault="00702A44">
    <w:pPr>
      <w:pStyle w:val="Style886"/>
      <w:spacing w:line="240" w:lineRule="auto"/>
      <w:ind w:left="-60" w:right="237"/>
      <w:jc w:val="both"/>
      <w:rPr>
        <w:sz w:val="22"/>
        <w:szCs w:val="22"/>
      </w:rPr>
    </w:pPr>
    <w:r>
      <w:rPr>
        <w:rStyle w:val="CharStyle173"/>
      </w:rPr>
      <w:t>Répartitions des enseignements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F64" w:rsidRDefault="00702A44">
    <w:pPr>
      <w:pStyle w:val="Style886"/>
      <w:framePr w:h="254" w:hRule="exact" w:hSpace="38" w:wrap="around" w:vAnchor="text" w:hAnchor="text" w:x="7225" w:y="-34"/>
      <w:spacing w:line="240" w:lineRule="auto"/>
      <w:jc w:val="both"/>
      <w:rPr>
        <w:sz w:val="22"/>
        <w:szCs w:val="22"/>
      </w:rPr>
    </w:pPr>
    <w:r>
      <w:rPr>
        <w:rStyle w:val="CharStyle173"/>
        <w:u w:val="single"/>
      </w:rPr>
      <w:t>0.00</w:t>
    </w:r>
  </w:p>
  <w:p w:rsidR="00A12F64" w:rsidRDefault="00702A44">
    <w:pPr>
      <w:pStyle w:val="Style886"/>
      <w:spacing w:before="5" w:line="240" w:lineRule="auto"/>
      <w:ind w:left="14" w:right="14"/>
      <w:jc w:val="both"/>
      <w:rPr>
        <w:sz w:val="22"/>
        <w:szCs w:val="22"/>
      </w:rPr>
    </w:pPr>
    <w:r>
      <w:rPr>
        <w:rStyle w:val="CharStyle173"/>
        <w:u w:val="single"/>
      </w:rPr>
      <w:t>Accompagnement</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A44">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5289"/>
    <w:multiLevelType w:val="singleLevel"/>
    <w:tmpl w:val="151C53FA"/>
    <w:lvl w:ilvl="0">
      <w:numFmt w:val="bullet"/>
      <w:lvlText w:val="*"/>
      <w:lvlJc w:val="left"/>
    </w:lvl>
  </w:abstractNum>
  <w:abstractNum w:abstractNumId="1">
    <w:nsid w:val="03F911D0"/>
    <w:multiLevelType w:val="singleLevel"/>
    <w:tmpl w:val="FAF88620"/>
    <w:lvl w:ilvl="0">
      <w:numFmt w:val="bullet"/>
      <w:lvlText w:val="-"/>
      <w:lvlJc w:val="left"/>
    </w:lvl>
  </w:abstractNum>
  <w:abstractNum w:abstractNumId="2">
    <w:nsid w:val="079F19F7"/>
    <w:multiLevelType w:val="singleLevel"/>
    <w:tmpl w:val="8C087E8A"/>
    <w:lvl w:ilvl="0">
      <w:numFmt w:val="bullet"/>
      <w:lvlText w:val="-"/>
      <w:lvlJc w:val="left"/>
    </w:lvl>
  </w:abstractNum>
  <w:abstractNum w:abstractNumId="3">
    <w:nsid w:val="0EDE16B1"/>
    <w:multiLevelType w:val="singleLevel"/>
    <w:tmpl w:val="85A45E9E"/>
    <w:lvl w:ilvl="0">
      <w:numFmt w:val="bullet"/>
      <w:lvlText w:val="*"/>
      <w:lvlJc w:val="left"/>
    </w:lvl>
  </w:abstractNum>
  <w:abstractNum w:abstractNumId="4">
    <w:nsid w:val="11325EC9"/>
    <w:multiLevelType w:val="singleLevel"/>
    <w:tmpl w:val="0BD418C8"/>
    <w:lvl w:ilvl="0">
      <w:numFmt w:val="bullet"/>
      <w:lvlText w:val="-"/>
      <w:lvlJc w:val="left"/>
    </w:lvl>
  </w:abstractNum>
  <w:abstractNum w:abstractNumId="5">
    <w:nsid w:val="15865F2B"/>
    <w:multiLevelType w:val="singleLevel"/>
    <w:tmpl w:val="80AE2AB4"/>
    <w:lvl w:ilvl="0">
      <w:start w:val="1"/>
      <w:numFmt w:val="decimal"/>
      <w:lvlText w:val="%1."/>
      <w:lvlJc w:val="left"/>
    </w:lvl>
  </w:abstractNum>
  <w:abstractNum w:abstractNumId="6">
    <w:nsid w:val="1642184C"/>
    <w:multiLevelType w:val="singleLevel"/>
    <w:tmpl w:val="91421442"/>
    <w:lvl w:ilvl="0">
      <w:numFmt w:val="bullet"/>
      <w:lvlText w:val="-"/>
      <w:lvlJc w:val="left"/>
    </w:lvl>
  </w:abstractNum>
  <w:abstractNum w:abstractNumId="7">
    <w:nsid w:val="16961DF1"/>
    <w:multiLevelType w:val="singleLevel"/>
    <w:tmpl w:val="D3B0BFA8"/>
    <w:lvl w:ilvl="0">
      <w:numFmt w:val="bullet"/>
      <w:lvlText w:val="-"/>
      <w:lvlJc w:val="left"/>
    </w:lvl>
  </w:abstractNum>
  <w:abstractNum w:abstractNumId="8">
    <w:nsid w:val="19700FE1"/>
    <w:multiLevelType w:val="singleLevel"/>
    <w:tmpl w:val="DD907AC4"/>
    <w:lvl w:ilvl="0">
      <w:numFmt w:val="bullet"/>
      <w:lvlText w:val="-"/>
      <w:lvlJc w:val="left"/>
    </w:lvl>
  </w:abstractNum>
  <w:abstractNum w:abstractNumId="9">
    <w:nsid w:val="1B21789A"/>
    <w:multiLevelType w:val="singleLevel"/>
    <w:tmpl w:val="03EE2622"/>
    <w:lvl w:ilvl="0">
      <w:numFmt w:val="bullet"/>
      <w:lvlText w:val="-"/>
      <w:lvlJc w:val="left"/>
    </w:lvl>
  </w:abstractNum>
  <w:abstractNum w:abstractNumId="10">
    <w:nsid w:val="1CFE707D"/>
    <w:multiLevelType w:val="singleLevel"/>
    <w:tmpl w:val="66D0CDEE"/>
    <w:lvl w:ilvl="0">
      <w:numFmt w:val="bullet"/>
      <w:lvlText w:val="-"/>
      <w:lvlJc w:val="left"/>
    </w:lvl>
  </w:abstractNum>
  <w:abstractNum w:abstractNumId="11">
    <w:nsid w:val="1F117570"/>
    <w:multiLevelType w:val="singleLevel"/>
    <w:tmpl w:val="31AAAFAE"/>
    <w:lvl w:ilvl="0">
      <w:numFmt w:val="bullet"/>
      <w:lvlText w:val="-"/>
      <w:lvlJc w:val="left"/>
    </w:lvl>
  </w:abstractNum>
  <w:abstractNum w:abstractNumId="12">
    <w:nsid w:val="1F2A4CA9"/>
    <w:multiLevelType w:val="singleLevel"/>
    <w:tmpl w:val="7AF0DA2A"/>
    <w:lvl w:ilvl="0">
      <w:numFmt w:val="bullet"/>
      <w:lvlText w:val="-"/>
      <w:lvlJc w:val="left"/>
    </w:lvl>
  </w:abstractNum>
  <w:abstractNum w:abstractNumId="13">
    <w:nsid w:val="20466641"/>
    <w:multiLevelType w:val="singleLevel"/>
    <w:tmpl w:val="0B4CE5DC"/>
    <w:lvl w:ilvl="0">
      <w:numFmt w:val="bullet"/>
      <w:lvlText w:val="-"/>
      <w:lvlJc w:val="left"/>
    </w:lvl>
  </w:abstractNum>
  <w:abstractNum w:abstractNumId="14">
    <w:nsid w:val="216A0D3C"/>
    <w:multiLevelType w:val="singleLevel"/>
    <w:tmpl w:val="EF705BE6"/>
    <w:lvl w:ilvl="0">
      <w:numFmt w:val="bullet"/>
      <w:lvlText w:val="-"/>
      <w:lvlJc w:val="left"/>
    </w:lvl>
  </w:abstractNum>
  <w:abstractNum w:abstractNumId="15">
    <w:nsid w:val="23534FE5"/>
    <w:multiLevelType w:val="singleLevel"/>
    <w:tmpl w:val="95487B24"/>
    <w:lvl w:ilvl="0">
      <w:numFmt w:val="bullet"/>
      <w:lvlText w:val="-"/>
      <w:lvlJc w:val="left"/>
    </w:lvl>
  </w:abstractNum>
  <w:abstractNum w:abstractNumId="16">
    <w:nsid w:val="338361F1"/>
    <w:multiLevelType w:val="singleLevel"/>
    <w:tmpl w:val="688655C0"/>
    <w:lvl w:ilvl="0">
      <w:numFmt w:val="bullet"/>
      <w:lvlText w:val="-"/>
      <w:lvlJc w:val="left"/>
    </w:lvl>
  </w:abstractNum>
  <w:abstractNum w:abstractNumId="17">
    <w:nsid w:val="394952B3"/>
    <w:multiLevelType w:val="singleLevel"/>
    <w:tmpl w:val="A87AF99C"/>
    <w:lvl w:ilvl="0">
      <w:numFmt w:val="bullet"/>
      <w:lvlText w:val="-"/>
      <w:lvlJc w:val="left"/>
    </w:lvl>
  </w:abstractNum>
  <w:abstractNum w:abstractNumId="18">
    <w:nsid w:val="3979111B"/>
    <w:multiLevelType w:val="singleLevel"/>
    <w:tmpl w:val="DE04DE78"/>
    <w:lvl w:ilvl="0">
      <w:numFmt w:val="bullet"/>
      <w:lvlText w:val="-"/>
      <w:lvlJc w:val="left"/>
    </w:lvl>
  </w:abstractNum>
  <w:abstractNum w:abstractNumId="19">
    <w:nsid w:val="3D5D6563"/>
    <w:multiLevelType w:val="singleLevel"/>
    <w:tmpl w:val="C45EF16A"/>
    <w:lvl w:ilvl="0">
      <w:numFmt w:val="bullet"/>
      <w:lvlText w:val="-"/>
      <w:lvlJc w:val="left"/>
    </w:lvl>
  </w:abstractNum>
  <w:abstractNum w:abstractNumId="20">
    <w:nsid w:val="3F943FFC"/>
    <w:multiLevelType w:val="singleLevel"/>
    <w:tmpl w:val="D2EE9E0A"/>
    <w:lvl w:ilvl="0">
      <w:numFmt w:val="bullet"/>
      <w:lvlText w:val="-"/>
      <w:lvlJc w:val="left"/>
    </w:lvl>
  </w:abstractNum>
  <w:abstractNum w:abstractNumId="21">
    <w:nsid w:val="4BC80767"/>
    <w:multiLevelType w:val="singleLevel"/>
    <w:tmpl w:val="4EC08BCC"/>
    <w:lvl w:ilvl="0">
      <w:start w:val="2"/>
      <w:numFmt w:val="decimal"/>
      <w:lvlText w:val="%1."/>
      <w:lvlJc w:val="left"/>
    </w:lvl>
  </w:abstractNum>
  <w:abstractNum w:abstractNumId="22">
    <w:nsid w:val="4CB5021F"/>
    <w:multiLevelType w:val="singleLevel"/>
    <w:tmpl w:val="24262A72"/>
    <w:lvl w:ilvl="0">
      <w:numFmt w:val="bullet"/>
      <w:lvlText w:val="-"/>
      <w:lvlJc w:val="left"/>
    </w:lvl>
  </w:abstractNum>
  <w:abstractNum w:abstractNumId="23">
    <w:nsid w:val="4DA74AC5"/>
    <w:multiLevelType w:val="singleLevel"/>
    <w:tmpl w:val="57C0F014"/>
    <w:lvl w:ilvl="0">
      <w:numFmt w:val="bullet"/>
      <w:lvlText w:val="-"/>
      <w:lvlJc w:val="left"/>
    </w:lvl>
  </w:abstractNum>
  <w:abstractNum w:abstractNumId="24">
    <w:nsid w:val="4DAC0FC6"/>
    <w:multiLevelType w:val="singleLevel"/>
    <w:tmpl w:val="98521DE6"/>
    <w:lvl w:ilvl="0">
      <w:numFmt w:val="bullet"/>
      <w:lvlText w:val="-"/>
      <w:lvlJc w:val="left"/>
    </w:lvl>
  </w:abstractNum>
  <w:abstractNum w:abstractNumId="25">
    <w:nsid w:val="52514596"/>
    <w:multiLevelType w:val="singleLevel"/>
    <w:tmpl w:val="7CAAE7B8"/>
    <w:lvl w:ilvl="0">
      <w:numFmt w:val="bullet"/>
      <w:lvlText w:val="*"/>
      <w:lvlJc w:val="left"/>
    </w:lvl>
  </w:abstractNum>
  <w:abstractNum w:abstractNumId="26">
    <w:nsid w:val="56E72623"/>
    <w:multiLevelType w:val="singleLevel"/>
    <w:tmpl w:val="7CFC6B0E"/>
    <w:lvl w:ilvl="0">
      <w:numFmt w:val="bullet"/>
      <w:lvlText w:val="*"/>
      <w:lvlJc w:val="left"/>
    </w:lvl>
  </w:abstractNum>
  <w:abstractNum w:abstractNumId="27">
    <w:nsid w:val="5F396B43"/>
    <w:multiLevelType w:val="singleLevel"/>
    <w:tmpl w:val="8C98059E"/>
    <w:lvl w:ilvl="0">
      <w:numFmt w:val="bullet"/>
      <w:lvlText w:val="*"/>
      <w:lvlJc w:val="left"/>
    </w:lvl>
  </w:abstractNum>
  <w:abstractNum w:abstractNumId="28">
    <w:nsid w:val="63C67915"/>
    <w:multiLevelType w:val="singleLevel"/>
    <w:tmpl w:val="D316A0C8"/>
    <w:lvl w:ilvl="0">
      <w:numFmt w:val="bullet"/>
      <w:lvlText w:val="-"/>
      <w:lvlJc w:val="left"/>
    </w:lvl>
  </w:abstractNum>
  <w:abstractNum w:abstractNumId="29">
    <w:nsid w:val="703446D9"/>
    <w:multiLevelType w:val="singleLevel"/>
    <w:tmpl w:val="676069AA"/>
    <w:lvl w:ilvl="0">
      <w:numFmt w:val="bullet"/>
      <w:lvlText w:val="-"/>
      <w:lvlJc w:val="left"/>
    </w:lvl>
  </w:abstractNum>
  <w:abstractNum w:abstractNumId="30">
    <w:nsid w:val="706D5839"/>
    <w:multiLevelType w:val="singleLevel"/>
    <w:tmpl w:val="8BB660C4"/>
    <w:lvl w:ilvl="0">
      <w:numFmt w:val="bullet"/>
      <w:lvlText w:val="-"/>
      <w:lvlJc w:val="left"/>
    </w:lvl>
  </w:abstractNum>
  <w:abstractNum w:abstractNumId="31">
    <w:nsid w:val="71B466DD"/>
    <w:multiLevelType w:val="singleLevel"/>
    <w:tmpl w:val="157C8E08"/>
    <w:lvl w:ilvl="0">
      <w:numFmt w:val="bullet"/>
      <w:lvlText w:val="-"/>
      <w:lvlJc w:val="left"/>
    </w:lvl>
  </w:abstractNum>
  <w:abstractNum w:abstractNumId="32">
    <w:nsid w:val="7AF678F1"/>
    <w:multiLevelType w:val="singleLevel"/>
    <w:tmpl w:val="F0F813BA"/>
    <w:lvl w:ilvl="0">
      <w:numFmt w:val="bullet"/>
      <w:lvlText w:val="-"/>
      <w:lvlJc w:val="left"/>
    </w:lvl>
  </w:abstractNum>
  <w:num w:numId="1">
    <w:abstractNumId w:val="8"/>
  </w:num>
  <w:num w:numId="2">
    <w:abstractNumId w:val="14"/>
  </w:num>
  <w:num w:numId="3">
    <w:abstractNumId w:val="1"/>
  </w:num>
  <w:num w:numId="4">
    <w:abstractNumId w:val="29"/>
  </w:num>
  <w:num w:numId="5">
    <w:abstractNumId w:val="6"/>
  </w:num>
  <w:num w:numId="6">
    <w:abstractNumId w:val="23"/>
  </w:num>
  <w:num w:numId="7">
    <w:abstractNumId w:val="31"/>
  </w:num>
  <w:num w:numId="8">
    <w:abstractNumId w:val="12"/>
  </w:num>
  <w:num w:numId="9">
    <w:abstractNumId w:val="32"/>
  </w:num>
  <w:num w:numId="10">
    <w:abstractNumId w:val="2"/>
  </w:num>
  <w:num w:numId="11">
    <w:abstractNumId w:val="0"/>
  </w:num>
  <w:num w:numId="12">
    <w:abstractNumId w:val="3"/>
  </w:num>
  <w:num w:numId="13">
    <w:abstractNumId w:val="15"/>
  </w:num>
  <w:num w:numId="14">
    <w:abstractNumId w:val="22"/>
  </w:num>
  <w:num w:numId="15">
    <w:abstractNumId w:val="30"/>
  </w:num>
  <w:num w:numId="16">
    <w:abstractNumId w:val="26"/>
  </w:num>
  <w:num w:numId="17">
    <w:abstractNumId w:val="16"/>
  </w:num>
  <w:num w:numId="18">
    <w:abstractNumId w:val="9"/>
  </w:num>
  <w:num w:numId="19">
    <w:abstractNumId w:val="5"/>
  </w:num>
  <w:num w:numId="20">
    <w:abstractNumId w:val="21"/>
  </w:num>
  <w:num w:numId="21">
    <w:abstractNumId w:val="24"/>
  </w:num>
  <w:num w:numId="22">
    <w:abstractNumId w:val="18"/>
  </w:num>
  <w:num w:numId="23">
    <w:abstractNumId w:val="11"/>
  </w:num>
  <w:num w:numId="24">
    <w:abstractNumId w:val="10"/>
  </w:num>
  <w:num w:numId="25">
    <w:abstractNumId w:val="27"/>
  </w:num>
  <w:num w:numId="26">
    <w:abstractNumId w:val="28"/>
  </w:num>
  <w:num w:numId="27">
    <w:abstractNumId w:val="20"/>
  </w:num>
  <w:num w:numId="28">
    <w:abstractNumId w:val="17"/>
  </w:num>
  <w:num w:numId="29">
    <w:abstractNumId w:val="19"/>
  </w:num>
  <w:num w:numId="30">
    <w:abstractNumId w:val="7"/>
  </w:num>
  <w:num w:numId="31">
    <w:abstractNumId w:val="13"/>
  </w:num>
  <w:num w:numId="32">
    <w:abstractNumId w:val="25"/>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useFELayout/>
    <w:compatSetting w:name="compatibilityMode" w:uri="http://schemas.microsoft.com/office/word" w:val="12"/>
  </w:compat>
  <w:rsids>
    <w:rsidRoot w:val="00062F46"/>
    <w:rsid w:val="00062F46"/>
    <w:rsid w:val="003B53DD"/>
    <w:rsid w:val="00702A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300">
    <w:name w:val="Style300"/>
    <w:basedOn w:val="Normal"/>
    <w:pPr>
      <w:spacing w:after="0" w:line="240" w:lineRule="auto"/>
    </w:pPr>
    <w:rPr>
      <w:rFonts w:ascii="Times New Roman" w:eastAsia="Times New Roman" w:hAnsi="Times New Roman" w:cs="Times New Roman"/>
      <w:sz w:val="20"/>
      <w:szCs w:val="20"/>
    </w:rPr>
  </w:style>
  <w:style w:type="paragraph" w:customStyle="1" w:styleId="Style886">
    <w:name w:val="Style886"/>
    <w:basedOn w:val="Normal"/>
    <w:pPr>
      <w:spacing w:after="0" w:line="298" w:lineRule="exact"/>
    </w:pPr>
    <w:rPr>
      <w:rFonts w:ascii="Times New Roman" w:eastAsia="Times New Roman" w:hAnsi="Times New Roman" w:cs="Times New Roman"/>
      <w:sz w:val="20"/>
      <w:szCs w:val="20"/>
    </w:rPr>
  </w:style>
  <w:style w:type="paragraph" w:customStyle="1" w:styleId="Style1044">
    <w:name w:val="Style1044"/>
    <w:basedOn w:val="Normal"/>
    <w:pPr>
      <w:spacing w:after="0" w:line="240" w:lineRule="auto"/>
      <w:jc w:val="both"/>
    </w:pPr>
    <w:rPr>
      <w:rFonts w:ascii="Times New Roman" w:eastAsia="Times New Roman" w:hAnsi="Times New Roman" w:cs="Times New Roman"/>
      <w:sz w:val="20"/>
      <w:szCs w:val="20"/>
    </w:rPr>
  </w:style>
  <w:style w:type="paragraph" w:customStyle="1" w:styleId="Style1411">
    <w:name w:val="Style1411"/>
    <w:basedOn w:val="Normal"/>
    <w:pPr>
      <w:spacing w:after="0" w:line="293" w:lineRule="exact"/>
    </w:pPr>
    <w:rPr>
      <w:rFonts w:ascii="Times New Roman" w:eastAsia="Times New Roman" w:hAnsi="Times New Roman" w:cs="Times New Roman"/>
      <w:sz w:val="20"/>
      <w:szCs w:val="20"/>
    </w:rPr>
  </w:style>
  <w:style w:type="paragraph" w:customStyle="1" w:styleId="Style1042">
    <w:name w:val="Style1042"/>
    <w:basedOn w:val="Normal"/>
    <w:pPr>
      <w:spacing w:after="0" w:line="240" w:lineRule="auto"/>
    </w:pPr>
    <w:rPr>
      <w:rFonts w:ascii="Times New Roman" w:eastAsia="Times New Roman" w:hAnsi="Times New Roman" w:cs="Times New Roman"/>
      <w:sz w:val="20"/>
      <w:szCs w:val="20"/>
    </w:rPr>
  </w:style>
  <w:style w:type="paragraph" w:customStyle="1" w:styleId="Style8491">
    <w:name w:val="Style8491"/>
    <w:basedOn w:val="Normal"/>
    <w:pPr>
      <w:spacing w:after="0" w:line="298" w:lineRule="exact"/>
      <w:ind w:firstLine="360"/>
    </w:pPr>
    <w:rPr>
      <w:rFonts w:ascii="Times New Roman" w:eastAsia="Times New Roman" w:hAnsi="Times New Roman" w:cs="Times New Roman"/>
      <w:sz w:val="20"/>
      <w:szCs w:val="20"/>
    </w:rPr>
  </w:style>
  <w:style w:type="paragraph" w:customStyle="1" w:styleId="Style1141">
    <w:name w:val="Style1141"/>
    <w:basedOn w:val="Normal"/>
    <w:pPr>
      <w:spacing w:after="0" w:line="293" w:lineRule="exact"/>
      <w:jc w:val="both"/>
    </w:pPr>
    <w:rPr>
      <w:rFonts w:ascii="Times New Roman" w:eastAsia="Times New Roman" w:hAnsi="Times New Roman" w:cs="Times New Roman"/>
      <w:sz w:val="20"/>
      <w:szCs w:val="20"/>
    </w:rPr>
  </w:style>
  <w:style w:type="paragraph" w:customStyle="1" w:styleId="Style1660">
    <w:name w:val="Style1660"/>
    <w:basedOn w:val="Normal"/>
    <w:pPr>
      <w:spacing w:after="0" w:line="298" w:lineRule="exact"/>
    </w:pPr>
    <w:rPr>
      <w:rFonts w:ascii="Times New Roman" w:eastAsia="Times New Roman" w:hAnsi="Times New Roman" w:cs="Times New Roman"/>
      <w:sz w:val="20"/>
      <w:szCs w:val="20"/>
    </w:rPr>
  </w:style>
  <w:style w:type="paragraph" w:customStyle="1" w:styleId="Style1921">
    <w:name w:val="Style1921"/>
    <w:basedOn w:val="Normal"/>
    <w:pPr>
      <w:spacing w:after="0" w:line="298" w:lineRule="exact"/>
      <w:ind w:hanging="115"/>
    </w:pPr>
    <w:rPr>
      <w:rFonts w:ascii="Times New Roman" w:eastAsia="Times New Roman" w:hAnsi="Times New Roman" w:cs="Times New Roman"/>
      <w:sz w:val="20"/>
      <w:szCs w:val="20"/>
    </w:rPr>
  </w:style>
  <w:style w:type="paragraph" w:customStyle="1" w:styleId="Style2183">
    <w:name w:val="Style2183"/>
    <w:basedOn w:val="Normal"/>
    <w:pPr>
      <w:spacing w:after="0" w:line="302" w:lineRule="exact"/>
      <w:jc w:val="both"/>
    </w:pPr>
    <w:rPr>
      <w:rFonts w:ascii="Times New Roman" w:eastAsia="Times New Roman" w:hAnsi="Times New Roman" w:cs="Times New Roman"/>
      <w:sz w:val="20"/>
      <w:szCs w:val="20"/>
    </w:rPr>
  </w:style>
  <w:style w:type="paragraph" w:customStyle="1" w:styleId="Style1931">
    <w:name w:val="Style1931"/>
    <w:basedOn w:val="Normal"/>
    <w:pPr>
      <w:spacing w:after="0" w:line="298" w:lineRule="exact"/>
      <w:ind w:hanging="115"/>
    </w:pPr>
    <w:rPr>
      <w:rFonts w:ascii="Times New Roman" w:eastAsia="Times New Roman" w:hAnsi="Times New Roman" w:cs="Times New Roman"/>
      <w:sz w:val="20"/>
      <w:szCs w:val="20"/>
    </w:rPr>
  </w:style>
  <w:style w:type="paragraph" w:customStyle="1" w:styleId="Style7266">
    <w:name w:val="Style7266"/>
    <w:basedOn w:val="Normal"/>
    <w:pPr>
      <w:spacing w:after="0" w:line="293" w:lineRule="exact"/>
      <w:ind w:firstLine="259"/>
    </w:pPr>
    <w:rPr>
      <w:rFonts w:ascii="Times New Roman" w:eastAsia="Times New Roman" w:hAnsi="Times New Roman" w:cs="Times New Roman"/>
      <w:sz w:val="20"/>
      <w:szCs w:val="20"/>
    </w:rPr>
  </w:style>
  <w:style w:type="character" w:customStyle="1" w:styleId="CharStyle141">
    <w:name w:val="CharStyle141"/>
    <w:basedOn w:val="Policepardfaut"/>
    <w:rPr>
      <w:rFonts w:ascii="Times New Roman" w:eastAsia="Times New Roman" w:hAnsi="Times New Roman" w:cs="Times New Roman"/>
      <w:b/>
      <w:bCs/>
      <w:i w:val="0"/>
      <w:iCs w:val="0"/>
      <w:smallCaps w:val="0"/>
      <w:w w:val="10"/>
      <w:sz w:val="38"/>
      <w:szCs w:val="38"/>
    </w:rPr>
  </w:style>
  <w:style w:type="character" w:customStyle="1" w:styleId="CharStyle173">
    <w:name w:val="CharStyle173"/>
    <w:basedOn w:val="Policepardfaut"/>
    <w:rPr>
      <w:rFonts w:ascii="Times New Roman" w:eastAsia="Times New Roman" w:hAnsi="Times New Roman" w:cs="Times New Roman"/>
      <w:b w:val="0"/>
      <w:bCs w:val="0"/>
      <w:i w:val="0"/>
      <w:iCs w:val="0"/>
      <w:smallCaps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eader" Target="header10.xml"/><Relationship Id="rId117" Type="http://schemas.openxmlformats.org/officeDocument/2006/relationships/hyperlink" Target="mailto:bruno.pinaud@u-bordeaux1.fr" TargetMode="External"/><Relationship Id="rId21" Type="http://schemas.openxmlformats.org/officeDocument/2006/relationships/header" Target="header8.xml"/><Relationship Id="rId42" Type="http://schemas.openxmlformats.org/officeDocument/2006/relationships/footer" Target="footer14.xml"/><Relationship Id="rId47" Type="http://schemas.openxmlformats.org/officeDocument/2006/relationships/footer" Target="footer16.xml"/><Relationship Id="rId63" Type="http://schemas.openxmlformats.org/officeDocument/2006/relationships/footer" Target="footer20.xml"/><Relationship Id="rId68" Type="http://schemas.openxmlformats.org/officeDocument/2006/relationships/footer" Target="footer22.xml"/><Relationship Id="rId84" Type="http://schemas.openxmlformats.org/officeDocument/2006/relationships/hyperlink" Target="mailto:marc.zeitoun@u-bordeaux1.fr" TargetMode="External"/><Relationship Id="rId89" Type="http://schemas.openxmlformats.org/officeDocument/2006/relationships/hyperlink" Target="mailto:geraud.senizergues@u-bordeaux1.fr" TargetMode="External"/><Relationship Id="rId112" Type="http://schemas.openxmlformats.org/officeDocument/2006/relationships/hyperlink" Target="mailto:xavier.blanc@u-bordeaux1.fr" TargetMode="External"/><Relationship Id="rId133" Type="http://schemas.openxmlformats.org/officeDocument/2006/relationships/header" Target="header37.xml"/><Relationship Id="rId138" Type="http://schemas.openxmlformats.org/officeDocument/2006/relationships/hyperlink" Target="mailto:philippe.narbel@u-bordeaux1.fr" TargetMode="External"/><Relationship Id="rId16" Type="http://schemas.openxmlformats.org/officeDocument/2006/relationships/header" Target="header5.xml"/><Relationship Id="rId107" Type="http://schemas.openxmlformats.org/officeDocument/2006/relationships/header" Target="header31.xml"/><Relationship Id="rId11" Type="http://schemas.openxmlformats.org/officeDocument/2006/relationships/header" Target="header3.xml"/><Relationship Id="rId32" Type="http://schemas.openxmlformats.org/officeDocument/2006/relationships/hyperlink" Target="mailto:Raymond.Namyst@labri.fr" TargetMode="External"/><Relationship Id="rId37" Type="http://schemas.openxmlformats.org/officeDocument/2006/relationships/footer" Target="footer12.xml"/><Relationship Id="rId53" Type="http://schemas.openxmlformats.org/officeDocument/2006/relationships/header" Target="header18.xml"/><Relationship Id="rId58" Type="http://schemas.openxmlformats.org/officeDocument/2006/relationships/hyperlink" Target="http://www.event-b.org/" TargetMode="External"/><Relationship Id="rId74" Type="http://schemas.openxmlformats.org/officeDocument/2006/relationships/footer" Target="footer23.xml"/><Relationship Id="rId79" Type="http://schemas.openxmlformats.org/officeDocument/2006/relationships/hyperlink" Target="http://www.w3.org/2001/sw/" TargetMode="External"/><Relationship Id="rId102" Type="http://schemas.openxmlformats.org/officeDocument/2006/relationships/header" Target="header29.xml"/><Relationship Id="rId123" Type="http://schemas.openxmlformats.org/officeDocument/2006/relationships/footer" Target="footer34.xml"/><Relationship Id="rId128" Type="http://schemas.openxmlformats.org/officeDocument/2006/relationships/header" Target="header36.xml"/><Relationship Id="rId5" Type="http://schemas.openxmlformats.org/officeDocument/2006/relationships/webSettings" Target="webSettings.xml"/><Relationship Id="rId90" Type="http://schemas.openxmlformats.org/officeDocument/2006/relationships/hyperlink" Target="mailto:pierre.casteran@u-bordeaux1.fr" TargetMode="External"/><Relationship Id="rId95" Type="http://schemas.openxmlformats.org/officeDocument/2006/relationships/footer" Target="footer26.xml"/><Relationship Id="rId22" Type="http://schemas.openxmlformats.org/officeDocument/2006/relationships/footer" Target="footer7.xml"/><Relationship Id="rId27" Type="http://schemas.openxmlformats.org/officeDocument/2006/relationships/footer" Target="footer9.xml"/><Relationship Id="rId43" Type="http://schemas.openxmlformats.org/officeDocument/2006/relationships/hyperlink" Target="mailto:david.bromberg@u-bordeaux1.fr" TargetMode="External"/><Relationship Id="rId48" Type="http://schemas.openxmlformats.org/officeDocument/2006/relationships/hyperlink" Target="mailto:philippe.narbel@u-bordeaux1.fr" TargetMode="External"/><Relationship Id="rId64" Type="http://schemas.openxmlformats.org/officeDocument/2006/relationships/hyperlink" Target="mailto:achille.braquelaire@u-bordeaux1.fr" TargetMode="External"/><Relationship Id="rId69" Type="http://schemas.openxmlformats.org/officeDocument/2006/relationships/hyperlink" Target="mailto:olivier.baudon@u-bordeaux1.fr" TargetMode="External"/><Relationship Id="rId113" Type="http://schemas.openxmlformats.org/officeDocument/2006/relationships/hyperlink" Target="mailto:serge.chaumette@u-bordeaux1.fr" TargetMode="External"/><Relationship Id="rId118" Type="http://schemas.openxmlformats.org/officeDocument/2006/relationships/hyperlink" Target="mailto:leroux@labri.fr" TargetMode="External"/><Relationship Id="rId134" Type="http://schemas.openxmlformats.org/officeDocument/2006/relationships/header" Target="header38.xml"/><Relationship Id="rId139" Type="http://schemas.openxmlformats.org/officeDocument/2006/relationships/hyperlink" Target="mailto:anca.muscholl@labri.fr" TargetMode="External"/><Relationship Id="rId8" Type="http://schemas.openxmlformats.org/officeDocument/2006/relationships/header" Target="header2.xml"/><Relationship Id="rId51" Type="http://schemas.openxmlformats.org/officeDocument/2006/relationships/hyperlink" Target="mailto:abdou.guermouche@u-bordeaux1.fr" TargetMode="External"/><Relationship Id="rId72" Type="http://schemas.openxmlformats.org/officeDocument/2006/relationships/header" Target="header23.xml"/><Relationship Id="rId80" Type="http://schemas.openxmlformats.org/officeDocument/2006/relationships/hyperlink" Target="mailto:anne.dicky@u-bordeaux1.fr" TargetMode="External"/><Relationship Id="rId85" Type="http://schemas.openxmlformats.org/officeDocument/2006/relationships/hyperlink" Target="mailto:guy.melancon@u-bordeaux1.fr" TargetMode="External"/><Relationship Id="rId93" Type="http://schemas.openxmlformats.org/officeDocument/2006/relationships/header" Target="header26.xml"/><Relationship Id="rId98" Type="http://schemas.openxmlformats.org/officeDocument/2006/relationships/header" Target="header27.xml"/><Relationship Id="rId121" Type="http://schemas.openxmlformats.org/officeDocument/2006/relationships/header" Target="header34.xml"/><Relationship Id="rId3" Type="http://schemas.microsoft.com/office/2007/relationships/stylesWithEffects" Target="stylesWithEffect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eader" Target="header9.xml"/><Relationship Id="rId33" Type="http://schemas.openxmlformats.org/officeDocument/2006/relationships/hyperlink" Target="mailto:pascal.desbarats@u-bordeaux1.fr" TargetMode="External"/><Relationship Id="rId38" Type="http://schemas.openxmlformats.org/officeDocument/2006/relationships/hyperlink" Target="mailto:frederique.carrere@u-bordeaux1.fr" TargetMode="External"/><Relationship Id="rId46" Type="http://schemas.openxmlformats.org/officeDocument/2006/relationships/footer" Target="footer15.xml"/><Relationship Id="rId59" Type="http://schemas.openxmlformats.org/officeDocument/2006/relationships/hyperlink" Target="mailto:gael.guennebaud@inria.fr" TargetMode="External"/><Relationship Id="rId67" Type="http://schemas.openxmlformats.org/officeDocument/2006/relationships/footer" Target="footer21.xml"/><Relationship Id="rId103" Type="http://schemas.openxmlformats.org/officeDocument/2006/relationships/header" Target="header30.xml"/><Relationship Id="rId108" Type="http://schemas.openxmlformats.org/officeDocument/2006/relationships/header" Target="header32.xml"/><Relationship Id="rId116" Type="http://schemas.openxmlformats.org/officeDocument/2006/relationships/hyperlink" Target="mailto:frederic.pourtier@labri.fr" TargetMode="External"/><Relationship Id="rId124" Type="http://schemas.openxmlformats.org/officeDocument/2006/relationships/hyperlink" Target="http://www.event-b.org/" TargetMode="External"/><Relationship Id="rId129" Type="http://schemas.openxmlformats.org/officeDocument/2006/relationships/footer" Target="footer35.xml"/><Relationship Id="rId137" Type="http://schemas.openxmlformats.org/officeDocument/2006/relationships/hyperlink" Target="mailto:emmanuel.fleury@u-bordeaux1.fr" TargetMode="External"/><Relationship Id="rId20" Type="http://schemas.openxmlformats.org/officeDocument/2006/relationships/header" Target="header7.xml"/><Relationship Id="rId41" Type="http://schemas.openxmlformats.org/officeDocument/2006/relationships/footer" Target="footer13.xml"/><Relationship Id="rId54" Type="http://schemas.openxmlformats.org/officeDocument/2006/relationships/footer" Target="footer17.xml"/><Relationship Id="rId62" Type="http://schemas.openxmlformats.org/officeDocument/2006/relationships/footer" Target="footer19.xml"/><Relationship Id="rId70" Type="http://schemas.openxmlformats.org/officeDocument/2006/relationships/hyperlink" Target="mailto:pierre-andre.wacrenier@u-bordeaux1.fr" TargetMode="External"/><Relationship Id="rId75" Type="http://schemas.openxmlformats.org/officeDocument/2006/relationships/footer" Target="footer24.xml"/><Relationship Id="rId83" Type="http://schemas.openxmlformats.org/officeDocument/2006/relationships/hyperlink" Target="mailto:eric.sopena@u-bordeaux1.fr" TargetMode="External"/><Relationship Id="rId88" Type="http://schemas.openxmlformats.org/officeDocument/2006/relationships/hyperlink" Target="http://coq.inria.fr" TargetMode="External"/><Relationship Id="rId91" Type="http://schemas.openxmlformats.org/officeDocument/2006/relationships/hyperlink" Target="mailto:anca.muscholl@u-bordeaux1.fr" TargetMode="External"/><Relationship Id="rId96" Type="http://schemas.openxmlformats.org/officeDocument/2006/relationships/hyperlink" Target="mailto:marc.zeitoun@u-bordeaux1.fr" TargetMode="External"/><Relationship Id="rId111" Type="http://schemas.openxmlformats.org/officeDocument/2006/relationships/hyperlink" Target="mailto:emmanuel.fleury@u-bordeaux1.fr" TargetMode="External"/><Relationship Id="rId132" Type="http://schemas.openxmlformats.org/officeDocument/2006/relationships/hyperlink" Target="mailto:emmanuel.fleury@u-bordeaux1.fr" TargetMode="External"/><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lionel.clement@u-bordeaux1.fr" TargetMode="External"/><Relationship Id="rId15" Type="http://schemas.openxmlformats.org/officeDocument/2006/relationships/hyperlink" Target="mailto:xavier.blanc@u-bordeaux1.fr" TargetMode="Externa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footer" Target="footer11.xml"/><Relationship Id="rId49" Type="http://schemas.openxmlformats.org/officeDocument/2006/relationships/hyperlink" Target="mailto:jean-jacques.bernaulte@u-bordeaux1.fr" TargetMode="External"/><Relationship Id="rId57" Type="http://schemas.openxmlformats.org/officeDocument/2006/relationships/hyperlink" Target="mailto:pierre.casteran@u-bordeaux1.fr" TargetMode="External"/><Relationship Id="rId106" Type="http://schemas.openxmlformats.org/officeDocument/2006/relationships/hyperlink" Target="mailto:damien.magoni@u-bordeaux1.fr" TargetMode="External"/><Relationship Id="rId114" Type="http://schemas.openxmlformats.org/officeDocument/2006/relationships/hyperlink" Target="mailto:pascal.desbarats@u-bordeaux1.fr" TargetMode="External"/><Relationship Id="rId119" Type="http://schemas.openxmlformats.org/officeDocument/2006/relationships/hyperlink" Target="mailto:anne.dicky@u-bordeaux1.fr" TargetMode="External"/><Relationship Id="rId127" Type="http://schemas.openxmlformats.org/officeDocument/2006/relationships/header" Target="header35.xml"/><Relationship Id="rId10" Type="http://schemas.openxmlformats.org/officeDocument/2006/relationships/footer" Target="footer2.xml"/><Relationship Id="rId31" Type="http://schemas.openxmlformats.org/officeDocument/2006/relationships/hyperlink" Target="mailto:pierre.casteran@u-bordeaux1.fr" TargetMode="External"/><Relationship Id="rId44" Type="http://schemas.openxmlformats.org/officeDocument/2006/relationships/header" Target="header15.xml"/><Relationship Id="rId52" Type="http://schemas.openxmlformats.org/officeDocument/2006/relationships/header" Target="header17.xml"/><Relationship Id="rId60" Type="http://schemas.openxmlformats.org/officeDocument/2006/relationships/header" Target="header19.xml"/><Relationship Id="rId65" Type="http://schemas.openxmlformats.org/officeDocument/2006/relationships/header" Target="header21.xml"/><Relationship Id="rId73" Type="http://schemas.openxmlformats.org/officeDocument/2006/relationships/header" Target="header24.xml"/><Relationship Id="rId78" Type="http://schemas.openxmlformats.org/officeDocument/2006/relationships/hyperlink" Target="http://www.w3.org/TR/owl-features/" TargetMode="External"/><Relationship Id="rId81" Type="http://schemas.openxmlformats.org/officeDocument/2006/relationships/hyperlink" Target="mailto:anne.dicky@u-bordeaux1.fr" TargetMode="External"/><Relationship Id="rId86" Type="http://schemas.openxmlformats.org/officeDocument/2006/relationships/hyperlink" Target="mailto:duchon@labri.fr" TargetMode="External"/><Relationship Id="rId94" Type="http://schemas.openxmlformats.org/officeDocument/2006/relationships/footer" Target="footer25.xml"/><Relationship Id="rId99" Type="http://schemas.openxmlformats.org/officeDocument/2006/relationships/header" Target="header28.xml"/><Relationship Id="rId101" Type="http://schemas.openxmlformats.org/officeDocument/2006/relationships/footer" Target="footer28.xml"/><Relationship Id="rId122" Type="http://schemas.openxmlformats.org/officeDocument/2006/relationships/footer" Target="footer33.xml"/><Relationship Id="rId130" Type="http://schemas.openxmlformats.org/officeDocument/2006/relationships/footer" Target="footer36.xml"/><Relationship Id="rId135" Type="http://schemas.openxmlformats.org/officeDocument/2006/relationships/footer" Target="footer37.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9" Type="http://schemas.openxmlformats.org/officeDocument/2006/relationships/header" Target="header13.xml"/><Relationship Id="rId109" Type="http://schemas.openxmlformats.org/officeDocument/2006/relationships/footer" Target="footer31.xml"/><Relationship Id="rId34" Type="http://schemas.openxmlformats.org/officeDocument/2006/relationships/header" Target="header11.xml"/><Relationship Id="rId50" Type="http://schemas.openxmlformats.org/officeDocument/2006/relationships/hyperlink" Target="mailto:isabelle.escolin-contensou@u-bordeaux1.fr" TargetMode="External"/><Relationship Id="rId55" Type="http://schemas.openxmlformats.org/officeDocument/2006/relationships/footer" Target="footer18.xml"/><Relationship Id="rId76" Type="http://schemas.openxmlformats.org/officeDocument/2006/relationships/hyperlink" Target="mailto:lionel.clement@u-bordeaux1.fr" TargetMode="External"/><Relationship Id="rId97" Type="http://schemas.openxmlformats.org/officeDocument/2006/relationships/hyperlink" Target="mailto:pierre.casteran@u-bordeaux1.fr" TargetMode="External"/><Relationship Id="rId104" Type="http://schemas.openxmlformats.org/officeDocument/2006/relationships/footer" Target="footer29.xml"/><Relationship Id="rId120" Type="http://schemas.openxmlformats.org/officeDocument/2006/relationships/header" Target="header33.xml"/><Relationship Id="rId125" Type="http://schemas.openxmlformats.org/officeDocument/2006/relationships/hyperlink" Target="mailto:alain.griffault@u-bordeaux1.fr" TargetMode="External"/><Relationship Id="rId141"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hyperlink" Target="http://www.openmp.org/mp-documents/spec30.pdf" TargetMode="External"/><Relationship Id="rId92" Type="http://schemas.openxmlformats.org/officeDocument/2006/relationships/header" Target="header25.xml"/><Relationship Id="rId2" Type="http://schemas.openxmlformats.org/officeDocument/2006/relationships/styles" Target="styles.xml"/><Relationship Id="rId29" Type="http://schemas.openxmlformats.org/officeDocument/2006/relationships/hyperlink" Target="http://coq.inria.fr" TargetMode="External"/><Relationship Id="rId24" Type="http://schemas.openxmlformats.org/officeDocument/2006/relationships/hyperlink" Target="mailto:anca.muscholl@u-bordeaux1.fr" TargetMode="External"/><Relationship Id="rId40" Type="http://schemas.openxmlformats.org/officeDocument/2006/relationships/header" Target="header14.xml"/><Relationship Id="rId45" Type="http://schemas.openxmlformats.org/officeDocument/2006/relationships/header" Target="header16.xml"/><Relationship Id="rId66" Type="http://schemas.openxmlformats.org/officeDocument/2006/relationships/header" Target="header22.xml"/><Relationship Id="rId87" Type="http://schemas.openxmlformats.org/officeDocument/2006/relationships/hyperlink" Target="mailto:anca.muscholl@u-bordeaux1.fr" TargetMode="External"/><Relationship Id="rId110" Type="http://schemas.openxmlformats.org/officeDocument/2006/relationships/footer" Target="footer32.xml"/><Relationship Id="rId115" Type="http://schemas.openxmlformats.org/officeDocument/2006/relationships/hyperlink" Target="mailto:damien.magoni@u-bordeaux1.fr" TargetMode="External"/><Relationship Id="rId131" Type="http://schemas.openxmlformats.org/officeDocument/2006/relationships/hyperlink" Target="http://www.cs.aau.dk/~srba/courses/PDK-08/" TargetMode="External"/><Relationship Id="rId136" Type="http://schemas.openxmlformats.org/officeDocument/2006/relationships/footer" Target="footer38.xml"/><Relationship Id="rId61" Type="http://schemas.openxmlformats.org/officeDocument/2006/relationships/header" Target="header20.xml"/><Relationship Id="rId82" Type="http://schemas.openxmlformats.org/officeDocument/2006/relationships/hyperlink" Target="mailto:anne.dicky@u-bordeaux1.fr" TargetMode="External"/><Relationship Id="rId19" Type="http://schemas.openxmlformats.org/officeDocument/2006/relationships/footer" Target="footer6.xml"/><Relationship Id="rId14" Type="http://schemas.openxmlformats.org/officeDocument/2006/relationships/footer" Target="footer4.xml"/><Relationship Id="rId30" Type="http://schemas.openxmlformats.org/officeDocument/2006/relationships/hyperlink" Target="mailto:geraud.senizergues@u-bordeaux1.fr" TargetMode="External"/><Relationship Id="rId35" Type="http://schemas.openxmlformats.org/officeDocument/2006/relationships/header" Target="header12.xml"/><Relationship Id="rId56" Type="http://schemas.openxmlformats.org/officeDocument/2006/relationships/hyperlink" Target="mailto:alain.griffault@u-bordeaux1.fr" TargetMode="External"/><Relationship Id="rId77" Type="http://schemas.openxmlformats.org/officeDocument/2006/relationships/hyperlink" Target="http://www.w3.org/TR/rdf-schema/" TargetMode="External"/><Relationship Id="rId100" Type="http://schemas.openxmlformats.org/officeDocument/2006/relationships/footer" Target="footer27.xml"/><Relationship Id="rId105" Type="http://schemas.openxmlformats.org/officeDocument/2006/relationships/footer" Target="footer30.xml"/><Relationship Id="rId126" Type="http://schemas.openxmlformats.org/officeDocument/2006/relationships/hyperlink" Target="mailto:pierre.casteran@u-bordeaux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86</Pages>
  <Words>12701</Words>
  <Characters>69856</Characters>
  <Application>Microsoft Office Word</Application>
  <DocSecurity>0</DocSecurity>
  <Lines>582</Lines>
  <Paragraphs>164</Paragraphs>
  <ScaleCrop>false</ScaleCrop>
  <Company/>
  <LinksUpToDate>false</LinksUpToDate>
  <CharactersWithSpaces>82393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dc:creator>
  <cp:keywords/>
  <cp:lastModifiedBy>Carole</cp:lastModifiedBy>
  <cp:revision>2</cp:revision>
  <dcterms:created xsi:type="dcterms:W3CDTF">2014-06-25T13:40:00Z</dcterms:created>
  <dcterms:modified xsi:type="dcterms:W3CDTF">2014-06-25T13:44:00Z</dcterms:modified>
</cp:coreProperties>
</file>